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20" w:firstLineChars="150"/>
        <w:jc w:val="center"/>
        <w:rPr>
          <w:rFonts w:ascii="宋体" w:hAnsi="宋体" w:cs="宋体"/>
          <w:color w:val="FF0000"/>
          <w:sz w:val="28"/>
          <w:szCs w:val="28"/>
        </w:rPr>
      </w:pPr>
      <w:bookmarkStart w:id="0" w:name="_Toc289868475"/>
      <w:bookmarkStart w:id="1" w:name="_Toc291232417"/>
      <w:bookmarkStart w:id="2" w:name="_Toc312243646"/>
      <w:bookmarkStart w:id="3" w:name="_Toc338763882"/>
    </w:p>
    <w:p>
      <w:pPr>
        <w:tabs>
          <w:tab w:val="left" w:pos="4110"/>
        </w:tabs>
        <w:ind w:firstLine="420" w:firstLineChars="150"/>
        <w:rPr>
          <w:rFonts w:ascii="宋体" w:hAnsi="宋体" w:cs="宋体"/>
          <w:color w:val="FF0000"/>
          <w:sz w:val="28"/>
          <w:szCs w:val="28"/>
        </w:rPr>
      </w:pPr>
      <w:r>
        <w:rPr>
          <w:rFonts w:ascii="宋体" w:hAnsi="宋体" w:cs="宋体"/>
          <w:color w:val="FF0000"/>
          <w:sz w:val="28"/>
          <w:szCs w:val="28"/>
        </w:rPr>
        <w:tab/>
      </w:r>
    </w:p>
    <w:p>
      <w:pPr>
        <w:ind w:firstLine="420" w:firstLineChars="150"/>
        <w:jc w:val="center"/>
        <w:rPr>
          <w:rFonts w:ascii="宋体" w:hAnsi="宋体" w:cs="宋体"/>
          <w:color w:val="FF0000"/>
          <w:sz w:val="28"/>
          <w:szCs w:val="28"/>
        </w:rPr>
      </w:pPr>
    </w:p>
    <w:p>
      <w:pPr>
        <w:ind w:firstLine="420" w:firstLineChars="150"/>
        <w:jc w:val="center"/>
        <w:rPr>
          <w:rFonts w:ascii="宋体" w:hAnsi="宋体" w:cs="宋体"/>
          <w:color w:val="FF0000"/>
          <w:sz w:val="28"/>
          <w:szCs w:val="28"/>
        </w:rPr>
      </w:pPr>
    </w:p>
    <w:p>
      <w:pPr>
        <w:jc w:val="center"/>
        <w:rPr>
          <w:rFonts w:cs="Times New Roman"/>
          <w:b/>
          <w:szCs w:val="24"/>
        </w:rPr>
      </w:pPr>
      <w:r>
        <w:rPr>
          <w:rFonts w:cs="Times New Roman"/>
          <w:b/>
          <w:sz w:val="52"/>
          <w:szCs w:val="52"/>
        </w:rPr>
        <w:t>CWT</w:t>
      </w:r>
      <w:r>
        <w:rPr>
          <w:rFonts w:hint="eastAsia" w:cs="Times New Roman"/>
          <w:b/>
          <w:sz w:val="52"/>
          <w:szCs w:val="52"/>
        </w:rPr>
        <w:t>2</w:t>
      </w:r>
      <w:r>
        <w:rPr>
          <w:rFonts w:hint="eastAsia" w:cs="Times New Roman"/>
          <w:b/>
          <w:sz w:val="52"/>
          <w:szCs w:val="52"/>
          <w:lang w:val="en-US" w:eastAsia="zh-CN"/>
        </w:rPr>
        <w:t>5</w:t>
      </w:r>
      <w:r>
        <w:rPr>
          <w:rFonts w:cs="Times New Roman"/>
          <w:b/>
          <w:sz w:val="52"/>
          <w:szCs w:val="52"/>
        </w:rPr>
        <w:t>00风力发电机组</w:t>
      </w:r>
    </w:p>
    <w:p>
      <w:pPr>
        <w:jc w:val="center"/>
        <w:rPr>
          <w:rFonts w:hint="eastAsia" w:cs="Times New Roman"/>
          <w:b/>
          <w:sz w:val="52"/>
          <w:szCs w:val="52"/>
        </w:rPr>
      </w:pPr>
      <w:r>
        <w:rPr>
          <w:rFonts w:hint="eastAsia" w:cs="Times New Roman"/>
          <w:b/>
          <w:sz w:val="52"/>
          <w:szCs w:val="52"/>
        </w:rPr>
        <w:t>机械安装作业指导书</w:t>
      </w:r>
    </w:p>
    <w:p>
      <w:pPr>
        <w:jc w:val="center"/>
        <w:rPr>
          <w:rFonts w:hint="eastAsia" w:ascii="宋体" w:hAnsi="宋体" w:eastAsia="宋体" w:cs="宋体"/>
          <w:sz w:val="28"/>
          <w:szCs w:val="28"/>
          <w:lang w:eastAsia="zh-CN"/>
        </w:rPr>
      </w:pPr>
      <w:r>
        <w:rPr>
          <w:rFonts w:hint="eastAsia" w:ascii="宋体" w:hAnsi="宋体" w:cs="宋体"/>
          <w:sz w:val="28"/>
          <w:szCs w:val="28"/>
          <w:lang w:eastAsia="zh-CN"/>
        </w:rPr>
        <w:t>（</w:t>
      </w:r>
      <w:r>
        <w:rPr>
          <w:rFonts w:hint="eastAsia" w:ascii="宋体" w:hAnsi="宋体" w:cs="宋体"/>
          <w:sz w:val="28"/>
          <w:szCs w:val="28"/>
          <w:lang w:val="en-US" w:eastAsia="zh-CN"/>
        </w:rPr>
        <w:t>机舱整体吊装</w:t>
      </w:r>
      <w:r>
        <w:rPr>
          <w:rFonts w:hint="eastAsia" w:ascii="宋体" w:hAnsi="宋体" w:cs="宋体"/>
          <w:sz w:val="28"/>
          <w:szCs w:val="28"/>
          <w:lang w:eastAsia="zh-CN"/>
        </w:rPr>
        <w:t>）</w:t>
      </w:r>
    </w:p>
    <w:p>
      <w:pPr>
        <w:ind w:firstLine="1680" w:firstLineChars="600"/>
        <w:jc w:val="both"/>
        <w:rPr>
          <w:rFonts w:hint="eastAsia" w:eastAsia="宋体" w:cs="Times New Roman"/>
          <w:sz w:val="28"/>
          <w:szCs w:val="28"/>
          <w:lang w:val="en-US" w:eastAsia="zh-CN"/>
        </w:rPr>
      </w:pPr>
      <w:r>
        <w:rPr>
          <w:rFonts w:hint="eastAsia" w:ascii="宋体" w:hAnsi="宋体" w:cs="宋体"/>
          <w:sz w:val="28"/>
          <w:szCs w:val="28"/>
        </w:rPr>
        <w:t>文件编号：</w:t>
      </w:r>
      <w:r>
        <w:rPr>
          <w:rFonts w:cs="Times New Roman"/>
          <w:sz w:val="28"/>
          <w:szCs w:val="28"/>
        </w:rPr>
        <w:t>CWT2</w:t>
      </w:r>
      <w:r>
        <w:rPr>
          <w:rFonts w:hint="eastAsia" w:cs="Times New Roman"/>
          <w:sz w:val="28"/>
          <w:szCs w:val="28"/>
          <w:lang w:val="en-US" w:eastAsia="zh-CN"/>
        </w:rPr>
        <w:t>5</w:t>
      </w:r>
      <w:r>
        <w:rPr>
          <w:rFonts w:cs="Times New Roman"/>
          <w:sz w:val="28"/>
          <w:szCs w:val="28"/>
        </w:rPr>
        <w:t>00</w:t>
      </w:r>
      <w:r>
        <w:rPr>
          <w:rFonts w:hint="eastAsia" w:cs="Times New Roman"/>
          <w:sz w:val="28"/>
          <w:szCs w:val="28"/>
          <w:lang w:val="en-US" w:eastAsia="zh-CN"/>
        </w:rPr>
        <w:t>-D143</w:t>
      </w:r>
      <w:r>
        <w:rPr>
          <w:rFonts w:cs="Times New Roman"/>
          <w:sz w:val="28"/>
          <w:szCs w:val="28"/>
        </w:rPr>
        <w:t>-</w:t>
      </w:r>
      <w:r>
        <w:rPr>
          <w:rFonts w:hint="eastAsia" w:cs="Times New Roman"/>
          <w:sz w:val="28"/>
          <w:szCs w:val="28"/>
          <w:lang w:val="en-US" w:eastAsia="zh-CN"/>
        </w:rPr>
        <w:t>JS</w:t>
      </w:r>
      <w:r>
        <w:rPr>
          <w:rFonts w:cs="Times New Roman"/>
          <w:sz w:val="28"/>
          <w:szCs w:val="28"/>
        </w:rPr>
        <w:t>-</w:t>
      </w:r>
      <w:r>
        <w:rPr>
          <w:rFonts w:hint="eastAsia" w:cs="Times New Roman"/>
          <w:sz w:val="28"/>
          <w:szCs w:val="28"/>
        </w:rPr>
        <w:t>JXAZ</w:t>
      </w:r>
      <w:r>
        <w:rPr>
          <w:rFonts w:hint="eastAsia" w:cs="Times New Roman"/>
          <w:sz w:val="28"/>
          <w:szCs w:val="28"/>
          <w:lang w:val="en-US" w:eastAsia="zh-CN"/>
        </w:rPr>
        <w:t>-KL</w:t>
      </w:r>
      <w:r>
        <w:rPr>
          <w:rFonts w:cs="Times New Roman"/>
          <w:sz w:val="28"/>
          <w:szCs w:val="28"/>
        </w:rPr>
        <w:t>-1-</w:t>
      </w:r>
      <w:r>
        <w:rPr>
          <w:rFonts w:hint="eastAsia" w:cs="Times New Roman"/>
          <w:sz w:val="28"/>
          <w:szCs w:val="28"/>
          <w:lang w:val="en-US" w:eastAsia="zh-CN"/>
        </w:rPr>
        <w:t>C</w:t>
      </w:r>
    </w:p>
    <w:p>
      <w:pPr>
        <w:jc w:val="center"/>
        <w:rPr>
          <w:rFonts w:ascii="宋体" w:hAnsi="宋体" w:cs="宋体"/>
          <w:sz w:val="28"/>
          <w:szCs w:val="28"/>
        </w:rPr>
      </w:pPr>
    </w:p>
    <w:p>
      <w:pPr>
        <w:jc w:val="center"/>
        <w:rPr>
          <w:rFonts w:ascii="宋体" w:hAnsi="宋体" w:cs="宋体"/>
          <w:sz w:val="28"/>
          <w:szCs w:val="28"/>
        </w:rPr>
      </w:pPr>
    </w:p>
    <w:p>
      <w:pPr>
        <w:jc w:val="center"/>
        <w:rPr>
          <w:rFonts w:ascii="宋体" w:hAnsi="宋体" w:cs="宋体"/>
          <w:sz w:val="28"/>
          <w:szCs w:val="28"/>
        </w:rPr>
      </w:pPr>
    </w:p>
    <w:p>
      <w:pPr>
        <w:jc w:val="center"/>
        <w:rPr>
          <w:rFonts w:ascii="宋体" w:hAnsi="宋体" w:cs="宋体"/>
          <w:sz w:val="28"/>
          <w:szCs w:val="28"/>
        </w:rPr>
      </w:pPr>
    </w:p>
    <w:tbl>
      <w:tblPr>
        <w:tblStyle w:val="34"/>
        <w:tblpPr w:leftFromText="180" w:rightFromText="180" w:vertAnchor="text" w:horzAnchor="margin" w:tblpXSpec="center" w:tblpY="293"/>
        <w:tblW w:w="7764" w:type="dxa"/>
        <w:tblInd w:w="-9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1"/>
        <w:gridCol w:w="1523"/>
        <w:gridCol w:w="3081"/>
        <w:gridCol w:w="1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481" w:type="dxa"/>
          </w:tcPr>
          <w:p>
            <w:pPr>
              <w:tabs>
                <w:tab w:val="left" w:pos="5840"/>
              </w:tabs>
              <w:jc w:val="center"/>
              <w:rPr>
                <w:rFonts w:cs="Times New Roman"/>
                <w:b/>
                <w:sz w:val="28"/>
                <w:szCs w:val="28"/>
              </w:rPr>
            </w:pPr>
            <w:r>
              <w:rPr>
                <w:rFonts w:cs="Times New Roman"/>
                <w:b/>
                <w:position w:val="-5"/>
                <w:sz w:val="30"/>
                <w:szCs w:val="30"/>
              </w:rPr>
              <w:t>编制</w:t>
            </w:r>
          </w:p>
        </w:tc>
        <w:tc>
          <w:tcPr>
            <w:tcW w:w="1523" w:type="dxa"/>
          </w:tcPr>
          <w:p>
            <w:pPr>
              <w:tabs>
                <w:tab w:val="left" w:pos="5840"/>
              </w:tabs>
              <w:jc w:val="center"/>
              <w:rPr>
                <w:rFonts w:cs="Times New Roman"/>
                <w:b/>
                <w:sz w:val="28"/>
                <w:szCs w:val="28"/>
              </w:rPr>
            </w:pPr>
            <w:r>
              <w:rPr>
                <w:rFonts w:cs="Times New Roman"/>
                <w:b/>
                <w:position w:val="-3"/>
                <w:sz w:val="30"/>
                <w:szCs w:val="30"/>
              </w:rPr>
              <w:t>校对</w:t>
            </w:r>
          </w:p>
        </w:tc>
        <w:tc>
          <w:tcPr>
            <w:tcW w:w="3081" w:type="dxa"/>
          </w:tcPr>
          <w:p>
            <w:pPr>
              <w:tabs>
                <w:tab w:val="left" w:pos="5840"/>
              </w:tabs>
              <w:jc w:val="center"/>
              <w:rPr>
                <w:rFonts w:hint="eastAsia" w:eastAsia="宋体" w:cs="Times New Roman"/>
                <w:b/>
                <w:sz w:val="28"/>
                <w:szCs w:val="28"/>
                <w:lang w:eastAsia="zh-CN"/>
              </w:rPr>
            </w:pPr>
            <w:r>
              <w:rPr>
                <w:rFonts w:hint="eastAsia" w:cs="Times New Roman"/>
                <w:b/>
                <w:position w:val="-3"/>
                <w:sz w:val="30"/>
                <w:szCs w:val="30"/>
                <w:lang w:val="en-US" w:eastAsia="zh-CN"/>
              </w:rPr>
              <w:t>会签</w:t>
            </w:r>
          </w:p>
        </w:tc>
        <w:tc>
          <w:tcPr>
            <w:tcW w:w="1679" w:type="dxa"/>
          </w:tcPr>
          <w:p>
            <w:pPr>
              <w:tabs>
                <w:tab w:val="left" w:pos="5840"/>
              </w:tabs>
              <w:jc w:val="center"/>
              <w:rPr>
                <w:rFonts w:cs="Times New Roman"/>
                <w:b/>
                <w:sz w:val="28"/>
                <w:szCs w:val="28"/>
              </w:rPr>
            </w:pPr>
            <w:r>
              <w:rPr>
                <w:rFonts w:cs="Times New Roman"/>
                <w:b/>
                <w:position w:val="-3"/>
                <w:sz w:val="30"/>
                <w:szCs w:val="30"/>
              </w:rPr>
              <w:t>批准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2" w:hRule="atLeast"/>
        </w:trPr>
        <w:tc>
          <w:tcPr>
            <w:tcW w:w="1481" w:type="dxa"/>
          </w:tcPr>
          <w:p>
            <w:pPr>
              <w:tabs>
                <w:tab w:val="left" w:pos="5840"/>
              </w:tabs>
              <w:jc w:val="center"/>
              <w:rPr>
                <w:rFonts w:cs="Times New Roman"/>
                <w:color w:val="FF0000"/>
                <w:szCs w:val="21"/>
              </w:rPr>
            </w:pPr>
          </w:p>
        </w:tc>
        <w:tc>
          <w:tcPr>
            <w:tcW w:w="1523" w:type="dxa"/>
          </w:tcPr>
          <w:p>
            <w:pPr>
              <w:tabs>
                <w:tab w:val="left" w:pos="5840"/>
              </w:tabs>
              <w:jc w:val="center"/>
              <w:rPr>
                <w:rFonts w:cs="Times New Roman"/>
                <w:color w:val="FF0000"/>
                <w:sz w:val="28"/>
                <w:szCs w:val="28"/>
              </w:rPr>
            </w:pPr>
          </w:p>
        </w:tc>
        <w:tc>
          <w:tcPr>
            <w:tcW w:w="3081" w:type="dxa"/>
          </w:tcPr>
          <w:p>
            <w:pPr>
              <w:tabs>
                <w:tab w:val="left" w:pos="5840"/>
              </w:tabs>
              <w:jc w:val="center"/>
              <w:rPr>
                <w:rFonts w:cs="Times New Roman"/>
                <w:color w:val="FF0000"/>
                <w:sz w:val="28"/>
                <w:szCs w:val="28"/>
              </w:rPr>
            </w:pPr>
          </w:p>
        </w:tc>
        <w:tc>
          <w:tcPr>
            <w:tcW w:w="1679" w:type="dxa"/>
          </w:tcPr>
          <w:p>
            <w:pPr>
              <w:tabs>
                <w:tab w:val="left" w:pos="5840"/>
              </w:tabs>
              <w:jc w:val="center"/>
              <w:rPr>
                <w:rFonts w:cs="Times New Roman"/>
                <w:sz w:val="28"/>
                <w:szCs w:val="28"/>
              </w:rPr>
            </w:pPr>
          </w:p>
        </w:tc>
      </w:tr>
    </w:tbl>
    <w:p>
      <w:pPr>
        <w:ind w:firstLine="420" w:firstLineChars="150"/>
        <w:jc w:val="center"/>
        <w:rPr>
          <w:rFonts w:cs="Times New Roman"/>
          <w:color w:val="FF0000"/>
          <w:sz w:val="28"/>
          <w:szCs w:val="28"/>
        </w:rPr>
      </w:pPr>
    </w:p>
    <w:p>
      <w:pPr>
        <w:ind w:firstLine="420" w:firstLineChars="150"/>
        <w:jc w:val="center"/>
        <w:rPr>
          <w:rFonts w:cs="Times New Roman"/>
          <w:color w:val="FF0000"/>
          <w:sz w:val="28"/>
          <w:szCs w:val="28"/>
        </w:rPr>
      </w:pPr>
    </w:p>
    <w:p>
      <w:pPr>
        <w:wordWrap w:val="0"/>
        <w:spacing w:line="360" w:lineRule="auto"/>
        <w:ind w:right="600"/>
        <w:jc w:val="right"/>
        <w:rPr>
          <w:rFonts w:cs="Times New Roman"/>
          <w:szCs w:val="24"/>
        </w:rPr>
      </w:pPr>
    </w:p>
    <w:p>
      <w:pPr>
        <w:wordWrap w:val="0"/>
        <w:spacing w:line="360" w:lineRule="auto"/>
        <w:ind w:right="600"/>
        <w:jc w:val="right"/>
        <w:rPr>
          <w:rFonts w:cs="Times New Roman"/>
          <w:szCs w:val="24"/>
        </w:rPr>
      </w:pPr>
    </w:p>
    <w:p>
      <w:pPr>
        <w:wordWrap w:val="0"/>
        <w:spacing w:line="360" w:lineRule="auto"/>
        <w:ind w:right="600"/>
        <w:jc w:val="right"/>
        <w:rPr>
          <w:rFonts w:cs="Times New Roman"/>
          <w:szCs w:val="24"/>
        </w:rPr>
      </w:pPr>
    </w:p>
    <w:p>
      <w:pPr>
        <w:wordWrap w:val="0"/>
        <w:spacing w:line="360" w:lineRule="auto"/>
        <w:ind w:right="600"/>
        <w:jc w:val="right"/>
        <w:rPr>
          <w:rFonts w:cs="Times New Roman"/>
          <w:szCs w:val="24"/>
        </w:rPr>
      </w:pPr>
    </w:p>
    <w:p>
      <w:pPr>
        <w:wordWrap w:val="0"/>
        <w:spacing w:line="360" w:lineRule="auto"/>
        <w:ind w:right="600"/>
        <w:jc w:val="right"/>
        <w:rPr>
          <w:rFonts w:cs="Times New Roman"/>
          <w:szCs w:val="24"/>
        </w:rPr>
      </w:pPr>
    </w:p>
    <w:p>
      <w:pPr>
        <w:wordWrap w:val="0"/>
        <w:spacing w:line="360" w:lineRule="auto"/>
        <w:ind w:left="4560" w:leftChars="1900"/>
        <w:jc w:val="right"/>
        <w:rPr>
          <w:rFonts w:cs="Times New Roman"/>
          <w:szCs w:val="24"/>
        </w:rPr>
      </w:pPr>
      <w:r>
        <w:rPr>
          <w:rFonts w:cs="Times New Roman"/>
          <w:szCs w:val="24"/>
        </w:rPr>
        <w:t>编写单位：山东中车风电有限公司</w:t>
      </w:r>
    </w:p>
    <w:p>
      <w:pPr>
        <w:spacing w:line="360" w:lineRule="auto"/>
        <w:ind w:left="4560" w:leftChars="1900"/>
        <w:jc w:val="right"/>
        <w:rPr>
          <w:rFonts w:cs="Times New Roman"/>
          <w:szCs w:val="24"/>
        </w:rPr>
        <w:sectPr>
          <w:headerReference r:id="rId5" w:type="first"/>
          <w:headerReference r:id="rId3" w:type="default"/>
          <w:footerReference r:id="rId6" w:type="default"/>
          <w:headerReference r:id="rId4" w:type="even"/>
          <w:pgSz w:w="11906" w:h="16838"/>
          <w:pgMar w:top="1440" w:right="1080" w:bottom="1440" w:left="1080" w:header="851" w:footer="992" w:gutter="567"/>
          <w:pgNumType w:fmt="decimal"/>
          <w:cols w:space="720" w:num="1"/>
          <w:docGrid w:type="lines" w:linePitch="326" w:charSpace="0"/>
        </w:sectPr>
      </w:pPr>
      <w:r>
        <w:rPr>
          <w:rFonts w:cs="Times New Roman"/>
          <w:szCs w:val="24"/>
        </w:rPr>
        <w:t>签发日期：</w:t>
      </w:r>
      <w:r>
        <w:rPr>
          <w:rFonts w:hint="eastAsia" w:cs="Times New Roman"/>
          <w:szCs w:val="24"/>
        </w:rPr>
        <w:t xml:space="preserve">   </w:t>
      </w:r>
      <w:r>
        <w:rPr>
          <w:rFonts w:cs="Times New Roman"/>
          <w:szCs w:val="24"/>
        </w:rPr>
        <w:t xml:space="preserve">  </w:t>
      </w:r>
      <w:r>
        <w:rPr>
          <w:rFonts w:hint="eastAsia" w:cs="Times New Roman"/>
          <w:szCs w:val="24"/>
        </w:rPr>
        <w:t xml:space="preserve">  </w:t>
      </w:r>
      <w:r>
        <w:rPr>
          <w:rFonts w:cs="Times New Roman"/>
          <w:szCs w:val="24"/>
        </w:rPr>
        <w:t>年</w:t>
      </w:r>
      <w:r>
        <w:rPr>
          <w:rFonts w:hint="eastAsia" w:cs="Times New Roman"/>
          <w:szCs w:val="24"/>
        </w:rPr>
        <w:t xml:space="preserve">   </w:t>
      </w:r>
      <w:r>
        <w:rPr>
          <w:rFonts w:cs="Times New Roman"/>
          <w:szCs w:val="24"/>
        </w:rPr>
        <w:t xml:space="preserve"> 月</w:t>
      </w:r>
      <w:r>
        <w:rPr>
          <w:rFonts w:hint="eastAsia" w:cs="Times New Roman"/>
          <w:szCs w:val="24"/>
        </w:rPr>
        <w:t xml:space="preserve"> </w:t>
      </w:r>
      <w:r>
        <w:rPr>
          <w:rFonts w:cs="Times New Roman"/>
          <w:szCs w:val="24"/>
        </w:rPr>
        <w:t xml:space="preserve"> </w:t>
      </w:r>
      <w:r>
        <w:rPr>
          <w:rFonts w:hint="eastAsia" w:cs="Times New Roman"/>
          <w:szCs w:val="24"/>
        </w:rPr>
        <w:t xml:space="preserve"> </w:t>
      </w:r>
      <w:r>
        <w:rPr>
          <w:rFonts w:cs="Times New Roman"/>
          <w:szCs w:val="24"/>
        </w:rPr>
        <w:t>日</w:t>
      </w:r>
      <w:bookmarkEnd w:id="0"/>
      <w:bookmarkEnd w:id="1"/>
      <w:bookmarkEnd w:id="2"/>
    </w:p>
    <w:p>
      <w:pPr>
        <w:keepNext/>
        <w:keepLines/>
        <w:autoSpaceDE w:val="0"/>
        <w:autoSpaceDN w:val="0"/>
        <w:adjustRightInd w:val="0"/>
        <w:spacing w:before="120" w:after="326" w:afterLines="100" w:line="360" w:lineRule="auto"/>
        <w:jc w:val="center"/>
        <w:outlineLvl w:val="0"/>
        <w:rPr>
          <w:rFonts w:ascii="Arial" w:hAnsi="Arial" w:eastAsia="黑体" w:cs="Arial"/>
          <w:bCs/>
          <w:color w:val="000000" w:themeColor="text1"/>
          <w:kern w:val="44"/>
          <w:sz w:val="30"/>
          <w:szCs w:val="44"/>
          <w14:textFill>
            <w14:solidFill>
              <w14:schemeClr w14:val="tx1"/>
            </w14:solidFill>
          </w14:textFill>
        </w:rPr>
      </w:pPr>
      <w:bookmarkStart w:id="4" w:name="_Toc462690049"/>
      <w:bookmarkStart w:id="5" w:name="_Toc7781"/>
      <w:bookmarkStart w:id="6" w:name="_Toc459190010"/>
      <w:r>
        <w:rPr>
          <w:rFonts w:hint="eastAsia" w:ascii="Arial" w:hAnsi="Arial" w:eastAsia="黑体" w:cs="Arial"/>
          <w:bCs/>
          <w:color w:val="000000" w:themeColor="text1"/>
          <w:kern w:val="44"/>
          <w:sz w:val="30"/>
          <w:szCs w:val="44"/>
          <w14:textFill>
            <w14:solidFill>
              <w14:schemeClr w14:val="tx1"/>
            </w14:solidFill>
          </w14:textFill>
        </w:rPr>
        <w:t>修订记录</w:t>
      </w:r>
      <w:bookmarkEnd w:id="4"/>
      <w:bookmarkEnd w:id="5"/>
      <w:bookmarkEnd w:id="6"/>
    </w:p>
    <w:tbl>
      <w:tblPr>
        <w:tblStyle w:val="9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259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Calibri" w:hAnsi="Calibri"/>
                <w:color w:val="000000" w:themeColor="text1"/>
                <w:sz w:val="21"/>
                <w14:textFill>
                  <w14:solidFill>
                    <w14:schemeClr w14:val="tx1"/>
                  </w14:solidFill>
                </w14:textFill>
              </w:rPr>
            </w:pPr>
            <w:r>
              <w:rPr>
                <w:rFonts w:hint="eastAsia" w:ascii="Calibri" w:hAnsi="Calibri"/>
                <w:color w:val="000000" w:themeColor="text1"/>
                <w:sz w:val="21"/>
                <w14:textFill>
                  <w14:solidFill>
                    <w14:schemeClr w14:val="tx1"/>
                  </w14:solidFill>
                </w14:textFill>
              </w:rPr>
              <w:t>版本编号</w:t>
            </w:r>
          </w:p>
        </w:tc>
        <w:tc>
          <w:tcPr>
            <w:tcW w:w="1276" w:type="dxa"/>
            <w:vAlign w:val="center"/>
          </w:tcPr>
          <w:p>
            <w:pPr>
              <w:jc w:val="center"/>
              <w:rPr>
                <w:rFonts w:ascii="Calibri" w:hAnsi="Calibri"/>
                <w:color w:val="000000" w:themeColor="text1"/>
                <w:sz w:val="21"/>
                <w14:textFill>
                  <w14:solidFill>
                    <w14:schemeClr w14:val="tx1"/>
                  </w14:solidFill>
                </w14:textFill>
              </w:rPr>
            </w:pPr>
            <w:r>
              <w:rPr>
                <w:rFonts w:hint="eastAsia" w:ascii="Calibri" w:hAnsi="Calibri"/>
                <w:color w:val="000000" w:themeColor="text1"/>
                <w:sz w:val="21"/>
                <w14:textFill>
                  <w14:solidFill>
                    <w14:schemeClr w14:val="tx1"/>
                  </w14:solidFill>
                </w14:textFill>
              </w:rPr>
              <w:t>修订日期</w:t>
            </w:r>
          </w:p>
        </w:tc>
        <w:tc>
          <w:tcPr>
            <w:tcW w:w="2594" w:type="dxa"/>
            <w:vAlign w:val="center"/>
          </w:tcPr>
          <w:p>
            <w:pPr>
              <w:keepNext/>
              <w:widowControl/>
              <w:jc w:val="center"/>
              <w:outlineLvl w:val="3"/>
              <w:rPr>
                <w:rFonts w:ascii="宋体" w:hAnsi="宋体" w:cs="Times New Roman"/>
                <w:b/>
                <w:bCs/>
                <w:color w:val="000000" w:themeColor="text1"/>
                <w:kern w:val="0"/>
                <w:szCs w:val="28"/>
                <w14:textFill>
                  <w14:solidFill>
                    <w14:schemeClr w14:val="tx1"/>
                  </w14:solidFill>
                </w14:textFill>
              </w:rPr>
            </w:pPr>
            <w:r>
              <w:rPr>
                <w:rFonts w:hint="eastAsia" w:ascii="宋体" w:hAnsi="宋体" w:cs="Times New Roman"/>
                <w:b/>
                <w:bCs/>
                <w:color w:val="000000" w:themeColor="text1"/>
                <w:kern w:val="0"/>
                <w:szCs w:val="28"/>
                <w14:textFill>
                  <w14:solidFill>
                    <w14:schemeClr w14:val="tx1"/>
                  </w14:solidFill>
                </w14:textFill>
              </w:rPr>
              <w:t>修订内容</w:t>
            </w:r>
          </w:p>
        </w:tc>
        <w:tc>
          <w:tcPr>
            <w:tcW w:w="1705" w:type="dxa"/>
            <w:vAlign w:val="center"/>
          </w:tcPr>
          <w:p>
            <w:pPr>
              <w:jc w:val="center"/>
              <w:rPr>
                <w:rFonts w:ascii="Calibri" w:hAnsi="Calibri"/>
                <w:color w:val="000000" w:themeColor="text1"/>
                <w:sz w:val="21"/>
                <w14:textFill>
                  <w14:solidFill>
                    <w14:schemeClr w14:val="tx1"/>
                  </w14:solidFill>
                </w14:textFill>
              </w:rPr>
            </w:pPr>
            <w:r>
              <w:rPr>
                <w:rFonts w:hint="eastAsia" w:ascii="Calibri" w:hAnsi="Calibri"/>
                <w:color w:val="000000" w:themeColor="text1"/>
                <w:sz w:val="21"/>
                <w14:textFill>
                  <w14:solidFill>
                    <w14:schemeClr w14:val="tx1"/>
                  </w14:solidFill>
                </w14:textFill>
              </w:rPr>
              <w:t>修订</w:t>
            </w:r>
          </w:p>
        </w:tc>
        <w:tc>
          <w:tcPr>
            <w:tcW w:w="1705" w:type="dxa"/>
            <w:vAlign w:val="center"/>
          </w:tcPr>
          <w:p>
            <w:pPr>
              <w:jc w:val="center"/>
              <w:rPr>
                <w:rFonts w:ascii="Calibri" w:hAnsi="Calibri"/>
                <w:color w:val="000000" w:themeColor="text1"/>
                <w:sz w:val="21"/>
                <w14:textFill>
                  <w14:solidFill>
                    <w14:schemeClr w14:val="tx1"/>
                  </w14:solidFill>
                </w14:textFill>
              </w:rPr>
            </w:pPr>
            <w:r>
              <w:rPr>
                <w:rFonts w:hint="eastAsia" w:ascii="Calibri" w:hAnsi="Calibri"/>
                <w:color w:val="000000" w:themeColor="text1"/>
                <w:sz w:val="21"/>
                <w14:textFill>
                  <w14:solidFill>
                    <w14:schemeClr w14:val="tx1"/>
                  </w14:solidFill>
                </w14:textFill>
              </w:rPr>
              <w:t>校对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1242" w:type="dxa"/>
            <w:vAlign w:val="center"/>
          </w:tcPr>
          <w:p>
            <w:pPr>
              <w:jc w:val="center"/>
              <w:rPr>
                <w:rFonts w:hint="eastAsia" w:ascii="Calibri" w:hAnsi="Calibri" w:eastAsia="宋体"/>
                <w:color w:val="000000" w:themeColor="text1"/>
                <w:sz w:val="21"/>
                <w:lang w:val="en-US" w:eastAsia="zh-CN"/>
                <w14:textFill>
                  <w14:solidFill>
                    <w14:schemeClr w14:val="tx1"/>
                  </w14:solidFill>
                </w14:textFill>
              </w:rPr>
            </w:pPr>
            <w:r>
              <w:rPr>
                <w:rFonts w:hint="eastAsia" w:ascii="Calibri" w:hAnsi="Calibri"/>
                <w:color w:val="000000" w:themeColor="text1"/>
                <w:sz w:val="21"/>
                <w:lang w:val="en-US" w:eastAsia="zh-CN"/>
                <w14:textFill>
                  <w14:solidFill>
                    <w14:schemeClr w14:val="tx1"/>
                  </w14:solidFill>
                </w14:textFill>
              </w:rPr>
              <w:t>A</w:t>
            </w:r>
          </w:p>
        </w:tc>
        <w:tc>
          <w:tcPr>
            <w:tcW w:w="1276" w:type="dxa"/>
            <w:vAlign w:val="center"/>
          </w:tcPr>
          <w:p>
            <w:pPr>
              <w:jc w:val="center"/>
              <w:rPr>
                <w:rFonts w:hint="eastAsia" w:ascii="Calibri" w:hAnsi="Calibri" w:eastAsia="宋体"/>
                <w:color w:val="000000" w:themeColor="text1"/>
                <w:sz w:val="21"/>
                <w:lang w:val="en-US" w:eastAsia="zh-CN"/>
                <w14:textFill>
                  <w14:solidFill>
                    <w14:schemeClr w14:val="tx1"/>
                  </w14:solidFill>
                </w14:textFill>
              </w:rPr>
            </w:pPr>
            <w:r>
              <w:rPr>
                <w:rFonts w:hint="eastAsia" w:ascii="Calibri" w:hAnsi="Calibri"/>
                <w:color w:val="000000" w:themeColor="text1"/>
                <w:sz w:val="21"/>
                <w14:textFill>
                  <w14:solidFill>
                    <w14:schemeClr w14:val="tx1"/>
                  </w14:solidFill>
                </w14:textFill>
              </w:rPr>
              <w:t>2019-</w:t>
            </w:r>
            <w:r>
              <w:rPr>
                <w:rFonts w:hint="eastAsia" w:ascii="Calibri" w:hAnsi="Calibri"/>
                <w:color w:val="000000" w:themeColor="text1"/>
                <w:sz w:val="21"/>
                <w:lang w:val="en-US" w:eastAsia="zh-CN"/>
                <w14:textFill>
                  <w14:solidFill>
                    <w14:schemeClr w14:val="tx1"/>
                  </w14:solidFill>
                </w14:textFill>
              </w:rPr>
              <w:t>8</w:t>
            </w:r>
            <w:r>
              <w:rPr>
                <w:rFonts w:hint="eastAsia" w:ascii="Calibri" w:hAnsi="Calibri"/>
                <w:color w:val="000000" w:themeColor="text1"/>
                <w:sz w:val="21"/>
                <w14:textFill>
                  <w14:solidFill>
                    <w14:schemeClr w14:val="tx1"/>
                  </w14:solidFill>
                </w14:textFill>
              </w:rPr>
              <w:t>-</w:t>
            </w:r>
            <w:r>
              <w:rPr>
                <w:rFonts w:hint="eastAsia" w:ascii="Calibri" w:hAnsi="Calibri"/>
                <w:color w:val="000000" w:themeColor="text1"/>
                <w:sz w:val="21"/>
                <w:lang w:val="en-US" w:eastAsia="zh-CN"/>
                <w14:textFill>
                  <w14:solidFill>
                    <w14:schemeClr w14:val="tx1"/>
                  </w14:solidFill>
                </w14:textFill>
              </w:rPr>
              <w:t>12</w:t>
            </w:r>
          </w:p>
        </w:tc>
        <w:tc>
          <w:tcPr>
            <w:tcW w:w="2594" w:type="dxa"/>
            <w:vAlign w:val="center"/>
          </w:tcPr>
          <w:p>
            <w:pPr>
              <w:jc w:val="center"/>
              <w:rPr>
                <w:rFonts w:hint="eastAsia" w:ascii="Calibri" w:hAnsi="Calibri" w:eastAsia="宋体"/>
                <w:color w:val="000000" w:themeColor="text1"/>
                <w:sz w:val="21"/>
                <w:lang w:val="en-US" w:eastAsia="zh-CN"/>
                <w14:textFill>
                  <w14:solidFill>
                    <w14:schemeClr w14:val="tx1"/>
                  </w14:solidFill>
                </w14:textFill>
              </w:rPr>
            </w:pPr>
            <w:r>
              <w:rPr>
                <w:rFonts w:hint="eastAsia" w:ascii="Calibri" w:hAnsi="Calibri"/>
                <w:color w:val="000000" w:themeColor="text1"/>
                <w:sz w:val="21"/>
                <w:lang w:val="en-US" w:eastAsia="zh-CN"/>
                <w14:textFill>
                  <w14:solidFill>
                    <w14:schemeClr w14:val="tx1"/>
                  </w14:solidFill>
                </w14:textFill>
              </w:rPr>
              <w:t>初稿</w:t>
            </w:r>
          </w:p>
        </w:tc>
        <w:tc>
          <w:tcPr>
            <w:tcW w:w="1705" w:type="dxa"/>
            <w:vAlign w:val="center"/>
          </w:tcPr>
          <w:p>
            <w:pPr>
              <w:jc w:val="center"/>
              <w:rPr>
                <w:rFonts w:ascii="Calibri" w:hAnsi="Calibri"/>
                <w:color w:val="000000" w:themeColor="text1"/>
                <w:sz w:val="21"/>
                <w14:textFill>
                  <w14:solidFill>
                    <w14:schemeClr w14:val="tx1"/>
                  </w14:solidFill>
                </w14:textFill>
              </w:rPr>
            </w:pPr>
          </w:p>
        </w:tc>
        <w:tc>
          <w:tcPr>
            <w:tcW w:w="1705" w:type="dxa"/>
            <w:vAlign w:val="center"/>
          </w:tcPr>
          <w:p>
            <w:pPr>
              <w:jc w:val="center"/>
              <w:rPr>
                <w:rFonts w:ascii="Calibri" w:hAnsi="Calibri"/>
                <w:color w:val="000000" w:themeColor="text1"/>
                <w:sz w:val="2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hint="eastAsia" w:ascii="Calibri" w:hAnsi="Calibri" w:eastAsia="宋体"/>
                <w:color w:val="000000" w:themeColor="text1"/>
                <w:sz w:val="21"/>
                <w:lang w:val="en-US" w:eastAsia="zh-CN"/>
                <w14:textFill>
                  <w14:solidFill>
                    <w14:schemeClr w14:val="tx1"/>
                  </w14:solidFill>
                </w14:textFill>
              </w:rPr>
            </w:pPr>
            <w:r>
              <w:rPr>
                <w:rFonts w:hint="eastAsia" w:ascii="Calibri" w:hAnsi="Calibri"/>
                <w:color w:val="000000" w:themeColor="text1"/>
                <w:sz w:val="21"/>
                <w:lang w:val="en-US" w:eastAsia="zh-CN"/>
                <w14:textFill>
                  <w14:solidFill>
                    <w14:schemeClr w14:val="tx1"/>
                  </w14:solidFill>
                </w14:textFill>
              </w:rPr>
              <w:t>B</w:t>
            </w:r>
          </w:p>
        </w:tc>
        <w:tc>
          <w:tcPr>
            <w:tcW w:w="1276" w:type="dxa"/>
            <w:vAlign w:val="center"/>
          </w:tcPr>
          <w:p>
            <w:pPr>
              <w:jc w:val="center"/>
              <w:rPr>
                <w:rFonts w:ascii="Calibri" w:hAnsi="Calibri"/>
                <w:color w:val="000000" w:themeColor="text1"/>
                <w:sz w:val="21"/>
                <w14:textFill>
                  <w14:solidFill>
                    <w14:schemeClr w14:val="tx1"/>
                  </w14:solidFill>
                </w14:textFill>
              </w:rPr>
            </w:pPr>
            <w:r>
              <w:rPr>
                <w:rFonts w:hint="eastAsia" w:ascii="Calibri" w:hAnsi="Calibri"/>
                <w:color w:val="000000" w:themeColor="text1"/>
                <w:sz w:val="21"/>
                <w14:textFill>
                  <w14:solidFill>
                    <w14:schemeClr w14:val="tx1"/>
                  </w14:solidFill>
                </w14:textFill>
              </w:rPr>
              <w:t>20</w:t>
            </w:r>
            <w:r>
              <w:rPr>
                <w:rFonts w:hint="eastAsia" w:ascii="Calibri" w:hAnsi="Calibri"/>
                <w:color w:val="000000" w:themeColor="text1"/>
                <w:sz w:val="21"/>
                <w:lang w:val="en-US" w:eastAsia="zh-CN"/>
                <w14:textFill>
                  <w14:solidFill>
                    <w14:schemeClr w14:val="tx1"/>
                  </w14:solidFill>
                </w14:textFill>
              </w:rPr>
              <w:t>20</w:t>
            </w:r>
            <w:r>
              <w:rPr>
                <w:rFonts w:hint="eastAsia" w:ascii="Calibri" w:hAnsi="Calibri"/>
                <w:color w:val="000000" w:themeColor="text1"/>
                <w:sz w:val="21"/>
                <w14:textFill>
                  <w14:solidFill>
                    <w14:schemeClr w14:val="tx1"/>
                  </w14:solidFill>
                </w14:textFill>
              </w:rPr>
              <w:t>-</w:t>
            </w:r>
            <w:r>
              <w:rPr>
                <w:rFonts w:hint="eastAsia" w:ascii="Calibri" w:hAnsi="Calibri"/>
                <w:color w:val="000000" w:themeColor="text1"/>
                <w:sz w:val="21"/>
                <w:lang w:val="en-US" w:eastAsia="zh-CN"/>
                <w14:textFill>
                  <w14:solidFill>
                    <w14:schemeClr w14:val="tx1"/>
                  </w14:solidFill>
                </w14:textFill>
              </w:rPr>
              <w:t>3-1</w:t>
            </w:r>
          </w:p>
        </w:tc>
        <w:tc>
          <w:tcPr>
            <w:tcW w:w="2594" w:type="dxa"/>
            <w:vAlign w:val="center"/>
          </w:tcPr>
          <w:p>
            <w:pPr>
              <w:jc w:val="center"/>
              <w:rPr>
                <w:rFonts w:hint="eastAsia" w:ascii="Calibri" w:hAnsi="Calibri" w:eastAsia="宋体"/>
                <w:color w:val="000000" w:themeColor="text1"/>
                <w:sz w:val="21"/>
                <w:lang w:val="en-US" w:eastAsia="zh-CN"/>
                <w14:textFill>
                  <w14:solidFill>
                    <w14:schemeClr w14:val="tx1"/>
                  </w14:solidFill>
                </w14:textFill>
              </w:rPr>
            </w:pPr>
            <w:r>
              <w:rPr>
                <w:rFonts w:hint="eastAsia" w:ascii="Calibri" w:hAnsi="Calibri"/>
                <w:color w:val="000000" w:themeColor="text1"/>
                <w:sz w:val="21"/>
                <w:lang w:val="en-US" w:eastAsia="zh-CN"/>
                <w14:textFill>
                  <w14:solidFill>
                    <w14:schemeClr w14:val="tx1"/>
                  </w14:solidFill>
                </w14:textFill>
              </w:rPr>
              <w:t>新增部分部件安装工艺</w:t>
            </w:r>
          </w:p>
        </w:tc>
        <w:tc>
          <w:tcPr>
            <w:tcW w:w="1705" w:type="dxa"/>
            <w:vAlign w:val="center"/>
          </w:tcPr>
          <w:p>
            <w:pPr>
              <w:jc w:val="center"/>
              <w:rPr>
                <w:rFonts w:ascii="Calibri" w:hAnsi="Calibri"/>
                <w:color w:val="000000" w:themeColor="text1"/>
                <w:sz w:val="21"/>
                <w14:textFill>
                  <w14:solidFill>
                    <w14:schemeClr w14:val="tx1"/>
                  </w14:solidFill>
                </w14:textFill>
              </w:rPr>
            </w:pPr>
          </w:p>
        </w:tc>
        <w:tc>
          <w:tcPr>
            <w:tcW w:w="1705" w:type="dxa"/>
            <w:vAlign w:val="center"/>
          </w:tcPr>
          <w:p>
            <w:pPr>
              <w:jc w:val="center"/>
              <w:rPr>
                <w:rFonts w:ascii="Calibri" w:hAnsi="Calibri"/>
                <w:color w:val="000000" w:themeColor="text1"/>
                <w:sz w:val="2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1242" w:type="dxa"/>
            <w:vAlign w:val="center"/>
          </w:tcPr>
          <w:p>
            <w:pPr>
              <w:jc w:val="center"/>
              <w:rPr>
                <w:rFonts w:hint="default" w:ascii="Calibri" w:hAnsi="Calibri" w:eastAsia="宋体"/>
                <w:color w:val="000000" w:themeColor="text1"/>
                <w:sz w:val="21"/>
                <w:lang w:val="en-US" w:eastAsia="zh-CN"/>
                <w14:textFill>
                  <w14:solidFill>
                    <w14:schemeClr w14:val="tx1"/>
                  </w14:solidFill>
                </w14:textFill>
              </w:rPr>
            </w:pPr>
            <w:r>
              <w:rPr>
                <w:rFonts w:hint="eastAsia" w:ascii="Calibri" w:hAnsi="Calibri"/>
                <w:color w:val="000000" w:themeColor="text1"/>
                <w:sz w:val="21"/>
                <w:lang w:val="en-US" w:eastAsia="zh-CN"/>
                <w14:textFill>
                  <w14:solidFill>
                    <w14:schemeClr w14:val="tx1"/>
                  </w14:solidFill>
                </w14:textFill>
              </w:rPr>
              <w:t>C</w:t>
            </w:r>
          </w:p>
        </w:tc>
        <w:tc>
          <w:tcPr>
            <w:tcW w:w="1276" w:type="dxa"/>
            <w:vAlign w:val="center"/>
          </w:tcPr>
          <w:p>
            <w:pPr>
              <w:jc w:val="center"/>
              <w:rPr>
                <w:rFonts w:hint="default" w:ascii="Calibri" w:hAnsi="Calibri" w:eastAsia="宋体"/>
                <w:color w:val="000000" w:themeColor="text1"/>
                <w:sz w:val="21"/>
                <w:lang w:val="en-US" w:eastAsia="zh-CN"/>
                <w14:textFill>
                  <w14:solidFill>
                    <w14:schemeClr w14:val="tx1"/>
                  </w14:solidFill>
                </w14:textFill>
              </w:rPr>
            </w:pPr>
            <w:r>
              <w:rPr>
                <w:rFonts w:hint="eastAsia" w:ascii="Calibri" w:hAnsi="Calibri"/>
                <w:color w:val="000000" w:themeColor="text1"/>
                <w:sz w:val="21"/>
                <w:lang w:val="en-US" w:eastAsia="zh-CN"/>
                <w14:textFill>
                  <w14:solidFill>
                    <w14:schemeClr w14:val="tx1"/>
                  </w14:solidFill>
                </w14:textFill>
              </w:rPr>
              <w:t>2020-10-28</w:t>
            </w:r>
          </w:p>
        </w:tc>
        <w:tc>
          <w:tcPr>
            <w:tcW w:w="2594" w:type="dxa"/>
            <w:vAlign w:val="center"/>
          </w:tcPr>
          <w:p>
            <w:pPr>
              <w:jc w:val="center"/>
              <w:rPr>
                <w:rFonts w:hint="default" w:ascii="Calibri" w:hAnsi="Calibri" w:eastAsia="宋体"/>
                <w:color w:val="000000" w:themeColor="text1"/>
                <w:sz w:val="21"/>
                <w:lang w:val="en-US" w:eastAsia="zh-CN"/>
                <w14:textFill>
                  <w14:solidFill>
                    <w14:schemeClr w14:val="tx1"/>
                  </w14:solidFill>
                </w14:textFill>
              </w:rPr>
            </w:pPr>
            <w:r>
              <w:rPr>
                <w:rFonts w:hint="eastAsia" w:ascii="Calibri" w:hAnsi="Calibri"/>
                <w:color w:val="000000" w:themeColor="text1"/>
                <w:sz w:val="21"/>
                <w:lang w:val="en-US" w:eastAsia="zh-CN"/>
                <w14:textFill>
                  <w14:solidFill>
                    <w14:schemeClr w14:val="tx1"/>
                  </w14:solidFill>
                </w14:textFill>
              </w:rPr>
              <w:t>机舱整体吊装工艺</w:t>
            </w:r>
          </w:p>
        </w:tc>
        <w:tc>
          <w:tcPr>
            <w:tcW w:w="1705" w:type="dxa"/>
            <w:vAlign w:val="center"/>
          </w:tcPr>
          <w:p>
            <w:pPr>
              <w:jc w:val="center"/>
              <w:rPr>
                <w:rFonts w:ascii="Calibri" w:hAnsi="Calibri"/>
                <w:color w:val="000000" w:themeColor="text1"/>
                <w:sz w:val="21"/>
                <w14:textFill>
                  <w14:solidFill>
                    <w14:schemeClr w14:val="tx1"/>
                  </w14:solidFill>
                </w14:textFill>
              </w:rPr>
            </w:pPr>
          </w:p>
        </w:tc>
        <w:tc>
          <w:tcPr>
            <w:tcW w:w="1705" w:type="dxa"/>
            <w:vAlign w:val="center"/>
          </w:tcPr>
          <w:p>
            <w:pPr>
              <w:jc w:val="center"/>
              <w:rPr>
                <w:rFonts w:ascii="Calibri" w:hAnsi="Calibri"/>
                <w:color w:val="000000" w:themeColor="text1"/>
                <w:sz w:val="2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Calibri" w:hAnsi="Calibri"/>
                <w:color w:val="000000" w:themeColor="text1"/>
                <w:sz w:val="21"/>
                <w14:textFill>
                  <w14:solidFill>
                    <w14:schemeClr w14:val="tx1"/>
                  </w14:solidFill>
                </w14:textFill>
              </w:rPr>
            </w:pPr>
          </w:p>
        </w:tc>
        <w:tc>
          <w:tcPr>
            <w:tcW w:w="1276" w:type="dxa"/>
            <w:vAlign w:val="center"/>
          </w:tcPr>
          <w:p>
            <w:pPr>
              <w:jc w:val="center"/>
              <w:rPr>
                <w:rFonts w:ascii="Calibri" w:hAnsi="Calibri"/>
                <w:color w:val="000000" w:themeColor="text1"/>
                <w:sz w:val="21"/>
                <w14:textFill>
                  <w14:solidFill>
                    <w14:schemeClr w14:val="tx1"/>
                  </w14:solidFill>
                </w14:textFill>
              </w:rPr>
            </w:pPr>
          </w:p>
        </w:tc>
        <w:tc>
          <w:tcPr>
            <w:tcW w:w="2594" w:type="dxa"/>
            <w:vAlign w:val="center"/>
          </w:tcPr>
          <w:p>
            <w:pPr>
              <w:jc w:val="center"/>
              <w:rPr>
                <w:rFonts w:ascii="Calibri" w:hAnsi="Calibri"/>
                <w:color w:val="000000" w:themeColor="text1"/>
                <w:sz w:val="21"/>
                <w14:textFill>
                  <w14:solidFill>
                    <w14:schemeClr w14:val="tx1"/>
                  </w14:solidFill>
                </w14:textFill>
              </w:rPr>
            </w:pPr>
          </w:p>
        </w:tc>
        <w:tc>
          <w:tcPr>
            <w:tcW w:w="1705" w:type="dxa"/>
            <w:vAlign w:val="center"/>
          </w:tcPr>
          <w:p>
            <w:pPr>
              <w:jc w:val="center"/>
              <w:rPr>
                <w:rFonts w:ascii="Calibri" w:hAnsi="Calibri"/>
                <w:color w:val="000000" w:themeColor="text1"/>
                <w:sz w:val="21"/>
                <w14:textFill>
                  <w14:solidFill>
                    <w14:schemeClr w14:val="tx1"/>
                  </w14:solidFill>
                </w14:textFill>
              </w:rPr>
            </w:pPr>
          </w:p>
        </w:tc>
        <w:tc>
          <w:tcPr>
            <w:tcW w:w="1705" w:type="dxa"/>
            <w:vAlign w:val="center"/>
          </w:tcPr>
          <w:p>
            <w:pPr>
              <w:jc w:val="center"/>
              <w:rPr>
                <w:rFonts w:ascii="Calibri" w:hAnsi="Calibri"/>
                <w:color w:val="000000" w:themeColor="text1"/>
                <w:sz w:val="2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Calibri" w:hAnsi="Calibri"/>
                <w:color w:val="000000" w:themeColor="text1"/>
                <w:sz w:val="21"/>
                <w14:textFill>
                  <w14:solidFill>
                    <w14:schemeClr w14:val="tx1"/>
                  </w14:solidFill>
                </w14:textFill>
              </w:rPr>
            </w:pPr>
          </w:p>
        </w:tc>
        <w:tc>
          <w:tcPr>
            <w:tcW w:w="1276" w:type="dxa"/>
            <w:vAlign w:val="center"/>
          </w:tcPr>
          <w:p>
            <w:pPr>
              <w:jc w:val="center"/>
              <w:rPr>
                <w:rFonts w:ascii="Calibri" w:hAnsi="Calibri"/>
                <w:color w:val="000000" w:themeColor="text1"/>
                <w:sz w:val="21"/>
                <w14:textFill>
                  <w14:solidFill>
                    <w14:schemeClr w14:val="tx1"/>
                  </w14:solidFill>
                </w14:textFill>
              </w:rPr>
            </w:pPr>
          </w:p>
        </w:tc>
        <w:tc>
          <w:tcPr>
            <w:tcW w:w="2594" w:type="dxa"/>
            <w:vAlign w:val="center"/>
          </w:tcPr>
          <w:p>
            <w:pPr>
              <w:jc w:val="center"/>
              <w:rPr>
                <w:rFonts w:ascii="Calibri" w:hAnsi="Calibri"/>
                <w:color w:val="000000" w:themeColor="text1"/>
                <w:sz w:val="21"/>
                <w14:textFill>
                  <w14:solidFill>
                    <w14:schemeClr w14:val="tx1"/>
                  </w14:solidFill>
                </w14:textFill>
              </w:rPr>
            </w:pPr>
          </w:p>
        </w:tc>
        <w:tc>
          <w:tcPr>
            <w:tcW w:w="1705" w:type="dxa"/>
            <w:vAlign w:val="center"/>
          </w:tcPr>
          <w:p>
            <w:pPr>
              <w:jc w:val="center"/>
              <w:rPr>
                <w:rFonts w:ascii="Calibri" w:hAnsi="Calibri"/>
                <w:color w:val="000000" w:themeColor="text1"/>
                <w:sz w:val="21"/>
                <w14:textFill>
                  <w14:solidFill>
                    <w14:schemeClr w14:val="tx1"/>
                  </w14:solidFill>
                </w14:textFill>
              </w:rPr>
            </w:pPr>
          </w:p>
        </w:tc>
        <w:tc>
          <w:tcPr>
            <w:tcW w:w="1705" w:type="dxa"/>
            <w:vAlign w:val="center"/>
          </w:tcPr>
          <w:p>
            <w:pPr>
              <w:jc w:val="center"/>
              <w:rPr>
                <w:rFonts w:ascii="Calibri" w:hAnsi="Calibri"/>
                <w:color w:val="000000" w:themeColor="text1"/>
                <w:sz w:val="2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Calibri" w:hAnsi="Calibri"/>
                <w:color w:val="000000" w:themeColor="text1"/>
                <w:sz w:val="21"/>
                <w14:textFill>
                  <w14:solidFill>
                    <w14:schemeClr w14:val="tx1"/>
                  </w14:solidFill>
                </w14:textFill>
              </w:rPr>
            </w:pPr>
          </w:p>
        </w:tc>
        <w:tc>
          <w:tcPr>
            <w:tcW w:w="1276" w:type="dxa"/>
            <w:vAlign w:val="center"/>
          </w:tcPr>
          <w:p>
            <w:pPr>
              <w:jc w:val="center"/>
              <w:rPr>
                <w:rFonts w:ascii="Calibri" w:hAnsi="Calibri"/>
                <w:color w:val="000000" w:themeColor="text1"/>
                <w:sz w:val="21"/>
                <w14:textFill>
                  <w14:solidFill>
                    <w14:schemeClr w14:val="tx1"/>
                  </w14:solidFill>
                </w14:textFill>
              </w:rPr>
            </w:pPr>
          </w:p>
        </w:tc>
        <w:tc>
          <w:tcPr>
            <w:tcW w:w="2594" w:type="dxa"/>
            <w:vAlign w:val="center"/>
          </w:tcPr>
          <w:p>
            <w:pPr>
              <w:jc w:val="center"/>
              <w:rPr>
                <w:rFonts w:ascii="Calibri" w:hAnsi="Calibri"/>
                <w:color w:val="000000" w:themeColor="text1"/>
                <w:sz w:val="21"/>
                <w14:textFill>
                  <w14:solidFill>
                    <w14:schemeClr w14:val="tx1"/>
                  </w14:solidFill>
                </w14:textFill>
              </w:rPr>
            </w:pPr>
          </w:p>
        </w:tc>
        <w:tc>
          <w:tcPr>
            <w:tcW w:w="1705" w:type="dxa"/>
            <w:vAlign w:val="center"/>
          </w:tcPr>
          <w:p>
            <w:pPr>
              <w:jc w:val="center"/>
              <w:rPr>
                <w:rFonts w:ascii="Calibri" w:hAnsi="Calibri"/>
                <w:color w:val="000000" w:themeColor="text1"/>
                <w:sz w:val="21"/>
                <w14:textFill>
                  <w14:solidFill>
                    <w14:schemeClr w14:val="tx1"/>
                  </w14:solidFill>
                </w14:textFill>
              </w:rPr>
            </w:pPr>
          </w:p>
        </w:tc>
        <w:tc>
          <w:tcPr>
            <w:tcW w:w="1705" w:type="dxa"/>
            <w:vAlign w:val="center"/>
          </w:tcPr>
          <w:p>
            <w:pPr>
              <w:jc w:val="center"/>
              <w:rPr>
                <w:rFonts w:ascii="Calibri" w:hAnsi="Calibri"/>
                <w:color w:val="000000" w:themeColor="text1"/>
                <w:sz w:val="2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Calibri" w:hAnsi="Calibri"/>
                <w:color w:val="000000" w:themeColor="text1"/>
                <w:sz w:val="21"/>
                <w14:textFill>
                  <w14:solidFill>
                    <w14:schemeClr w14:val="tx1"/>
                  </w14:solidFill>
                </w14:textFill>
              </w:rPr>
            </w:pPr>
          </w:p>
        </w:tc>
        <w:tc>
          <w:tcPr>
            <w:tcW w:w="1276" w:type="dxa"/>
            <w:vAlign w:val="center"/>
          </w:tcPr>
          <w:p>
            <w:pPr>
              <w:jc w:val="center"/>
              <w:rPr>
                <w:rFonts w:ascii="Calibri" w:hAnsi="Calibri"/>
                <w:color w:val="000000" w:themeColor="text1"/>
                <w:sz w:val="21"/>
                <w14:textFill>
                  <w14:solidFill>
                    <w14:schemeClr w14:val="tx1"/>
                  </w14:solidFill>
                </w14:textFill>
              </w:rPr>
            </w:pPr>
          </w:p>
        </w:tc>
        <w:tc>
          <w:tcPr>
            <w:tcW w:w="2594" w:type="dxa"/>
            <w:vAlign w:val="center"/>
          </w:tcPr>
          <w:p>
            <w:pPr>
              <w:jc w:val="center"/>
              <w:rPr>
                <w:rFonts w:ascii="Calibri" w:hAnsi="Calibri"/>
                <w:color w:val="000000" w:themeColor="text1"/>
                <w:sz w:val="21"/>
                <w14:textFill>
                  <w14:solidFill>
                    <w14:schemeClr w14:val="tx1"/>
                  </w14:solidFill>
                </w14:textFill>
              </w:rPr>
            </w:pPr>
          </w:p>
        </w:tc>
        <w:tc>
          <w:tcPr>
            <w:tcW w:w="1705" w:type="dxa"/>
            <w:vAlign w:val="center"/>
          </w:tcPr>
          <w:p>
            <w:pPr>
              <w:jc w:val="center"/>
              <w:rPr>
                <w:rFonts w:ascii="Calibri" w:hAnsi="Calibri"/>
                <w:color w:val="000000" w:themeColor="text1"/>
                <w:sz w:val="21"/>
                <w14:textFill>
                  <w14:solidFill>
                    <w14:schemeClr w14:val="tx1"/>
                  </w14:solidFill>
                </w14:textFill>
              </w:rPr>
            </w:pPr>
          </w:p>
        </w:tc>
        <w:tc>
          <w:tcPr>
            <w:tcW w:w="1705" w:type="dxa"/>
            <w:vAlign w:val="center"/>
          </w:tcPr>
          <w:p>
            <w:pPr>
              <w:jc w:val="center"/>
              <w:rPr>
                <w:rFonts w:ascii="Calibri" w:hAnsi="Calibri"/>
                <w:color w:val="000000" w:themeColor="text1"/>
                <w:sz w:val="21"/>
                <w14:textFill>
                  <w14:solidFill>
                    <w14:schemeClr w14:val="tx1"/>
                  </w14:solidFill>
                </w14:textFill>
              </w:rPr>
            </w:pPr>
          </w:p>
        </w:tc>
      </w:tr>
    </w:tbl>
    <w:p>
      <w:pPr>
        <w:spacing w:after="326" w:afterLines="100" w:line="360" w:lineRule="auto"/>
        <w:jc w:val="center"/>
        <w:rPr>
          <w:rFonts w:eastAsia="黑体" w:cs="Times New Roman"/>
          <w:sz w:val="30"/>
          <w:szCs w:val="30"/>
          <w:lang w:val="zh-CN"/>
        </w:rPr>
      </w:pPr>
    </w:p>
    <w:p>
      <w:pPr>
        <w:pageBreakBefore/>
        <w:spacing w:after="326" w:afterLines="100" w:line="360" w:lineRule="auto"/>
        <w:ind w:firstLine="4200" w:firstLineChars="1400"/>
        <w:jc w:val="both"/>
        <w:rPr>
          <w:rFonts w:eastAsia="黑体" w:cs="Times New Roman"/>
          <w:sz w:val="30"/>
          <w:szCs w:val="30"/>
          <w:lang w:val="zh-CN"/>
        </w:rPr>
      </w:pPr>
      <w:r>
        <w:rPr>
          <w:rFonts w:hint="eastAsia" w:eastAsia="黑体" w:cs="Times New Roman"/>
          <w:sz w:val="30"/>
          <w:szCs w:val="30"/>
          <w:lang w:val="zh-CN"/>
        </w:rPr>
        <w:t>前言</w:t>
      </w:r>
    </w:p>
    <w:p>
      <w:pPr>
        <w:ind w:firstLine="480" w:firstLineChars="200"/>
        <w:rPr>
          <w:rFonts w:cs="Times New Roman"/>
        </w:rPr>
      </w:pPr>
      <w:r>
        <w:rPr>
          <w:rFonts w:hint="eastAsia" w:cs="Times New Roman"/>
        </w:rPr>
        <w:t>为安全并如期完成</w:t>
      </w:r>
      <w:r>
        <w:rPr>
          <w:rFonts w:cs="Times New Roman"/>
        </w:rPr>
        <w:t>CWT</w:t>
      </w:r>
      <w:r>
        <w:rPr>
          <w:rFonts w:hint="eastAsia" w:cs="Times New Roman"/>
        </w:rPr>
        <w:t>2</w:t>
      </w:r>
      <w:r>
        <w:rPr>
          <w:rFonts w:hint="eastAsia" w:cs="Times New Roman"/>
          <w:lang w:val="en-US" w:eastAsia="zh-CN"/>
        </w:rPr>
        <w:t>5</w:t>
      </w:r>
      <w:r>
        <w:rPr>
          <w:rFonts w:cs="Times New Roman"/>
        </w:rPr>
        <w:t>00</w:t>
      </w:r>
      <w:r>
        <w:rPr>
          <w:rFonts w:hint="eastAsia" w:cs="Times New Roman"/>
        </w:rPr>
        <w:t>风力发电机组的现场吊装工作，特制定本安装作业指导书。本指导书适用于山东中车风电有限公司</w:t>
      </w:r>
      <w:r>
        <w:rPr>
          <w:rFonts w:hint="eastAsia" w:cs="Times New Roman"/>
          <w:lang w:val="en-US" w:eastAsia="zh-CN"/>
        </w:rPr>
        <w:t>开鲁项目</w:t>
      </w:r>
      <w:r>
        <w:rPr>
          <w:rFonts w:cs="Times New Roman"/>
        </w:rPr>
        <w:t>CWT2</w:t>
      </w:r>
      <w:r>
        <w:rPr>
          <w:rFonts w:hint="eastAsia" w:cs="Times New Roman"/>
          <w:lang w:val="en-US" w:eastAsia="zh-CN"/>
        </w:rPr>
        <w:t>5</w:t>
      </w:r>
      <w:r>
        <w:rPr>
          <w:rFonts w:cs="Times New Roman"/>
        </w:rPr>
        <w:t>00</w:t>
      </w:r>
      <w:r>
        <w:rPr>
          <w:rFonts w:hint="eastAsia" w:cs="Times New Roman"/>
        </w:rPr>
        <w:t>风力发电机组的吊装指导工作。</w:t>
      </w:r>
    </w:p>
    <w:p>
      <w:pPr>
        <w:ind w:firstLine="480" w:firstLineChars="200"/>
        <w:rPr>
          <w:rFonts w:cs="Times New Roman"/>
        </w:rPr>
      </w:pPr>
      <w:r>
        <w:rPr>
          <w:rFonts w:hint="eastAsia" w:cs="Times New Roman"/>
        </w:rPr>
        <w:t>本作业指导书适用于文件生效之日后山东中车风电有限公司生产的CWT2</w:t>
      </w:r>
      <w:r>
        <w:rPr>
          <w:rFonts w:hint="eastAsia" w:cs="Times New Roman"/>
          <w:lang w:val="en-US" w:eastAsia="zh-CN"/>
        </w:rPr>
        <w:t>5</w:t>
      </w:r>
      <w:r>
        <w:rPr>
          <w:rFonts w:hint="eastAsia" w:cs="Times New Roman"/>
        </w:rPr>
        <w:t>00风力发电机组，由于机组安装位置广泛，具体项目的机组配置可能因地理位置存在差异，为保证文件实施的连贯性，差异部分将以附件形式补充说明。</w:t>
      </w:r>
    </w:p>
    <w:p>
      <w:pPr>
        <w:ind w:firstLine="480" w:firstLineChars="200"/>
        <w:rPr>
          <w:rFonts w:cs="Times New Roman"/>
        </w:rPr>
      </w:pPr>
      <w:r>
        <w:rPr>
          <w:rFonts w:hint="eastAsia" w:cs="Times New Roman"/>
        </w:rPr>
        <w:t>对于某部件的装配，如果山东中车风电有限公司对该部件装配有特定技术要求，则其优先于本安装作业指导书。涉及现场安装的所有资料及参数，必须以其最新有效版本为准。</w:t>
      </w:r>
    </w:p>
    <w:p>
      <w:pPr>
        <w:ind w:firstLine="480" w:firstLineChars="200"/>
        <w:rPr>
          <w:rFonts w:cs="Times New Roman"/>
        </w:rPr>
      </w:pPr>
      <w:r>
        <w:rPr>
          <w:rFonts w:hint="eastAsia" w:cs="Times New Roman"/>
        </w:rPr>
        <w:t>在本安装作业指导书中没有明确说明的零部件、紧固力矩、安装工器具、辅件等部件的参数，请查阅相关附件。本作业指导书当中所描述的各风力发电机组部件的技术参数与实物不符者，则应及时与现场工作负责人进行沟通。</w:t>
      </w:r>
    </w:p>
    <w:p>
      <w:pPr>
        <w:ind w:firstLine="480" w:firstLineChars="200"/>
        <w:rPr>
          <w:rFonts w:cs="Times New Roman"/>
        </w:rPr>
      </w:pPr>
      <w:r>
        <w:rPr>
          <w:rFonts w:hint="eastAsia" w:cs="Times New Roman"/>
        </w:rPr>
        <w:t>在吊装开始之前，现场工作人员务必通读本安装作业指导书</w:t>
      </w:r>
      <w:r>
        <w:rPr>
          <w:rFonts w:hint="eastAsia" w:cs="Times New Roman"/>
          <w:lang w:val="en-US" w:eastAsia="zh-CN"/>
        </w:rPr>
        <w:t>。</w:t>
      </w:r>
      <w:r>
        <w:rPr>
          <w:rFonts w:hint="eastAsia" w:cs="Times New Roman"/>
        </w:rPr>
        <w:t>在安装过程中，工作人员必须严格按照指导书的规定进行安装工作。如现场作业人员不遵守该手册所规定的的作业要求，一旦出现事故或者其他意外情况由吊装单位承担相应责任。</w:t>
      </w:r>
    </w:p>
    <w:p>
      <w:pPr>
        <w:ind w:firstLine="480" w:firstLineChars="200"/>
        <w:rPr>
          <w:rFonts w:cs="Times New Roman"/>
        </w:rPr>
      </w:pPr>
      <w:r>
        <w:rPr>
          <w:rFonts w:hint="eastAsia" w:cs="Times New Roman"/>
        </w:rPr>
        <w:t>本安装作业指导书由山东中车风电有限公司</w:t>
      </w:r>
      <w:r>
        <w:rPr>
          <w:rFonts w:hint="eastAsia" w:cs="Times New Roman"/>
          <w:lang w:val="en-US" w:eastAsia="zh-CN"/>
        </w:rPr>
        <w:t>综合技术部</w:t>
      </w:r>
      <w:r>
        <w:rPr>
          <w:rFonts w:hint="eastAsia" w:cs="Times New Roman"/>
        </w:rPr>
        <w:t>提出并归口。本作业指导书由山东中车风电有限公司负责解释。</w:t>
      </w:r>
    </w:p>
    <w:p>
      <w:pPr>
        <w:rPr>
          <w:rFonts w:cs="Times New Roman"/>
        </w:rPr>
      </w:pPr>
    </w:p>
    <w:p>
      <w:pPr>
        <w:pStyle w:val="25"/>
        <w:keepNext/>
        <w:pageBreakBefore/>
        <w:tabs>
          <w:tab w:val="right" w:leader="dot" w:pos="9185"/>
        </w:tabs>
        <w:jc w:val="center"/>
        <w:rPr>
          <w:rFonts w:eastAsia="黑体" w:cs="Times New Roman"/>
          <w:sz w:val="30"/>
          <w:szCs w:val="30"/>
        </w:rPr>
      </w:pPr>
      <w:r>
        <w:rPr>
          <w:rFonts w:eastAsia="黑体" w:cs="Times New Roman"/>
          <w:sz w:val="30"/>
          <w:szCs w:val="30"/>
        </w:rPr>
        <w:t>目录</w:t>
      </w:r>
    </w:p>
    <w:p>
      <w:pPr>
        <w:pStyle w:val="25"/>
        <w:tabs>
          <w:tab w:val="right" w:leader="dot" w:pos="9179"/>
        </w:tabs>
      </w:pPr>
      <w:r>
        <w:rPr>
          <w:rFonts w:hint="eastAsia" w:asciiTheme="minorEastAsia" w:hAnsiTheme="minorEastAsia" w:eastAsiaTheme="minorEastAsia" w:cstheme="minorEastAsia"/>
          <w:sz w:val="30"/>
          <w:szCs w:val="30"/>
        </w:rPr>
        <w:fldChar w:fldCharType="begin"/>
      </w:r>
      <w:r>
        <w:rPr>
          <w:rFonts w:hint="eastAsia" w:asciiTheme="minorEastAsia" w:hAnsiTheme="minorEastAsia" w:eastAsiaTheme="minorEastAsia" w:cstheme="minorEastAsia"/>
          <w:sz w:val="30"/>
          <w:szCs w:val="30"/>
        </w:rPr>
        <w:instrText xml:space="preserve">TOC \o "1-3" \h  \u </w:instrText>
      </w:r>
      <w:r>
        <w:rPr>
          <w:rFonts w:hint="eastAsia" w:asciiTheme="minorEastAsia" w:hAnsiTheme="minorEastAsia" w:eastAsiaTheme="minorEastAsia" w:cstheme="minorEastAsia"/>
          <w:sz w:val="30"/>
          <w:szCs w:val="30"/>
        </w:rPr>
        <w:fldChar w:fldCharType="separate"/>
      </w:r>
      <w:r>
        <w:rPr>
          <w:rFonts w:hint="eastAsia" w:asciiTheme="minorEastAsia" w:hAnsiTheme="minorEastAsia" w:eastAsiaTheme="minorEastAsia" w:cstheme="minorEastAsia"/>
          <w:szCs w:val="30"/>
        </w:rPr>
        <w:fldChar w:fldCharType="begin"/>
      </w:r>
      <w:r>
        <w:rPr>
          <w:rFonts w:hint="eastAsia" w:asciiTheme="minorEastAsia" w:hAnsiTheme="minorEastAsia" w:eastAsiaTheme="minorEastAsia" w:cstheme="minorEastAsia"/>
          <w:szCs w:val="30"/>
        </w:rPr>
        <w:instrText xml:space="preserve"> HYPERLINK \l _Toc7781 </w:instrText>
      </w:r>
      <w:r>
        <w:rPr>
          <w:rFonts w:hint="eastAsia" w:asciiTheme="minorEastAsia" w:hAnsiTheme="minorEastAsia" w:eastAsiaTheme="minorEastAsia" w:cstheme="minorEastAsia"/>
          <w:szCs w:val="30"/>
        </w:rPr>
        <w:fldChar w:fldCharType="separate"/>
      </w:r>
      <w:r>
        <w:rPr>
          <w:rFonts w:hint="eastAsia" w:ascii="Arial" w:hAnsi="Arial" w:eastAsia="黑体" w:cs="Arial"/>
          <w:bCs/>
          <w:kern w:val="44"/>
          <w:szCs w:val="44"/>
        </w:rPr>
        <w:t>修订记录</w:t>
      </w:r>
      <w:r>
        <w:tab/>
      </w:r>
      <w:r>
        <w:fldChar w:fldCharType="begin"/>
      </w:r>
      <w:r>
        <w:instrText xml:space="preserve"> PAGEREF _Toc7781 </w:instrText>
      </w:r>
      <w:r>
        <w:fldChar w:fldCharType="separate"/>
      </w:r>
      <w:r>
        <w:t>2</w:t>
      </w:r>
      <w:r>
        <w:fldChar w:fldCharType="end"/>
      </w:r>
      <w:r>
        <w:rPr>
          <w:rFonts w:hint="eastAsia" w:asciiTheme="minorEastAsia" w:hAnsiTheme="minorEastAsia" w:eastAsiaTheme="minorEastAsia" w:cstheme="minorEastAsia"/>
          <w:szCs w:val="30"/>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_Toc26951 </w:instrText>
      </w:r>
      <w:r>
        <w:rPr>
          <w:rFonts w:hint="eastAsia" w:asciiTheme="minorEastAsia" w:hAnsiTheme="minorEastAsia" w:eastAsiaTheme="minorEastAsia" w:cstheme="minorEastAsia"/>
          <w:kern w:val="2"/>
          <w:szCs w:val="30"/>
          <w:lang w:val="en-US" w:eastAsia="zh-CN" w:bidi="ar-SA"/>
        </w:rPr>
        <w:fldChar w:fldCharType="separate"/>
      </w:r>
      <w:r>
        <w:rPr>
          <w:rFonts w:ascii="Times New Roman" w:hAnsi="Times New Roman" w:cs="Times New Roman"/>
        </w:rPr>
        <w:t>1概述</w:t>
      </w:r>
      <w:r>
        <w:tab/>
      </w:r>
      <w:r>
        <w:fldChar w:fldCharType="begin"/>
      </w:r>
      <w:r>
        <w:instrText xml:space="preserve"> PAGEREF _Toc26951 </w:instrText>
      </w:r>
      <w:r>
        <w:fldChar w:fldCharType="separate"/>
      </w:r>
      <w:r>
        <w:t>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_Toc5293 </w:instrText>
      </w:r>
      <w:r>
        <w:rPr>
          <w:rFonts w:hint="eastAsia" w:asciiTheme="minorEastAsia" w:hAnsiTheme="minorEastAsia" w:eastAsiaTheme="minorEastAsia" w:cstheme="minorEastAsia"/>
          <w:kern w:val="2"/>
          <w:szCs w:val="30"/>
          <w:lang w:val="en-US" w:eastAsia="zh-CN" w:bidi="ar-SA"/>
        </w:rPr>
        <w:fldChar w:fldCharType="separate"/>
      </w:r>
      <w:r>
        <w:t>1.1安全规定</w:t>
      </w:r>
      <w:r>
        <w:tab/>
      </w:r>
      <w:r>
        <w:fldChar w:fldCharType="begin"/>
      </w:r>
      <w:r>
        <w:instrText xml:space="preserve"> PAGEREF _Toc5293 </w:instrText>
      </w:r>
      <w:r>
        <w:fldChar w:fldCharType="separate"/>
      </w:r>
      <w:r>
        <w:t>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_Toc23815 </w:instrText>
      </w:r>
      <w:r>
        <w:rPr>
          <w:rFonts w:hint="eastAsia" w:asciiTheme="minorEastAsia" w:hAnsiTheme="minorEastAsia" w:eastAsiaTheme="minorEastAsia" w:cstheme="minorEastAsia"/>
          <w:kern w:val="2"/>
          <w:szCs w:val="30"/>
          <w:lang w:val="en-US" w:eastAsia="zh-CN" w:bidi="ar-SA"/>
        </w:rPr>
        <w:fldChar w:fldCharType="separate"/>
      </w:r>
      <w:r>
        <w:t>1.1.1人员素质要求</w:t>
      </w:r>
      <w:r>
        <w:tab/>
      </w:r>
      <w:r>
        <w:fldChar w:fldCharType="begin"/>
      </w:r>
      <w:r>
        <w:instrText xml:space="preserve"> PAGEREF _Toc23815 </w:instrText>
      </w:r>
      <w:r>
        <w:fldChar w:fldCharType="separate"/>
      </w:r>
      <w:r>
        <w:t>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_Toc6214 </w:instrText>
      </w:r>
      <w:r>
        <w:rPr>
          <w:rFonts w:hint="eastAsia" w:asciiTheme="minorEastAsia" w:hAnsiTheme="minorEastAsia" w:eastAsiaTheme="minorEastAsia" w:cstheme="minorEastAsia"/>
          <w:kern w:val="2"/>
          <w:szCs w:val="30"/>
          <w:lang w:val="en-US" w:eastAsia="zh-CN" w:bidi="ar-SA"/>
        </w:rPr>
        <w:fldChar w:fldCharType="separate"/>
      </w:r>
      <w:r>
        <w:t>1.1.2个人必备防护设备</w:t>
      </w:r>
      <w:r>
        <w:tab/>
      </w:r>
      <w:r>
        <w:fldChar w:fldCharType="begin"/>
      </w:r>
      <w:r>
        <w:instrText xml:space="preserve"> PAGEREF _Toc6214 </w:instrText>
      </w:r>
      <w:r>
        <w:fldChar w:fldCharType="separate"/>
      </w:r>
      <w:r>
        <w:t>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_Toc3541 </w:instrText>
      </w:r>
      <w:r>
        <w:rPr>
          <w:rFonts w:hint="eastAsia" w:asciiTheme="minorEastAsia" w:hAnsiTheme="minorEastAsia" w:eastAsiaTheme="minorEastAsia" w:cstheme="minorEastAsia"/>
          <w:kern w:val="2"/>
          <w:szCs w:val="30"/>
          <w:lang w:val="en-US" w:eastAsia="zh-CN" w:bidi="ar-SA"/>
        </w:rPr>
        <w:fldChar w:fldCharType="separate"/>
      </w:r>
      <w:r>
        <w:t>1.1.3安装现场作业基本要求</w:t>
      </w:r>
      <w:r>
        <w:tab/>
      </w:r>
      <w:r>
        <w:fldChar w:fldCharType="begin"/>
      </w:r>
      <w:r>
        <w:instrText xml:space="preserve"> PAGEREF _Toc3541 </w:instrText>
      </w:r>
      <w:r>
        <w:fldChar w:fldCharType="separate"/>
      </w:r>
      <w:r>
        <w:t>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_Toc19119 </w:instrText>
      </w:r>
      <w:r>
        <w:rPr>
          <w:rFonts w:hint="eastAsia" w:asciiTheme="minorEastAsia" w:hAnsiTheme="minorEastAsia" w:eastAsiaTheme="minorEastAsia" w:cstheme="minorEastAsia"/>
          <w:kern w:val="2"/>
          <w:szCs w:val="30"/>
          <w:lang w:val="en-US" w:eastAsia="zh-CN" w:bidi="ar-SA"/>
        </w:rPr>
        <w:fldChar w:fldCharType="separate"/>
      </w:r>
      <w:r>
        <w:t>1.1.4登机作业要求</w:t>
      </w:r>
      <w:r>
        <w:tab/>
      </w:r>
      <w:r>
        <w:fldChar w:fldCharType="begin"/>
      </w:r>
      <w:r>
        <w:instrText xml:space="preserve"> PAGEREF _Toc19119 </w:instrText>
      </w:r>
      <w:r>
        <w:fldChar w:fldCharType="separate"/>
      </w:r>
      <w:r>
        <w:t>8</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_Toc16703 </w:instrText>
      </w:r>
      <w:r>
        <w:rPr>
          <w:rFonts w:hint="eastAsia" w:asciiTheme="minorEastAsia" w:hAnsiTheme="minorEastAsia" w:eastAsiaTheme="minorEastAsia" w:cstheme="minorEastAsia"/>
          <w:kern w:val="2"/>
          <w:szCs w:val="30"/>
          <w:lang w:val="en-US" w:eastAsia="zh-CN" w:bidi="ar-SA"/>
        </w:rPr>
        <w:fldChar w:fldCharType="separate"/>
      </w:r>
      <w:r>
        <w:t>1.1.5 特殊天气作业要求</w:t>
      </w:r>
      <w:r>
        <w:tab/>
      </w:r>
      <w:r>
        <w:fldChar w:fldCharType="begin"/>
      </w:r>
      <w:r>
        <w:instrText xml:space="preserve"> PAGEREF _Toc16703 </w:instrText>
      </w:r>
      <w:r>
        <w:fldChar w:fldCharType="separate"/>
      </w:r>
      <w:r>
        <w:t>8</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_Toc1315 </w:instrText>
      </w:r>
      <w:r>
        <w:rPr>
          <w:rFonts w:hint="eastAsia" w:asciiTheme="minorEastAsia" w:hAnsiTheme="minorEastAsia" w:eastAsiaTheme="minorEastAsia" w:cstheme="minorEastAsia"/>
          <w:kern w:val="2"/>
          <w:szCs w:val="30"/>
          <w:lang w:val="en-US" w:eastAsia="zh-CN" w:bidi="ar-SA"/>
        </w:rPr>
        <w:fldChar w:fldCharType="separate"/>
      </w:r>
      <w:r>
        <w:t>1.2风力发电机组基本技术参数</w:t>
      </w:r>
      <w:r>
        <w:tab/>
      </w:r>
      <w:r>
        <w:fldChar w:fldCharType="begin"/>
      </w:r>
      <w:r>
        <w:instrText xml:space="preserve"> PAGEREF _Toc1315 </w:instrText>
      </w:r>
      <w:r>
        <w:fldChar w:fldCharType="separate"/>
      </w:r>
      <w:r>
        <w:t>8</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_Toc30191 </w:instrText>
      </w:r>
      <w:r>
        <w:rPr>
          <w:rFonts w:hint="eastAsia" w:asciiTheme="minorEastAsia" w:hAnsiTheme="minorEastAsia" w:eastAsiaTheme="minorEastAsia" w:cstheme="minorEastAsia"/>
          <w:kern w:val="2"/>
          <w:szCs w:val="30"/>
          <w:lang w:val="en-US" w:eastAsia="zh-CN" w:bidi="ar-SA"/>
        </w:rPr>
        <w:fldChar w:fldCharType="separate"/>
      </w:r>
      <w:r>
        <w:t>1.3安装条件</w:t>
      </w:r>
      <w:r>
        <w:tab/>
      </w:r>
      <w:r>
        <w:fldChar w:fldCharType="begin"/>
      </w:r>
      <w:r>
        <w:instrText xml:space="preserve"> PAGEREF _Toc30191 </w:instrText>
      </w:r>
      <w:r>
        <w:fldChar w:fldCharType="separate"/>
      </w:r>
      <w:r>
        <w:t>9</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_Toc5270 </w:instrText>
      </w:r>
      <w:r>
        <w:rPr>
          <w:rFonts w:hint="eastAsia" w:asciiTheme="minorEastAsia" w:hAnsiTheme="minorEastAsia" w:eastAsiaTheme="minorEastAsia" w:cstheme="minorEastAsia"/>
          <w:kern w:val="2"/>
          <w:szCs w:val="30"/>
          <w:lang w:val="en-US" w:eastAsia="zh-CN" w:bidi="ar-SA"/>
        </w:rPr>
        <w:fldChar w:fldCharType="separate"/>
      </w:r>
      <w:r>
        <w:t>1.3.1安装参考标准</w:t>
      </w:r>
      <w:r>
        <w:tab/>
      </w:r>
      <w:r>
        <w:fldChar w:fldCharType="begin"/>
      </w:r>
      <w:r>
        <w:instrText xml:space="preserve"> PAGEREF _Toc5270 </w:instrText>
      </w:r>
      <w:r>
        <w:fldChar w:fldCharType="separate"/>
      </w:r>
      <w:r>
        <w:t>9</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_Toc12846 </w:instrText>
      </w:r>
      <w:r>
        <w:rPr>
          <w:rFonts w:hint="eastAsia" w:asciiTheme="minorEastAsia" w:hAnsiTheme="minorEastAsia" w:eastAsiaTheme="minorEastAsia" w:cstheme="minorEastAsia"/>
          <w:kern w:val="2"/>
          <w:szCs w:val="30"/>
          <w:lang w:val="en-US" w:eastAsia="zh-CN" w:bidi="ar-SA"/>
        </w:rPr>
        <w:fldChar w:fldCharType="separate"/>
      </w:r>
      <w:r>
        <w:t>1.3.2安装必备技术条件</w:t>
      </w:r>
      <w:r>
        <w:tab/>
      </w:r>
      <w:r>
        <w:fldChar w:fldCharType="begin"/>
      </w:r>
      <w:r>
        <w:instrText xml:space="preserve"> PAGEREF _Toc12846 </w:instrText>
      </w:r>
      <w:r>
        <w:fldChar w:fldCharType="separate"/>
      </w:r>
      <w:r>
        <w:t>9</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_Toc18092 </w:instrText>
      </w:r>
      <w:r>
        <w:rPr>
          <w:rFonts w:hint="eastAsia" w:asciiTheme="minorEastAsia" w:hAnsiTheme="minorEastAsia" w:eastAsiaTheme="minorEastAsia" w:cstheme="minorEastAsia"/>
          <w:kern w:val="2"/>
          <w:szCs w:val="30"/>
          <w:lang w:val="en-US" w:eastAsia="zh-CN" w:bidi="ar-SA"/>
        </w:rPr>
        <w:fldChar w:fldCharType="separate"/>
      </w:r>
      <w:r>
        <w:t>1.3.3 场地要求</w:t>
      </w:r>
      <w:r>
        <w:tab/>
      </w:r>
      <w:r>
        <w:fldChar w:fldCharType="begin"/>
      </w:r>
      <w:r>
        <w:instrText xml:space="preserve"> PAGEREF _Toc18092 </w:instrText>
      </w:r>
      <w:r>
        <w:fldChar w:fldCharType="separate"/>
      </w:r>
      <w:r>
        <w:t>9</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_Toc29581 </w:instrText>
      </w:r>
      <w:r>
        <w:rPr>
          <w:rFonts w:hint="eastAsia" w:asciiTheme="minorEastAsia" w:hAnsiTheme="minorEastAsia" w:eastAsiaTheme="minorEastAsia" w:cstheme="minorEastAsia"/>
          <w:kern w:val="2"/>
          <w:szCs w:val="30"/>
          <w:lang w:val="en-US" w:eastAsia="zh-CN" w:bidi="ar-SA"/>
        </w:rPr>
        <w:fldChar w:fldCharType="separate"/>
      </w:r>
      <w:r>
        <w:t>1.3.4吊车性能要求</w:t>
      </w:r>
      <w:r>
        <w:tab/>
      </w:r>
      <w:r>
        <w:fldChar w:fldCharType="begin"/>
      </w:r>
      <w:r>
        <w:instrText xml:space="preserve"> PAGEREF _Toc29581 </w:instrText>
      </w:r>
      <w:r>
        <w:fldChar w:fldCharType="separate"/>
      </w:r>
      <w:r>
        <w:t>10</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_Toc22344 </w:instrText>
      </w:r>
      <w:r>
        <w:rPr>
          <w:rFonts w:hint="eastAsia" w:asciiTheme="minorEastAsia" w:hAnsiTheme="minorEastAsia" w:eastAsiaTheme="minorEastAsia" w:cstheme="minorEastAsia"/>
          <w:kern w:val="2"/>
          <w:szCs w:val="30"/>
          <w:lang w:val="en-US" w:eastAsia="zh-CN" w:bidi="ar-SA"/>
        </w:rPr>
        <w:fldChar w:fldCharType="separate"/>
      </w:r>
      <w:r>
        <w:t>2 设备卸车</w:t>
      </w:r>
      <w:r>
        <w:tab/>
      </w:r>
      <w:r>
        <w:fldChar w:fldCharType="begin"/>
      </w:r>
      <w:r>
        <w:instrText xml:space="preserve"> PAGEREF _Toc22344 </w:instrText>
      </w:r>
      <w:r>
        <w:fldChar w:fldCharType="separate"/>
      </w:r>
      <w:r>
        <w:t>11</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_Toc12464 </w:instrText>
      </w:r>
      <w:r>
        <w:rPr>
          <w:rFonts w:hint="eastAsia" w:asciiTheme="minorEastAsia" w:hAnsiTheme="minorEastAsia" w:eastAsiaTheme="minorEastAsia" w:cstheme="minorEastAsia"/>
          <w:kern w:val="2"/>
          <w:szCs w:val="30"/>
          <w:lang w:val="en-US" w:eastAsia="zh-CN" w:bidi="ar-SA"/>
        </w:rPr>
        <w:fldChar w:fldCharType="separate"/>
      </w:r>
      <w:r>
        <w:t>2.1 轮毂总成卸车</w:t>
      </w:r>
      <w:r>
        <w:tab/>
      </w:r>
      <w:r>
        <w:fldChar w:fldCharType="begin"/>
      </w:r>
      <w:r>
        <w:instrText xml:space="preserve"> PAGEREF _Toc12464 </w:instrText>
      </w:r>
      <w:r>
        <w:fldChar w:fldCharType="separate"/>
      </w:r>
      <w:r>
        <w:t>11</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_Toc2975 </w:instrText>
      </w:r>
      <w:r>
        <w:rPr>
          <w:rFonts w:hint="eastAsia" w:asciiTheme="minorEastAsia" w:hAnsiTheme="minorEastAsia" w:eastAsiaTheme="minorEastAsia" w:cstheme="minorEastAsia"/>
          <w:kern w:val="2"/>
          <w:szCs w:val="30"/>
          <w:lang w:val="en-US" w:eastAsia="zh-CN" w:bidi="ar-SA"/>
        </w:rPr>
        <w:fldChar w:fldCharType="separate"/>
      </w:r>
      <w:r>
        <w:t>2.1.1工作准备</w:t>
      </w:r>
      <w:r>
        <w:tab/>
      </w:r>
      <w:r>
        <w:fldChar w:fldCharType="begin"/>
      </w:r>
      <w:r>
        <w:instrText xml:space="preserve"> PAGEREF _Toc2975 </w:instrText>
      </w:r>
      <w:r>
        <w:fldChar w:fldCharType="separate"/>
      </w:r>
      <w:r>
        <w:t>11</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_Toc9869 </w:instrText>
      </w:r>
      <w:r>
        <w:rPr>
          <w:rFonts w:hint="eastAsia" w:asciiTheme="minorEastAsia" w:hAnsiTheme="minorEastAsia" w:eastAsiaTheme="minorEastAsia" w:cstheme="minorEastAsia"/>
          <w:kern w:val="2"/>
          <w:szCs w:val="30"/>
          <w:lang w:val="en-US" w:eastAsia="zh-CN" w:bidi="ar-SA"/>
        </w:rPr>
        <w:fldChar w:fldCharType="separate"/>
      </w:r>
      <w:r>
        <w:t>2.1.2吊卸作业</w:t>
      </w:r>
      <w:r>
        <w:tab/>
      </w:r>
      <w:r>
        <w:fldChar w:fldCharType="begin"/>
      </w:r>
      <w:r>
        <w:instrText xml:space="preserve"> PAGEREF _Toc9869 </w:instrText>
      </w:r>
      <w:r>
        <w:fldChar w:fldCharType="separate"/>
      </w:r>
      <w:r>
        <w:t>11</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_Toc28416 </w:instrText>
      </w:r>
      <w:r>
        <w:rPr>
          <w:rFonts w:hint="eastAsia" w:asciiTheme="minorEastAsia" w:hAnsiTheme="minorEastAsia" w:eastAsiaTheme="minorEastAsia" w:cstheme="minorEastAsia"/>
          <w:kern w:val="2"/>
          <w:szCs w:val="30"/>
          <w:lang w:val="en-US" w:eastAsia="zh-CN" w:bidi="ar-SA"/>
        </w:rPr>
        <w:fldChar w:fldCharType="separate"/>
      </w:r>
      <w:r>
        <w:t>2.2 机舱吊卸</w:t>
      </w:r>
      <w:r>
        <w:tab/>
      </w:r>
      <w:r>
        <w:fldChar w:fldCharType="begin"/>
      </w:r>
      <w:r>
        <w:instrText xml:space="preserve"> PAGEREF _Toc28416 </w:instrText>
      </w:r>
      <w:r>
        <w:fldChar w:fldCharType="separate"/>
      </w:r>
      <w:r>
        <w:t>12</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_Toc13478 </w:instrText>
      </w:r>
      <w:r>
        <w:rPr>
          <w:rFonts w:hint="eastAsia" w:asciiTheme="minorEastAsia" w:hAnsiTheme="minorEastAsia" w:eastAsiaTheme="minorEastAsia" w:cstheme="minorEastAsia"/>
          <w:kern w:val="2"/>
          <w:szCs w:val="30"/>
          <w:lang w:val="en-US" w:eastAsia="zh-CN" w:bidi="ar-SA"/>
        </w:rPr>
        <w:fldChar w:fldCharType="separate"/>
      </w:r>
      <w:r>
        <w:t>2.2.1工作准备</w:t>
      </w:r>
      <w:r>
        <w:tab/>
      </w:r>
      <w:r>
        <w:fldChar w:fldCharType="begin"/>
      </w:r>
      <w:r>
        <w:instrText xml:space="preserve"> PAGEREF _Toc13478 </w:instrText>
      </w:r>
      <w:r>
        <w:fldChar w:fldCharType="separate"/>
      </w:r>
      <w:r>
        <w:t>12</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_Toc1701 </w:instrText>
      </w:r>
      <w:r>
        <w:rPr>
          <w:rFonts w:hint="eastAsia" w:asciiTheme="minorEastAsia" w:hAnsiTheme="minorEastAsia" w:eastAsiaTheme="minorEastAsia" w:cstheme="minorEastAsia"/>
          <w:kern w:val="2"/>
          <w:szCs w:val="30"/>
          <w:lang w:val="en-US" w:eastAsia="zh-CN" w:bidi="ar-SA"/>
        </w:rPr>
        <w:fldChar w:fldCharType="separate"/>
      </w:r>
      <w:r>
        <w:t>2.2.2吊卸作业</w:t>
      </w:r>
      <w:r>
        <w:tab/>
      </w:r>
      <w:r>
        <w:fldChar w:fldCharType="begin"/>
      </w:r>
      <w:r>
        <w:instrText xml:space="preserve"> PAGEREF _Toc1701 </w:instrText>
      </w:r>
      <w:r>
        <w:fldChar w:fldCharType="separate"/>
      </w:r>
      <w:r>
        <w:t>12</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_Toc26627 </w:instrText>
      </w:r>
      <w:r>
        <w:rPr>
          <w:rFonts w:hint="eastAsia" w:asciiTheme="minorEastAsia" w:hAnsiTheme="minorEastAsia" w:eastAsiaTheme="minorEastAsia" w:cstheme="minorEastAsia"/>
          <w:kern w:val="2"/>
          <w:szCs w:val="30"/>
          <w:lang w:val="en-US" w:eastAsia="zh-CN" w:bidi="ar-SA"/>
        </w:rPr>
        <w:fldChar w:fldCharType="separate"/>
      </w:r>
      <w:r>
        <w:t>2.3叶片吊卸</w:t>
      </w:r>
      <w:r>
        <w:tab/>
      </w:r>
      <w:r>
        <w:fldChar w:fldCharType="begin"/>
      </w:r>
      <w:r>
        <w:instrText xml:space="preserve"> PAGEREF _Toc26627 </w:instrText>
      </w:r>
      <w:r>
        <w:fldChar w:fldCharType="separate"/>
      </w:r>
      <w:r>
        <w:t>13</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_Toc15694 </w:instrText>
      </w:r>
      <w:r>
        <w:rPr>
          <w:rFonts w:hint="eastAsia" w:asciiTheme="minorEastAsia" w:hAnsiTheme="minorEastAsia" w:eastAsiaTheme="minorEastAsia" w:cstheme="minorEastAsia"/>
          <w:kern w:val="2"/>
          <w:szCs w:val="30"/>
          <w:lang w:val="en-US" w:eastAsia="zh-CN" w:bidi="ar-SA"/>
        </w:rPr>
        <w:fldChar w:fldCharType="separate"/>
      </w:r>
      <w:r>
        <w:t>2.3.1工作准备</w:t>
      </w:r>
      <w:r>
        <w:tab/>
      </w:r>
      <w:r>
        <w:fldChar w:fldCharType="begin"/>
      </w:r>
      <w:r>
        <w:instrText xml:space="preserve"> PAGEREF _Toc15694 </w:instrText>
      </w:r>
      <w:r>
        <w:fldChar w:fldCharType="separate"/>
      </w:r>
      <w:r>
        <w:t>13</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_Toc4846 </w:instrText>
      </w:r>
      <w:r>
        <w:rPr>
          <w:rFonts w:hint="eastAsia" w:asciiTheme="minorEastAsia" w:hAnsiTheme="minorEastAsia" w:eastAsiaTheme="minorEastAsia" w:cstheme="minorEastAsia"/>
          <w:kern w:val="2"/>
          <w:szCs w:val="30"/>
          <w:lang w:val="en-US" w:eastAsia="zh-CN" w:bidi="ar-SA"/>
        </w:rPr>
        <w:fldChar w:fldCharType="separate"/>
      </w:r>
      <w:r>
        <w:t>2.3.2 吊卸作业</w:t>
      </w:r>
      <w:r>
        <w:tab/>
      </w:r>
      <w:r>
        <w:fldChar w:fldCharType="begin"/>
      </w:r>
      <w:r>
        <w:instrText xml:space="preserve"> PAGEREF _Toc4846 </w:instrText>
      </w:r>
      <w:r>
        <w:fldChar w:fldCharType="separate"/>
      </w:r>
      <w:r>
        <w:t>13</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_Toc3191 </w:instrText>
      </w:r>
      <w:r>
        <w:rPr>
          <w:rFonts w:hint="eastAsia" w:asciiTheme="minorEastAsia" w:hAnsiTheme="minorEastAsia" w:eastAsiaTheme="minorEastAsia" w:cstheme="minorEastAsia"/>
          <w:kern w:val="2"/>
          <w:szCs w:val="30"/>
          <w:lang w:val="en-US" w:eastAsia="zh-CN" w:bidi="ar-SA"/>
        </w:rPr>
        <w:fldChar w:fldCharType="separate"/>
      </w:r>
      <w:r>
        <w:t>2.4塔筒吊卸</w:t>
      </w:r>
      <w:r>
        <w:tab/>
      </w:r>
      <w:r>
        <w:fldChar w:fldCharType="begin"/>
      </w:r>
      <w:r>
        <w:instrText xml:space="preserve"> PAGEREF _Toc3191 </w:instrText>
      </w:r>
      <w:r>
        <w:fldChar w:fldCharType="separate"/>
      </w:r>
      <w:r>
        <w:t>14</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_Toc32720 </w:instrText>
      </w:r>
      <w:r>
        <w:rPr>
          <w:rFonts w:hint="eastAsia" w:asciiTheme="minorEastAsia" w:hAnsiTheme="minorEastAsia" w:eastAsiaTheme="minorEastAsia" w:cstheme="minorEastAsia"/>
          <w:kern w:val="2"/>
          <w:szCs w:val="30"/>
          <w:lang w:val="en-US" w:eastAsia="zh-CN" w:bidi="ar-SA"/>
        </w:rPr>
        <w:fldChar w:fldCharType="separate"/>
      </w:r>
      <w:r>
        <w:t>2.4.1吊卸准备</w:t>
      </w:r>
      <w:r>
        <w:tab/>
      </w:r>
      <w:r>
        <w:fldChar w:fldCharType="begin"/>
      </w:r>
      <w:r>
        <w:instrText xml:space="preserve"> PAGEREF _Toc32720 </w:instrText>
      </w:r>
      <w:r>
        <w:fldChar w:fldCharType="separate"/>
      </w:r>
      <w:r>
        <w:t>14</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_Toc22623 </w:instrText>
      </w:r>
      <w:r>
        <w:rPr>
          <w:rFonts w:hint="eastAsia" w:asciiTheme="minorEastAsia" w:hAnsiTheme="minorEastAsia" w:eastAsiaTheme="minorEastAsia" w:cstheme="minorEastAsia"/>
          <w:kern w:val="2"/>
          <w:szCs w:val="30"/>
          <w:lang w:val="en-US" w:eastAsia="zh-CN" w:bidi="ar-SA"/>
        </w:rPr>
        <w:fldChar w:fldCharType="separate"/>
      </w:r>
      <w:r>
        <w:t>2.4.2 吊卸作业</w:t>
      </w:r>
      <w:r>
        <w:tab/>
      </w:r>
      <w:r>
        <w:fldChar w:fldCharType="begin"/>
      </w:r>
      <w:r>
        <w:instrText xml:space="preserve"> PAGEREF _Toc22623 </w:instrText>
      </w:r>
      <w:r>
        <w:fldChar w:fldCharType="separate"/>
      </w:r>
      <w:r>
        <w:t>15</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_Toc32659 </w:instrText>
      </w:r>
      <w:r>
        <w:rPr>
          <w:rFonts w:hint="eastAsia" w:asciiTheme="minorEastAsia" w:hAnsiTheme="minorEastAsia" w:eastAsiaTheme="minorEastAsia" w:cstheme="minorEastAsia"/>
          <w:kern w:val="2"/>
          <w:szCs w:val="30"/>
          <w:lang w:val="en-US" w:eastAsia="zh-CN" w:bidi="ar-SA"/>
        </w:rPr>
        <w:fldChar w:fldCharType="separate"/>
      </w:r>
      <w:r>
        <w:t>2.</w:t>
      </w:r>
      <w:r>
        <w:rPr>
          <w:rFonts w:hint="eastAsia"/>
          <w:lang w:val="en-US" w:eastAsia="zh-CN"/>
        </w:rPr>
        <w:t>5传动链模块</w:t>
      </w:r>
      <w:r>
        <w:t>吊卸</w:t>
      </w:r>
      <w:r>
        <w:rPr>
          <w:rFonts w:hint="eastAsia"/>
          <w:lang w:eastAsia="zh-CN"/>
        </w:rPr>
        <w:t>（</w:t>
      </w:r>
      <w:r>
        <w:rPr>
          <w:rFonts w:hint="eastAsia"/>
          <w:lang w:val="en-US" w:eastAsia="zh-CN"/>
        </w:rPr>
        <w:t>整体吊装时传动链若随机舱到货可不必吊卸</w:t>
      </w:r>
      <w:r>
        <w:rPr>
          <w:rFonts w:hint="eastAsia"/>
          <w:lang w:eastAsia="zh-CN"/>
        </w:rPr>
        <w:t>）</w:t>
      </w:r>
      <w:r>
        <w:tab/>
      </w:r>
      <w:r>
        <w:fldChar w:fldCharType="begin"/>
      </w:r>
      <w:r>
        <w:instrText xml:space="preserve"> PAGEREF _Toc32659 </w:instrText>
      </w:r>
      <w:r>
        <w:fldChar w:fldCharType="separate"/>
      </w:r>
      <w:r>
        <w:t>16</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_Toc23876 </w:instrText>
      </w:r>
      <w:r>
        <w:rPr>
          <w:rFonts w:hint="eastAsia" w:asciiTheme="minorEastAsia" w:hAnsiTheme="minorEastAsia" w:eastAsiaTheme="minorEastAsia" w:cstheme="minorEastAsia"/>
          <w:kern w:val="2"/>
          <w:szCs w:val="30"/>
          <w:lang w:val="en-US" w:eastAsia="zh-CN" w:bidi="ar-SA"/>
        </w:rPr>
        <w:fldChar w:fldCharType="separate"/>
      </w:r>
      <w:r>
        <w:t>2.</w:t>
      </w:r>
      <w:r>
        <w:rPr>
          <w:rFonts w:hint="eastAsia"/>
          <w:lang w:val="en-US" w:eastAsia="zh-CN"/>
        </w:rPr>
        <w:t>5</w:t>
      </w:r>
      <w:r>
        <w:t>.1工作准备</w:t>
      </w:r>
      <w:r>
        <w:tab/>
      </w:r>
      <w:r>
        <w:fldChar w:fldCharType="begin"/>
      </w:r>
      <w:r>
        <w:instrText xml:space="preserve"> PAGEREF _Toc23876 </w:instrText>
      </w:r>
      <w:r>
        <w:fldChar w:fldCharType="separate"/>
      </w:r>
      <w:r>
        <w:t>16</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_Toc22646 </w:instrText>
      </w:r>
      <w:r>
        <w:rPr>
          <w:rFonts w:hint="eastAsia" w:asciiTheme="minorEastAsia" w:hAnsiTheme="minorEastAsia" w:eastAsiaTheme="minorEastAsia" w:cstheme="minorEastAsia"/>
          <w:kern w:val="2"/>
          <w:szCs w:val="30"/>
          <w:lang w:val="en-US" w:eastAsia="zh-CN" w:bidi="ar-SA"/>
        </w:rPr>
        <w:fldChar w:fldCharType="separate"/>
      </w:r>
      <w:r>
        <w:t>2.</w:t>
      </w:r>
      <w:r>
        <w:rPr>
          <w:rFonts w:hint="eastAsia"/>
          <w:lang w:val="en-US" w:eastAsia="zh-CN"/>
        </w:rPr>
        <w:t>5</w:t>
      </w:r>
      <w:r>
        <w:t>.2吊卸作业</w:t>
      </w:r>
      <w:r>
        <w:tab/>
      </w:r>
      <w:r>
        <w:fldChar w:fldCharType="begin"/>
      </w:r>
      <w:r>
        <w:instrText xml:space="preserve"> PAGEREF _Toc22646 </w:instrText>
      </w:r>
      <w:r>
        <w:fldChar w:fldCharType="separate"/>
      </w:r>
      <w:r>
        <w:t>16</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_Toc16254 </w:instrText>
      </w:r>
      <w:r>
        <w:rPr>
          <w:rFonts w:hint="eastAsia" w:asciiTheme="minorEastAsia" w:hAnsiTheme="minorEastAsia" w:eastAsiaTheme="minorEastAsia" w:cstheme="minorEastAsia"/>
          <w:kern w:val="2"/>
          <w:szCs w:val="30"/>
          <w:lang w:val="en-US" w:eastAsia="zh-CN" w:bidi="ar-SA"/>
        </w:rPr>
        <w:fldChar w:fldCharType="separate"/>
      </w:r>
      <w:r>
        <w:t>2.</w:t>
      </w:r>
      <w:r>
        <w:rPr>
          <w:rFonts w:hint="eastAsia"/>
          <w:lang w:val="en-US" w:eastAsia="zh-CN"/>
        </w:rPr>
        <w:t>6</w:t>
      </w:r>
      <w:r>
        <w:t>附件吊卸</w:t>
      </w:r>
      <w:r>
        <w:tab/>
      </w:r>
      <w:r>
        <w:fldChar w:fldCharType="begin"/>
      </w:r>
      <w:r>
        <w:instrText xml:space="preserve"> PAGEREF _Toc16254 </w:instrText>
      </w:r>
      <w:r>
        <w:fldChar w:fldCharType="separate"/>
      </w:r>
      <w:r>
        <w:t>17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_Toc64 </w:instrText>
      </w:r>
      <w:r>
        <w:rPr>
          <w:rFonts w:hint="eastAsia" w:asciiTheme="minorEastAsia" w:hAnsiTheme="minorEastAsia" w:eastAsiaTheme="minorEastAsia" w:cstheme="minorEastAsia"/>
          <w:kern w:val="2"/>
          <w:szCs w:val="30"/>
          <w:lang w:val="en-US" w:eastAsia="zh-CN" w:bidi="ar-SA"/>
        </w:rPr>
        <w:fldChar w:fldCharType="separate"/>
      </w:r>
      <w:r>
        <w:t>2.</w:t>
      </w:r>
      <w:r>
        <w:rPr>
          <w:rFonts w:hint="eastAsia"/>
          <w:lang w:val="en-US" w:eastAsia="zh-CN"/>
        </w:rPr>
        <w:t>7</w:t>
      </w:r>
      <w:r>
        <w:rPr>
          <w:rFonts w:hint="eastAsia"/>
        </w:rPr>
        <w:t>机组确认</w:t>
      </w:r>
      <w:r>
        <w:tab/>
      </w:r>
      <w:r>
        <w:fldChar w:fldCharType="begin"/>
      </w:r>
      <w:r>
        <w:instrText xml:space="preserve"> PAGEREF _Toc64 </w:instrText>
      </w:r>
      <w:r>
        <w:fldChar w:fldCharType="separate"/>
      </w:r>
      <w:r>
        <w:t>17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_Toc7511 </w:instrText>
      </w:r>
      <w:r>
        <w:rPr>
          <w:rFonts w:hint="eastAsia" w:asciiTheme="minorEastAsia" w:hAnsiTheme="minorEastAsia" w:eastAsiaTheme="minorEastAsia" w:cstheme="minorEastAsia"/>
          <w:kern w:val="2"/>
          <w:szCs w:val="30"/>
          <w:lang w:val="en-US" w:eastAsia="zh-CN" w:bidi="ar-SA"/>
        </w:rPr>
        <w:fldChar w:fldCharType="separate"/>
      </w:r>
      <w:r>
        <w:rPr>
          <w:rFonts w:hint="eastAsia"/>
        </w:rPr>
        <w:t>2.</w:t>
      </w:r>
      <w:r>
        <w:rPr>
          <w:rFonts w:hint="eastAsia"/>
          <w:lang w:val="en-US" w:eastAsia="zh-CN"/>
        </w:rPr>
        <w:t>7</w:t>
      </w:r>
      <w:r>
        <w:rPr>
          <w:rFonts w:hint="eastAsia"/>
        </w:rPr>
        <w:t>.1机组信息确认</w:t>
      </w:r>
      <w:r>
        <w:tab/>
      </w:r>
      <w:r>
        <w:fldChar w:fldCharType="begin"/>
      </w:r>
      <w:r>
        <w:instrText xml:space="preserve"> PAGEREF _Toc7511 </w:instrText>
      </w:r>
      <w:r>
        <w:fldChar w:fldCharType="separate"/>
      </w:r>
      <w:r>
        <w:t>17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_Toc9514 </w:instrText>
      </w:r>
      <w:r>
        <w:rPr>
          <w:rFonts w:hint="eastAsia" w:asciiTheme="minorEastAsia" w:hAnsiTheme="minorEastAsia" w:eastAsiaTheme="minorEastAsia" w:cstheme="minorEastAsia"/>
          <w:kern w:val="2"/>
          <w:szCs w:val="30"/>
          <w:lang w:val="en-US" w:eastAsia="zh-CN" w:bidi="ar-SA"/>
        </w:rPr>
        <w:fldChar w:fldCharType="separate"/>
      </w:r>
      <w:r>
        <w:rPr>
          <w:rFonts w:hint="eastAsia"/>
        </w:rPr>
        <w:t>2.</w:t>
      </w:r>
      <w:r>
        <w:rPr>
          <w:rFonts w:hint="eastAsia"/>
          <w:lang w:val="en-US" w:eastAsia="zh-CN"/>
        </w:rPr>
        <w:t>7</w:t>
      </w:r>
      <w:r>
        <w:rPr>
          <w:rFonts w:hint="eastAsia"/>
        </w:rPr>
        <w:t>.2填写机组档案</w:t>
      </w:r>
      <w:r>
        <w:tab/>
      </w:r>
      <w:r>
        <w:fldChar w:fldCharType="begin"/>
      </w:r>
      <w:r>
        <w:instrText xml:space="preserve"> PAGEREF _Toc9514 </w:instrText>
      </w:r>
      <w:r>
        <w:fldChar w:fldCharType="separate"/>
      </w:r>
      <w:r>
        <w:t>17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_Toc14555 </w:instrText>
      </w:r>
      <w:r>
        <w:rPr>
          <w:rFonts w:hint="eastAsia" w:asciiTheme="minorEastAsia" w:hAnsiTheme="minorEastAsia" w:eastAsiaTheme="minorEastAsia" w:cstheme="minorEastAsia"/>
          <w:kern w:val="2"/>
          <w:szCs w:val="30"/>
          <w:lang w:val="en-US" w:eastAsia="zh-CN" w:bidi="ar-SA"/>
        </w:rPr>
        <w:fldChar w:fldCharType="separate"/>
      </w:r>
      <w:r>
        <w:t>3风电机组安装</w:t>
      </w:r>
      <w:r>
        <w:tab/>
      </w:r>
      <w:r>
        <w:fldChar w:fldCharType="begin"/>
      </w:r>
      <w:r>
        <w:instrText xml:space="preserve"> PAGEREF _Toc14555 </w:instrText>
      </w:r>
      <w:r>
        <w:fldChar w:fldCharType="separate"/>
      </w:r>
      <w:r>
        <w:t>18</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_Toc25339 </w:instrText>
      </w:r>
      <w:r>
        <w:rPr>
          <w:rFonts w:hint="eastAsia" w:asciiTheme="minorEastAsia" w:hAnsiTheme="minorEastAsia" w:eastAsiaTheme="minorEastAsia" w:cstheme="minorEastAsia"/>
          <w:kern w:val="2"/>
          <w:szCs w:val="30"/>
          <w:lang w:val="en-US" w:eastAsia="zh-CN" w:bidi="ar-SA"/>
        </w:rPr>
        <w:fldChar w:fldCharType="separate"/>
      </w:r>
      <w:r>
        <w:t>3.1安装流程</w:t>
      </w:r>
      <w:r>
        <w:tab/>
      </w:r>
      <w:r>
        <w:fldChar w:fldCharType="begin"/>
      </w:r>
      <w:r>
        <w:instrText xml:space="preserve"> PAGEREF _Toc25339 </w:instrText>
      </w:r>
      <w:r>
        <w:fldChar w:fldCharType="separate"/>
      </w:r>
      <w:r>
        <w:t>18</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_Toc16629 </w:instrText>
      </w:r>
      <w:r>
        <w:rPr>
          <w:rFonts w:hint="eastAsia" w:asciiTheme="minorEastAsia" w:hAnsiTheme="minorEastAsia" w:eastAsiaTheme="minorEastAsia" w:cstheme="minorEastAsia"/>
          <w:kern w:val="2"/>
          <w:szCs w:val="30"/>
          <w:lang w:val="en-US" w:eastAsia="zh-CN" w:bidi="ar-SA"/>
        </w:rPr>
        <w:fldChar w:fldCharType="separate"/>
      </w:r>
      <w:r>
        <w:t>3.2安装作业基本要求</w:t>
      </w:r>
      <w:r>
        <w:tab/>
      </w:r>
      <w:r>
        <w:fldChar w:fldCharType="begin"/>
      </w:r>
      <w:r>
        <w:instrText xml:space="preserve"> PAGEREF _Toc16629 </w:instrText>
      </w:r>
      <w:r>
        <w:fldChar w:fldCharType="separate"/>
      </w:r>
      <w:r>
        <w:t>18</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_Toc11819 </w:instrText>
      </w:r>
      <w:r>
        <w:rPr>
          <w:rFonts w:hint="eastAsia" w:asciiTheme="minorEastAsia" w:hAnsiTheme="minorEastAsia" w:eastAsiaTheme="minorEastAsia" w:cstheme="minorEastAsia"/>
          <w:kern w:val="2"/>
          <w:szCs w:val="30"/>
          <w:lang w:val="en-US" w:eastAsia="zh-CN" w:bidi="ar-SA"/>
        </w:rPr>
        <w:fldChar w:fldCharType="separate"/>
      </w:r>
      <w:r>
        <w:t>3.2.1清理</w:t>
      </w:r>
      <w:r>
        <w:tab/>
      </w:r>
      <w:r>
        <w:fldChar w:fldCharType="begin"/>
      </w:r>
      <w:r>
        <w:instrText xml:space="preserve"> PAGEREF _Toc11819 </w:instrText>
      </w:r>
      <w:r>
        <w:fldChar w:fldCharType="separate"/>
      </w:r>
      <w:r>
        <w:t>18</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_Toc15499 </w:instrText>
      </w:r>
      <w:r>
        <w:rPr>
          <w:rFonts w:hint="eastAsia" w:asciiTheme="minorEastAsia" w:hAnsiTheme="minorEastAsia" w:eastAsiaTheme="minorEastAsia" w:cstheme="minorEastAsia"/>
          <w:kern w:val="2"/>
          <w:szCs w:val="30"/>
          <w:lang w:val="en-US" w:eastAsia="zh-CN" w:bidi="ar-SA"/>
        </w:rPr>
        <w:fldChar w:fldCharType="separate"/>
      </w:r>
      <w:r>
        <w:t>3.2.2密封胶的涂抹</w:t>
      </w:r>
      <w:r>
        <w:tab/>
      </w:r>
      <w:r>
        <w:fldChar w:fldCharType="begin"/>
      </w:r>
      <w:r>
        <w:instrText xml:space="preserve"> PAGEREF _Toc15499 </w:instrText>
      </w:r>
      <w:r>
        <w:fldChar w:fldCharType="separate"/>
      </w:r>
      <w:r>
        <w:t>19</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_Toc3343 </w:instrText>
      </w:r>
      <w:r>
        <w:rPr>
          <w:rFonts w:hint="eastAsia" w:asciiTheme="minorEastAsia" w:hAnsiTheme="minorEastAsia" w:eastAsiaTheme="minorEastAsia" w:cstheme="minorEastAsia"/>
          <w:kern w:val="2"/>
          <w:szCs w:val="30"/>
          <w:lang w:val="en-US" w:eastAsia="zh-CN" w:bidi="ar-SA"/>
        </w:rPr>
        <w:fldChar w:fldCharType="separate"/>
      </w:r>
      <w:r>
        <w:t>3.2.3涂抹抗咬合剂</w:t>
      </w:r>
      <w:r>
        <w:tab/>
      </w:r>
      <w:r>
        <w:fldChar w:fldCharType="begin"/>
      </w:r>
      <w:r>
        <w:instrText xml:space="preserve"> PAGEREF _Toc3343 </w:instrText>
      </w:r>
      <w:r>
        <w:fldChar w:fldCharType="separate"/>
      </w:r>
      <w:r>
        <w:t>19</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_Toc28548 </w:instrText>
      </w:r>
      <w:r>
        <w:rPr>
          <w:rFonts w:hint="eastAsia" w:asciiTheme="minorEastAsia" w:hAnsiTheme="minorEastAsia" w:eastAsiaTheme="minorEastAsia" w:cstheme="minorEastAsia"/>
          <w:kern w:val="2"/>
          <w:szCs w:val="30"/>
          <w:lang w:val="en-US" w:eastAsia="zh-CN" w:bidi="ar-SA"/>
        </w:rPr>
        <w:fldChar w:fldCharType="separate"/>
      </w:r>
      <w:r>
        <w:t>3.2.</w:t>
      </w:r>
      <w:r>
        <w:rPr>
          <w:rFonts w:hint="eastAsia"/>
          <w:lang w:val="en-US" w:eastAsia="zh-CN"/>
        </w:rPr>
        <w:t>4螺栓紧固</w:t>
      </w:r>
      <w:r>
        <w:tab/>
      </w:r>
      <w:r>
        <w:fldChar w:fldCharType="begin"/>
      </w:r>
      <w:r>
        <w:instrText xml:space="preserve"> PAGEREF _Toc28548 </w:instrText>
      </w:r>
      <w:r>
        <w:fldChar w:fldCharType="separate"/>
      </w:r>
      <w:r>
        <w:t>20</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_Toc14163 </w:instrText>
      </w:r>
      <w:r>
        <w:rPr>
          <w:rFonts w:hint="eastAsia" w:asciiTheme="minorEastAsia" w:hAnsiTheme="minorEastAsia" w:eastAsiaTheme="minorEastAsia" w:cstheme="minorEastAsia"/>
          <w:kern w:val="2"/>
          <w:szCs w:val="30"/>
          <w:lang w:val="en-US" w:eastAsia="zh-CN" w:bidi="ar-SA"/>
        </w:rPr>
        <w:fldChar w:fldCharType="separate"/>
      </w:r>
      <w:r>
        <w:t>3.2.5力矩值</w:t>
      </w:r>
      <w:r>
        <w:tab/>
      </w:r>
      <w:r>
        <w:fldChar w:fldCharType="begin"/>
      </w:r>
      <w:r>
        <w:instrText xml:space="preserve"> PAGEREF _Toc14163 </w:instrText>
      </w:r>
      <w:r>
        <w:fldChar w:fldCharType="separate"/>
      </w:r>
      <w:r>
        <w:t>21</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_Toc4305 </w:instrText>
      </w:r>
      <w:r>
        <w:rPr>
          <w:rFonts w:hint="eastAsia" w:asciiTheme="minorEastAsia" w:hAnsiTheme="minorEastAsia" w:eastAsiaTheme="minorEastAsia" w:cstheme="minorEastAsia"/>
          <w:kern w:val="2"/>
          <w:szCs w:val="30"/>
          <w:lang w:val="en-US" w:eastAsia="zh-CN" w:bidi="ar-SA"/>
        </w:rPr>
        <w:fldChar w:fldCharType="separate"/>
      </w:r>
      <w:r>
        <w:t>3.3风机附件安装</w:t>
      </w:r>
      <w:r>
        <w:tab/>
      </w:r>
      <w:r>
        <w:fldChar w:fldCharType="begin"/>
      </w:r>
      <w:r>
        <w:instrText xml:space="preserve"> PAGEREF _Toc4305 </w:instrText>
      </w:r>
      <w:r>
        <w:fldChar w:fldCharType="separate"/>
      </w:r>
      <w:r>
        <w:t>21</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_Toc13898 </w:instrText>
      </w:r>
      <w:r>
        <w:rPr>
          <w:rFonts w:hint="eastAsia" w:asciiTheme="minorEastAsia" w:hAnsiTheme="minorEastAsia" w:eastAsiaTheme="minorEastAsia" w:cstheme="minorEastAsia"/>
          <w:kern w:val="2"/>
          <w:szCs w:val="30"/>
          <w:lang w:val="en-US" w:eastAsia="zh-CN" w:bidi="ar-SA"/>
        </w:rPr>
        <w:fldChar w:fldCharType="separate"/>
      </w:r>
      <w:r>
        <w:t>3.3.1气象桅杆与导风篷安装</w:t>
      </w:r>
      <w:r>
        <w:tab/>
      </w:r>
      <w:r>
        <w:fldChar w:fldCharType="begin"/>
      </w:r>
      <w:r>
        <w:instrText xml:space="preserve"> PAGEREF _Toc13898 </w:instrText>
      </w:r>
      <w:r>
        <w:fldChar w:fldCharType="separate"/>
      </w:r>
      <w:r>
        <w:t>21</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_Toc8691 </w:instrText>
      </w:r>
      <w:r>
        <w:rPr>
          <w:rFonts w:hint="eastAsia" w:asciiTheme="minorEastAsia" w:hAnsiTheme="minorEastAsia" w:eastAsiaTheme="minorEastAsia" w:cstheme="minorEastAsia"/>
          <w:kern w:val="2"/>
          <w:szCs w:val="30"/>
          <w:lang w:val="en-US" w:eastAsia="zh-CN" w:bidi="ar-SA"/>
        </w:rPr>
        <w:fldChar w:fldCharType="separate"/>
      </w:r>
      <w:r>
        <w:t>3.4基础检查</w:t>
      </w:r>
      <w:r>
        <w:tab/>
      </w:r>
      <w:r>
        <w:fldChar w:fldCharType="begin"/>
      </w:r>
      <w:r>
        <w:instrText xml:space="preserve"> PAGEREF _Toc8691 </w:instrText>
      </w:r>
      <w:r>
        <w:fldChar w:fldCharType="separate"/>
      </w:r>
      <w:r>
        <w:t>27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_Toc13547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rPr>
        <w:t>5</w:t>
      </w:r>
      <w:r>
        <w:t>塔筒一吊装</w:t>
      </w:r>
      <w:r>
        <w:tab/>
      </w:r>
      <w:r>
        <w:fldChar w:fldCharType="begin"/>
      </w:r>
      <w:r>
        <w:instrText xml:space="preserve"> PAGEREF _Toc13547 </w:instrText>
      </w:r>
      <w:r>
        <w:fldChar w:fldCharType="separate"/>
      </w:r>
      <w:r>
        <w:t>28</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_Toc31644 </w:instrText>
      </w:r>
      <w:r>
        <w:rPr>
          <w:rFonts w:hint="eastAsia" w:asciiTheme="minorEastAsia" w:hAnsiTheme="minorEastAsia" w:eastAsiaTheme="minorEastAsia" w:cstheme="minorEastAsia"/>
          <w:kern w:val="2"/>
          <w:szCs w:val="30"/>
          <w:lang w:val="en-US" w:eastAsia="zh-CN" w:bidi="ar-SA"/>
        </w:rPr>
        <w:fldChar w:fldCharType="separate"/>
      </w:r>
      <w:r>
        <w:rPr>
          <w:rFonts w:hint="eastAsia" w:ascii="Times New Roman" w:hAnsi="Times New Roman"/>
        </w:rPr>
        <w:t>3.5.</w:t>
      </w:r>
      <w:r>
        <w:rPr>
          <w:rFonts w:hint="eastAsia" w:ascii="Times New Roman" w:hAnsi="Times New Roman"/>
          <w:lang w:val="en-US" w:eastAsia="zh-CN"/>
        </w:rPr>
        <w:t>1</w:t>
      </w:r>
      <w:r>
        <w:rPr>
          <w:rFonts w:hint="eastAsia" w:ascii="Times New Roman" w:hAnsi="Times New Roman"/>
        </w:rPr>
        <w:t>变流器柜吊装</w:t>
      </w:r>
      <w:r>
        <w:tab/>
      </w:r>
      <w:r>
        <w:fldChar w:fldCharType="begin"/>
      </w:r>
      <w:r>
        <w:instrText xml:space="preserve"> PAGEREF _Toc31644 </w:instrText>
      </w:r>
      <w:r>
        <w:fldChar w:fldCharType="separate"/>
      </w:r>
      <w:r>
        <w:t>29</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_Toc25705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5</w:t>
      </w:r>
      <w:r>
        <w:t>.</w:t>
      </w:r>
      <w:r>
        <w:rPr>
          <w:rFonts w:hint="eastAsia"/>
          <w:lang w:val="en-US" w:eastAsia="zh-CN"/>
        </w:rPr>
        <w:t>2</w:t>
      </w:r>
      <w:r>
        <w:t xml:space="preserve"> </w:t>
      </w:r>
      <w:r>
        <w:rPr>
          <w:rFonts w:hint="eastAsia"/>
          <w:lang w:val="en-US" w:eastAsia="zh-CN"/>
        </w:rPr>
        <w:t>塔筒一吊装</w:t>
      </w:r>
      <w:r>
        <w:tab/>
      </w:r>
      <w:r>
        <w:fldChar w:fldCharType="begin"/>
      </w:r>
      <w:r>
        <w:instrText xml:space="preserve"> PAGEREF _Toc25705 </w:instrText>
      </w:r>
      <w:r>
        <w:fldChar w:fldCharType="separate"/>
      </w:r>
      <w:r>
        <w:t>30</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_Toc85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6</w:t>
      </w:r>
      <w:r>
        <w:t>其它节塔筒安装</w:t>
      </w:r>
      <w:r>
        <w:tab/>
      </w:r>
      <w:r>
        <w:fldChar w:fldCharType="begin"/>
      </w:r>
      <w:r>
        <w:instrText xml:space="preserve"> PAGEREF _Toc85 </w:instrText>
      </w:r>
      <w:r>
        <w:fldChar w:fldCharType="separate"/>
      </w:r>
      <w:r>
        <w:t>32</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_Toc17092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6</w:t>
      </w:r>
      <w:r>
        <w:t>.1</w:t>
      </w:r>
      <w:r>
        <w:rPr>
          <w:rFonts w:hint="eastAsia"/>
        </w:rPr>
        <w:t>器件及工具清单</w:t>
      </w:r>
      <w:r>
        <w:tab/>
      </w:r>
      <w:r>
        <w:fldChar w:fldCharType="begin"/>
      </w:r>
      <w:r>
        <w:instrText xml:space="preserve"> PAGEREF _Toc17092 </w:instrText>
      </w:r>
      <w:r>
        <w:fldChar w:fldCharType="separate"/>
      </w:r>
      <w:r>
        <w:t>32</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_Toc11600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6</w:t>
      </w:r>
      <w:r>
        <w:t>.2准备工作</w:t>
      </w:r>
      <w:r>
        <w:tab/>
      </w:r>
      <w:r>
        <w:fldChar w:fldCharType="begin"/>
      </w:r>
      <w:r>
        <w:instrText xml:space="preserve"> PAGEREF _Toc11600 </w:instrText>
      </w:r>
      <w:r>
        <w:fldChar w:fldCharType="separate"/>
      </w:r>
      <w:r>
        <w:t>34</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_Toc15057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6</w:t>
      </w:r>
      <w:r>
        <w:t>.3塔筒吊装</w:t>
      </w:r>
      <w:r>
        <w:tab/>
      </w:r>
      <w:r>
        <w:fldChar w:fldCharType="begin"/>
      </w:r>
      <w:r>
        <w:instrText xml:space="preserve"> PAGEREF _Toc15057 </w:instrText>
      </w:r>
      <w:r>
        <w:fldChar w:fldCharType="separate"/>
      </w:r>
      <w:r>
        <w:t>34</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_Toc17103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7</w:t>
      </w:r>
      <w:r>
        <w:t>机舱</w:t>
      </w:r>
      <w:r>
        <w:rPr>
          <w:rFonts w:hint="eastAsia"/>
          <w:lang w:val="en-US" w:eastAsia="zh-CN"/>
        </w:rPr>
        <w:t>模块</w:t>
      </w:r>
      <w:r>
        <w:t>吊装</w:t>
      </w:r>
      <w:r>
        <w:tab/>
      </w:r>
      <w:r>
        <w:fldChar w:fldCharType="begin"/>
      </w:r>
      <w:r>
        <w:instrText xml:space="preserve"> PAGEREF _Toc17103 </w:instrText>
      </w:r>
      <w:r>
        <w:fldChar w:fldCharType="separate"/>
      </w:r>
      <w:r>
        <w:t>35</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_Toc4483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7</w:t>
      </w:r>
      <w:r>
        <w:t>.1工具及器件清单</w:t>
      </w:r>
      <w:r>
        <w:tab/>
      </w:r>
      <w:r>
        <w:fldChar w:fldCharType="begin"/>
      </w:r>
      <w:r>
        <w:instrText xml:space="preserve"> PAGEREF _Toc4483 </w:instrText>
      </w:r>
      <w:r>
        <w:fldChar w:fldCharType="separate"/>
      </w:r>
      <w:r>
        <w:t>36</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_Toc18633 </w:instrText>
      </w:r>
      <w:r>
        <w:rPr>
          <w:rFonts w:hint="eastAsia" w:asciiTheme="minorEastAsia" w:hAnsiTheme="minorEastAsia" w:eastAsiaTheme="minorEastAsia" w:cstheme="minorEastAsia"/>
          <w:kern w:val="2"/>
          <w:szCs w:val="30"/>
          <w:lang w:val="en-US" w:eastAsia="zh-CN" w:bidi="ar-SA"/>
        </w:rPr>
        <w:fldChar w:fldCharType="separate"/>
      </w:r>
      <w:r>
        <w:rPr>
          <w:rFonts w:hint="eastAsia"/>
          <w:lang w:val="en-US" w:eastAsia="zh-CN"/>
        </w:rPr>
        <w:t>3.7.2传动链模块安装</w:t>
      </w:r>
      <w:r>
        <w:tab/>
      </w:r>
      <w:r>
        <w:fldChar w:fldCharType="begin"/>
      </w:r>
      <w:r>
        <w:instrText xml:space="preserve"> PAGEREF _Toc18633 </w:instrText>
      </w:r>
      <w:r>
        <w:fldChar w:fldCharType="separate"/>
      </w:r>
      <w:r>
        <w:t>36</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_Toc29312 </w:instrText>
      </w:r>
      <w:r>
        <w:rPr>
          <w:rFonts w:hint="eastAsia" w:asciiTheme="minorEastAsia" w:hAnsiTheme="minorEastAsia" w:eastAsiaTheme="minorEastAsia" w:cstheme="minorEastAsia"/>
          <w:kern w:val="2"/>
          <w:szCs w:val="30"/>
          <w:lang w:val="en-US" w:eastAsia="zh-CN" w:bidi="ar-SA"/>
        </w:rPr>
        <w:fldChar w:fldCharType="separate"/>
      </w:r>
      <w:r>
        <w:rPr>
          <w:rFonts w:hint="eastAsia"/>
          <w:lang w:val="en-US" w:eastAsia="zh-CN"/>
        </w:rPr>
        <w:t>3.8内部框架上装模块安装</w:t>
      </w:r>
      <w:r>
        <w:tab/>
      </w:r>
      <w:r>
        <w:fldChar w:fldCharType="begin"/>
      </w:r>
      <w:r>
        <w:instrText xml:space="preserve"> PAGEREF _Toc29312 </w:instrText>
      </w:r>
      <w:r>
        <w:fldChar w:fldCharType="separate"/>
      </w:r>
      <w:r>
        <w:t>45</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_Toc6581 </w:instrText>
      </w:r>
      <w:r>
        <w:rPr>
          <w:rFonts w:hint="eastAsia" w:asciiTheme="minorEastAsia" w:hAnsiTheme="minorEastAsia" w:eastAsiaTheme="minorEastAsia" w:cstheme="minorEastAsia"/>
          <w:kern w:val="2"/>
          <w:szCs w:val="30"/>
          <w:lang w:val="en-US" w:eastAsia="zh-CN" w:bidi="ar-SA"/>
        </w:rPr>
        <w:fldChar w:fldCharType="separate"/>
      </w:r>
      <w:r>
        <w:rPr>
          <w:rFonts w:hint="eastAsia"/>
        </w:rPr>
        <w:t>3.</w:t>
      </w:r>
      <w:r>
        <w:rPr>
          <w:rFonts w:hint="eastAsia"/>
          <w:lang w:val="en-US" w:eastAsia="zh-CN"/>
        </w:rPr>
        <w:t>8</w:t>
      </w:r>
      <w:r>
        <w:rPr>
          <w:rFonts w:hint="eastAsia"/>
        </w:rPr>
        <w:t>.</w:t>
      </w:r>
      <w:r>
        <w:rPr>
          <w:rFonts w:hint="eastAsia"/>
          <w:lang w:val="en-US" w:eastAsia="zh-CN"/>
        </w:rPr>
        <w:t>1</w:t>
      </w:r>
      <w:r>
        <w:rPr>
          <w:rFonts w:hint="eastAsia"/>
        </w:rPr>
        <w:t>主轴法兰面防锈油清理</w:t>
      </w:r>
      <w:r>
        <w:tab/>
      </w:r>
      <w:r>
        <w:fldChar w:fldCharType="begin"/>
      </w:r>
      <w:r>
        <w:instrText xml:space="preserve"> PAGEREF _Toc6581 </w:instrText>
      </w:r>
      <w:r>
        <w:fldChar w:fldCharType="separate"/>
      </w:r>
      <w:r>
        <w:t>47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_Toc15933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8</w:t>
      </w:r>
      <w:r>
        <w:t>.</w:t>
      </w:r>
      <w:r>
        <w:rPr>
          <w:rFonts w:hint="eastAsia"/>
          <w:lang w:val="en-US" w:eastAsia="zh-CN"/>
        </w:rPr>
        <w:t>2</w:t>
      </w:r>
      <w:r>
        <w:t>准备工作</w:t>
      </w:r>
      <w:r>
        <w:tab/>
      </w:r>
      <w:r>
        <w:fldChar w:fldCharType="begin"/>
      </w:r>
      <w:r>
        <w:instrText xml:space="preserve"> PAGEREF _Toc15933 </w:instrText>
      </w:r>
      <w:r>
        <w:fldChar w:fldCharType="separate"/>
      </w:r>
      <w:r>
        <w:t>47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_Toc11422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9机舱罩上装模块</w:t>
      </w:r>
      <w:r>
        <w:t>吊装</w:t>
      </w:r>
      <w:r>
        <w:tab/>
      </w:r>
      <w:r>
        <w:fldChar w:fldCharType="begin"/>
      </w:r>
      <w:r>
        <w:instrText xml:space="preserve"> PAGEREF _Toc11422 </w:instrText>
      </w:r>
      <w:r>
        <w:fldChar w:fldCharType="separate"/>
      </w:r>
      <w:r>
        <w:t>47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_Toc3650 </w:instrText>
      </w:r>
      <w:r>
        <w:rPr>
          <w:rFonts w:hint="eastAsia" w:asciiTheme="minorEastAsia" w:hAnsiTheme="minorEastAsia" w:eastAsiaTheme="minorEastAsia" w:cstheme="minorEastAsia"/>
          <w:kern w:val="2"/>
          <w:szCs w:val="30"/>
          <w:lang w:val="en-US" w:eastAsia="zh-CN" w:bidi="ar-SA"/>
        </w:rPr>
        <w:fldChar w:fldCharType="separate"/>
      </w:r>
      <w:r>
        <w:rPr>
          <w:rFonts w:hint="eastAsia" w:cs="Times New Roman"/>
          <w:bCs w:val="0"/>
          <w:kern w:val="2"/>
          <w:szCs w:val="22"/>
          <w:lang w:val="en-US" w:eastAsia="zh-CN" w:bidi="ar-SA"/>
        </w:rPr>
        <w:t>3.9.1</w:t>
      </w:r>
      <w:r>
        <w:rPr>
          <w:rFonts w:hint="eastAsia" w:ascii="Times New Roman" w:hAnsi="Times New Roman" w:eastAsia="宋体" w:cs="Times New Roman"/>
          <w:bCs w:val="0"/>
          <w:kern w:val="2"/>
          <w:szCs w:val="22"/>
          <w:lang w:val="en-US" w:eastAsia="zh-CN" w:bidi="ar-SA"/>
        </w:rPr>
        <w:t>机舱罩上装模块吊装用工器具、物料清单详见表3-</w:t>
      </w:r>
      <w:r>
        <w:rPr>
          <w:rFonts w:hint="eastAsia" w:cs="Times New Roman"/>
          <w:bCs w:val="0"/>
          <w:kern w:val="2"/>
          <w:szCs w:val="22"/>
          <w:lang w:val="en-US" w:eastAsia="zh-CN" w:bidi="ar-SA"/>
        </w:rPr>
        <w:t>20</w:t>
      </w:r>
      <w:r>
        <w:rPr>
          <w:rFonts w:hint="eastAsia" w:ascii="Times New Roman" w:hAnsi="Times New Roman" w:eastAsia="宋体" w:cs="Times New Roman"/>
          <w:bCs w:val="0"/>
          <w:kern w:val="2"/>
          <w:szCs w:val="22"/>
          <w:lang w:val="en-US" w:eastAsia="zh-CN" w:bidi="ar-SA"/>
        </w:rPr>
        <w:t>、3-2</w:t>
      </w:r>
      <w:r>
        <w:rPr>
          <w:rFonts w:hint="eastAsia" w:cs="Times New Roman"/>
          <w:bCs w:val="0"/>
          <w:kern w:val="2"/>
          <w:szCs w:val="22"/>
          <w:lang w:val="en-US" w:eastAsia="zh-CN" w:bidi="ar-SA"/>
        </w:rPr>
        <w:t>1：</w:t>
      </w:r>
      <w:r>
        <w:tab/>
      </w:r>
      <w:r>
        <w:fldChar w:fldCharType="begin"/>
      </w:r>
      <w:r>
        <w:instrText xml:space="preserve"> PAGEREF _Toc3650 </w:instrText>
      </w:r>
      <w:r>
        <w:fldChar w:fldCharType="separate"/>
      </w:r>
      <w:r>
        <w:t>47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_Toc24816 </w:instrText>
      </w:r>
      <w:r>
        <w:rPr>
          <w:rFonts w:hint="eastAsia" w:asciiTheme="minorEastAsia" w:hAnsiTheme="minorEastAsia" w:eastAsiaTheme="minorEastAsia" w:cstheme="minorEastAsia"/>
          <w:kern w:val="2"/>
          <w:szCs w:val="30"/>
          <w:lang w:val="en-US" w:eastAsia="zh-CN" w:bidi="ar-SA"/>
        </w:rPr>
        <w:fldChar w:fldCharType="separate"/>
      </w:r>
      <w:r>
        <w:rPr>
          <w:rFonts w:hint="eastAsia" w:ascii="宋体" w:hAnsi="宋体" w:cs="宋体"/>
          <w:kern w:val="0"/>
          <w:szCs w:val="24"/>
          <w:lang w:val="en-US" w:eastAsia="zh-CN"/>
        </w:rPr>
        <w:t>3</w:t>
      </w:r>
      <w:r>
        <w:rPr>
          <w:rFonts w:hint="eastAsia" w:ascii="宋体" w:hAnsi="宋体" w:cs="宋体"/>
          <w:kern w:val="0"/>
          <w:szCs w:val="24"/>
        </w:rPr>
        <w:t>.</w:t>
      </w:r>
      <w:r>
        <w:rPr>
          <w:rFonts w:hint="eastAsia" w:ascii="宋体" w:hAnsi="宋体" w:cs="宋体"/>
          <w:kern w:val="0"/>
          <w:szCs w:val="24"/>
          <w:lang w:val="en-US" w:eastAsia="zh-CN"/>
        </w:rPr>
        <w:t>9</w:t>
      </w:r>
      <w:r>
        <w:rPr>
          <w:rFonts w:hint="eastAsia" w:ascii="宋体" w:hAnsi="宋体" w:cs="宋体"/>
          <w:kern w:val="0"/>
          <w:szCs w:val="24"/>
        </w:rPr>
        <w:t>.</w:t>
      </w:r>
      <w:r>
        <w:rPr>
          <w:rFonts w:hint="eastAsia" w:cs="Times New Roman"/>
          <w:bCs w:val="0"/>
          <w:kern w:val="2"/>
          <w:szCs w:val="22"/>
          <w:lang w:val="en-US" w:eastAsia="zh-CN" w:bidi="ar-SA"/>
        </w:rPr>
        <w:t>2</w:t>
      </w:r>
      <w:r>
        <w:rPr>
          <w:rFonts w:hint="eastAsia" w:ascii="Times New Roman" w:hAnsi="Times New Roman" w:eastAsia="宋体" w:cs="Times New Roman"/>
          <w:bCs w:val="0"/>
          <w:kern w:val="2"/>
          <w:szCs w:val="22"/>
          <w:lang w:val="en-US" w:eastAsia="zh-CN" w:bidi="ar-SA"/>
        </w:rPr>
        <w:t>机舱罩上装模块吊装</w:t>
      </w:r>
      <w:r>
        <w:tab/>
      </w:r>
      <w:r>
        <w:fldChar w:fldCharType="begin"/>
      </w:r>
      <w:r>
        <w:instrText xml:space="preserve"> PAGEREF _Toc24816 </w:instrText>
      </w:r>
      <w:r>
        <w:fldChar w:fldCharType="separate"/>
      </w:r>
      <w:r>
        <w:t>48</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_Toc18500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9</w:t>
      </w:r>
      <w:r>
        <w:t>.</w:t>
      </w:r>
      <w:r>
        <w:rPr>
          <w:rFonts w:hint="eastAsia"/>
          <w:lang w:val="en-US" w:eastAsia="zh-CN"/>
        </w:rPr>
        <w:t>3</w:t>
      </w:r>
      <w:r>
        <w:t>机舱吊装作业</w:t>
      </w:r>
      <w:r>
        <w:tab/>
      </w:r>
      <w:r>
        <w:fldChar w:fldCharType="begin"/>
      </w:r>
      <w:r>
        <w:instrText xml:space="preserve"> PAGEREF _Toc18500 </w:instrText>
      </w:r>
      <w:r>
        <w:fldChar w:fldCharType="separate"/>
      </w:r>
      <w:r>
        <w:t>49</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_Toc24994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10</w:t>
      </w:r>
      <w:r>
        <w:t>风轮吊装</w:t>
      </w:r>
      <w:r>
        <w:tab/>
      </w:r>
      <w:r>
        <w:fldChar w:fldCharType="begin"/>
      </w:r>
      <w:r>
        <w:instrText xml:space="preserve"> PAGEREF _Toc24994 </w:instrText>
      </w:r>
      <w:r>
        <w:fldChar w:fldCharType="separate"/>
      </w:r>
      <w:r>
        <w:t>50</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_Toc7976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10</w:t>
      </w:r>
      <w:r>
        <w:t>.1风轮吊装所需工具、消耗品及器件</w:t>
      </w:r>
      <w:r>
        <w:tab/>
      </w:r>
      <w:r>
        <w:fldChar w:fldCharType="begin"/>
      </w:r>
      <w:r>
        <w:instrText xml:space="preserve"> PAGEREF _Toc7976 </w:instrText>
      </w:r>
      <w:r>
        <w:fldChar w:fldCharType="separate"/>
      </w:r>
      <w:r>
        <w:t>50</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_Toc8867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10</w:t>
      </w:r>
      <w:r>
        <w:t>.2准备工作</w:t>
      </w:r>
      <w:r>
        <w:tab/>
      </w:r>
      <w:r>
        <w:fldChar w:fldCharType="begin"/>
      </w:r>
      <w:r>
        <w:instrText xml:space="preserve"> PAGEREF _Toc8867 </w:instrText>
      </w:r>
      <w:r>
        <w:fldChar w:fldCharType="separate"/>
      </w:r>
      <w:r>
        <w:t>51</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_Toc6464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10</w:t>
      </w:r>
      <w:r>
        <w:t>.3风轮组装作业</w:t>
      </w:r>
      <w:r>
        <w:tab/>
      </w:r>
      <w:r>
        <w:fldChar w:fldCharType="begin"/>
      </w:r>
      <w:r>
        <w:instrText xml:space="preserve"> PAGEREF _Toc6464 </w:instrText>
      </w:r>
      <w:r>
        <w:fldChar w:fldCharType="separate"/>
      </w:r>
      <w:r>
        <w:t>51</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_Toc21169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10</w:t>
      </w:r>
      <w:r>
        <w:t>.</w:t>
      </w:r>
      <w:r>
        <w:rPr>
          <w:rFonts w:hint="eastAsia"/>
          <w:lang w:val="en-US" w:eastAsia="zh-CN"/>
        </w:rPr>
        <w:t>4</w:t>
      </w:r>
      <w:r>
        <w:t xml:space="preserve"> 风轮吊装</w:t>
      </w:r>
      <w:r>
        <w:rPr>
          <w:rFonts w:hint="eastAsia"/>
        </w:rPr>
        <w:t>作业</w:t>
      </w:r>
      <w:r>
        <w:tab/>
      </w:r>
      <w:r>
        <w:fldChar w:fldCharType="begin"/>
      </w:r>
      <w:r>
        <w:instrText xml:space="preserve"> PAGEREF _Toc21169 </w:instrText>
      </w:r>
      <w:r>
        <w:fldChar w:fldCharType="separate"/>
      </w:r>
      <w:r>
        <w:t>54</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_Toc11574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10</w:t>
      </w:r>
      <w:r>
        <w:t>.</w:t>
      </w:r>
      <w:r>
        <w:rPr>
          <w:rFonts w:hint="eastAsia"/>
          <w:lang w:val="en-US" w:eastAsia="zh-CN"/>
        </w:rPr>
        <w:t>5</w:t>
      </w:r>
      <w:r>
        <w:rPr>
          <w:rFonts w:hint="eastAsia"/>
        </w:rPr>
        <w:t>进舱爬梯安装</w:t>
      </w:r>
      <w:r>
        <w:tab/>
      </w:r>
      <w:r>
        <w:fldChar w:fldCharType="begin"/>
      </w:r>
      <w:r>
        <w:instrText xml:space="preserve"> PAGEREF _Toc11574 </w:instrText>
      </w:r>
      <w:r>
        <w:fldChar w:fldCharType="separate"/>
      </w:r>
      <w:r>
        <w:t>59</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18"/>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_Toc11534 </w:instrText>
      </w:r>
      <w:r>
        <w:rPr>
          <w:rFonts w:hint="eastAsia" w:asciiTheme="minorEastAsia" w:hAnsiTheme="minorEastAsia" w:eastAsiaTheme="minorEastAsia" w:cstheme="minorEastAsia"/>
          <w:kern w:val="2"/>
          <w:szCs w:val="30"/>
          <w:lang w:val="en-US" w:eastAsia="zh-CN" w:bidi="ar-SA"/>
        </w:rPr>
        <w:fldChar w:fldCharType="separate"/>
      </w:r>
      <w:r>
        <w:t>3.</w:t>
      </w:r>
      <w:r>
        <w:rPr>
          <w:rFonts w:hint="eastAsia"/>
          <w:lang w:val="en-US" w:eastAsia="zh-CN"/>
        </w:rPr>
        <w:t>10</w:t>
      </w:r>
      <w:r>
        <w:t>.</w:t>
      </w:r>
      <w:r>
        <w:rPr>
          <w:rFonts w:hint="eastAsia"/>
          <w:lang w:val="en-US" w:eastAsia="zh-CN"/>
        </w:rPr>
        <w:t>6高速轴罩</w:t>
      </w:r>
      <w:r>
        <w:rPr>
          <w:rFonts w:hint="eastAsia"/>
        </w:rPr>
        <w:t>安装</w:t>
      </w:r>
      <w:r>
        <w:tab/>
      </w:r>
      <w:r>
        <w:fldChar w:fldCharType="begin"/>
      </w:r>
      <w:r>
        <w:instrText xml:space="preserve"> PAGEREF _Toc11534 </w:instrText>
      </w:r>
      <w:r>
        <w:fldChar w:fldCharType="separate"/>
      </w:r>
      <w:r>
        <w:t>60</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_Toc21377 </w:instrText>
      </w:r>
      <w:r>
        <w:rPr>
          <w:rFonts w:hint="eastAsia" w:asciiTheme="minorEastAsia" w:hAnsiTheme="minorEastAsia" w:eastAsiaTheme="minorEastAsia" w:cstheme="minorEastAsia"/>
          <w:kern w:val="2"/>
          <w:szCs w:val="30"/>
          <w:lang w:val="en-US" w:eastAsia="zh-CN" w:bidi="ar-SA"/>
        </w:rPr>
        <w:fldChar w:fldCharType="separate"/>
      </w:r>
      <w:r>
        <w:rPr>
          <w:rFonts w:ascii="黑体" w:hAnsi="黑体"/>
        </w:rPr>
        <w:t>4机械检查</w:t>
      </w:r>
      <w:r>
        <w:tab/>
      </w:r>
      <w:r>
        <w:fldChar w:fldCharType="begin"/>
      </w:r>
      <w:r>
        <w:instrText xml:space="preserve"> PAGEREF _Toc21377 </w:instrText>
      </w:r>
      <w:r>
        <w:fldChar w:fldCharType="separate"/>
      </w:r>
      <w:r>
        <w:t>62</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_Toc12713 </w:instrText>
      </w:r>
      <w:r>
        <w:rPr>
          <w:rFonts w:hint="eastAsia" w:asciiTheme="minorEastAsia" w:hAnsiTheme="minorEastAsia" w:eastAsiaTheme="minorEastAsia" w:cstheme="minorEastAsia"/>
          <w:kern w:val="2"/>
          <w:szCs w:val="30"/>
          <w:lang w:val="en-US" w:eastAsia="zh-CN" w:bidi="ar-SA"/>
        </w:rPr>
        <w:fldChar w:fldCharType="separate"/>
      </w:r>
      <w:r>
        <w:t>4.1 装配记录</w:t>
      </w:r>
      <w:r>
        <w:tab/>
      </w:r>
      <w:r>
        <w:fldChar w:fldCharType="begin"/>
      </w:r>
      <w:r>
        <w:instrText xml:space="preserve"> PAGEREF _Toc12713 </w:instrText>
      </w:r>
      <w:r>
        <w:fldChar w:fldCharType="separate"/>
      </w:r>
      <w:r>
        <w:t>62</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_Toc6236 </w:instrText>
      </w:r>
      <w:r>
        <w:rPr>
          <w:rFonts w:hint="eastAsia" w:asciiTheme="minorEastAsia" w:hAnsiTheme="minorEastAsia" w:eastAsiaTheme="minorEastAsia" w:cstheme="minorEastAsia"/>
          <w:kern w:val="2"/>
          <w:szCs w:val="30"/>
          <w:lang w:val="en-US" w:eastAsia="zh-CN" w:bidi="ar-SA"/>
        </w:rPr>
        <w:fldChar w:fldCharType="separate"/>
      </w:r>
      <w:r>
        <w:t>4.2 力矩检查</w:t>
      </w:r>
      <w:r>
        <w:tab/>
      </w:r>
      <w:r>
        <w:fldChar w:fldCharType="begin"/>
      </w:r>
      <w:r>
        <w:instrText xml:space="preserve"> PAGEREF _Toc6236 </w:instrText>
      </w:r>
      <w:r>
        <w:fldChar w:fldCharType="separate"/>
      </w:r>
      <w:r>
        <w:t>62</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_Toc16306 </w:instrText>
      </w:r>
      <w:r>
        <w:rPr>
          <w:rFonts w:hint="eastAsia" w:asciiTheme="minorEastAsia" w:hAnsiTheme="minorEastAsia" w:eastAsiaTheme="minorEastAsia" w:cstheme="minorEastAsia"/>
          <w:kern w:val="2"/>
          <w:szCs w:val="30"/>
          <w:lang w:val="en-US" w:eastAsia="zh-CN" w:bidi="ar-SA"/>
        </w:rPr>
        <w:fldChar w:fldCharType="separate"/>
      </w:r>
      <w:r>
        <w:t>4.3 对中检查</w:t>
      </w:r>
      <w:r>
        <w:tab/>
      </w:r>
      <w:r>
        <w:fldChar w:fldCharType="begin"/>
      </w:r>
      <w:r>
        <w:instrText xml:space="preserve"> PAGEREF _Toc16306 </w:instrText>
      </w:r>
      <w:r>
        <w:fldChar w:fldCharType="separate"/>
      </w:r>
      <w:r>
        <w:t>62</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9"/>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_Toc23187 </w:instrText>
      </w:r>
      <w:r>
        <w:rPr>
          <w:rFonts w:hint="eastAsia" w:asciiTheme="minorEastAsia" w:hAnsiTheme="minorEastAsia" w:eastAsiaTheme="minorEastAsia" w:cstheme="minorEastAsia"/>
          <w:kern w:val="2"/>
          <w:szCs w:val="30"/>
          <w:lang w:val="en-US" w:eastAsia="zh-CN" w:bidi="ar-SA"/>
        </w:rPr>
        <w:fldChar w:fldCharType="separate"/>
      </w:r>
      <w:r>
        <w:rPr>
          <w:rFonts w:hint="eastAsia"/>
        </w:rPr>
        <w:t>4.4 粘贴塔筒安全标志</w:t>
      </w:r>
      <w:r>
        <w:tab/>
      </w:r>
      <w:r>
        <w:fldChar w:fldCharType="begin"/>
      </w:r>
      <w:r>
        <w:instrText xml:space="preserve"> PAGEREF _Toc23187 </w:instrText>
      </w:r>
      <w:r>
        <w:fldChar w:fldCharType="separate"/>
      </w:r>
      <w:r>
        <w:t>62</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_Toc11702 </w:instrText>
      </w:r>
      <w:r>
        <w:rPr>
          <w:rFonts w:hint="eastAsia" w:asciiTheme="minorEastAsia" w:hAnsiTheme="minorEastAsia" w:eastAsiaTheme="minorEastAsia" w:cstheme="minorEastAsia"/>
          <w:kern w:val="2"/>
          <w:szCs w:val="30"/>
          <w:lang w:val="en-US" w:eastAsia="zh-CN" w:bidi="ar-SA"/>
        </w:rPr>
        <w:fldChar w:fldCharType="separate"/>
      </w:r>
      <w:r>
        <w:rPr>
          <w:rFonts w:ascii="黑体" w:hAnsi="黑体" w:eastAsia="黑体" w:cs="Times New Roman"/>
          <w:bCs/>
          <w:kern w:val="44"/>
          <w:szCs w:val="44"/>
        </w:rPr>
        <w:t>附件1:</w:t>
      </w:r>
      <w:r>
        <w:rPr>
          <w:rFonts w:hint="eastAsia" w:ascii="黑体" w:hAnsi="黑体" w:eastAsia="黑体" w:cs="Times New Roman"/>
          <w:bCs/>
          <w:kern w:val="44"/>
          <w:szCs w:val="44"/>
        </w:rPr>
        <w:t xml:space="preserve"> </w:t>
      </w:r>
      <w:r>
        <w:rPr>
          <w:rFonts w:ascii="黑体" w:hAnsi="黑体" w:eastAsia="黑体" w:cs="Times New Roman"/>
          <w:bCs/>
          <w:kern w:val="44"/>
          <w:szCs w:val="44"/>
        </w:rPr>
        <w:t>高强螺栓力矩表</w:t>
      </w:r>
      <w:r>
        <w:tab/>
      </w:r>
      <w:r>
        <w:fldChar w:fldCharType="begin"/>
      </w:r>
      <w:r>
        <w:instrText xml:space="preserve"> PAGEREF _Toc11702 </w:instrText>
      </w:r>
      <w:r>
        <w:fldChar w:fldCharType="separate"/>
      </w:r>
      <w:r>
        <w:t>63</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_Toc1448 </w:instrText>
      </w:r>
      <w:r>
        <w:rPr>
          <w:rFonts w:hint="eastAsia" w:asciiTheme="minorEastAsia" w:hAnsiTheme="minorEastAsia" w:eastAsiaTheme="minorEastAsia" w:cstheme="minorEastAsia"/>
          <w:kern w:val="2"/>
          <w:szCs w:val="30"/>
          <w:lang w:val="en-US" w:eastAsia="zh-CN" w:bidi="ar-SA"/>
        </w:rPr>
        <w:fldChar w:fldCharType="separate"/>
      </w:r>
      <w:r>
        <w:rPr>
          <w:rFonts w:ascii="黑体" w:hAnsi="黑体" w:eastAsia="黑体" w:cs="Times New Roman"/>
          <w:bCs/>
          <w:kern w:val="44"/>
          <w:szCs w:val="44"/>
        </w:rPr>
        <w:t>附件2：其它螺栓力矩表</w:t>
      </w:r>
      <w:r>
        <w:tab/>
      </w:r>
      <w:r>
        <w:fldChar w:fldCharType="begin"/>
      </w:r>
      <w:r>
        <w:instrText xml:space="preserve"> PAGEREF _Toc1448 </w:instrText>
      </w:r>
      <w:r>
        <w:fldChar w:fldCharType="separate"/>
      </w:r>
      <w:r>
        <w:t>64</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_Toc5045 </w:instrText>
      </w:r>
      <w:r>
        <w:rPr>
          <w:rFonts w:hint="eastAsia" w:asciiTheme="minorEastAsia" w:hAnsiTheme="minorEastAsia" w:eastAsiaTheme="minorEastAsia" w:cstheme="minorEastAsia"/>
          <w:kern w:val="2"/>
          <w:szCs w:val="30"/>
          <w:lang w:val="en-US" w:eastAsia="zh-CN" w:bidi="ar-SA"/>
        </w:rPr>
        <w:fldChar w:fldCharType="separate"/>
      </w:r>
      <w:r>
        <w:rPr>
          <w:rFonts w:ascii="黑体" w:hAnsi="黑体" w:eastAsia="黑体" w:cs="Times New Roman"/>
          <w:bCs/>
          <w:kern w:val="44"/>
          <w:szCs w:val="44"/>
        </w:rPr>
        <w:t>附件3：吊索具清单</w:t>
      </w:r>
      <w:r>
        <w:tab/>
      </w:r>
      <w:r>
        <w:fldChar w:fldCharType="begin"/>
      </w:r>
      <w:r>
        <w:instrText xml:space="preserve"> PAGEREF _Toc5045 </w:instrText>
      </w:r>
      <w:r>
        <w:fldChar w:fldCharType="separate"/>
      </w:r>
      <w:r>
        <w:t>65</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_Toc18963 </w:instrText>
      </w:r>
      <w:r>
        <w:rPr>
          <w:rFonts w:hint="eastAsia" w:asciiTheme="minorEastAsia" w:hAnsiTheme="minorEastAsia" w:eastAsiaTheme="minorEastAsia" w:cstheme="minorEastAsia"/>
          <w:kern w:val="2"/>
          <w:szCs w:val="30"/>
          <w:lang w:val="en-US" w:eastAsia="zh-CN" w:bidi="ar-SA"/>
        </w:rPr>
        <w:fldChar w:fldCharType="separate"/>
      </w:r>
      <w:r>
        <w:rPr>
          <w:rFonts w:ascii="黑体" w:hAnsi="黑体" w:eastAsia="黑体" w:cs="Times New Roman"/>
          <w:bCs/>
          <w:szCs w:val="30"/>
        </w:rPr>
        <w:t>附件4：</w:t>
      </w:r>
      <w:r>
        <w:rPr>
          <w:rFonts w:ascii="黑体" w:hAnsi="黑体" w:eastAsia="黑体" w:cs="Times New Roman"/>
          <w:bCs/>
          <w:kern w:val="44"/>
          <w:szCs w:val="30"/>
        </w:rPr>
        <w:t>工具清单</w:t>
      </w:r>
      <w:r>
        <w:tab/>
      </w:r>
      <w:r>
        <w:fldChar w:fldCharType="begin"/>
      </w:r>
      <w:r>
        <w:instrText xml:space="preserve"> PAGEREF _Toc18963 </w:instrText>
      </w:r>
      <w:r>
        <w:fldChar w:fldCharType="separate"/>
      </w:r>
      <w:r>
        <w:t>67</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_Toc24275 </w:instrText>
      </w:r>
      <w:r>
        <w:rPr>
          <w:rFonts w:hint="eastAsia" w:asciiTheme="minorEastAsia" w:hAnsiTheme="minorEastAsia" w:eastAsiaTheme="minorEastAsia" w:cstheme="minorEastAsia"/>
          <w:kern w:val="2"/>
          <w:szCs w:val="30"/>
          <w:lang w:val="en-US" w:eastAsia="zh-CN" w:bidi="ar-SA"/>
        </w:rPr>
        <w:fldChar w:fldCharType="separate"/>
      </w:r>
      <w:r>
        <w:rPr>
          <w:rFonts w:hint="eastAsia" w:ascii="黑体" w:hAnsi="黑体" w:eastAsia="黑体" w:cs="Times New Roman"/>
          <w:bCs/>
          <w:szCs w:val="30"/>
        </w:rPr>
        <w:t>附件</w:t>
      </w:r>
      <w:r>
        <w:rPr>
          <w:rFonts w:ascii="黑体" w:hAnsi="黑体" w:eastAsia="黑体" w:cs="Times New Roman"/>
          <w:bCs/>
          <w:szCs w:val="30"/>
        </w:rPr>
        <w:t xml:space="preserve">5 </w:t>
      </w:r>
      <w:r>
        <w:rPr>
          <w:rFonts w:hint="eastAsia" w:ascii="黑体" w:hAnsi="黑体" w:eastAsia="黑体" w:cs="Times New Roman"/>
          <w:bCs/>
          <w:szCs w:val="30"/>
        </w:rPr>
        <w:t>变桨系统手操盒操作说明（</w:t>
      </w:r>
      <w:r>
        <w:rPr>
          <w:rFonts w:ascii="黑体" w:hAnsi="黑体" w:eastAsia="黑体" w:cs="Times New Roman"/>
          <w:bCs/>
          <w:szCs w:val="30"/>
        </w:rPr>
        <w:t>MOOG）</w:t>
      </w:r>
      <w:r>
        <w:tab/>
      </w:r>
      <w:r>
        <w:fldChar w:fldCharType="begin"/>
      </w:r>
      <w:r>
        <w:instrText xml:space="preserve"> PAGEREF _Toc24275 </w:instrText>
      </w:r>
      <w:r>
        <w:fldChar w:fldCharType="separate"/>
      </w:r>
      <w:r>
        <w:t>69</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_Toc11449 </w:instrText>
      </w:r>
      <w:r>
        <w:rPr>
          <w:rFonts w:hint="eastAsia" w:asciiTheme="minorEastAsia" w:hAnsiTheme="minorEastAsia" w:eastAsiaTheme="minorEastAsia" w:cstheme="minorEastAsia"/>
          <w:kern w:val="2"/>
          <w:szCs w:val="30"/>
          <w:lang w:val="en-US" w:eastAsia="zh-CN" w:bidi="ar-SA"/>
        </w:rPr>
        <w:fldChar w:fldCharType="separate"/>
      </w:r>
      <w:r>
        <w:rPr>
          <w:rFonts w:hint="eastAsia" w:ascii="黑体" w:hAnsi="黑体" w:eastAsia="黑体" w:cs="Times New Roman"/>
          <w:bCs/>
          <w:szCs w:val="30"/>
        </w:rPr>
        <w:t>附件</w:t>
      </w:r>
      <w:r>
        <w:rPr>
          <w:rFonts w:hint="eastAsia" w:ascii="黑体" w:hAnsi="黑体" w:eastAsia="黑体" w:cs="Times New Roman"/>
          <w:bCs/>
          <w:szCs w:val="30"/>
          <w:lang w:val="en-US" w:eastAsia="zh-CN"/>
        </w:rPr>
        <w:t>6</w:t>
      </w:r>
      <w:r>
        <w:rPr>
          <w:rFonts w:ascii="黑体" w:hAnsi="黑体" w:eastAsia="黑体" w:cs="Times New Roman"/>
          <w:bCs/>
          <w:szCs w:val="30"/>
        </w:rPr>
        <w:t xml:space="preserve"> </w:t>
      </w:r>
      <w:r>
        <w:rPr>
          <w:rFonts w:hint="eastAsia" w:ascii="黑体" w:hAnsi="黑体" w:eastAsia="黑体" w:cs="Times New Roman"/>
          <w:bCs/>
          <w:szCs w:val="30"/>
        </w:rPr>
        <w:t>塔筒法兰星形编号</w:t>
      </w:r>
      <w:r>
        <w:tab/>
      </w:r>
      <w:r>
        <w:fldChar w:fldCharType="begin"/>
      </w:r>
      <w:r>
        <w:instrText xml:space="preserve"> PAGEREF _Toc11449 </w:instrText>
      </w:r>
      <w:r>
        <w:fldChar w:fldCharType="separate"/>
      </w:r>
      <w:r>
        <w:t>72</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_Toc17289 </w:instrText>
      </w:r>
      <w:r>
        <w:rPr>
          <w:rFonts w:hint="eastAsia" w:asciiTheme="minorEastAsia" w:hAnsiTheme="minorEastAsia" w:eastAsiaTheme="minorEastAsia" w:cstheme="minorEastAsia"/>
          <w:kern w:val="2"/>
          <w:szCs w:val="30"/>
          <w:lang w:val="en-US" w:eastAsia="zh-CN" w:bidi="ar-SA"/>
        </w:rPr>
        <w:fldChar w:fldCharType="separate"/>
      </w:r>
      <w:r>
        <w:rPr>
          <w:rFonts w:hint="eastAsia" w:ascii="黑体" w:hAnsi="黑体" w:eastAsia="黑体" w:cs="Times New Roman"/>
          <w:bCs/>
          <w:szCs w:val="30"/>
        </w:rPr>
        <w:t>附件</w:t>
      </w:r>
      <w:r>
        <w:rPr>
          <w:rFonts w:hint="eastAsia" w:ascii="黑体" w:hAnsi="黑体" w:eastAsia="黑体" w:cs="Times New Roman"/>
          <w:bCs/>
          <w:szCs w:val="30"/>
          <w:lang w:val="en-US" w:eastAsia="zh-CN"/>
        </w:rPr>
        <w:t>7</w:t>
      </w:r>
      <w:r>
        <w:rPr>
          <w:rFonts w:ascii="黑体" w:hAnsi="黑体" w:eastAsia="黑体" w:cs="Times New Roman"/>
          <w:bCs/>
          <w:szCs w:val="30"/>
        </w:rPr>
        <w:t xml:space="preserve"> </w:t>
      </w:r>
      <w:r>
        <w:rPr>
          <w:rFonts w:hint="eastAsia" w:ascii="黑体" w:hAnsi="黑体" w:eastAsia="黑体" w:cs="Times New Roman"/>
          <w:bCs/>
          <w:szCs w:val="30"/>
        </w:rPr>
        <w:t>轮毂与主轴法兰星形编号</w:t>
      </w:r>
      <w:r>
        <w:tab/>
      </w:r>
      <w:r>
        <w:fldChar w:fldCharType="begin"/>
      </w:r>
      <w:r>
        <w:instrText xml:space="preserve"> PAGEREF _Toc17289 </w:instrText>
      </w:r>
      <w:r>
        <w:fldChar w:fldCharType="separate"/>
      </w:r>
      <w:r>
        <w:t>78</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_Toc20162 </w:instrText>
      </w:r>
      <w:r>
        <w:rPr>
          <w:rFonts w:hint="eastAsia" w:asciiTheme="minorEastAsia" w:hAnsiTheme="minorEastAsia" w:eastAsiaTheme="minorEastAsia" w:cstheme="minorEastAsia"/>
          <w:kern w:val="2"/>
          <w:szCs w:val="30"/>
          <w:lang w:val="en-US" w:eastAsia="zh-CN" w:bidi="ar-SA"/>
        </w:rPr>
        <w:fldChar w:fldCharType="separate"/>
      </w:r>
      <w:r>
        <w:rPr>
          <w:rFonts w:hint="eastAsia" w:ascii="黑体" w:hAnsi="黑体" w:eastAsia="黑体" w:cs="Times New Roman"/>
          <w:bCs/>
          <w:szCs w:val="30"/>
        </w:rPr>
        <w:t>附件</w:t>
      </w:r>
      <w:r>
        <w:rPr>
          <w:rFonts w:hint="eastAsia" w:ascii="黑体" w:hAnsi="黑体" w:eastAsia="黑体" w:cs="Times New Roman"/>
          <w:bCs/>
          <w:szCs w:val="30"/>
          <w:lang w:val="en-US" w:eastAsia="zh-CN"/>
        </w:rPr>
        <w:t>8</w:t>
      </w:r>
      <w:r>
        <w:rPr>
          <w:rFonts w:ascii="黑体" w:hAnsi="黑体" w:eastAsia="黑体" w:cs="Times New Roman"/>
          <w:bCs/>
          <w:szCs w:val="30"/>
        </w:rPr>
        <w:t xml:space="preserve"> </w:t>
      </w:r>
      <w:r>
        <w:rPr>
          <w:rFonts w:hint="eastAsia" w:ascii="黑体" w:hAnsi="黑体" w:eastAsia="黑体" w:cs="Times New Roman"/>
          <w:bCs/>
          <w:szCs w:val="30"/>
        </w:rPr>
        <w:t>叶片法兰星形编号</w:t>
      </w:r>
      <w:r>
        <w:tab/>
      </w:r>
      <w:r>
        <w:fldChar w:fldCharType="begin"/>
      </w:r>
      <w:r>
        <w:instrText xml:space="preserve"> PAGEREF _Toc20162 </w:instrText>
      </w:r>
      <w:r>
        <w:fldChar w:fldCharType="separate"/>
      </w:r>
      <w:r>
        <w:t>79</w:t>
      </w:r>
      <w:r>
        <w:fldChar w:fldCharType="end"/>
      </w:r>
      <w:r>
        <w:rPr>
          <w:rFonts w:hint="eastAsia" w:asciiTheme="minorEastAsia" w:hAnsiTheme="minorEastAsia" w:eastAsiaTheme="minorEastAsia" w:cstheme="minorEastAsia"/>
          <w:kern w:val="2"/>
          <w:szCs w:val="30"/>
          <w:lang w:val="en-US" w:eastAsia="zh-CN" w:bidi="ar-SA"/>
        </w:rPr>
        <w:fldChar w:fldCharType="end"/>
      </w:r>
    </w:p>
    <w:p>
      <w:pPr>
        <w:pStyle w:val="25"/>
        <w:tabs>
          <w:tab w:val="right" w:leader="dot" w:pos="9179"/>
        </w:tabs>
      </w:pPr>
      <w:r>
        <w:rPr>
          <w:rFonts w:hint="eastAsia" w:asciiTheme="minorEastAsia" w:hAnsiTheme="minorEastAsia" w:eastAsiaTheme="minorEastAsia" w:cstheme="minorEastAsia"/>
          <w:kern w:val="2"/>
          <w:szCs w:val="30"/>
          <w:lang w:val="en-US" w:eastAsia="zh-CN" w:bidi="ar-SA"/>
        </w:rPr>
        <w:fldChar w:fldCharType="begin"/>
      </w:r>
      <w:r>
        <w:rPr>
          <w:rFonts w:hint="eastAsia" w:asciiTheme="minorEastAsia" w:hAnsiTheme="minorEastAsia" w:eastAsiaTheme="minorEastAsia" w:cstheme="minorEastAsia"/>
          <w:kern w:val="2"/>
          <w:szCs w:val="30"/>
          <w:lang w:val="en-US" w:eastAsia="zh-CN" w:bidi="ar-SA"/>
        </w:rPr>
        <w:instrText xml:space="preserve"> HYPERLINK \l _Toc2701 </w:instrText>
      </w:r>
      <w:r>
        <w:rPr>
          <w:rFonts w:hint="eastAsia" w:asciiTheme="minorEastAsia" w:hAnsiTheme="minorEastAsia" w:eastAsiaTheme="minorEastAsia" w:cstheme="minorEastAsia"/>
          <w:kern w:val="2"/>
          <w:szCs w:val="30"/>
          <w:lang w:val="en-US" w:eastAsia="zh-CN" w:bidi="ar-SA"/>
        </w:rPr>
        <w:fldChar w:fldCharType="separate"/>
      </w:r>
      <w:r>
        <w:rPr>
          <w:rFonts w:hint="eastAsia" w:ascii="黑体" w:hAnsi="黑体" w:eastAsia="黑体" w:cs="Times New Roman"/>
          <w:bCs/>
          <w:szCs w:val="30"/>
          <w:lang w:val="en-US" w:eastAsia="zh-CN"/>
        </w:rPr>
        <w:t>附件9 风机机组各部分重点零部件的安装示意图</w:t>
      </w:r>
      <w:r>
        <w:tab/>
      </w:r>
      <w:r>
        <w:fldChar w:fldCharType="begin"/>
      </w:r>
      <w:r>
        <w:instrText xml:space="preserve"> PAGEREF _Toc2701 </w:instrText>
      </w:r>
      <w:r>
        <w:fldChar w:fldCharType="separate"/>
      </w:r>
      <w:r>
        <w:t>80</w:t>
      </w:r>
      <w:r>
        <w:fldChar w:fldCharType="end"/>
      </w:r>
      <w:r>
        <w:rPr>
          <w:rFonts w:hint="eastAsia" w:asciiTheme="minorEastAsia" w:hAnsiTheme="minorEastAsia" w:eastAsiaTheme="minorEastAsia" w:cstheme="minorEastAsia"/>
          <w:kern w:val="2"/>
          <w:szCs w:val="30"/>
          <w:lang w:val="en-US" w:eastAsia="zh-CN" w:bidi="ar-SA"/>
        </w:rPr>
        <w:fldChar w:fldCharType="end"/>
      </w:r>
    </w:p>
    <w:p>
      <w:pPr>
        <w:rPr>
          <w:rFonts w:eastAsia="黑体" w:cs="Times New Roman"/>
          <w:sz w:val="30"/>
          <w:szCs w:val="30"/>
        </w:rPr>
      </w:pPr>
      <w:r>
        <w:rPr>
          <w:rFonts w:hint="eastAsia" w:asciiTheme="minorEastAsia" w:hAnsiTheme="minorEastAsia" w:eastAsiaTheme="minorEastAsia" w:cstheme="minorEastAsia"/>
          <w:kern w:val="2"/>
          <w:szCs w:val="30"/>
          <w:lang w:val="en-US" w:eastAsia="zh-CN" w:bidi="ar-SA"/>
        </w:rPr>
        <w:fldChar w:fldCharType="end"/>
      </w:r>
    </w:p>
    <w:p>
      <w:pPr>
        <w:rPr>
          <w:rFonts w:eastAsia="黑体" w:cs="Times New Roman"/>
          <w:sz w:val="30"/>
          <w:szCs w:val="30"/>
        </w:rPr>
        <w:sectPr>
          <w:headerReference r:id="rId9" w:type="first"/>
          <w:headerReference r:id="rId7" w:type="default"/>
          <w:footerReference r:id="rId10" w:type="default"/>
          <w:headerReference r:id="rId8" w:type="even"/>
          <w:pgSz w:w="11906" w:h="16838"/>
          <w:pgMar w:top="1440" w:right="1080" w:bottom="1440" w:left="1080" w:header="851" w:footer="992" w:gutter="567"/>
          <w:pgNumType w:fmt="decimal"/>
          <w:cols w:space="720" w:num="1"/>
          <w:docGrid w:type="lines" w:linePitch="326" w:charSpace="0"/>
        </w:sectPr>
      </w:pPr>
    </w:p>
    <w:p>
      <w:pPr>
        <w:pStyle w:val="2"/>
        <w:pageBreakBefore/>
        <w:spacing w:after="326"/>
        <w:rPr>
          <w:rFonts w:ascii="Times New Roman" w:hAnsi="Times New Roman" w:cs="Times New Roman"/>
        </w:rPr>
      </w:pPr>
      <w:bookmarkStart w:id="7" w:name="_Toc315944635"/>
      <w:bookmarkStart w:id="8" w:name="_Toc26951"/>
      <w:bookmarkStart w:id="9" w:name="_Toc24002"/>
      <w:bookmarkStart w:id="10" w:name="_Toc369785519"/>
      <w:bookmarkStart w:id="11" w:name="_Toc31080"/>
      <w:r>
        <w:rPr>
          <w:rFonts w:ascii="Times New Roman" w:hAnsi="Times New Roman" w:cs="Times New Roman"/>
        </w:rPr>
        <w:t>1</w:t>
      </w:r>
      <w:bookmarkEnd w:id="7"/>
      <w:r>
        <w:rPr>
          <w:rFonts w:ascii="Times New Roman" w:hAnsi="Times New Roman" w:cs="Times New Roman"/>
        </w:rPr>
        <w:t>概述</w:t>
      </w:r>
      <w:bookmarkEnd w:id="8"/>
    </w:p>
    <w:p>
      <w:pPr>
        <w:pStyle w:val="5"/>
        <w:spacing w:before="163"/>
      </w:pPr>
      <w:bookmarkStart w:id="12" w:name="_Toc5293"/>
      <w:bookmarkStart w:id="13" w:name="_Toc381618680"/>
      <w:bookmarkStart w:id="14" w:name="_Toc381619956"/>
      <w:bookmarkStart w:id="15" w:name="_Toc381108320"/>
      <w:r>
        <w:t>1.1安全规定</w:t>
      </w:r>
      <w:bookmarkEnd w:id="12"/>
      <w:bookmarkEnd w:id="13"/>
      <w:bookmarkEnd w:id="14"/>
      <w:bookmarkEnd w:id="15"/>
      <w:bookmarkStart w:id="16" w:name="_Toc288916456"/>
      <w:bookmarkStart w:id="17" w:name="_Toc289868478"/>
      <w:bookmarkStart w:id="18" w:name="_Toc291232420"/>
      <w:bookmarkStart w:id="19" w:name="_Toc311633108"/>
      <w:bookmarkStart w:id="20" w:name="_Toc289523310"/>
    </w:p>
    <w:p>
      <w:pPr>
        <w:ind w:firstLine="480" w:firstLineChars="200"/>
        <w:rPr>
          <w:rFonts w:cs="Times New Roman"/>
        </w:rPr>
      </w:pPr>
      <w:r>
        <w:rPr>
          <w:rFonts w:cs="Times New Roman"/>
        </w:rPr>
        <w:t>山东中车风电有限公司始终坚持</w:t>
      </w:r>
      <w:r>
        <w:rPr>
          <w:rFonts w:ascii="宋体" w:hAnsi="宋体" w:cs="Times New Roman"/>
        </w:rPr>
        <w:t>“</w:t>
      </w:r>
      <w:r>
        <w:rPr>
          <w:rFonts w:cs="Times New Roman"/>
        </w:rPr>
        <w:t>安全第一、预防为主</w:t>
      </w:r>
      <w:r>
        <w:rPr>
          <w:rFonts w:ascii="宋体" w:hAnsi="宋体" w:cs="Times New Roman"/>
        </w:rPr>
        <w:t>”</w:t>
      </w:r>
      <w:r>
        <w:rPr>
          <w:rFonts w:cs="Times New Roman"/>
        </w:rPr>
        <w:t>的安全生产方针，将安全生产作为宗旨贯穿于产品的设计、安装，全部过程。在针对风力发电机组进行相关工作的过程中必须正确的使用工作设备和所有防护性设备，存在安全隐患时不允许进行操作。如果出现安全事故必须及时报告至相关部门。风力发电机组安装过程中现场工作人员必须严格遵守</w:t>
      </w:r>
      <w:r>
        <w:rPr>
          <w:rFonts w:hint="eastAsia" w:cs="Times New Roman"/>
        </w:rPr>
        <w:t>《</w:t>
      </w:r>
      <w:r>
        <w:rPr>
          <w:rFonts w:cs="Times New Roman"/>
        </w:rPr>
        <w:t>DL796-20</w:t>
      </w:r>
      <w:r>
        <w:rPr>
          <w:rFonts w:hint="eastAsia" w:cs="Times New Roman"/>
          <w:lang w:val="en-US" w:eastAsia="zh-CN"/>
        </w:rPr>
        <w:t>12</w:t>
      </w:r>
      <w:r>
        <w:rPr>
          <w:rFonts w:cs="Times New Roman"/>
        </w:rPr>
        <w:t xml:space="preserve"> 风力发电场安全规程</w:t>
      </w:r>
      <w:r>
        <w:rPr>
          <w:rFonts w:hint="eastAsia" w:cs="Times New Roman"/>
        </w:rPr>
        <w:t>》</w:t>
      </w:r>
      <w:r>
        <w:rPr>
          <w:rFonts w:cs="Times New Roman"/>
        </w:rPr>
        <w:t>及山东中车风电有限公司《风力发电场安全手册》，避免造成人身伤害及设备的损坏。</w:t>
      </w:r>
    </w:p>
    <w:p>
      <w:pPr>
        <w:ind w:firstLine="420"/>
        <w:rPr>
          <w:rFonts w:cs="Times New Roman"/>
        </w:rPr>
      </w:pPr>
      <w:r>
        <w:rPr>
          <w:rFonts w:cs="Times New Roman"/>
        </w:rPr>
        <w:t>本作业指导书仅对风力发电机组的机械安装进行相关说明，电气安装的指导说明请参阅《CWT</w:t>
      </w:r>
      <w:r>
        <w:rPr>
          <w:rFonts w:hint="eastAsia" w:cs="Times New Roman"/>
        </w:rPr>
        <w:t>2</w:t>
      </w:r>
      <w:r>
        <w:rPr>
          <w:rFonts w:hint="eastAsia" w:cs="Times New Roman"/>
          <w:lang w:val="en-US" w:eastAsia="zh-CN"/>
        </w:rPr>
        <w:t>5</w:t>
      </w:r>
      <w:r>
        <w:rPr>
          <w:rFonts w:cs="Times New Roman"/>
        </w:rPr>
        <w:t>00风力发电机组电气安装作业指导书》。</w:t>
      </w:r>
    </w:p>
    <w:p>
      <w:pPr>
        <w:pStyle w:val="6"/>
        <w:spacing w:before="163"/>
      </w:pPr>
      <w:bookmarkStart w:id="21" w:name="_Toc381619957"/>
      <w:bookmarkStart w:id="22" w:name="_Toc381108321"/>
      <w:bookmarkStart w:id="23" w:name="_Toc381618681"/>
      <w:bookmarkStart w:id="24" w:name="_Toc23815"/>
      <w:r>
        <w:t>1.1.1人员素质要求</w:t>
      </w:r>
      <w:bookmarkEnd w:id="21"/>
      <w:bookmarkEnd w:id="22"/>
      <w:bookmarkEnd w:id="23"/>
      <w:bookmarkEnd w:id="24"/>
    </w:p>
    <w:p>
      <w:pPr>
        <w:ind w:firstLine="480" w:firstLineChars="200"/>
        <w:jc w:val="left"/>
        <w:rPr>
          <w:rFonts w:cs="Times New Roman"/>
        </w:rPr>
      </w:pPr>
      <w:r>
        <w:rPr>
          <w:rFonts w:cs="Times New Roman"/>
        </w:rPr>
        <w:t>1) 参加CWT2</w:t>
      </w:r>
      <w:r>
        <w:rPr>
          <w:rFonts w:hint="eastAsia" w:cs="Times New Roman"/>
          <w:lang w:val="en-US" w:eastAsia="zh-CN"/>
        </w:rPr>
        <w:t>5</w:t>
      </w:r>
      <w:r>
        <w:rPr>
          <w:rFonts w:cs="Times New Roman"/>
        </w:rPr>
        <w:t>00风力发电机组安装作业的相关人员须具有一定的安装经验。</w:t>
      </w:r>
    </w:p>
    <w:p>
      <w:pPr>
        <w:ind w:firstLine="480" w:firstLineChars="200"/>
        <w:jc w:val="left"/>
        <w:rPr>
          <w:rFonts w:cs="Times New Roman"/>
        </w:rPr>
      </w:pPr>
      <w:r>
        <w:rPr>
          <w:rFonts w:cs="Times New Roman"/>
        </w:rPr>
        <w:t>2)相关作业人员必须持证上岗且相关证件在有限期限内。</w:t>
      </w:r>
    </w:p>
    <w:p>
      <w:pPr>
        <w:ind w:firstLine="480" w:firstLineChars="200"/>
        <w:jc w:val="left"/>
        <w:rPr>
          <w:rFonts w:cs="Times New Roman"/>
        </w:rPr>
      </w:pPr>
      <w:r>
        <w:rPr>
          <w:rFonts w:cs="Times New Roman"/>
        </w:rPr>
        <w:t>3)参加吊装作业人员必须经过本作业指导书的培训，并熟知本作业指导书。</w:t>
      </w:r>
    </w:p>
    <w:p>
      <w:pPr>
        <w:pStyle w:val="6"/>
        <w:spacing w:before="163"/>
      </w:pPr>
      <w:bookmarkStart w:id="25" w:name="_Toc381618682"/>
      <w:bookmarkStart w:id="26" w:name="_Toc6214"/>
      <w:bookmarkStart w:id="27" w:name="_Toc381619958"/>
      <w:bookmarkStart w:id="28" w:name="_Toc381108322"/>
      <w:r>
        <w:t>1.1.2个人必备防护设备</w:t>
      </w:r>
      <w:bookmarkEnd w:id="25"/>
      <w:bookmarkEnd w:id="26"/>
      <w:bookmarkEnd w:id="27"/>
      <w:bookmarkEnd w:id="28"/>
    </w:p>
    <w:p>
      <w:pPr>
        <w:ind w:firstLine="480"/>
        <w:rPr>
          <w:rFonts w:cs="Times New Roman"/>
        </w:rPr>
      </w:pPr>
      <w:r>
        <w:rPr>
          <w:rFonts w:cs="Times New Roman"/>
        </w:rPr>
        <w:t>个人必备防护设备包括但不限于以下防护装备：</w:t>
      </w:r>
    </w:p>
    <w:p>
      <w:pPr>
        <w:jc w:val="center"/>
        <w:rPr>
          <w:rFonts w:cs="Times New Roman"/>
        </w:rPr>
      </w:pPr>
      <w:r>
        <w:rPr>
          <w:rFonts w:cs="Times New Roman"/>
        </w:rPr>
        <w:drawing>
          <wp:inline distT="0" distB="0" distL="0" distR="0">
            <wp:extent cx="1278255" cy="108585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noChangeArrowheads="1"/>
                    </pic:cNvPicPr>
                  </pic:nvPicPr>
                  <pic:blipFill>
                    <a:blip r:embed="rId16" cstate="print"/>
                    <a:srcRect/>
                    <a:stretch>
                      <a:fillRect/>
                    </a:stretch>
                  </pic:blipFill>
                  <pic:spPr>
                    <a:xfrm>
                      <a:off x="0" y="0"/>
                      <a:ext cx="1282323" cy="1088843"/>
                    </a:xfrm>
                    <a:prstGeom prst="rect">
                      <a:avLst/>
                    </a:prstGeom>
                    <a:noFill/>
                    <a:ln w="9525">
                      <a:noFill/>
                      <a:miter lim="800000"/>
                      <a:headEnd/>
                      <a:tailEnd/>
                    </a:ln>
                  </pic:spPr>
                </pic:pic>
              </a:graphicData>
            </a:graphic>
          </wp:inline>
        </w:drawing>
      </w:r>
      <w:r>
        <w:rPr>
          <w:rFonts w:cs="Times New Roman"/>
        </w:rPr>
        <w:drawing>
          <wp:inline distT="0" distB="0" distL="0" distR="0">
            <wp:extent cx="1063625" cy="1057275"/>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noChangeArrowheads="1"/>
                    </pic:cNvPicPr>
                  </pic:nvPicPr>
                  <pic:blipFill>
                    <a:blip r:embed="rId17" cstate="print"/>
                    <a:srcRect/>
                    <a:stretch>
                      <a:fillRect/>
                    </a:stretch>
                  </pic:blipFill>
                  <pic:spPr>
                    <a:xfrm>
                      <a:off x="0" y="0"/>
                      <a:ext cx="1072501" cy="1065713"/>
                    </a:xfrm>
                    <a:prstGeom prst="rect">
                      <a:avLst/>
                    </a:prstGeom>
                    <a:noFill/>
                    <a:ln w="9525">
                      <a:noFill/>
                      <a:miter lim="800000"/>
                      <a:headEnd/>
                      <a:tailEnd/>
                    </a:ln>
                  </pic:spPr>
                </pic:pic>
              </a:graphicData>
            </a:graphic>
          </wp:inline>
        </w:drawing>
      </w:r>
      <w:r>
        <w:rPr>
          <w:rFonts w:cs="Times New Roman"/>
        </w:rPr>
        <w:drawing>
          <wp:inline distT="0" distB="0" distL="0" distR="0">
            <wp:extent cx="1148715" cy="1047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8" cstate="print"/>
                    <a:srcRect/>
                    <a:stretch>
                      <a:fillRect/>
                    </a:stretch>
                  </pic:blipFill>
                  <pic:spPr>
                    <a:xfrm>
                      <a:off x="0" y="0"/>
                      <a:ext cx="1159378" cy="1057050"/>
                    </a:xfrm>
                    <a:prstGeom prst="rect">
                      <a:avLst/>
                    </a:prstGeom>
                    <a:noFill/>
                    <a:ln w="9525">
                      <a:noFill/>
                      <a:miter lim="800000"/>
                      <a:headEnd/>
                      <a:tailEnd/>
                    </a:ln>
                  </pic:spPr>
                </pic:pic>
              </a:graphicData>
            </a:graphic>
          </wp:inline>
        </w:drawing>
      </w:r>
      <w:r>
        <w:rPr>
          <w:rFonts w:cs="Times New Roman"/>
        </w:rPr>
        <w:drawing>
          <wp:inline distT="0" distB="0" distL="0" distR="0">
            <wp:extent cx="1089660" cy="1047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9" cstate="print"/>
                    <a:srcRect/>
                    <a:stretch>
                      <a:fillRect/>
                    </a:stretch>
                  </pic:blipFill>
                  <pic:spPr>
                    <a:xfrm>
                      <a:off x="0" y="0"/>
                      <a:ext cx="1096178" cy="1053622"/>
                    </a:xfrm>
                    <a:prstGeom prst="rect">
                      <a:avLst/>
                    </a:prstGeom>
                    <a:noFill/>
                    <a:ln w="9525">
                      <a:noFill/>
                      <a:miter lim="800000"/>
                      <a:headEnd/>
                      <a:tailEnd/>
                    </a:ln>
                  </pic:spPr>
                </pic:pic>
              </a:graphicData>
            </a:graphic>
          </wp:inline>
        </w:drawing>
      </w:r>
    </w:p>
    <w:p>
      <w:pPr>
        <w:ind w:firstLine="1680" w:firstLineChars="700"/>
        <w:rPr>
          <w:rFonts w:cs="Times New Roman"/>
        </w:rPr>
      </w:pPr>
      <w:r>
        <w:rPr>
          <w:rFonts w:cs="Times New Roman"/>
        </w:rPr>
        <w:t>安全帽</w:t>
      </w:r>
      <w:r>
        <w:rPr>
          <w:rFonts w:hint="eastAsia" w:cs="Times New Roman"/>
        </w:rPr>
        <w:t xml:space="preserve">          </w:t>
      </w:r>
      <w:r>
        <w:rPr>
          <w:rFonts w:cs="Times New Roman"/>
        </w:rPr>
        <w:t>安全靴</w:t>
      </w:r>
      <w:r>
        <w:rPr>
          <w:rFonts w:hint="eastAsia" w:cs="Times New Roman"/>
        </w:rPr>
        <w:t xml:space="preserve">      </w:t>
      </w:r>
      <w:r>
        <w:rPr>
          <w:rFonts w:cs="Times New Roman"/>
        </w:rPr>
        <w:t>防护手套</w:t>
      </w:r>
      <w:r>
        <w:rPr>
          <w:rFonts w:hint="eastAsia" w:cs="Times New Roman"/>
        </w:rPr>
        <w:t xml:space="preserve">     全身</w:t>
      </w:r>
      <w:r>
        <w:rPr>
          <w:rFonts w:cs="Times New Roman"/>
        </w:rPr>
        <w:t>式安全带</w:t>
      </w:r>
    </w:p>
    <w:p>
      <w:pPr>
        <w:rPr>
          <w:rFonts w:cs="Times New Roman"/>
          <w:b/>
        </w:rPr>
      </w:pPr>
      <w:r>
        <w:rPr>
          <w:rFonts w:cs="Times New Roman"/>
          <w:b/>
        </w:rPr>
        <w:t>注意：个人防护设备必须在安全有效期内，必须正确穿戴和使用。</w:t>
      </w:r>
    </w:p>
    <w:p>
      <w:pPr>
        <w:pStyle w:val="6"/>
        <w:spacing w:before="163"/>
      </w:pPr>
      <w:bookmarkStart w:id="29" w:name="_Toc381619959"/>
      <w:bookmarkStart w:id="30" w:name="_Toc3541"/>
      <w:bookmarkStart w:id="31" w:name="_Toc381618683"/>
      <w:bookmarkStart w:id="32" w:name="_Toc381108323"/>
      <w:r>
        <w:t>1.1.3安装现场作业基本要求</w:t>
      </w:r>
      <w:bookmarkEnd w:id="29"/>
      <w:bookmarkEnd w:id="30"/>
      <w:bookmarkEnd w:id="31"/>
      <w:bookmarkEnd w:id="32"/>
    </w:p>
    <w:p>
      <w:pPr>
        <w:ind w:firstLine="480" w:firstLineChars="200"/>
        <w:rPr>
          <w:rFonts w:cs="Times New Roman"/>
        </w:rPr>
      </w:pPr>
      <w:r>
        <w:rPr>
          <w:rFonts w:hint="eastAsia" w:cs="Times New Roman"/>
        </w:rPr>
        <w:t>1) 施工现场必须设置安全警戒线及相关警示标志，防止无关人员进入现场。</w:t>
      </w:r>
    </w:p>
    <w:p>
      <w:pPr>
        <w:ind w:firstLine="480" w:firstLineChars="200"/>
        <w:rPr>
          <w:rFonts w:cs="Times New Roman"/>
        </w:rPr>
      </w:pPr>
      <w:r>
        <w:rPr>
          <w:rFonts w:hint="eastAsia" w:cs="Times New Roman"/>
        </w:rPr>
        <w:t>2</w:t>
      </w:r>
      <w:r>
        <w:rPr>
          <w:rFonts w:cs="Times New Roman"/>
        </w:rPr>
        <w:t>）安装工作开始之前，现场安装人员应经过安全培训，风力发电机组安装工作区域内不允许无关人员滞留。</w:t>
      </w:r>
    </w:p>
    <w:p>
      <w:pPr>
        <w:ind w:firstLine="480" w:firstLineChars="200"/>
        <w:rPr>
          <w:rFonts w:cs="Times New Roman"/>
        </w:rPr>
      </w:pPr>
      <w:r>
        <w:rPr>
          <w:rFonts w:hint="eastAsia" w:cs="Times New Roman"/>
        </w:rPr>
        <w:t>3</w:t>
      </w:r>
      <w:r>
        <w:rPr>
          <w:rFonts w:cs="Times New Roman"/>
        </w:rPr>
        <w:t>）风力发电机组安装现场必须配备唯一指挥人员且保持始终在场，其他人员应积极配合并服从指挥调度。</w:t>
      </w:r>
    </w:p>
    <w:p>
      <w:pPr>
        <w:ind w:firstLine="480" w:firstLineChars="200"/>
        <w:rPr>
          <w:rFonts w:cs="Times New Roman"/>
        </w:rPr>
      </w:pPr>
      <w:r>
        <w:rPr>
          <w:rFonts w:hint="eastAsia" w:cs="Times New Roman"/>
        </w:rPr>
        <w:t>4</w:t>
      </w:r>
      <w:r>
        <w:rPr>
          <w:rFonts w:cs="Times New Roman"/>
        </w:rPr>
        <w:t>）现场作业人员必须穿戴必要的劳动保护装备。</w:t>
      </w:r>
    </w:p>
    <w:p>
      <w:pPr>
        <w:ind w:firstLine="480" w:firstLineChars="200"/>
        <w:rPr>
          <w:rFonts w:cs="Times New Roman"/>
        </w:rPr>
      </w:pPr>
      <w:r>
        <w:rPr>
          <w:rFonts w:hint="eastAsia" w:cs="Times New Roman"/>
        </w:rPr>
        <w:t>5</w:t>
      </w:r>
      <w:r>
        <w:rPr>
          <w:rFonts w:cs="Times New Roman"/>
        </w:rPr>
        <w:t>）在起重设备工作期间，任何人不得站在吊车吊臂下方。</w:t>
      </w:r>
    </w:p>
    <w:p>
      <w:pPr>
        <w:ind w:firstLine="480" w:firstLineChars="200"/>
        <w:rPr>
          <w:rFonts w:cs="Times New Roman"/>
        </w:rPr>
      </w:pPr>
      <w:r>
        <w:rPr>
          <w:rFonts w:hint="eastAsia" w:cs="Times New Roman"/>
        </w:rPr>
        <w:t>6</w:t>
      </w:r>
      <w:r>
        <w:rPr>
          <w:rFonts w:cs="Times New Roman"/>
        </w:rPr>
        <w:t>）使用梯子作业时，梯子必须有足够的承载能力，同时必须有人辅助稳固梯子。</w:t>
      </w:r>
    </w:p>
    <w:p>
      <w:pPr>
        <w:ind w:firstLine="480" w:firstLineChars="200"/>
        <w:rPr>
          <w:rFonts w:cs="Times New Roman"/>
        </w:rPr>
      </w:pPr>
      <w:r>
        <w:rPr>
          <w:rFonts w:hint="eastAsia" w:cs="Times New Roman"/>
        </w:rPr>
        <w:t>7</w:t>
      </w:r>
      <w:r>
        <w:rPr>
          <w:rFonts w:cs="Times New Roman"/>
        </w:rPr>
        <w:t>）风力发电机组安装产生的</w:t>
      </w:r>
      <w:r>
        <w:rPr>
          <w:rFonts w:hint="eastAsia" w:cs="Times New Roman"/>
          <w:lang w:val="en-US" w:eastAsia="zh-CN"/>
        </w:rPr>
        <w:t>废</w:t>
      </w:r>
      <w:r>
        <w:rPr>
          <w:rFonts w:cs="Times New Roman"/>
        </w:rPr>
        <w:t>弃物及垃圾应集中存放、统一回收，严禁随意焚烧。</w:t>
      </w:r>
    </w:p>
    <w:p>
      <w:pPr>
        <w:ind w:firstLine="480" w:firstLineChars="200"/>
        <w:rPr>
          <w:rFonts w:cs="Times New Roman"/>
        </w:rPr>
      </w:pPr>
      <w:r>
        <w:rPr>
          <w:rFonts w:hint="eastAsia" w:cs="Times New Roman"/>
        </w:rPr>
        <w:t>8</w:t>
      </w:r>
      <w:r>
        <w:rPr>
          <w:rFonts w:cs="Times New Roman"/>
        </w:rPr>
        <w:t>）现场进行焊接或明火作业时，必须得到现场技术负责人的认可，并采取必要防护措施。</w:t>
      </w:r>
    </w:p>
    <w:p>
      <w:pPr>
        <w:ind w:firstLine="480"/>
        <w:rPr>
          <w:rFonts w:cs="Times New Roman"/>
        </w:rPr>
      </w:pPr>
      <w:r>
        <w:rPr>
          <w:rFonts w:cs="Times New Roman"/>
        </w:rPr>
        <w:t>其他未尽事宜请参照相关标准执行。</w:t>
      </w:r>
    </w:p>
    <w:p>
      <w:pPr>
        <w:pStyle w:val="6"/>
        <w:spacing w:before="163"/>
      </w:pPr>
      <w:bookmarkStart w:id="33" w:name="_Toc381618684"/>
      <w:bookmarkStart w:id="34" w:name="_Toc381619960"/>
      <w:bookmarkStart w:id="35" w:name="_Toc381108324"/>
      <w:bookmarkStart w:id="36" w:name="_Toc19119"/>
      <w:r>
        <w:t>1.1.4登机作业要求</w:t>
      </w:r>
      <w:bookmarkEnd w:id="33"/>
      <w:bookmarkEnd w:id="34"/>
      <w:bookmarkEnd w:id="35"/>
      <w:bookmarkEnd w:id="36"/>
    </w:p>
    <w:p>
      <w:pPr>
        <w:ind w:firstLine="480" w:firstLineChars="200"/>
        <w:rPr>
          <w:rFonts w:cs="Times New Roman"/>
        </w:rPr>
      </w:pPr>
      <w:r>
        <w:rPr>
          <w:rFonts w:cs="Times New Roman"/>
        </w:rPr>
        <w:t>1）作业人员在攀爬塔筒时，必须穿戴必要劳动保护设备，攀爬作业之前，必须仔细检查梯架保证其牢固可靠，如有任何安全隐患需在隐患排除后方可进行相关作业，攀爬塔筒过程中，每穿过一层平台后必须及时关闭平台盖板。</w:t>
      </w:r>
    </w:p>
    <w:p>
      <w:pPr>
        <w:ind w:firstLine="480" w:firstLineChars="200"/>
        <w:rPr>
          <w:rFonts w:cs="Times New Roman"/>
        </w:rPr>
      </w:pPr>
      <w:r>
        <w:rPr>
          <w:rFonts w:cs="Times New Roman"/>
        </w:rPr>
        <w:t>2）在攀爬过程中，随身携带的小物品必须采取必要措施固定可靠，防止意外坠落。</w:t>
      </w:r>
    </w:p>
    <w:p>
      <w:pPr>
        <w:ind w:firstLine="480"/>
        <w:rPr>
          <w:rFonts w:cs="Times New Roman"/>
        </w:rPr>
      </w:pPr>
      <w:r>
        <w:rPr>
          <w:rFonts w:cs="Times New Roman"/>
        </w:rPr>
        <w:t>3）出机舱时必须使用专用爬梯，出机舱后必须工作于规定防滑区域，由于机舱顶部工作的危险性，最多只能容纳4个人同时在机舱顶部工作。</w:t>
      </w:r>
    </w:p>
    <w:p>
      <w:pPr>
        <w:ind w:firstLine="480"/>
        <w:rPr>
          <w:rFonts w:cs="Times New Roman"/>
        </w:rPr>
      </w:pPr>
      <w:r>
        <w:rPr>
          <w:rFonts w:cs="Times New Roman"/>
        </w:rPr>
        <w:t>4）</w:t>
      </w:r>
      <w:r>
        <w:rPr>
          <w:rFonts w:hint="eastAsia" w:cs="Times New Roman"/>
        </w:rPr>
        <w:t>出</w:t>
      </w:r>
      <w:r>
        <w:rPr>
          <w:rFonts w:cs="Times New Roman"/>
        </w:rPr>
        <w:t>机舱作业时，作业人员必须穿戴安全带，并采用防坠落装置（例如双能量吸收器）将自己固定于可靠位置。作业所用工具必须放置</w:t>
      </w:r>
      <w:r>
        <w:rPr>
          <w:rFonts w:hint="eastAsia" w:cs="Times New Roman"/>
        </w:rPr>
        <w:t>于</w:t>
      </w:r>
      <w:r>
        <w:rPr>
          <w:rFonts w:cs="Times New Roman"/>
        </w:rPr>
        <w:t>安全</w:t>
      </w:r>
      <w:r>
        <w:rPr>
          <w:rFonts w:hint="eastAsia" w:cs="Times New Roman"/>
        </w:rPr>
        <w:t>区域</w:t>
      </w:r>
      <w:r>
        <w:rPr>
          <w:rFonts w:cs="Times New Roman"/>
        </w:rPr>
        <w:t>，保证其不会发生坠落。</w:t>
      </w:r>
    </w:p>
    <w:p>
      <w:pPr>
        <w:ind w:firstLine="360" w:firstLineChars="150"/>
        <w:rPr>
          <w:rFonts w:cs="Times New Roman"/>
        </w:rPr>
      </w:pPr>
      <w:r>
        <w:rPr>
          <w:rFonts w:cs="Times New Roman"/>
        </w:rPr>
        <w:t xml:space="preserve"> 5）机舱内作业时必须保证物品贴身存放，工作服贴身，不携带易缠绕物，同时注意远离旋转部件（如联轴器，低速轴，刹车盘，电机等）。</w:t>
      </w:r>
    </w:p>
    <w:p>
      <w:pPr>
        <w:pStyle w:val="6"/>
        <w:spacing w:before="163"/>
      </w:pPr>
      <w:bookmarkStart w:id="37" w:name="_Toc381618685"/>
      <w:bookmarkStart w:id="38" w:name="_Toc381108325"/>
      <w:bookmarkStart w:id="39" w:name="_Toc16703"/>
      <w:bookmarkStart w:id="40" w:name="_Toc381619961"/>
      <w:r>
        <w:t>1.1.5 特殊天气作业要求</w:t>
      </w:r>
      <w:bookmarkEnd w:id="37"/>
      <w:bookmarkEnd w:id="38"/>
      <w:bookmarkEnd w:id="39"/>
      <w:bookmarkEnd w:id="40"/>
    </w:p>
    <w:p>
      <w:pPr>
        <w:ind w:firstLine="360" w:firstLineChars="150"/>
        <w:rPr>
          <w:rFonts w:cs="Times New Roman"/>
        </w:rPr>
      </w:pPr>
      <w:r>
        <w:rPr>
          <w:rFonts w:cs="Times New Roman"/>
        </w:rPr>
        <w:t>1）恶劣天气特别是雷雨天气，禁止进行吊装工作，工作人员不得滞留在风机内或靠近风机，风力发电机组遭雷击后一小时内不得接近风机。</w:t>
      </w:r>
    </w:p>
    <w:p>
      <w:pPr>
        <w:ind w:firstLine="360" w:firstLineChars="150"/>
        <w:rPr>
          <w:rFonts w:cs="Times New Roman"/>
        </w:rPr>
      </w:pPr>
      <w:r>
        <w:rPr>
          <w:rFonts w:cs="Times New Roman"/>
        </w:rPr>
        <w:t>2）风力发电机组吊装过程中平均风速必须满足表1</w:t>
      </w:r>
      <w:r>
        <w:rPr>
          <w:rFonts w:hint="eastAsia" w:cs="Times New Roman"/>
          <w:lang w:val="en-US" w:eastAsia="zh-CN"/>
        </w:rPr>
        <w:t>-1</w:t>
      </w:r>
      <w:r>
        <w:rPr>
          <w:rFonts w:cs="Times New Roman"/>
        </w:rPr>
        <w:t>要求：</w:t>
      </w:r>
    </w:p>
    <w:p>
      <w:pPr>
        <w:jc w:val="center"/>
        <w:rPr>
          <w:rFonts w:cs="Times New Roman"/>
          <w:sz w:val="21"/>
        </w:rPr>
      </w:pPr>
      <w:r>
        <w:rPr>
          <w:rFonts w:cs="Times New Roman"/>
          <w:sz w:val="21"/>
        </w:rPr>
        <w:t>表1</w:t>
      </w:r>
      <w:r>
        <w:rPr>
          <w:rFonts w:hint="eastAsia" w:cs="Times New Roman"/>
          <w:sz w:val="21"/>
          <w:lang w:val="en-US" w:eastAsia="zh-CN"/>
        </w:rPr>
        <w:t>-1</w:t>
      </w:r>
      <w:r>
        <w:rPr>
          <w:rFonts w:cs="Times New Roman"/>
          <w:sz w:val="21"/>
        </w:rPr>
        <w:t xml:space="preserve"> 风机吊装风速要求</w:t>
      </w:r>
    </w:p>
    <w:tbl>
      <w:tblPr>
        <w:tblStyle w:val="34"/>
        <w:tblW w:w="37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4" w:type="dxa"/>
          </w:tcPr>
          <w:p>
            <w:pPr>
              <w:jc w:val="center"/>
              <w:rPr>
                <w:rFonts w:cs="Times New Roman"/>
                <w:sz w:val="21"/>
              </w:rPr>
            </w:pPr>
            <w:r>
              <w:rPr>
                <w:rFonts w:cs="Times New Roman"/>
                <w:sz w:val="21"/>
              </w:rPr>
              <w:t>项目</w:t>
            </w:r>
          </w:p>
        </w:tc>
        <w:tc>
          <w:tcPr>
            <w:tcW w:w="2410" w:type="dxa"/>
          </w:tcPr>
          <w:p>
            <w:pPr>
              <w:jc w:val="center"/>
              <w:rPr>
                <w:rFonts w:cs="Times New Roman"/>
                <w:sz w:val="21"/>
              </w:rPr>
            </w:pPr>
            <w:r>
              <w:rPr>
                <w:rFonts w:cs="Times New Roman"/>
                <w:sz w:val="21"/>
              </w:rPr>
              <w:t>10min平均风速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4" w:type="dxa"/>
          </w:tcPr>
          <w:p>
            <w:pPr>
              <w:jc w:val="center"/>
              <w:rPr>
                <w:rFonts w:cs="Times New Roman"/>
                <w:sz w:val="21"/>
              </w:rPr>
            </w:pPr>
            <w:r>
              <w:rPr>
                <w:rFonts w:cs="Times New Roman"/>
                <w:sz w:val="21"/>
              </w:rPr>
              <w:t>塔筒吊装</w:t>
            </w:r>
          </w:p>
        </w:tc>
        <w:tc>
          <w:tcPr>
            <w:tcW w:w="2410" w:type="dxa"/>
          </w:tcPr>
          <w:p>
            <w:pPr>
              <w:jc w:val="center"/>
              <w:rPr>
                <w:rFonts w:cs="Times New Roman"/>
                <w:sz w:val="21"/>
              </w:rPr>
            </w:pPr>
            <w:r>
              <w:rPr>
                <w:rFonts w:cs="Times New Roman"/>
                <w:sz w:val="21"/>
              </w:rPr>
              <w:t>&lt;10m/s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4" w:type="dxa"/>
          </w:tcPr>
          <w:p>
            <w:pPr>
              <w:jc w:val="center"/>
              <w:rPr>
                <w:rFonts w:cs="Times New Roman"/>
                <w:sz w:val="21"/>
              </w:rPr>
            </w:pPr>
            <w:r>
              <w:rPr>
                <w:rFonts w:cs="Times New Roman"/>
                <w:sz w:val="21"/>
              </w:rPr>
              <w:t>机舱吊装</w:t>
            </w:r>
          </w:p>
        </w:tc>
        <w:tc>
          <w:tcPr>
            <w:tcW w:w="2410" w:type="dxa"/>
          </w:tcPr>
          <w:p>
            <w:pPr>
              <w:jc w:val="center"/>
              <w:rPr>
                <w:rFonts w:cs="Times New Roman"/>
                <w:sz w:val="21"/>
              </w:rPr>
            </w:pPr>
            <w:r>
              <w:rPr>
                <w:rFonts w:cs="Times New Roman"/>
                <w:sz w:val="21"/>
              </w:rPr>
              <w:t>&lt;10m/s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4" w:type="dxa"/>
          </w:tcPr>
          <w:p>
            <w:pPr>
              <w:jc w:val="center"/>
              <w:rPr>
                <w:rFonts w:cs="Times New Roman"/>
                <w:sz w:val="21"/>
              </w:rPr>
            </w:pPr>
            <w:r>
              <w:rPr>
                <w:rFonts w:cs="Times New Roman"/>
                <w:sz w:val="21"/>
              </w:rPr>
              <w:t>风轮吊装</w:t>
            </w:r>
          </w:p>
        </w:tc>
        <w:tc>
          <w:tcPr>
            <w:tcW w:w="2410" w:type="dxa"/>
          </w:tcPr>
          <w:p>
            <w:pPr>
              <w:jc w:val="center"/>
              <w:rPr>
                <w:rFonts w:cs="Times New Roman"/>
                <w:sz w:val="21"/>
              </w:rPr>
            </w:pPr>
            <w:r>
              <w:rPr>
                <w:rFonts w:cs="Times New Roman"/>
                <w:sz w:val="21"/>
              </w:rPr>
              <w:t>&lt; 8m/s</w:t>
            </w:r>
          </w:p>
        </w:tc>
      </w:tr>
    </w:tbl>
    <w:p>
      <w:pPr>
        <w:pStyle w:val="5"/>
        <w:spacing w:before="163"/>
      </w:pPr>
      <w:bookmarkStart w:id="41" w:name="_Toc381108326"/>
      <w:bookmarkStart w:id="42" w:name="_Toc381619962"/>
      <w:bookmarkStart w:id="43" w:name="_Toc381618686"/>
      <w:bookmarkStart w:id="44" w:name="_Toc1315"/>
      <w:r>
        <w:t>1.2</w:t>
      </w:r>
      <w:bookmarkEnd w:id="16"/>
      <w:bookmarkEnd w:id="17"/>
      <w:bookmarkEnd w:id="18"/>
      <w:bookmarkEnd w:id="19"/>
      <w:bookmarkEnd w:id="20"/>
      <w:r>
        <w:t>风力发电机组基本技术参数</w:t>
      </w:r>
      <w:bookmarkEnd w:id="41"/>
      <w:bookmarkEnd w:id="42"/>
      <w:bookmarkEnd w:id="43"/>
      <w:bookmarkEnd w:id="44"/>
    </w:p>
    <w:p>
      <w:pPr>
        <w:ind w:firstLine="480"/>
        <w:rPr>
          <w:rFonts w:cs="Times New Roman"/>
        </w:rPr>
      </w:pPr>
      <w:r>
        <w:rPr>
          <w:rFonts w:cs="Times New Roman"/>
        </w:rPr>
        <w:t>CWT2</w:t>
      </w:r>
      <w:r>
        <w:rPr>
          <w:rFonts w:hint="eastAsia" w:cs="Times New Roman"/>
          <w:lang w:val="en-US" w:eastAsia="zh-CN"/>
        </w:rPr>
        <w:t>5</w:t>
      </w:r>
      <w:r>
        <w:rPr>
          <w:rFonts w:cs="Times New Roman"/>
        </w:rPr>
        <w:t>00风力发电机组主要技术参数如表</w:t>
      </w:r>
      <w:r>
        <w:rPr>
          <w:rFonts w:hint="eastAsia" w:cs="Times New Roman"/>
          <w:lang w:val="en-US" w:eastAsia="zh-CN"/>
        </w:rPr>
        <w:t>1</w:t>
      </w:r>
      <w:r>
        <w:rPr>
          <w:rFonts w:hint="eastAsia" w:cs="Times New Roman"/>
        </w:rPr>
        <w:t>-</w:t>
      </w:r>
      <w:r>
        <w:rPr>
          <w:rFonts w:hint="eastAsia" w:cs="Times New Roman"/>
          <w:lang w:val="en-US" w:eastAsia="zh-CN"/>
        </w:rPr>
        <w:t>2</w:t>
      </w:r>
      <w:r>
        <w:rPr>
          <w:rFonts w:hint="eastAsia" w:cs="Times New Roman"/>
          <w:lang w:eastAsia="zh-CN"/>
        </w:rPr>
        <w:t>、</w:t>
      </w:r>
      <w:r>
        <w:rPr>
          <w:rFonts w:hint="eastAsia" w:cs="Times New Roman"/>
        </w:rPr>
        <w:t>表</w:t>
      </w:r>
      <w:r>
        <w:rPr>
          <w:rFonts w:hint="eastAsia" w:cs="Times New Roman"/>
          <w:lang w:val="en-US" w:eastAsia="zh-CN"/>
        </w:rPr>
        <w:t>1</w:t>
      </w:r>
      <w:r>
        <w:rPr>
          <w:rFonts w:hint="eastAsia" w:cs="Times New Roman"/>
        </w:rPr>
        <w:t>-</w:t>
      </w:r>
      <w:r>
        <w:rPr>
          <w:rFonts w:hint="eastAsia" w:cs="Times New Roman"/>
          <w:lang w:val="en-US" w:eastAsia="zh-CN"/>
        </w:rPr>
        <w:t>3</w:t>
      </w:r>
      <w:r>
        <w:rPr>
          <w:rFonts w:hint="eastAsia" w:cs="Times New Roman"/>
        </w:rPr>
        <w:t>。</w:t>
      </w:r>
    </w:p>
    <w:p>
      <w:pPr>
        <w:widowControl/>
        <w:spacing w:line="240" w:lineRule="auto"/>
        <w:jc w:val="center"/>
        <w:rPr>
          <w:rFonts w:cs="Times New Roman"/>
          <w:sz w:val="21"/>
        </w:rPr>
      </w:pPr>
      <w:bookmarkStart w:id="45" w:name="_Toc381108327"/>
      <w:bookmarkStart w:id="46" w:name="_Toc381619963"/>
      <w:bookmarkStart w:id="47" w:name="_Toc381618687"/>
      <w:bookmarkStart w:id="48" w:name="_Toc311633110"/>
    </w:p>
    <w:p>
      <w:pPr>
        <w:widowControl/>
        <w:spacing w:line="240" w:lineRule="auto"/>
        <w:jc w:val="center"/>
        <w:rPr>
          <w:rFonts w:cs="Times New Roman"/>
          <w:sz w:val="21"/>
        </w:rPr>
      </w:pPr>
    </w:p>
    <w:p>
      <w:pPr>
        <w:widowControl/>
        <w:spacing w:line="240" w:lineRule="auto"/>
        <w:jc w:val="center"/>
        <w:rPr>
          <w:rFonts w:cs="Times New Roman"/>
          <w:sz w:val="21"/>
        </w:rPr>
      </w:pPr>
    </w:p>
    <w:p>
      <w:pPr>
        <w:widowControl/>
        <w:spacing w:line="240" w:lineRule="auto"/>
        <w:jc w:val="center"/>
        <w:rPr>
          <w:rFonts w:cs="Times New Roman"/>
          <w:sz w:val="21"/>
        </w:rPr>
      </w:pPr>
    </w:p>
    <w:p>
      <w:pPr>
        <w:widowControl/>
        <w:spacing w:line="240" w:lineRule="auto"/>
        <w:jc w:val="center"/>
        <w:rPr>
          <w:rFonts w:cs="Times New Roman"/>
          <w:sz w:val="21"/>
        </w:rPr>
      </w:pPr>
      <w:r>
        <w:rPr>
          <w:rFonts w:cs="Times New Roman"/>
          <w:sz w:val="21"/>
        </w:rPr>
        <w:t>表</w:t>
      </w:r>
      <w:r>
        <w:rPr>
          <w:rFonts w:hint="eastAsia" w:cs="Times New Roman"/>
          <w:sz w:val="21"/>
          <w:lang w:val="en-US" w:eastAsia="zh-CN"/>
        </w:rPr>
        <w:t>1</w:t>
      </w:r>
      <w:r>
        <w:rPr>
          <w:rFonts w:cs="Times New Roman"/>
          <w:sz w:val="21"/>
        </w:rPr>
        <w:t>-</w:t>
      </w:r>
      <w:r>
        <w:rPr>
          <w:rFonts w:hint="eastAsia" w:cs="Times New Roman"/>
          <w:sz w:val="21"/>
          <w:lang w:val="en-US" w:eastAsia="zh-CN"/>
        </w:rPr>
        <w:t>2</w:t>
      </w:r>
      <w:r>
        <w:rPr>
          <w:rFonts w:cs="Times New Roman"/>
          <w:sz w:val="21"/>
        </w:rPr>
        <w:t xml:space="preserve">  CWT</w:t>
      </w:r>
      <w:r>
        <w:rPr>
          <w:rFonts w:hint="eastAsia" w:cs="Times New Roman"/>
          <w:sz w:val="21"/>
        </w:rPr>
        <w:t>2</w:t>
      </w:r>
      <w:r>
        <w:rPr>
          <w:rFonts w:hint="eastAsia" w:cs="Times New Roman"/>
          <w:sz w:val="21"/>
          <w:lang w:val="en-US" w:eastAsia="zh-CN"/>
        </w:rPr>
        <w:t>5</w:t>
      </w:r>
      <w:r>
        <w:rPr>
          <w:rFonts w:cs="Times New Roman"/>
          <w:sz w:val="21"/>
        </w:rPr>
        <w:t>00风力发电机组主要技术参数</w:t>
      </w:r>
    </w:p>
    <w:tbl>
      <w:tblPr>
        <w:tblStyle w:val="34"/>
        <w:tblW w:w="105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0"/>
        <w:gridCol w:w="697"/>
        <w:gridCol w:w="653"/>
        <w:gridCol w:w="1579"/>
        <w:gridCol w:w="680"/>
        <w:gridCol w:w="900"/>
        <w:gridCol w:w="1094"/>
        <w:gridCol w:w="1068"/>
        <w:gridCol w:w="653"/>
        <w:gridCol w:w="671"/>
        <w:gridCol w:w="700"/>
        <w:gridCol w:w="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jc w:val="center"/>
        </w:trPr>
        <w:tc>
          <w:tcPr>
            <w:tcW w:w="1090" w:type="dxa"/>
            <w:tcBorders>
              <w:tl2br w:val="single" w:color="auto" w:sz="4" w:space="0"/>
            </w:tcBorders>
            <w:vAlign w:val="center"/>
          </w:tcPr>
          <w:p>
            <w:pPr>
              <w:widowControl/>
              <w:spacing w:line="240" w:lineRule="auto"/>
              <w:jc w:val="center"/>
              <w:rPr>
                <w:rFonts w:cs="Times New Roman"/>
                <w:sz w:val="21"/>
              </w:rPr>
            </w:pPr>
            <w:r>
              <w:rPr>
                <w:rFonts w:hint="eastAsia" w:cs="Times New Roman"/>
                <w:sz w:val="21"/>
                <w:lang w:val="en-US" w:eastAsia="zh-CN"/>
              </w:rPr>
              <w:t xml:space="preserve">    </w:t>
            </w:r>
            <w:r>
              <w:rPr>
                <w:rFonts w:cs="Times New Roman"/>
                <w:sz w:val="21"/>
              </w:rPr>
              <w:t>项目</w:t>
            </w:r>
          </w:p>
          <w:p>
            <w:pPr>
              <w:rPr>
                <w:rFonts w:cs="Times New Roman"/>
                <w:sz w:val="21"/>
              </w:rPr>
            </w:pPr>
            <w:r>
              <w:rPr>
                <w:rFonts w:cs="Times New Roman"/>
                <w:sz w:val="21"/>
              </w:rPr>
              <w:t>型号</w:t>
            </w:r>
          </w:p>
        </w:tc>
        <w:tc>
          <w:tcPr>
            <w:tcW w:w="697" w:type="dxa"/>
            <w:vAlign w:val="center"/>
          </w:tcPr>
          <w:p>
            <w:pPr>
              <w:widowControl/>
              <w:spacing w:line="240" w:lineRule="auto"/>
              <w:jc w:val="center"/>
              <w:rPr>
                <w:rFonts w:cs="Times New Roman"/>
                <w:sz w:val="21"/>
              </w:rPr>
            </w:pPr>
            <w:r>
              <w:rPr>
                <w:rFonts w:cs="Times New Roman"/>
                <w:sz w:val="21"/>
              </w:rPr>
              <w:t>风轮</w:t>
            </w:r>
          </w:p>
          <w:p>
            <w:pPr>
              <w:widowControl/>
              <w:spacing w:line="240" w:lineRule="auto"/>
              <w:jc w:val="center"/>
              <w:rPr>
                <w:rFonts w:cs="Times New Roman"/>
                <w:sz w:val="21"/>
              </w:rPr>
            </w:pPr>
            <w:r>
              <w:rPr>
                <w:rFonts w:cs="Times New Roman"/>
                <w:sz w:val="21"/>
              </w:rPr>
              <w:t>直径</w:t>
            </w:r>
          </w:p>
        </w:tc>
        <w:tc>
          <w:tcPr>
            <w:tcW w:w="653" w:type="dxa"/>
            <w:vAlign w:val="center"/>
          </w:tcPr>
          <w:p>
            <w:pPr>
              <w:widowControl/>
              <w:spacing w:line="240" w:lineRule="auto"/>
              <w:jc w:val="center"/>
              <w:rPr>
                <w:rFonts w:cs="Times New Roman"/>
                <w:sz w:val="21"/>
              </w:rPr>
            </w:pPr>
            <w:r>
              <w:rPr>
                <w:rFonts w:cs="Times New Roman"/>
                <w:sz w:val="21"/>
              </w:rPr>
              <w:t>额定</w:t>
            </w:r>
          </w:p>
          <w:p>
            <w:pPr>
              <w:widowControl/>
              <w:spacing w:line="240" w:lineRule="auto"/>
              <w:jc w:val="center"/>
              <w:rPr>
                <w:rFonts w:cs="Times New Roman"/>
                <w:sz w:val="21"/>
              </w:rPr>
            </w:pPr>
            <w:r>
              <w:rPr>
                <w:rFonts w:cs="Times New Roman"/>
                <w:sz w:val="21"/>
              </w:rPr>
              <w:t>功率</w:t>
            </w:r>
          </w:p>
        </w:tc>
        <w:tc>
          <w:tcPr>
            <w:tcW w:w="1579" w:type="dxa"/>
            <w:vAlign w:val="center"/>
          </w:tcPr>
          <w:p>
            <w:pPr>
              <w:widowControl/>
              <w:spacing w:line="240" w:lineRule="auto"/>
              <w:jc w:val="center"/>
              <w:rPr>
                <w:rFonts w:cs="Times New Roman"/>
                <w:sz w:val="21"/>
              </w:rPr>
            </w:pPr>
            <w:r>
              <w:rPr>
                <w:rFonts w:cs="Times New Roman"/>
                <w:sz w:val="21"/>
              </w:rPr>
              <w:t>机舱尺寸</w:t>
            </w:r>
          </w:p>
          <w:p>
            <w:pPr>
              <w:widowControl/>
              <w:spacing w:line="240" w:lineRule="auto"/>
              <w:jc w:val="center"/>
              <w:rPr>
                <w:rFonts w:cs="Times New Roman"/>
                <w:sz w:val="21"/>
                <w:highlight w:val="yellow"/>
              </w:rPr>
            </w:pPr>
            <w:r>
              <w:rPr>
                <w:rFonts w:hint="eastAsia" w:cs="Times New Roman"/>
                <w:sz w:val="21"/>
              </w:rPr>
              <w:t>(含运输机架不含机舱顶盖</w:t>
            </w:r>
            <w:r>
              <w:rPr>
                <w:rFonts w:hint="eastAsia" w:cs="Times New Roman"/>
                <w:sz w:val="21"/>
                <w:lang w:val="en-US" w:eastAsia="zh-CN"/>
              </w:rPr>
              <w:t>等</w:t>
            </w:r>
            <w:r>
              <w:rPr>
                <w:rFonts w:hint="eastAsia" w:cs="Times New Roman"/>
                <w:sz w:val="21"/>
              </w:rPr>
              <w:t>附件)</w:t>
            </w:r>
          </w:p>
        </w:tc>
        <w:tc>
          <w:tcPr>
            <w:tcW w:w="680" w:type="dxa"/>
            <w:vAlign w:val="center"/>
          </w:tcPr>
          <w:p>
            <w:pPr>
              <w:widowControl/>
              <w:spacing w:line="240" w:lineRule="auto"/>
              <w:jc w:val="center"/>
              <w:rPr>
                <w:rFonts w:hint="eastAsia" w:cs="Times New Roman"/>
                <w:sz w:val="21"/>
              </w:rPr>
            </w:pPr>
            <w:r>
              <w:rPr>
                <w:rFonts w:hint="eastAsia" w:cs="Times New Roman"/>
                <w:sz w:val="21"/>
              </w:rPr>
              <w:t>机舱</w:t>
            </w:r>
          </w:p>
          <w:p>
            <w:pPr>
              <w:widowControl/>
              <w:spacing w:line="240" w:lineRule="auto"/>
              <w:jc w:val="center"/>
              <w:rPr>
                <w:rFonts w:hint="eastAsia" w:cs="Times New Roman"/>
                <w:sz w:val="21"/>
                <w:lang w:eastAsia="zh-CN"/>
              </w:rPr>
            </w:pPr>
            <w:r>
              <w:rPr>
                <w:rFonts w:hint="eastAsia" w:cs="Times New Roman"/>
                <w:sz w:val="21"/>
                <w:lang w:val="en-US" w:eastAsia="zh-CN"/>
              </w:rPr>
              <w:t>模块</w:t>
            </w:r>
          </w:p>
        </w:tc>
        <w:tc>
          <w:tcPr>
            <w:tcW w:w="900" w:type="dxa"/>
            <w:vAlign w:val="center"/>
          </w:tcPr>
          <w:p>
            <w:pPr>
              <w:widowControl/>
              <w:spacing w:line="240" w:lineRule="auto"/>
              <w:jc w:val="center"/>
              <w:rPr>
                <w:rFonts w:hint="eastAsia" w:cs="Times New Roman"/>
                <w:sz w:val="21"/>
              </w:rPr>
            </w:pPr>
            <w:r>
              <w:rPr>
                <w:rFonts w:hint="eastAsia" w:cs="Times New Roman"/>
                <w:sz w:val="21"/>
              </w:rPr>
              <w:t>传动链模块</w:t>
            </w:r>
          </w:p>
        </w:tc>
        <w:tc>
          <w:tcPr>
            <w:tcW w:w="1094" w:type="dxa"/>
            <w:vAlign w:val="center"/>
          </w:tcPr>
          <w:p>
            <w:pPr>
              <w:widowControl/>
              <w:spacing w:line="240" w:lineRule="auto"/>
              <w:jc w:val="center"/>
              <w:rPr>
                <w:rFonts w:hint="eastAsia" w:cs="Times New Roman"/>
                <w:sz w:val="21"/>
              </w:rPr>
            </w:pPr>
            <w:r>
              <w:rPr>
                <w:rFonts w:hint="eastAsia" w:cs="Times New Roman"/>
                <w:sz w:val="21"/>
              </w:rPr>
              <w:t>内部框架上装模块</w:t>
            </w:r>
          </w:p>
        </w:tc>
        <w:tc>
          <w:tcPr>
            <w:tcW w:w="1068" w:type="dxa"/>
            <w:vAlign w:val="center"/>
          </w:tcPr>
          <w:p>
            <w:pPr>
              <w:widowControl/>
              <w:spacing w:line="240" w:lineRule="auto"/>
              <w:jc w:val="center"/>
              <w:rPr>
                <w:rFonts w:hint="eastAsia" w:cs="Times New Roman"/>
                <w:sz w:val="21"/>
              </w:rPr>
            </w:pPr>
            <w:r>
              <w:rPr>
                <w:rFonts w:hint="eastAsia" w:cs="Times New Roman"/>
                <w:sz w:val="21"/>
              </w:rPr>
              <w:t>机舱罩上装模块</w:t>
            </w:r>
          </w:p>
        </w:tc>
        <w:tc>
          <w:tcPr>
            <w:tcW w:w="653" w:type="dxa"/>
            <w:vAlign w:val="center"/>
          </w:tcPr>
          <w:p>
            <w:pPr>
              <w:widowControl/>
              <w:spacing w:line="240" w:lineRule="auto"/>
              <w:jc w:val="center"/>
              <w:rPr>
                <w:rFonts w:cs="Times New Roman"/>
                <w:sz w:val="21"/>
              </w:rPr>
            </w:pPr>
            <w:r>
              <w:rPr>
                <w:rFonts w:cs="Times New Roman"/>
                <w:sz w:val="21"/>
              </w:rPr>
              <w:t>轮毂</w:t>
            </w:r>
          </w:p>
          <w:p>
            <w:pPr>
              <w:widowControl/>
              <w:spacing w:line="240" w:lineRule="auto"/>
              <w:jc w:val="center"/>
              <w:rPr>
                <w:rFonts w:cs="Times New Roman"/>
                <w:sz w:val="21"/>
              </w:rPr>
            </w:pPr>
            <w:r>
              <w:rPr>
                <w:rFonts w:cs="Times New Roman"/>
                <w:sz w:val="21"/>
              </w:rPr>
              <w:t>重量</w:t>
            </w:r>
          </w:p>
        </w:tc>
        <w:tc>
          <w:tcPr>
            <w:tcW w:w="671" w:type="dxa"/>
            <w:vAlign w:val="center"/>
          </w:tcPr>
          <w:p>
            <w:pPr>
              <w:widowControl/>
              <w:spacing w:line="240" w:lineRule="auto"/>
              <w:jc w:val="center"/>
              <w:rPr>
                <w:rFonts w:cs="Times New Roman"/>
                <w:sz w:val="21"/>
              </w:rPr>
            </w:pPr>
            <w:r>
              <w:rPr>
                <w:rFonts w:hint="eastAsia" w:cs="Times New Roman"/>
                <w:sz w:val="21"/>
                <w:lang w:eastAsia="zh-CN"/>
              </w:rPr>
              <w:t>单</w:t>
            </w:r>
            <w:r>
              <w:rPr>
                <w:rFonts w:cs="Times New Roman"/>
                <w:sz w:val="21"/>
              </w:rPr>
              <w:t>叶片重量</w:t>
            </w:r>
          </w:p>
        </w:tc>
        <w:tc>
          <w:tcPr>
            <w:tcW w:w="700" w:type="dxa"/>
            <w:vAlign w:val="center"/>
          </w:tcPr>
          <w:p>
            <w:pPr>
              <w:widowControl/>
              <w:spacing w:line="240" w:lineRule="auto"/>
              <w:jc w:val="center"/>
              <w:rPr>
                <w:rFonts w:cs="Times New Roman"/>
                <w:sz w:val="21"/>
              </w:rPr>
            </w:pPr>
            <w:r>
              <w:rPr>
                <w:rFonts w:cs="Times New Roman"/>
                <w:sz w:val="21"/>
              </w:rPr>
              <w:t>轮毂高度</w:t>
            </w:r>
          </w:p>
        </w:tc>
        <w:tc>
          <w:tcPr>
            <w:tcW w:w="754" w:type="dxa"/>
            <w:vAlign w:val="center"/>
          </w:tcPr>
          <w:p>
            <w:pPr>
              <w:widowControl/>
              <w:spacing w:line="240" w:lineRule="auto"/>
              <w:jc w:val="center"/>
              <w:rPr>
                <w:rFonts w:cs="Times New Roman"/>
                <w:sz w:val="21"/>
              </w:rPr>
            </w:pPr>
            <w:r>
              <w:rPr>
                <w:rFonts w:cs="Times New Roman"/>
                <w:sz w:val="21"/>
              </w:rPr>
              <w:t>风轮重量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jc w:val="center"/>
        </w:trPr>
        <w:tc>
          <w:tcPr>
            <w:tcW w:w="1090" w:type="dxa"/>
            <w:vAlign w:val="center"/>
          </w:tcPr>
          <w:p>
            <w:pPr>
              <w:widowControl/>
              <w:spacing w:line="240" w:lineRule="auto"/>
              <w:jc w:val="center"/>
              <w:rPr>
                <w:rFonts w:hint="eastAsia" w:ascii="Calibri" w:hAnsi="Calibri" w:eastAsia="宋体" w:cs="Times New Roman"/>
                <w:sz w:val="21"/>
                <w:lang w:val="en-US" w:eastAsia="zh-CN"/>
              </w:rPr>
            </w:pPr>
            <w:r>
              <w:rPr>
                <w:rFonts w:hint="eastAsia" w:ascii="Calibri" w:hAnsi="Calibri" w:cs="Times New Roman"/>
                <w:sz w:val="21"/>
                <w:lang w:val="en-US" w:eastAsia="zh-CN"/>
              </w:rPr>
              <w:t>2.5MW</w:t>
            </w:r>
          </w:p>
        </w:tc>
        <w:tc>
          <w:tcPr>
            <w:tcW w:w="697" w:type="dxa"/>
            <w:vAlign w:val="center"/>
          </w:tcPr>
          <w:p>
            <w:pPr>
              <w:widowControl/>
              <w:spacing w:line="240" w:lineRule="auto"/>
              <w:jc w:val="center"/>
              <w:rPr>
                <w:rFonts w:cs="Times New Roman"/>
                <w:sz w:val="21"/>
              </w:rPr>
            </w:pPr>
            <w:r>
              <w:rPr>
                <w:rFonts w:hint="eastAsia" w:cs="Times New Roman"/>
                <w:sz w:val="21"/>
              </w:rPr>
              <w:t>1</w:t>
            </w:r>
            <w:r>
              <w:rPr>
                <w:rFonts w:hint="eastAsia" w:cs="Times New Roman"/>
                <w:sz w:val="21"/>
                <w:lang w:val="en-US" w:eastAsia="zh-CN"/>
              </w:rPr>
              <w:t>43</w:t>
            </w:r>
            <w:r>
              <w:rPr>
                <w:rFonts w:hint="eastAsia" w:cs="Times New Roman"/>
                <w:sz w:val="21"/>
              </w:rPr>
              <w:t>m</w:t>
            </w:r>
          </w:p>
        </w:tc>
        <w:tc>
          <w:tcPr>
            <w:tcW w:w="653" w:type="dxa"/>
            <w:vAlign w:val="center"/>
          </w:tcPr>
          <w:p>
            <w:pPr>
              <w:widowControl/>
              <w:spacing w:line="240" w:lineRule="auto"/>
              <w:jc w:val="center"/>
              <w:rPr>
                <w:rFonts w:cs="Times New Roman"/>
                <w:sz w:val="21"/>
              </w:rPr>
            </w:pPr>
            <w:r>
              <w:rPr>
                <w:rFonts w:hint="eastAsia" w:cs="Times New Roman"/>
                <w:sz w:val="21"/>
              </w:rPr>
              <w:t>2</w:t>
            </w:r>
            <w:r>
              <w:rPr>
                <w:rFonts w:hint="eastAsia" w:cs="Times New Roman"/>
                <w:sz w:val="21"/>
                <w:lang w:val="en-US" w:eastAsia="zh-CN"/>
              </w:rPr>
              <w:t>5</w:t>
            </w:r>
            <w:r>
              <w:rPr>
                <w:rFonts w:hint="eastAsia" w:cs="Times New Roman"/>
                <w:sz w:val="21"/>
              </w:rPr>
              <w:t>00</w:t>
            </w:r>
            <w:r>
              <w:rPr>
                <w:rFonts w:cs="Times New Roman"/>
                <w:sz w:val="21"/>
              </w:rPr>
              <w:t>k</w:t>
            </w:r>
            <w:r>
              <w:rPr>
                <w:rFonts w:hint="eastAsia" w:cs="Times New Roman"/>
                <w:sz w:val="21"/>
              </w:rPr>
              <w:t>W</w:t>
            </w:r>
          </w:p>
        </w:tc>
        <w:tc>
          <w:tcPr>
            <w:tcW w:w="1579" w:type="dxa"/>
            <w:vAlign w:val="center"/>
          </w:tcPr>
          <w:p>
            <w:pPr>
              <w:widowControl/>
              <w:spacing w:line="240" w:lineRule="auto"/>
              <w:jc w:val="center"/>
              <w:rPr>
                <w:rFonts w:cs="Times New Roman"/>
                <w:sz w:val="21"/>
              </w:rPr>
            </w:pPr>
            <w:r>
              <w:rPr>
                <w:rFonts w:hint="eastAsia" w:cs="Times New Roman"/>
                <w:sz w:val="21"/>
                <w:lang w:val="en-US" w:eastAsia="zh-CN"/>
              </w:rPr>
              <w:t>12.2</w:t>
            </w:r>
            <w:r>
              <w:rPr>
                <w:rFonts w:hint="eastAsia" w:cs="Times New Roman"/>
                <w:sz w:val="21"/>
              </w:rPr>
              <w:t>×4.</w:t>
            </w:r>
            <w:r>
              <w:rPr>
                <w:rFonts w:hint="eastAsia" w:cs="Times New Roman"/>
                <w:sz w:val="21"/>
                <w:lang w:val="en-US" w:eastAsia="zh-CN"/>
              </w:rPr>
              <w:t>9</w:t>
            </w:r>
            <w:r>
              <w:rPr>
                <w:rFonts w:hint="eastAsia" w:cs="Times New Roman"/>
                <w:sz w:val="21"/>
              </w:rPr>
              <w:t>×4.2</w:t>
            </w:r>
            <w:r>
              <w:rPr>
                <w:rFonts w:hint="eastAsia" w:cs="Times New Roman"/>
                <w:sz w:val="21"/>
                <w:lang w:val="en-US" w:eastAsia="zh-CN"/>
              </w:rPr>
              <w:t>m</w:t>
            </w:r>
          </w:p>
        </w:tc>
        <w:tc>
          <w:tcPr>
            <w:tcW w:w="680" w:type="dxa"/>
            <w:vAlign w:val="center"/>
          </w:tcPr>
          <w:p>
            <w:pPr>
              <w:widowControl/>
              <w:spacing w:line="240" w:lineRule="auto"/>
              <w:jc w:val="center"/>
              <w:rPr>
                <w:rFonts w:cs="Times New Roman"/>
                <w:sz w:val="21"/>
              </w:rPr>
            </w:pPr>
            <w:r>
              <w:rPr>
                <w:rFonts w:hint="eastAsia" w:cs="Times New Roman"/>
                <w:sz w:val="21"/>
                <w:lang w:val="en-US" w:eastAsia="zh-CN"/>
              </w:rPr>
              <w:t>54.65</w:t>
            </w:r>
            <w:r>
              <w:rPr>
                <w:rFonts w:cs="Times New Roman"/>
                <w:sz w:val="21"/>
              </w:rPr>
              <w:t>t</w:t>
            </w:r>
          </w:p>
        </w:tc>
        <w:tc>
          <w:tcPr>
            <w:tcW w:w="900" w:type="dxa"/>
            <w:vAlign w:val="center"/>
          </w:tcPr>
          <w:p>
            <w:pPr>
              <w:widowControl/>
              <w:spacing w:line="240" w:lineRule="auto"/>
              <w:jc w:val="center"/>
              <w:rPr>
                <w:rFonts w:hint="eastAsia" w:eastAsia="宋体" w:cs="Times New Roman"/>
                <w:sz w:val="21"/>
                <w:lang w:val="en-US" w:eastAsia="zh-CN"/>
              </w:rPr>
            </w:pPr>
            <w:r>
              <w:rPr>
                <w:rFonts w:hint="eastAsia" w:cs="Times New Roman"/>
                <w:sz w:val="21"/>
                <w:lang w:val="en-US" w:eastAsia="zh-CN"/>
              </w:rPr>
              <w:t>47.8t</w:t>
            </w:r>
          </w:p>
        </w:tc>
        <w:tc>
          <w:tcPr>
            <w:tcW w:w="1094" w:type="dxa"/>
            <w:vAlign w:val="center"/>
          </w:tcPr>
          <w:p>
            <w:pPr>
              <w:widowControl/>
              <w:spacing w:line="240" w:lineRule="auto"/>
              <w:jc w:val="center"/>
              <w:rPr>
                <w:rFonts w:hint="default" w:eastAsia="宋体" w:cs="Times New Roman"/>
                <w:sz w:val="21"/>
                <w:lang w:val="en-US" w:eastAsia="zh-CN"/>
              </w:rPr>
            </w:pPr>
            <w:r>
              <w:rPr>
                <w:rFonts w:hint="eastAsia" w:cs="Times New Roman"/>
                <w:sz w:val="21"/>
                <w:lang w:val="en-US" w:eastAsia="zh-CN"/>
              </w:rPr>
              <w:t>0.5</w:t>
            </w:r>
            <w:r>
              <w:rPr>
                <w:rFonts w:hint="default" w:cs="Times New Roman"/>
                <w:sz w:val="21"/>
                <w:lang w:val="en-US" w:eastAsia="zh-CN"/>
              </w:rPr>
              <w:t>t</w:t>
            </w:r>
          </w:p>
        </w:tc>
        <w:tc>
          <w:tcPr>
            <w:tcW w:w="1068" w:type="dxa"/>
            <w:vAlign w:val="center"/>
          </w:tcPr>
          <w:p>
            <w:pPr>
              <w:widowControl/>
              <w:spacing w:line="240" w:lineRule="auto"/>
              <w:jc w:val="center"/>
              <w:rPr>
                <w:rFonts w:hint="default" w:eastAsia="宋体" w:cs="Times New Roman"/>
                <w:sz w:val="21"/>
                <w:lang w:val="en-US" w:eastAsia="zh-CN"/>
              </w:rPr>
            </w:pPr>
            <w:r>
              <w:rPr>
                <w:rFonts w:hint="eastAsia" w:cs="Times New Roman"/>
                <w:sz w:val="21"/>
                <w:lang w:val="en-US" w:eastAsia="zh-CN"/>
              </w:rPr>
              <w:t>1.8</w:t>
            </w:r>
            <w:r>
              <w:rPr>
                <w:rFonts w:hint="default" w:cs="Times New Roman"/>
                <w:sz w:val="21"/>
                <w:lang w:val="en-US" w:eastAsia="zh-CN"/>
              </w:rPr>
              <w:t>t</w:t>
            </w:r>
          </w:p>
        </w:tc>
        <w:tc>
          <w:tcPr>
            <w:tcW w:w="653" w:type="dxa"/>
            <w:vAlign w:val="center"/>
          </w:tcPr>
          <w:p>
            <w:pPr>
              <w:widowControl/>
              <w:spacing w:line="240" w:lineRule="auto"/>
              <w:jc w:val="center"/>
              <w:rPr>
                <w:rFonts w:cs="Times New Roman"/>
                <w:sz w:val="21"/>
              </w:rPr>
            </w:pPr>
            <w:r>
              <w:rPr>
                <w:rFonts w:hint="eastAsia" w:cs="Times New Roman"/>
                <w:sz w:val="21"/>
                <w:lang w:val="en-US" w:eastAsia="zh-CN"/>
              </w:rPr>
              <w:t>36.3</w:t>
            </w:r>
            <w:r>
              <w:rPr>
                <w:rFonts w:cs="Times New Roman"/>
                <w:sz w:val="21"/>
              </w:rPr>
              <w:t>t</w:t>
            </w:r>
          </w:p>
        </w:tc>
        <w:tc>
          <w:tcPr>
            <w:tcW w:w="671" w:type="dxa"/>
            <w:vAlign w:val="center"/>
          </w:tcPr>
          <w:p>
            <w:pPr>
              <w:widowControl/>
              <w:spacing w:line="240" w:lineRule="auto"/>
              <w:jc w:val="center"/>
              <w:rPr>
                <w:rFonts w:hint="eastAsia" w:eastAsia="宋体" w:cs="Times New Roman"/>
                <w:sz w:val="21"/>
                <w:lang w:eastAsia="zh-CN"/>
              </w:rPr>
            </w:pPr>
            <w:r>
              <w:rPr>
                <w:rFonts w:hint="eastAsia" w:cs="Times New Roman"/>
                <w:sz w:val="21"/>
                <w:lang w:val="en-US" w:eastAsia="zh-CN"/>
              </w:rPr>
              <w:t>16</w:t>
            </w:r>
            <w:r>
              <w:rPr>
                <w:rFonts w:cs="Times New Roman"/>
                <w:sz w:val="21"/>
              </w:rPr>
              <w:t>t</w:t>
            </w:r>
          </w:p>
        </w:tc>
        <w:tc>
          <w:tcPr>
            <w:tcW w:w="700" w:type="dxa"/>
            <w:vAlign w:val="center"/>
          </w:tcPr>
          <w:p>
            <w:pPr>
              <w:widowControl/>
              <w:spacing w:line="240" w:lineRule="auto"/>
              <w:jc w:val="center"/>
              <w:rPr>
                <w:rFonts w:hint="eastAsia" w:eastAsia="宋体" w:cs="Times New Roman"/>
                <w:sz w:val="21"/>
                <w:lang w:eastAsia="zh-CN"/>
              </w:rPr>
            </w:pPr>
            <w:r>
              <w:rPr>
                <w:rFonts w:hint="eastAsia" w:cs="Times New Roman"/>
                <w:sz w:val="21"/>
                <w:lang w:val="en-US" w:eastAsia="zh-CN"/>
              </w:rPr>
              <w:t>120m</w:t>
            </w:r>
          </w:p>
        </w:tc>
        <w:tc>
          <w:tcPr>
            <w:tcW w:w="754" w:type="dxa"/>
            <w:vAlign w:val="center"/>
          </w:tcPr>
          <w:p>
            <w:pPr>
              <w:widowControl/>
              <w:spacing w:line="240" w:lineRule="auto"/>
              <w:jc w:val="center"/>
              <w:rPr>
                <w:rFonts w:cs="Times New Roman"/>
                <w:sz w:val="21"/>
              </w:rPr>
            </w:pPr>
            <w:r>
              <w:rPr>
                <w:rFonts w:hint="eastAsia" w:cs="Times New Roman"/>
                <w:sz w:val="21"/>
                <w:lang w:val="en-US" w:eastAsia="zh-CN"/>
              </w:rPr>
              <w:t>84</w:t>
            </w:r>
            <w:r>
              <w:rPr>
                <w:rFonts w:hint="eastAsia" w:cs="Times New Roman"/>
                <w:sz w:val="21"/>
              </w:rPr>
              <w:t>t</w:t>
            </w:r>
          </w:p>
        </w:tc>
      </w:tr>
    </w:tbl>
    <w:p>
      <w:pPr>
        <w:widowControl/>
        <w:spacing w:line="240" w:lineRule="auto"/>
        <w:jc w:val="both"/>
        <w:rPr>
          <w:rFonts w:cs="Times New Roman"/>
          <w:sz w:val="21"/>
        </w:rPr>
      </w:pPr>
    </w:p>
    <w:p>
      <w:pPr>
        <w:widowControl/>
        <w:spacing w:line="240" w:lineRule="auto"/>
        <w:jc w:val="center"/>
        <w:rPr>
          <w:rFonts w:cs="Times New Roman"/>
          <w:sz w:val="21"/>
        </w:rPr>
      </w:pPr>
      <w:r>
        <w:rPr>
          <w:rFonts w:cs="Times New Roman"/>
          <w:sz w:val="21"/>
        </w:rPr>
        <w:t>表</w:t>
      </w:r>
      <w:r>
        <w:rPr>
          <w:rFonts w:hint="eastAsia" w:cs="Times New Roman"/>
          <w:sz w:val="21"/>
          <w:lang w:val="en-US" w:eastAsia="zh-CN"/>
        </w:rPr>
        <w:t>1</w:t>
      </w:r>
      <w:r>
        <w:rPr>
          <w:rFonts w:cs="Times New Roman"/>
          <w:sz w:val="21"/>
        </w:rPr>
        <w:t>-</w:t>
      </w:r>
      <w:r>
        <w:rPr>
          <w:rFonts w:hint="eastAsia" w:cs="Times New Roman"/>
          <w:sz w:val="21"/>
          <w:lang w:val="en-US" w:eastAsia="zh-CN"/>
        </w:rPr>
        <w:t>3</w:t>
      </w:r>
      <w:r>
        <w:rPr>
          <w:rFonts w:cs="Times New Roman"/>
          <w:sz w:val="21"/>
        </w:rPr>
        <w:t xml:space="preserve">  CWT</w:t>
      </w:r>
      <w:r>
        <w:rPr>
          <w:rFonts w:hint="eastAsia" w:cs="Times New Roman"/>
          <w:sz w:val="21"/>
        </w:rPr>
        <w:t>2</w:t>
      </w:r>
      <w:r>
        <w:rPr>
          <w:rFonts w:hint="eastAsia" w:cs="Times New Roman"/>
          <w:sz w:val="21"/>
          <w:lang w:val="en-US" w:eastAsia="zh-CN"/>
        </w:rPr>
        <w:t>5</w:t>
      </w:r>
      <w:r>
        <w:rPr>
          <w:rFonts w:cs="Times New Roman"/>
          <w:sz w:val="21"/>
        </w:rPr>
        <w:t>00风力发电机组主要技术参数(</w:t>
      </w:r>
      <w:r>
        <w:rPr>
          <w:rFonts w:hint="eastAsia" w:cs="Times New Roman"/>
          <w:sz w:val="21"/>
          <w:lang w:val="en-US" w:eastAsia="zh-CN"/>
        </w:rPr>
        <w:t>12</w:t>
      </w:r>
      <w:r>
        <w:rPr>
          <w:rFonts w:hint="eastAsia" w:cs="Times New Roman"/>
          <w:sz w:val="21"/>
        </w:rPr>
        <w:t>0m</w:t>
      </w:r>
      <w:r>
        <w:rPr>
          <w:rFonts w:cs="Times New Roman"/>
          <w:sz w:val="21"/>
        </w:rPr>
        <w:t>塔筒部分)</w:t>
      </w:r>
    </w:p>
    <w:tbl>
      <w:tblPr>
        <w:tblStyle w:val="34"/>
        <w:tblW w:w="864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7"/>
        <w:gridCol w:w="1456"/>
        <w:gridCol w:w="1472"/>
        <w:gridCol w:w="1359"/>
        <w:gridCol w:w="1425"/>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jc w:val="center"/>
        </w:trPr>
        <w:tc>
          <w:tcPr>
            <w:tcW w:w="1577" w:type="dxa"/>
            <w:tcBorders>
              <w:tl2br w:val="single" w:color="auto" w:sz="4" w:space="0"/>
            </w:tcBorders>
            <w:vAlign w:val="center"/>
          </w:tcPr>
          <w:p>
            <w:pPr>
              <w:widowControl/>
              <w:spacing w:line="240" w:lineRule="auto"/>
              <w:ind w:firstLine="480"/>
              <w:jc w:val="center"/>
              <w:rPr>
                <w:rFonts w:cs="Times New Roman"/>
                <w:sz w:val="21"/>
              </w:rPr>
            </w:pPr>
            <w:r>
              <w:rPr>
                <w:rFonts w:cs="Times New Roman"/>
                <w:sz w:val="21"/>
              </w:rPr>
              <w:t>名称</w:t>
            </w:r>
          </w:p>
          <w:p>
            <w:pPr>
              <w:rPr>
                <w:rFonts w:cs="Times New Roman"/>
                <w:sz w:val="21"/>
              </w:rPr>
            </w:pPr>
            <w:r>
              <w:rPr>
                <w:rFonts w:cs="Times New Roman"/>
                <w:sz w:val="21"/>
              </w:rPr>
              <w:t>参数</w:t>
            </w:r>
          </w:p>
        </w:tc>
        <w:tc>
          <w:tcPr>
            <w:tcW w:w="1456" w:type="dxa"/>
            <w:vAlign w:val="center"/>
          </w:tcPr>
          <w:p>
            <w:pPr>
              <w:widowControl/>
              <w:spacing w:line="240" w:lineRule="auto"/>
              <w:jc w:val="center"/>
              <w:rPr>
                <w:rFonts w:cs="Times New Roman"/>
                <w:sz w:val="21"/>
              </w:rPr>
            </w:pPr>
            <w:r>
              <w:rPr>
                <w:rFonts w:cs="Times New Roman"/>
                <w:sz w:val="21"/>
              </w:rPr>
              <w:t>塔筒一</w:t>
            </w:r>
          </w:p>
        </w:tc>
        <w:tc>
          <w:tcPr>
            <w:tcW w:w="1472" w:type="dxa"/>
            <w:vAlign w:val="center"/>
          </w:tcPr>
          <w:p>
            <w:pPr>
              <w:widowControl/>
              <w:spacing w:line="240" w:lineRule="auto"/>
              <w:jc w:val="center"/>
              <w:rPr>
                <w:rFonts w:cs="Times New Roman"/>
                <w:sz w:val="21"/>
              </w:rPr>
            </w:pPr>
            <w:r>
              <w:rPr>
                <w:rFonts w:cs="Times New Roman"/>
                <w:sz w:val="21"/>
              </w:rPr>
              <w:t>塔筒二</w:t>
            </w:r>
          </w:p>
        </w:tc>
        <w:tc>
          <w:tcPr>
            <w:tcW w:w="1359" w:type="dxa"/>
            <w:vAlign w:val="center"/>
          </w:tcPr>
          <w:p>
            <w:pPr>
              <w:widowControl/>
              <w:spacing w:line="240" w:lineRule="auto"/>
              <w:jc w:val="center"/>
              <w:rPr>
                <w:rFonts w:cs="Times New Roman"/>
                <w:sz w:val="21"/>
              </w:rPr>
            </w:pPr>
            <w:r>
              <w:rPr>
                <w:rFonts w:cs="Times New Roman"/>
                <w:sz w:val="21"/>
              </w:rPr>
              <w:t>塔筒三</w:t>
            </w:r>
          </w:p>
        </w:tc>
        <w:tc>
          <w:tcPr>
            <w:tcW w:w="1425" w:type="dxa"/>
            <w:vAlign w:val="center"/>
          </w:tcPr>
          <w:p>
            <w:pPr>
              <w:widowControl/>
              <w:spacing w:line="240" w:lineRule="auto"/>
              <w:jc w:val="center"/>
              <w:rPr>
                <w:rFonts w:cs="Times New Roman"/>
                <w:sz w:val="21"/>
              </w:rPr>
            </w:pPr>
            <w:r>
              <w:rPr>
                <w:rFonts w:cs="Times New Roman"/>
                <w:sz w:val="21"/>
              </w:rPr>
              <w:t>塔筒四</w:t>
            </w:r>
          </w:p>
        </w:tc>
        <w:tc>
          <w:tcPr>
            <w:tcW w:w="1358" w:type="dxa"/>
            <w:vAlign w:val="center"/>
          </w:tcPr>
          <w:p>
            <w:pPr>
              <w:widowControl/>
              <w:spacing w:line="240" w:lineRule="auto"/>
              <w:jc w:val="center"/>
              <w:rPr>
                <w:rFonts w:cs="Times New Roman"/>
                <w:sz w:val="21"/>
              </w:rPr>
            </w:pPr>
            <w:r>
              <w:rPr>
                <w:rFonts w:cs="Times New Roman"/>
                <w:sz w:val="21"/>
              </w:rPr>
              <w:t>塔筒</w:t>
            </w:r>
            <w:r>
              <w:rPr>
                <w:rFonts w:hint="eastAsia" w:cs="Times New Roman"/>
                <w:sz w:val="21"/>
                <w:lang w:val="en-US" w:eastAsia="zh-CN"/>
              </w:rPr>
              <w:t>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77" w:type="dxa"/>
            <w:vAlign w:val="center"/>
          </w:tcPr>
          <w:p>
            <w:pPr>
              <w:widowControl/>
              <w:spacing w:line="240" w:lineRule="auto"/>
              <w:jc w:val="center"/>
              <w:rPr>
                <w:rFonts w:cs="Times New Roman"/>
                <w:sz w:val="21"/>
              </w:rPr>
            </w:pPr>
            <w:r>
              <w:rPr>
                <w:rFonts w:cs="Times New Roman"/>
                <w:sz w:val="21"/>
              </w:rPr>
              <w:t>长度</w:t>
            </w:r>
          </w:p>
        </w:tc>
        <w:tc>
          <w:tcPr>
            <w:tcW w:w="1456" w:type="dxa"/>
            <w:vAlign w:val="center"/>
          </w:tcPr>
          <w:p>
            <w:pPr>
              <w:widowControl/>
              <w:spacing w:line="240" w:lineRule="auto"/>
              <w:jc w:val="center"/>
              <w:rPr>
                <w:rFonts w:cs="Times New Roman"/>
                <w:sz w:val="21"/>
              </w:rPr>
            </w:pPr>
            <w:r>
              <w:rPr>
                <w:rFonts w:hint="eastAsia" w:cs="Times New Roman"/>
                <w:sz w:val="21"/>
                <w:lang w:val="en-US" w:eastAsia="zh-CN"/>
              </w:rPr>
              <w:t>17.5</w:t>
            </w:r>
            <w:r>
              <w:rPr>
                <w:rFonts w:cs="Times New Roman"/>
                <w:sz w:val="21"/>
              </w:rPr>
              <w:t>m</w:t>
            </w:r>
          </w:p>
        </w:tc>
        <w:tc>
          <w:tcPr>
            <w:tcW w:w="1472" w:type="dxa"/>
            <w:vAlign w:val="center"/>
          </w:tcPr>
          <w:p>
            <w:pPr>
              <w:widowControl/>
              <w:spacing w:line="240" w:lineRule="auto"/>
              <w:jc w:val="center"/>
              <w:rPr>
                <w:rFonts w:cs="Times New Roman"/>
                <w:sz w:val="21"/>
              </w:rPr>
            </w:pPr>
            <w:r>
              <w:rPr>
                <w:rFonts w:hint="eastAsia" w:cs="Times New Roman"/>
                <w:sz w:val="21"/>
              </w:rPr>
              <w:t>2</w:t>
            </w:r>
            <w:r>
              <w:rPr>
                <w:rFonts w:hint="eastAsia" w:cs="Times New Roman"/>
                <w:sz w:val="21"/>
                <w:lang w:val="en-US" w:eastAsia="zh-CN"/>
              </w:rPr>
              <w:t>0</w:t>
            </w:r>
            <w:r>
              <w:rPr>
                <w:rFonts w:cs="Times New Roman"/>
                <w:sz w:val="21"/>
              </w:rPr>
              <w:t>m</w:t>
            </w:r>
          </w:p>
        </w:tc>
        <w:tc>
          <w:tcPr>
            <w:tcW w:w="1359" w:type="dxa"/>
            <w:vAlign w:val="center"/>
          </w:tcPr>
          <w:p>
            <w:pPr>
              <w:widowControl/>
              <w:spacing w:line="240" w:lineRule="auto"/>
              <w:jc w:val="center"/>
              <w:rPr>
                <w:rFonts w:cs="Times New Roman"/>
                <w:sz w:val="21"/>
              </w:rPr>
            </w:pPr>
            <w:r>
              <w:rPr>
                <w:rFonts w:hint="eastAsia" w:cs="Times New Roman"/>
                <w:sz w:val="21"/>
                <w:lang w:val="en-US" w:eastAsia="zh-CN"/>
              </w:rPr>
              <w:t>25</w:t>
            </w:r>
            <w:r>
              <w:rPr>
                <w:rFonts w:cs="Times New Roman"/>
                <w:sz w:val="21"/>
              </w:rPr>
              <w:t>m</w:t>
            </w:r>
          </w:p>
        </w:tc>
        <w:tc>
          <w:tcPr>
            <w:tcW w:w="1425" w:type="dxa"/>
            <w:vAlign w:val="center"/>
          </w:tcPr>
          <w:p>
            <w:pPr>
              <w:widowControl/>
              <w:spacing w:line="240" w:lineRule="auto"/>
              <w:jc w:val="center"/>
              <w:rPr>
                <w:rFonts w:cs="Times New Roman"/>
                <w:sz w:val="21"/>
              </w:rPr>
            </w:pPr>
            <w:r>
              <w:rPr>
                <w:rFonts w:cs="Times New Roman"/>
                <w:sz w:val="21"/>
              </w:rPr>
              <w:t>2</w:t>
            </w:r>
            <w:r>
              <w:rPr>
                <w:rFonts w:hint="eastAsia" w:cs="Times New Roman"/>
                <w:sz w:val="21"/>
                <w:lang w:val="en-US" w:eastAsia="zh-CN"/>
              </w:rPr>
              <w:t>7.5</w:t>
            </w:r>
            <w:r>
              <w:rPr>
                <w:rFonts w:cs="Times New Roman"/>
                <w:sz w:val="21"/>
              </w:rPr>
              <w:t>m</w:t>
            </w:r>
          </w:p>
        </w:tc>
        <w:tc>
          <w:tcPr>
            <w:tcW w:w="1358" w:type="dxa"/>
            <w:vAlign w:val="center"/>
          </w:tcPr>
          <w:p>
            <w:pPr>
              <w:widowControl/>
              <w:spacing w:line="240" w:lineRule="auto"/>
              <w:jc w:val="center"/>
              <w:rPr>
                <w:rFonts w:hint="eastAsia" w:eastAsia="宋体" w:cs="Times New Roman"/>
                <w:sz w:val="21"/>
                <w:lang w:val="en-US" w:eastAsia="zh-CN"/>
              </w:rPr>
            </w:pPr>
            <w:r>
              <w:rPr>
                <w:rFonts w:hint="eastAsia" w:cs="Times New Roman"/>
                <w:sz w:val="21"/>
                <w:lang w:val="en-US" w:eastAsia="zh-CN"/>
              </w:rPr>
              <w:t>27.5m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77" w:type="dxa"/>
            <w:vAlign w:val="center"/>
          </w:tcPr>
          <w:p>
            <w:pPr>
              <w:widowControl/>
              <w:spacing w:line="240" w:lineRule="auto"/>
              <w:jc w:val="center"/>
              <w:rPr>
                <w:rFonts w:cs="Times New Roman"/>
                <w:sz w:val="21"/>
              </w:rPr>
            </w:pPr>
            <w:r>
              <w:rPr>
                <w:rFonts w:cs="Times New Roman"/>
                <w:sz w:val="21"/>
              </w:rPr>
              <w:t>重量</w:t>
            </w:r>
          </w:p>
        </w:tc>
        <w:tc>
          <w:tcPr>
            <w:tcW w:w="1456" w:type="dxa"/>
            <w:vAlign w:val="center"/>
          </w:tcPr>
          <w:p>
            <w:pPr>
              <w:widowControl/>
              <w:spacing w:line="240" w:lineRule="auto"/>
              <w:jc w:val="center"/>
              <w:rPr>
                <w:rFonts w:cs="Times New Roman"/>
                <w:sz w:val="21"/>
              </w:rPr>
            </w:pPr>
            <w:r>
              <w:rPr>
                <w:rFonts w:hint="eastAsia" w:cs="Times New Roman"/>
                <w:sz w:val="21"/>
                <w:lang w:val="en-US" w:eastAsia="zh-CN"/>
              </w:rPr>
              <w:t>85.6</w:t>
            </w:r>
            <w:r>
              <w:rPr>
                <w:rFonts w:cs="Times New Roman"/>
                <w:sz w:val="21"/>
              </w:rPr>
              <w:t>t</w:t>
            </w:r>
          </w:p>
        </w:tc>
        <w:tc>
          <w:tcPr>
            <w:tcW w:w="1472" w:type="dxa"/>
            <w:vAlign w:val="center"/>
          </w:tcPr>
          <w:p>
            <w:pPr>
              <w:widowControl/>
              <w:spacing w:line="240" w:lineRule="auto"/>
              <w:jc w:val="center"/>
              <w:rPr>
                <w:rFonts w:cs="Times New Roman"/>
                <w:sz w:val="21"/>
              </w:rPr>
            </w:pPr>
            <w:r>
              <w:rPr>
                <w:rFonts w:hint="eastAsia" w:cs="Times New Roman"/>
                <w:sz w:val="21"/>
                <w:lang w:val="en-US" w:eastAsia="zh-CN"/>
              </w:rPr>
              <w:t>66.1</w:t>
            </w:r>
            <w:r>
              <w:rPr>
                <w:rFonts w:cs="Times New Roman"/>
                <w:sz w:val="21"/>
              </w:rPr>
              <w:t>t</w:t>
            </w:r>
          </w:p>
        </w:tc>
        <w:tc>
          <w:tcPr>
            <w:tcW w:w="1359" w:type="dxa"/>
            <w:vAlign w:val="center"/>
          </w:tcPr>
          <w:p>
            <w:pPr>
              <w:widowControl/>
              <w:spacing w:line="240" w:lineRule="auto"/>
              <w:jc w:val="center"/>
              <w:rPr>
                <w:rFonts w:cs="Times New Roman"/>
                <w:sz w:val="21"/>
              </w:rPr>
            </w:pPr>
            <w:r>
              <w:rPr>
                <w:rFonts w:hint="eastAsia" w:cs="Times New Roman"/>
                <w:sz w:val="21"/>
                <w:lang w:val="en-US" w:eastAsia="zh-CN"/>
              </w:rPr>
              <w:t>66.4</w:t>
            </w:r>
            <w:r>
              <w:rPr>
                <w:rFonts w:cs="Times New Roman"/>
                <w:sz w:val="21"/>
              </w:rPr>
              <w:t>t</w:t>
            </w:r>
          </w:p>
        </w:tc>
        <w:tc>
          <w:tcPr>
            <w:tcW w:w="1425" w:type="dxa"/>
            <w:vAlign w:val="center"/>
          </w:tcPr>
          <w:p>
            <w:pPr>
              <w:widowControl/>
              <w:spacing w:line="240" w:lineRule="auto"/>
              <w:jc w:val="center"/>
              <w:rPr>
                <w:rFonts w:cs="Times New Roman"/>
                <w:sz w:val="21"/>
              </w:rPr>
            </w:pPr>
            <w:r>
              <w:rPr>
                <w:rFonts w:hint="eastAsia" w:cs="Times New Roman"/>
                <w:sz w:val="21"/>
                <w:lang w:val="en-US" w:eastAsia="zh-CN"/>
              </w:rPr>
              <w:t>56.7</w:t>
            </w:r>
            <w:r>
              <w:rPr>
                <w:rFonts w:cs="Times New Roman"/>
                <w:sz w:val="21"/>
              </w:rPr>
              <w:t>t</w:t>
            </w:r>
          </w:p>
        </w:tc>
        <w:tc>
          <w:tcPr>
            <w:tcW w:w="1358" w:type="dxa"/>
            <w:vAlign w:val="center"/>
          </w:tcPr>
          <w:p>
            <w:pPr>
              <w:widowControl/>
              <w:spacing w:line="240" w:lineRule="auto"/>
              <w:jc w:val="center"/>
              <w:rPr>
                <w:rFonts w:hint="eastAsia" w:cs="Times New Roman"/>
                <w:sz w:val="21"/>
                <w:lang w:val="en-US" w:eastAsia="zh-CN"/>
              </w:rPr>
            </w:pPr>
            <w:r>
              <w:rPr>
                <w:rFonts w:hint="eastAsia" w:cs="Times New Roman"/>
                <w:sz w:val="21"/>
                <w:lang w:val="en-US" w:eastAsia="zh-CN"/>
              </w:rPr>
              <w:t>45.4t</w:t>
            </w:r>
          </w:p>
        </w:tc>
      </w:tr>
    </w:tbl>
    <w:p>
      <w:pPr>
        <w:pStyle w:val="5"/>
        <w:spacing w:before="163"/>
      </w:pPr>
      <w:bookmarkStart w:id="49" w:name="_Toc30191"/>
      <w:r>
        <w:t>1.3安装条件</w:t>
      </w:r>
      <w:bookmarkEnd w:id="45"/>
      <w:bookmarkEnd w:id="46"/>
      <w:bookmarkEnd w:id="47"/>
      <w:bookmarkEnd w:id="49"/>
    </w:p>
    <w:p>
      <w:pPr>
        <w:pStyle w:val="6"/>
        <w:spacing w:before="163"/>
      </w:pPr>
      <w:bookmarkStart w:id="50" w:name="_Toc381618688"/>
      <w:bookmarkStart w:id="51" w:name="_Toc5270"/>
      <w:bookmarkStart w:id="52" w:name="_Toc381619964"/>
      <w:bookmarkStart w:id="53" w:name="_Toc381108328"/>
      <w:r>
        <w:t>1.3.1安装参考标准</w:t>
      </w:r>
      <w:bookmarkEnd w:id="50"/>
      <w:bookmarkEnd w:id="51"/>
      <w:bookmarkEnd w:id="52"/>
      <w:bookmarkEnd w:id="53"/>
    </w:p>
    <w:p>
      <w:pPr>
        <w:rPr>
          <w:rFonts w:cs="Times New Roman"/>
        </w:rPr>
      </w:pPr>
      <w:r>
        <w:rPr>
          <w:rFonts w:cs="Times New Roman"/>
        </w:rPr>
        <w:t>风力发电机组安装过程中相关作业必须满足以下标准：</w:t>
      </w:r>
    </w:p>
    <w:p>
      <w:pPr>
        <w:ind w:firstLine="480" w:firstLineChars="200"/>
        <w:rPr>
          <w:rFonts w:cs="Times New Roman"/>
        </w:rPr>
      </w:pPr>
      <w:r>
        <w:rPr>
          <w:rFonts w:cs="Times New Roman"/>
        </w:rPr>
        <w:t>GB 50169-20</w:t>
      </w:r>
      <w:r>
        <w:rPr>
          <w:rFonts w:hint="eastAsia" w:cs="Times New Roman"/>
        </w:rPr>
        <w:t>1</w:t>
      </w:r>
      <w:r>
        <w:rPr>
          <w:rFonts w:cs="Times New Roman"/>
        </w:rPr>
        <w:t>6    电气装置安装工程接地装置施工及验收规范</w:t>
      </w:r>
    </w:p>
    <w:p>
      <w:pPr>
        <w:ind w:firstLine="480" w:firstLineChars="200"/>
        <w:rPr>
          <w:rFonts w:cs="Times New Roman"/>
        </w:rPr>
      </w:pPr>
      <w:r>
        <w:rPr>
          <w:rFonts w:cs="Times New Roman"/>
        </w:rPr>
        <w:t>GB 50204-201</w:t>
      </w:r>
      <w:r>
        <w:rPr>
          <w:rFonts w:hint="eastAsia" w:cs="Times New Roman"/>
        </w:rPr>
        <w:t>5</w:t>
      </w:r>
      <w:r>
        <w:rPr>
          <w:rFonts w:cs="Times New Roman"/>
        </w:rPr>
        <w:t xml:space="preserve">    混凝土结构工程施工质量验收规范</w:t>
      </w:r>
    </w:p>
    <w:p>
      <w:pPr>
        <w:ind w:firstLine="480" w:firstLineChars="200"/>
        <w:rPr>
          <w:rFonts w:cs="Times New Roman"/>
        </w:rPr>
      </w:pPr>
      <w:r>
        <w:rPr>
          <w:rFonts w:cs="Times New Roman"/>
        </w:rPr>
        <w:t>GB/T 20319-20</w:t>
      </w:r>
      <w:r>
        <w:rPr>
          <w:rFonts w:hint="eastAsia" w:cs="Times New Roman"/>
        </w:rPr>
        <w:t>17</w:t>
      </w:r>
      <w:r>
        <w:rPr>
          <w:rFonts w:cs="Times New Roman"/>
        </w:rPr>
        <w:t xml:space="preserve">  风力发电机组验收规范</w:t>
      </w:r>
    </w:p>
    <w:p>
      <w:pPr>
        <w:ind w:firstLine="480" w:firstLineChars="200"/>
        <w:rPr>
          <w:rFonts w:cs="Times New Roman"/>
        </w:rPr>
      </w:pPr>
      <w:r>
        <w:rPr>
          <w:rFonts w:cs="Times New Roman"/>
        </w:rPr>
        <w:t>GB/T19568-20</w:t>
      </w:r>
      <w:r>
        <w:rPr>
          <w:rFonts w:hint="eastAsia" w:cs="Times New Roman"/>
          <w:lang w:val="en-US" w:eastAsia="zh-CN"/>
        </w:rPr>
        <w:t>17</w:t>
      </w:r>
      <w:r>
        <w:rPr>
          <w:rFonts w:cs="Times New Roman"/>
        </w:rPr>
        <w:t xml:space="preserve"> </w:t>
      </w:r>
      <w:r>
        <w:rPr>
          <w:rFonts w:hint="eastAsia" w:cs="Times New Roman"/>
        </w:rPr>
        <w:t xml:space="preserve">  </w:t>
      </w:r>
      <w:r>
        <w:rPr>
          <w:rFonts w:cs="Times New Roman"/>
        </w:rPr>
        <w:t>风力发电机组装配和安装规范</w:t>
      </w:r>
    </w:p>
    <w:p>
      <w:pPr>
        <w:ind w:firstLine="480" w:firstLineChars="200"/>
        <w:rPr>
          <w:rFonts w:cs="Times New Roman"/>
        </w:rPr>
      </w:pPr>
      <w:r>
        <w:rPr>
          <w:rFonts w:hint="eastAsia" w:cs="Times New Roman"/>
        </w:rPr>
        <w:t>Q/JJ 75-001-2018  风力发电机组机械装配 一般要求、螺纹紧固、二次防腐技术要求</w:t>
      </w:r>
    </w:p>
    <w:p>
      <w:pPr>
        <w:pStyle w:val="6"/>
        <w:spacing w:before="163"/>
      </w:pPr>
      <w:bookmarkStart w:id="54" w:name="_Toc381618689"/>
      <w:bookmarkStart w:id="55" w:name="_Toc381108329"/>
      <w:bookmarkStart w:id="56" w:name="_Toc381619965"/>
      <w:bookmarkStart w:id="57" w:name="_Toc12846"/>
      <w:r>
        <w:t>1.3.2安装必备技术条件</w:t>
      </w:r>
      <w:bookmarkEnd w:id="54"/>
      <w:bookmarkEnd w:id="55"/>
      <w:bookmarkEnd w:id="56"/>
      <w:bookmarkEnd w:id="57"/>
    </w:p>
    <w:bookmarkEnd w:id="48"/>
    <w:p>
      <w:pPr>
        <w:ind w:firstLine="480" w:firstLineChars="200"/>
        <w:rPr>
          <w:rFonts w:cs="Times New Roman"/>
        </w:rPr>
      </w:pPr>
      <w:r>
        <w:rPr>
          <w:rFonts w:cs="Times New Roman"/>
        </w:rPr>
        <w:t>1）风力发电机组基础施工完成，混凝土</w:t>
      </w:r>
      <w:r>
        <w:rPr>
          <w:rFonts w:hint="eastAsia" w:cs="Times New Roman"/>
        </w:rPr>
        <w:t>浇筑后</w:t>
      </w:r>
      <w:r>
        <w:rPr>
          <w:rFonts w:cs="Times New Roman"/>
        </w:rPr>
        <w:t>至少28天充分养护，风机基础混凝土必须有当地具有相关资质的检测机构出具的试压块强度报告。风力发电机组基坑完全填充压实。</w:t>
      </w:r>
    </w:p>
    <w:p>
      <w:pPr>
        <w:ind w:firstLine="480" w:firstLineChars="200"/>
        <w:rPr>
          <w:rFonts w:cs="Times New Roman"/>
        </w:rPr>
      </w:pPr>
      <w:r>
        <w:rPr>
          <w:rFonts w:cs="Times New Roman"/>
        </w:rPr>
        <w:t>2）基础水平度：</w:t>
      </w:r>
      <w:r>
        <w:rPr>
          <w:rFonts w:hint="eastAsia" w:cs="Times New Roman"/>
        </w:rPr>
        <w:t>锚板</w:t>
      </w:r>
      <w:r>
        <w:rPr>
          <w:rFonts w:cs="Times New Roman"/>
        </w:rPr>
        <w:t>上平面8点测量，其水平度误差（最高点与最低点高程相差绝对值）不超过</w:t>
      </w:r>
      <w:r>
        <w:rPr>
          <w:rFonts w:hint="eastAsia" w:cs="Times New Roman"/>
        </w:rPr>
        <w:t>1.5</w:t>
      </w:r>
      <w:r>
        <w:rPr>
          <w:rFonts w:cs="Times New Roman"/>
        </w:rPr>
        <w:t>mm。</w:t>
      </w:r>
    </w:p>
    <w:p>
      <w:pPr>
        <w:ind w:firstLine="480" w:firstLineChars="200"/>
        <w:rPr>
          <w:rFonts w:cs="Times New Roman"/>
        </w:rPr>
      </w:pPr>
      <w:r>
        <w:rPr>
          <w:rFonts w:cs="Times New Roman"/>
        </w:rPr>
        <w:t>3）基础接地电阻：接地系统电阻测量值必须小于4 Ω。</w:t>
      </w:r>
    </w:p>
    <w:p>
      <w:pPr>
        <w:ind w:firstLine="480" w:firstLineChars="200"/>
        <w:rPr>
          <w:rFonts w:cs="Times New Roman"/>
        </w:rPr>
      </w:pPr>
      <w:r>
        <w:rPr>
          <w:rFonts w:cs="Times New Roman"/>
        </w:rPr>
        <w:t>4）主机设备卸货摆放时，要视场地条件决定摆放位置，</w:t>
      </w:r>
      <w:r>
        <w:rPr>
          <w:rFonts w:hint="eastAsia" w:cs="Times New Roman"/>
        </w:rPr>
        <w:t>避免</w:t>
      </w:r>
      <w:r>
        <w:rPr>
          <w:rFonts w:cs="Times New Roman"/>
        </w:rPr>
        <w:t>二次搬运，并且要考虑到吊装与部件组装的并行作业问题。</w:t>
      </w:r>
    </w:p>
    <w:p>
      <w:pPr>
        <w:pStyle w:val="6"/>
        <w:spacing w:before="163"/>
      </w:pPr>
      <w:bookmarkStart w:id="58" w:name="_Toc381108330"/>
      <w:bookmarkStart w:id="59" w:name="_Toc381619966"/>
      <w:bookmarkStart w:id="60" w:name="_Toc18092"/>
      <w:bookmarkStart w:id="61" w:name="_Toc381618690"/>
      <w:r>
        <w:t>1.3.3 场地要求</w:t>
      </w:r>
      <w:bookmarkEnd w:id="58"/>
      <w:bookmarkEnd w:id="59"/>
      <w:bookmarkEnd w:id="60"/>
      <w:bookmarkEnd w:id="61"/>
    </w:p>
    <w:p>
      <w:pPr>
        <w:ind w:firstLine="480" w:firstLineChars="200"/>
        <w:rPr>
          <w:rFonts w:cs="Times New Roman"/>
        </w:rPr>
      </w:pPr>
      <w:r>
        <w:rPr>
          <w:rFonts w:cs="Times New Roman"/>
        </w:rPr>
        <w:t>1）必须具有足够的吊装场地，建议场地大小为：</w:t>
      </w:r>
      <w:r>
        <w:rPr>
          <w:rFonts w:hint="eastAsia" w:cs="Times New Roman"/>
          <w:lang w:val="en-US" w:eastAsia="zh-CN"/>
        </w:rPr>
        <w:t>50</w:t>
      </w:r>
      <w:r>
        <w:rPr>
          <w:rFonts w:cs="Times New Roman"/>
        </w:rPr>
        <w:t>m×5</w:t>
      </w:r>
      <w:r>
        <w:rPr>
          <w:rFonts w:hint="eastAsia" w:cs="Times New Roman"/>
        </w:rPr>
        <w:t>5</w:t>
      </w:r>
      <w:r>
        <w:rPr>
          <w:rFonts w:cs="Times New Roman"/>
        </w:rPr>
        <w:t>m，场地与运输道路必须有足够的承载力：平台地压不少于15t/m²，吊车站位地压</w:t>
      </w:r>
      <w:r>
        <w:rPr>
          <w:rFonts w:hint="eastAsia" w:cs="Times New Roman"/>
        </w:rPr>
        <w:t>应满足吊装要求</w:t>
      </w:r>
      <w:r>
        <w:rPr>
          <w:rFonts w:cs="Times New Roman"/>
        </w:rPr>
        <w:t>，平台平整度</w:t>
      </w:r>
      <w:r>
        <w:rPr>
          <w:rFonts w:hint="eastAsia" w:cs="Times New Roman"/>
        </w:rPr>
        <w:t>在安全吊装范围之内，不得使地面局部出现塌陷现象</w:t>
      </w:r>
      <w:r>
        <w:rPr>
          <w:rFonts w:cs="Times New Roman"/>
        </w:rPr>
        <w:t>。吊装公司或吊车司机如有特殊要求须与项目负责人及时联系。</w:t>
      </w:r>
    </w:p>
    <w:p>
      <w:pPr>
        <w:ind w:firstLine="480" w:firstLineChars="200"/>
        <w:rPr>
          <w:rFonts w:cs="Times New Roman"/>
        </w:rPr>
      </w:pPr>
      <w:r>
        <w:rPr>
          <w:rFonts w:cs="Times New Roman"/>
        </w:rPr>
        <w:t>2）此外吊装平台周围需附加三块安全工作区域如图</w:t>
      </w:r>
      <w:r>
        <w:rPr>
          <w:rFonts w:hint="eastAsia" w:cs="Times New Roman"/>
          <w:lang w:val="en-US" w:eastAsia="zh-CN"/>
        </w:rPr>
        <w:t>2-</w:t>
      </w:r>
      <w:r>
        <w:rPr>
          <w:rFonts w:cs="Times New Roman"/>
        </w:rPr>
        <w:t>1所示，安全工作区域内要求无相对高度高于拟安装轮毂运输底架底部的树木、石块或其它设施，用以保证叶轮的安全组装。</w:t>
      </w:r>
    </w:p>
    <w:p>
      <w:pPr>
        <w:pStyle w:val="6"/>
        <w:spacing w:before="163"/>
      </w:pPr>
      <w:bookmarkStart w:id="62" w:name="_Toc381619967"/>
      <w:bookmarkStart w:id="63" w:name="_Toc29581"/>
      <w:bookmarkStart w:id="64" w:name="_Toc381618691"/>
      <w:bookmarkStart w:id="65" w:name="_Toc381108331"/>
      <w:r>
        <w:t>1.3.4吊车性能要求</w:t>
      </w:r>
      <w:bookmarkEnd w:id="62"/>
      <w:bookmarkEnd w:id="63"/>
      <w:bookmarkEnd w:id="64"/>
      <w:bookmarkEnd w:id="65"/>
    </w:p>
    <w:p>
      <w:pPr>
        <w:ind w:firstLine="480" w:firstLineChars="200"/>
        <w:rPr>
          <w:rFonts w:hint="eastAsia" w:cs="Times New Roman"/>
          <w:sz w:val="21"/>
        </w:rPr>
      </w:pPr>
      <w:r>
        <w:rPr>
          <w:rFonts w:cs="Times New Roman"/>
        </w:rPr>
        <w:t>对于山东中车风电CWT</w:t>
      </w:r>
      <w:r>
        <w:rPr>
          <w:rFonts w:hint="eastAsia" w:cs="Times New Roman"/>
          <w:lang w:val="en-US" w:eastAsia="zh-CN"/>
        </w:rPr>
        <w:t>25</w:t>
      </w:r>
      <w:r>
        <w:rPr>
          <w:rFonts w:cs="Times New Roman"/>
        </w:rPr>
        <w:t>00系列各型机组</w:t>
      </w:r>
      <w:r>
        <w:rPr>
          <w:rFonts w:hint="eastAsia" w:cs="Times New Roman"/>
        </w:rPr>
        <w:t>，根据机组部件实际重量，机舱</w:t>
      </w:r>
      <w:r>
        <w:rPr>
          <w:rFonts w:hint="eastAsia" w:cs="Times New Roman"/>
          <w:lang w:eastAsia="zh-CN"/>
        </w:rPr>
        <w:t>、</w:t>
      </w:r>
      <w:r>
        <w:rPr>
          <w:rFonts w:hint="eastAsia" w:cs="Times New Roman"/>
        </w:rPr>
        <w:t>塔筒、叶片、轮毂等卸车推荐选用</w:t>
      </w:r>
      <w:r>
        <w:rPr>
          <w:rFonts w:hint="eastAsia" w:cs="Times New Roman"/>
          <w:lang w:val="en-US" w:eastAsia="zh-CN"/>
        </w:rPr>
        <w:t>8</w:t>
      </w:r>
      <w:r>
        <w:rPr>
          <w:rFonts w:hint="eastAsia" w:cs="Times New Roman"/>
        </w:rPr>
        <w:t>0T汽车吊，机舱</w:t>
      </w:r>
      <w:r>
        <w:rPr>
          <w:rFonts w:hint="eastAsia" w:cs="Times New Roman"/>
          <w:lang w:val="en-US" w:eastAsia="zh-CN"/>
        </w:rPr>
        <w:t>等模块</w:t>
      </w:r>
      <w:r>
        <w:rPr>
          <w:rFonts w:hint="eastAsia" w:cs="Times New Roman"/>
        </w:rPr>
        <w:t>、叶轮吊装选用</w:t>
      </w:r>
      <w:r>
        <w:rPr>
          <w:rFonts w:hint="eastAsia" w:cs="Times New Roman"/>
          <w:lang w:val="en-US" w:eastAsia="zh-CN"/>
        </w:rPr>
        <w:t>650T</w:t>
      </w:r>
      <w:r>
        <w:rPr>
          <w:rFonts w:hint="eastAsia" w:cs="Times New Roman"/>
        </w:rPr>
        <w:t>吊车</w:t>
      </w:r>
      <w:r>
        <w:rPr>
          <w:rFonts w:hint="eastAsia" w:cs="Times New Roman"/>
          <w:lang w:eastAsia="zh-CN"/>
        </w:rPr>
        <w:t>与</w:t>
      </w:r>
      <w:r>
        <w:rPr>
          <w:rFonts w:hint="eastAsia" w:cs="Times New Roman"/>
          <w:lang w:val="en-US" w:eastAsia="zh-CN"/>
        </w:rPr>
        <w:t>200T汽车吊</w:t>
      </w:r>
      <w:r>
        <w:rPr>
          <w:rFonts w:hint="eastAsia" w:cs="Times New Roman"/>
        </w:rPr>
        <w:t>（也可根据零部件的实际重量、安装公司的吊车规格和现场实际情况选择合适的吊车）。详见表1-</w:t>
      </w:r>
      <w:r>
        <w:rPr>
          <w:rFonts w:hint="eastAsia" w:cs="Times New Roman"/>
          <w:lang w:val="en-US" w:eastAsia="zh-CN"/>
        </w:rPr>
        <w:t>4</w:t>
      </w:r>
      <w:r>
        <w:rPr>
          <w:rFonts w:hint="eastAsia" w:cs="Times New Roman"/>
        </w:rPr>
        <w:t>：</w:t>
      </w:r>
    </w:p>
    <w:p>
      <w:pPr>
        <w:spacing w:line="360" w:lineRule="auto"/>
        <w:ind w:firstLine="3570" w:firstLineChars="1700"/>
        <w:rPr>
          <w:rFonts w:cs="Times New Roman"/>
          <w:bCs/>
          <w:iCs/>
          <w:szCs w:val="24"/>
        </w:rPr>
      </w:pPr>
      <w:r>
        <w:rPr>
          <w:rFonts w:hint="eastAsia" w:cs="Times New Roman"/>
          <w:sz w:val="21"/>
        </w:rPr>
        <w:t>表1-</w:t>
      </w:r>
      <w:r>
        <w:rPr>
          <w:rFonts w:hint="eastAsia" w:cs="Times New Roman"/>
          <w:sz w:val="21"/>
          <w:lang w:val="en-US" w:eastAsia="zh-CN"/>
        </w:rPr>
        <w:t>4</w:t>
      </w:r>
      <w:r>
        <w:rPr>
          <w:rFonts w:hint="eastAsia" w:cs="Times New Roman"/>
          <w:sz w:val="21"/>
        </w:rPr>
        <w:t xml:space="preserve"> 吊车选型参考表</w:t>
      </w:r>
    </w:p>
    <w:tbl>
      <w:tblPr>
        <w:tblStyle w:val="34"/>
        <w:tblW w:w="825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1800"/>
        <w:gridCol w:w="895"/>
        <w:gridCol w:w="41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384" w:type="dxa"/>
            <w:vAlign w:val="center"/>
          </w:tcPr>
          <w:p>
            <w:pPr>
              <w:spacing w:line="360" w:lineRule="exact"/>
              <w:jc w:val="center"/>
              <w:rPr>
                <w:rFonts w:cs="Times New Roman" w:asciiTheme="minorEastAsia" w:hAnsiTheme="minorEastAsia"/>
                <w:szCs w:val="24"/>
              </w:rPr>
            </w:pPr>
            <w:r>
              <w:rPr>
                <w:rFonts w:hint="eastAsia" w:cs="Times New Roman" w:asciiTheme="minorEastAsia" w:hAnsiTheme="minorEastAsia"/>
                <w:szCs w:val="24"/>
              </w:rPr>
              <w:t>吊车</w:t>
            </w:r>
          </w:p>
        </w:tc>
        <w:tc>
          <w:tcPr>
            <w:tcW w:w="1800" w:type="dxa"/>
            <w:vAlign w:val="center"/>
          </w:tcPr>
          <w:p>
            <w:pPr>
              <w:spacing w:line="360" w:lineRule="exact"/>
              <w:jc w:val="center"/>
              <w:rPr>
                <w:rFonts w:cs="Times New Roman" w:asciiTheme="minorEastAsia" w:hAnsiTheme="minorEastAsia"/>
                <w:szCs w:val="24"/>
              </w:rPr>
            </w:pPr>
            <w:r>
              <w:rPr>
                <w:rFonts w:hint="eastAsia" w:cs="Times New Roman" w:asciiTheme="minorEastAsia" w:hAnsiTheme="minorEastAsia"/>
                <w:szCs w:val="24"/>
              </w:rPr>
              <w:t>配置</w:t>
            </w:r>
          </w:p>
        </w:tc>
        <w:tc>
          <w:tcPr>
            <w:tcW w:w="895" w:type="dxa"/>
            <w:vAlign w:val="center"/>
          </w:tcPr>
          <w:p>
            <w:pPr>
              <w:spacing w:line="360" w:lineRule="exact"/>
              <w:jc w:val="center"/>
              <w:rPr>
                <w:rFonts w:cs="Times New Roman" w:asciiTheme="minorEastAsia" w:hAnsiTheme="minorEastAsia"/>
                <w:szCs w:val="24"/>
              </w:rPr>
            </w:pPr>
            <w:r>
              <w:rPr>
                <w:rFonts w:hint="eastAsia" w:cs="Times New Roman" w:asciiTheme="minorEastAsia" w:hAnsiTheme="minorEastAsia"/>
                <w:szCs w:val="24"/>
              </w:rPr>
              <w:t>数量</w:t>
            </w:r>
          </w:p>
        </w:tc>
        <w:tc>
          <w:tcPr>
            <w:tcW w:w="4172" w:type="dxa"/>
            <w:vAlign w:val="center"/>
          </w:tcPr>
          <w:p>
            <w:pPr>
              <w:spacing w:line="360" w:lineRule="exact"/>
              <w:jc w:val="center"/>
              <w:rPr>
                <w:rFonts w:cs="Times New Roman" w:asciiTheme="minorEastAsia" w:hAnsiTheme="minorEastAsia"/>
                <w:szCs w:val="24"/>
              </w:rPr>
            </w:pPr>
            <w:r>
              <w:rPr>
                <w:rFonts w:hint="eastAsia" w:cs="Times New Roman" w:asciiTheme="minorEastAsia" w:hAnsiTheme="minorEastAsia"/>
                <w:szCs w:val="24"/>
              </w:rPr>
              <w:t>性能要求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55" w:hRule="atLeast"/>
          <w:jc w:val="center"/>
        </w:trPr>
        <w:tc>
          <w:tcPr>
            <w:tcW w:w="1384" w:type="dxa"/>
            <w:vAlign w:val="center"/>
          </w:tcPr>
          <w:p>
            <w:pPr>
              <w:spacing w:line="360" w:lineRule="exact"/>
              <w:jc w:val="center"/>
              <w:rPr>
                <w:rFonts w:cs="Times New Roman" w:asciiTheme="minorEastAsia" w:hAnsiTheme="minorEastAsia"/>
                <w:szCs w:val="24"/>
              </w:rPr>
            </w:pPr>
            <w:r>
              <w:rPr>
                <w:rFonts w:hint="eastAsia" w:cs="Times New Roman" w:asciiTheme="minorEastAsia" w:hAnsiTheme="minorEastAsia"/>
                <w:szCs w:val="24"/>
              </w:rPr>
              <w:t>主吊</w:t>
            </w:r>
          </w:p>
        </w:tc>
        <w:tc>
          <w:tcPr>
            <w:tcW w:w="1800" w:type="dxa"/>
            <w:tcBorders>
              <w:right w:val="single" w:color="auto" w:sz="4" w:space="0"/>
            </w:tcBorders>
            <w:vAlign w:val="center"/>
          </w:tcPr>
          <w:p>
            <w:pPr>
              <w:spacing w:line="360" w:lineRule="exact"/>
              <w:jc w:val="center"/>
              <w:rPr>
                <w:rFonts w:cs="Times New Roman" w:asciiTheme="minorEastAsia" w:hAnsiTheme="minorEastAsia"/>
                <w:szCs w:val="24"/>
              </w:rPr>
            </w:pPr>
            <w:r>
              <w:rPr>
                <w:rFonts w:hint="eastAsia" w:cs="Times New Roman" w:asciiTheme="minorEastAsia" w:hAnsiTheme="minorEastAsia"/>
                <w:szCs w:val="24"/>
                <w:lang w:val="en-US" w:eastAsia="zh-CN"/>
              </w:rPr>
              <w:t>650</w:t>
            </w:r>
            <w:r>
              <w:rPr>
                <w:rFonts w:hint="eastAsia" w:cs="Times New Roman" w:asciiTheme="minorEastAsia" w:hAnsiTheme="minorEastAsia"/>
                <w:szCs w:val="24"/>
              </w:rPr>
              <w:t>吨及</w:t>
            </w:r>
            <w:r>
              <w:rPr>
                <w:rFonts w:cs="Times New Roman" w:asciiTheme="minorEastAsia" w:hAnsiTheme="minorEastAsia"/>
                <w:szCs w:val="24"/>
              </w:rPr>
              <w:t>以上</w:t>
            </w:r>
          </w:p>
          <w:p>
            <w:pPr>
              <w:spacing w:line="360" w:lineRule="exact"/>
              <w:jc w:val="center"/>
              <w:rPr>
                <w:rFonts w:cs="Times New Roman" w:asciiTheme="minorEastAsia" w:hAnsiTheme="minorEastAsia"/>
                <w:szCs w:val="24"/>
              </w:rPr>
            </w:pPr>
            <w:r>
              <w:rPr>
                <w:rFonts w:hint="eastAsia" w:cs="Times New Roman" w:asciiTheme="minorEastAsia" w:hAnsiTheme="minorEastAsia"/>
                <w:szCs w:val="24"/>
                <w:lang w:eastAsia="zh-CN"/>
              </w:rPr>
              <w:t>履带</w:t>
            </w:r>
            <w:r>
              <w:rPr>
                <w:rFonts w:hint="eastAsia" w:cs="Times New Roman" w:asciiTheme="minorEastAsia" w:hAnsiTheme="minorEastAsia"/>
                <w:szCs w:val="24"/>
              </w:rPr>
              <w:t>吊</w:t>
            </w:r>
          </w:p>
        </w:tc>
        <w:tc>
          <w:tcPr>
            <w:tcW w:w="895" w:type="dxa"/>
            <w:tcBorders>
              <w:left w:val="single" w:color="auto" w:sz="4" w:space="0"/>
              <w:bottom w:val="single" w:color="auto" w:sz="4" w:space="0"/>
            </w:tcBorders>
            <w:vAlign w:val="center"/>
          </w:tcPr>
          <w:p>
            <w:pPr>
              <w:spacing w:line="360" w:lineRule="exact"/>
              <w:jc w:val="center"/>
              <w:rPr>
                <w:rFonts w:cs="Times New Roman" w:asciiTheme="minorEastAsia" w:hAnsiTheme="minorEastAsia"/>
                <w:szCs w:val="24"/>
              </w:rPr>
            </w:pPr>
            <w:r>
              <w:rPr>
                <w:rFonts w:hint="eastAsia" w:cs="Times New Roman" w:asciiTheme="minorEastAsia" w:hAnsiTheme="minorEastAsia"/>
                <w:szCs w:val="24"/>
              </w:rPr>
              <w:t>1</w:t>
            </w:r>
          </w:p>
        </w:tc>
        <w:tc>
          <w:tcPr>
            <w:tcW w:w="4172" w:type="dxa"/>
            <w:vAlign w:val="center"/>
          </w:tcPr>
          <w:p>
            <w:pPr>
              <w:spacing w:line="360" w:lineRule="exact"/>
              <w:jc w:val="left"/>
              <w:rPr>
                <w:rFonts w:cs="Times New Roman" w:asciiTheme="minorEastAsia" w:hAnsiTheme="minorEastAsia"/>
                <w:szCs w:val="24"/>
              </w:rPr>
            </w:pPr>
            <w:r>
              <w:rPr>
                <w:rFonts w:hint="eastAsia" w:cs="Times New Roman" w:asciiTheme="minorEastAsia" w:hAnsiTheme="minorEastAsia"/>
                <w:szCs w:val="24"/>
                <w:lang w:val="en-US" w:eastAsia="zh-CN"/>
              </w:rPr>
              <w:t>吊点</w:t>
            </w:r>
            <w:r>
              <w:rPr>
                <w:rFonts w:hint="eastAsia" w:cs="Times New Roman" w:asciiTheme="minorEastAsia" w:hAnsiTheme="minorEastAsia"/>
                <w:szCs w:val="24"/>
              </w:rPr>
              <w:t>高1</w:t>
            </w:r>
            <w:r>
              <w:rPr>
                <w:rFonts w:hint="eastAsia" w:cs="Times New Roman" w:asciiTheme="minorEastAsia" w:hAnsiTheme="minorEastAsia"/>
                <w:szCs w:val="24"/>
                <w:lang w:val="en-US" w:eastAsia="zh-CN"/>
              </w:rPr>
              <w:t>30</w:t>
            </w:r>
            <w:r>
              <w:rPr>
                <w:rFonts w:hint="eastAsia" w:cs="Times New Roman" w:asciiTheme="minorEastAsia" w:hAnsiTheme="minorEastAsia"/>
                <w:szCs w:val="24"/>
              </w:rPr>
              <w:t>m及以上，额定起重重量</w:t>
            </w:r>
            <w:r>
              <w:rPr>
                <w:rFonts w:hint="eastAsia" w:cs="Times New Roman" w:asciiTheme="minorEastAsia" w:hAnsiTheme="minorEastAsia"/>
                <w:szCs w:val="24"/>
                <w:lang w:val="en-US" w:eastAsia="zh-CN"/>
              </w:rPr>
              <w:t>95</w:t>
            </w:r>
            <w:r>
              <w:rPr>
                <w:rFonts w:hint="eastAsia" w:cs="Times New Roman" w:asciiTheme="minorEastAsia" w:hAnsiTheme="minorEastAsia"/>
                <w:szCs w:val="24"/>
              </w:rPr>
              <w:t>t及以上。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384" w:type="dxa"/>
            <w:vAlign w:val="center"/>
          </w:tcPr>
          <w:p>
            <w:pPr>
              <w:spacing w:line="360" w:lineRule="exact"/>
              <w:jc w:val="center"/>
              <w:rPr>
                <w:rFonts w:cs="Times New Roman" w:asciiTheme="minorEastAsia" w:hAnsiTheme="minorEastAsia"/>
                <w:szCs w:val="24"/>
              </w:rPr>
            </w:pPr>
            <w:r>
              <w:rPr>
                <w:rFonts w:hint="eastAsia" w:cs="Times New Roman" w:asciiTheme="minorEastAsia" w:hAnsiTheme="minorEastAsia"/>
                <w:szCs w:val="24"/>
              </w:rPr>
              <w:t>辅吊</w:t>
            </w:r>
          </w:p>
        </w:tc>
        <w:tc>
          <w:tcPr>
            <w:tcW w:w="1800" w:type="dxa"/>
            <w:tcBorders>
              <w:right w:val="single" w:color="auto" w:sz="4" w:space="0"/>
            </w:tcBorders>
            <w:vAlign w:val="center"/>
          </w:tcPr>
          <w:p>
            <w:pPr>
              <w:spacing w:line="360" w:lineRule="exact"/>
              <w:jc w:val="center"/>
              <w:rPr>
                <w:rFonts w:cs="Times New Roman" w:asciiTheme="minorEastAsia" w:hAnsiTheme="minorEastAsia"/>
                <w:szCs w:val="24"/>
              </w:rPr>
            </w:pPr>
            <w:r>
              <w:rPr>
                <w:rFonts w:hint="eastAsia" w:cs="Times New Roman" w:asciiTheme="minorEastAsia" w:hAnsiTheme="minorEastAsia"/>
                <w:szCs w:val="24"/>
                <w:lang w:val="en-US" w:eastAsia="zh-CN"/>
              </w:rPr>
              <w:t>200</w:t>
            </w:r>
            <w:r>
              <w:rPr>
                <w:rFonts w:hint="eastAsia" w:cs="Times New Roman" w:asciiTheme="minorEastAsia" w:hAnsiTheme="minorEastAsia"/>
                <w:szCs w:val="24"/>
              </w:rPr>
              <w:t>吨汽车吊</w:t>
            </w:r>
          </w:p>
        </w:tc>
        <w:tc>
          <w:tcPr>
            <w:tcW w:w="895" w:type="dxa"/>
            <w:tcBorders>
              <w:top w:val="single" w:color="auto" w:sz="4" w:space="0"/>
              <w:left w:val="single" w:color="auto" w:sz="4" w:space="0"/>
              <w:bottom w:val="single" w:color="auto" w:sz="4" w:space="0"/>
            </w:tcBorders>
            <w:vAlign w:val="center"/>
          </w:tcPr>
          <w:p>
            <w:pPr>
              <w:spacing w:line="360" w:lineRule="exact"/>
              <w:jc w:val="center"/>
              <w:rPr>
                <w:rFonts w:hint="eastAsia" w:eastAsia="宋体" w:cs="Times New Roman" w:asciiTheme="minorEastAsia" w:hAnsiTheme="minorEastAsia"/>
                <w:szCs w:val="24"/>
                <w:lang w:eastAsia="zh-CN"/>
              </w:rPr>
            </w:pPr>
            <w:r>
              <w:rPr>
                <w:rFonts w:hint="eastAsia" w:cs="Times New Roman" w:asciiTheme="minorEastAsia" w:hAnsiTheme="minorEastAsia"/>
                <w:szCs w:val="24"/>
                <w:lang w:val="en-US" w:eastAsia="zh-CN"/>
              </w:rPr>
              <w:t>1</w:t>
            </w:r>
          </w:p>
        </w:tc>
        <w:tc>
          <w:tcPr>
            <w:tcW w:w="4172" w:type="dxa"/>
            <w:vAlign w:val="center"/>
          </w:tcPr>
          <w:p>
            <w:pPr>
              <w:spacing w:line="360" w:lineRule="exact"/>
              <w:rPr>
                <w:rFonts w:cs="Times New Roman" w:asciiTheme="minorEastAsia" w:hAnsiTheme="minorEastAsia"/>
                <w:szCs w:val="24"/>
              </w:rPr>
            </w:pPr>
            <w:r>
              <w:rPr>
                <w:rFonts w:hint="eastAsia" w:cs="Times New Roman" w:asciiTheme="minorEastAsia" w:hAnsiTheme="minorEastAsia"/>
                <w:szCs w:val="24"/>
                <w:lang w:val="en-US" w:eastAsia="zh-CN"/>
              </w:rPr>
              <w:t>叶轮</w:t>
            </w:r>
            <w:r>
              <w:rPr>
                <w:rFonts w:hint="eastAsia" w:cs="Times New Roman" w:asciiTheme="minorEastAsia" w:hAnsiTheme="minorEastAsia"/>
                <w:szCs w:val="24"/>
              </w:rPr>
              <w:t>吊装</w:t>
            </w:r>
            <w:r>
              <w:rPr>
                <w:rFonts w:hint="eastAsia" w:cs="Times New Roman" w:asciiTheme="minorEastAsia" w:hAnsiTheme="minorEastAsia"/>
                <w:szCs w:val="24"/>
                <w:lang w:eastAsia="zh-CN"/>
              </w:rPr>
              <w:t>，</w:t>
            </w:r>
            <w:r>
              <w:rPr>
                <w:rFonts w:hint="eastAsia" w:cs="Times New Roman" w:asciiTheme="minorEastAsia" w:hAnsiTheme="minorEastAsia"/>
                <w:szCs w:val="24"/>
              </w:rPr>
              <w:t>机舱</w:t>
            </w:r>
            <w:r>
              <w:rPr>
                <w:rFonts w:hint="eastAsia" w:cs="Times New Roman" w:asciiTheme="minorEastAsia" w:hAnsiTheme="minorEastAsia"/>
                <w:szCs w:val="24"/>
                <w:lang w:eastAsia="zh-CN"/>
              </w:rPr>
              <w:t>、</w:t>
            </w:r>
            <w:r>
              <w:rPr>
                <w:rFonts w:hint="eastAsia" w:cs="Times New Roman"/>
              </w:rPr>
              <w:t>塔筒、叶片等</w:t>
            </w:r>
            <w:r>
              <w:rPr>
                <w:rFonts w:hint="eastAsia" w:cs="Times New Roman" w:asciiTheme="minorEastAsia" w:hAnsiTheme="minorEastAsia"/>
                <w:szCs w:val="24"/>
              </w:rPr>
              <w:t>卸货。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384" w:type="dxa"/>
            <w:vAlign w:val="center"/>
          </w:tcPr>
          <w:p>
            <w:pPr>
              <w:spacing w:line="360" w:lineRule="exact"/>
              <w:jc w:val="center"/>
              <w:rPr>
                <w:rFonts w:hint="eastAsia" w:cs="Times New Roman" w:asciiTheme="minorEastAsia" w:hAnsiTheme="minorEastAsia"/>
                <w:szCs w:val="24"/>
              </w:rPr>
            </w:pPr>
            <w:r>
              <w:rPr>
                <w:rFonts w:hint="eastAsia" w:cs="Times New Roman" w:asciiTheme="minorEastAsia" w:hAnsiTheme="minorEastAsia"/>
                <w:szCs w:val="24"/>
              </w:rPr>
              <w:t>辅吊</w:t>
            </w:r>
          </w:p>
        </w:tc>
        <w:tc>
          <w:tcPr>
            <w:tcW w:w="1800" w:type="dxa"/>
            <w:tcBorders>
              <w:right w:val="single" w:color="auto" w:sz="4" w:space="0"/>
            </w:tcBorders>
            <w:vAlign w:val="center"/>
          </w:tcPr>
          <w:p>
            <w:pPr>
              <w:spacing w:line="360" w:lineRule="exact"/>
              <w:jc w:val="center"/>
              <w:rPr>
                <w:rFonts w:hint="eastAsia" w:cs="Times New Roman" w:asciiTheme="minorEastAsia" w:hAnsiTheme="minorEastAsia"/>
                <w:szCs w:val="24"/>
                <w:lang w:val="en-US" w:eastAsia="zh-CN"/>
              </w:rPr>
            </w:pPr>
            <w:r>
              <w:rPr>
                <w:rFonts w:hint="eastAsia" w:cs="Times New Roman" w:asciiTheme="minorEastAsia" w:hAnsiTheme="minorEastAsia"/>
                <w:szCs w:val="24"/>
                <w:lang w:val="en-US" w:eastAsia="zh-CN"/>
              </w:rPr>
              <w:t>8</w:t>
            </w:r>
            <w:r>
              <w:rPr>
                <w:rFonts w:hint="eastAsia" w:cs="Times New Roman" w:asciiTheme="minorEastAsia" w:hAnsiTheme="minorEastAsia"/>
                <w:szCs w:val="24"/>
              </w:rPr>
              <w:t>0吨汽车吊</w:t>
            </w:r>
          </w:p>
        </w:tc>
        <w:tc>
          <w:tcPr>
            <w:tcW w:w="895" w:type="dxa"/>
            <w:tcBorders>
              <w:top w:val="single" w:color="auto" w:sz="4" w:space="0"/>
              <w:left w:val="single" w:color="auto" w:sz="4" w:space="0"/>
              <w:bottom w:val="single" w:color="auto" w:sz="4" w:space="0"/>
            </w:tcBorders>
            <w:vAlign w:val="center"/>
          </w:tcPr>
          <w:p>
            <w:pPr>
              <w:spacing w:line="360" w:lineRule="exact"/>
              <w:jc w:val="center"/>
              <w:rPr>
                <w:rFonts w:hint="eastAsia" w:cs="Times New Roman" w:asciiTheme="minorEastAsia" w:hAnsiTheme="minorEastAsia"/>
                <w:szCs w:val="24"/>
                <w:lang w:val="en-US" w:eastAsia="zh-CN"/>
              </w:rPr>
            </w:pPr>
            <w:r>
              <w:rPr>
                <w:rFonts w:hint="eastAsia" w:cs="Times New Roman" w:asciiTheme="minorEastAsia" w:hAnsiTheme="minorEastAsia"/>
                <w:szCs w:val="24"/>
                <w:lang w:val="en-US" w:eastAsia="zh-CN"/>
              </w:rPr>
              <w:t>2</w:t>
            </w:r>
          </w:p>
        </w:tc>
        <w:tc>
          <w:tcPr>
            <w:tcW w:w="4172" w:type="dxa"/>
            <w:vAlign w:val="center"/>
          </w:tcPr>
          <w:p>
            <w:pPr>
              <w:spacing w:line="360" w:lineRule="exact"/>
              <w:rPr>
                <w:rFonts w:hint="eastAsia" w:cs="Times New Roman" w:asciiTheme="minorEastAsia" w:hAnsiTheme="minorEastAsia"/>
                <w:szCs w:val="24"/>
                <w:lang w:val="en-US" w:eastAsia="zh-CN"/>
              </w:rPr>
            </w:pPr>
            <w:r>
              <w:rPr>
                <w:rFonts w:hint="eastAsia" w:cs="Times New Roman" w:asciiTheme="minorEastAsia" w:hAnsiTheme="minorEastAsia"/>
                <w:szCs w:val="24"/>
                <w:lang w:val="en-US" w:eastAsia="zh-CN"/>
              </w:rPr>
              <w:t>辅助</w:t>
            </w:r>
            <w:r>
              <w:rPr>
                <w:rFonts w:hint="eastAsia" w:cs="Times New Roman" w:asciiTheme="minorEastAsia" w:hAnsiTheme="minorEastAsia"/>
                <w:szCs w:val="24"/>
              </w:rPr>
              <w:t>塔筒</w:t>
            </w:r>
            <w:r>
              <w:rPr>
                <w:rFonts w:hint="eastAsia" w:cs="Times New Roman" w:asciiTheme="minorEastAsia" w:hAnsiTheme="minorEastAsia"/>
                <w:szCs w:val="24"/>
                <w:lang w:eastAsia="zh-CN"/>
              </w:rPr>
              <w:t>吊装，</w:t>
            </w:r>
            <w:r>
              <w:rPr>
                <w:rFonts w:hint="eastAsia" w:cs="Times New Roman" w:asciiTheme="minorEastAsia" w:hAnsiTheme="minorEastAsia"/>
                <w:szCs w:val="24"/>
              </w:rPr>
              <w:t>机舱</w:t>
            </w:r>
            <w:r>
              <w:rPr>
                <w:rFonts w:hint="eastAsia" w:cs="Times New Roman" w:asciiTheme="minorEastAsia" w:hAnsiTheme="minorEastAsia"/>
                <w:szCs w:val="24"/>
                <w:lang w:eastAsia="zh-CN"/>
              </w:rPr>
              <w:t>、</w:t>
            </w:r>
            <w:r>
              <w:rPr>
                <w:rFonts w:hint="eastAsia" w:cs="Times New Roman"/>
              </w:rPr>
              <w:t>塔筒、叶片、轮毂等</w:t>
            </w:r>
            <w:r>
              <w:rPr>
                <w:rFonts w:hint="eastAsia" w:cs="Times New Roman" w:asciiTheme="minorEastAsia" w:hAnsiTheme="minorEastAsia"/>
                <w:szCs w:val="24"/>
              </w:rPr>
              <w:t>卸货。</w:t>
            </w:r>
          </w:p>
        </w:tc>
      </w:tr>
    </w:tbl>
    <w:p>
      <w:pPr>
        <w:ind w:firstLine="480" w:firstLineChars="200"/>
        <w:rPr>
          <w:rFonts w:cs="Times New Roman"/>
        </w:rPr>
      </w:pPr>
    </w:p>
    <w:p>
      <w:pPr>
        <w:pStyle w:val="2"/>
        <w:spacing w:after="326"/>
      </w:pPr>
      <w:r>
        <w:br w:type="page"/>
      </w:r>
      <w:bookmarkStart w:id="66" w:name="_Toc381108332"/>
      <w:bookmarkStart w:id="67" w:name="_Toc381619968"/>
      <w:bookmarkStart w:id="68" w:name="_Toc22344"/>
      <w:bookmarkStart w:id="69" w:name="_Toc381618692"/>
      <w:r>
        <w:t>2 设备卸车</w:t>
      </w:r>
      <w:bookmarkEnd w:id="66"/>
      <w:bookmarkEnd w:id="67"/>
      <w:bookmarkEnd w:id="68"/>
      <w:bookmarkEnd w:id="69"/>
    </w:p>
    <w:p>
      <w:pPr>
        <w:ind w:firstLine="480"/>
        <w:rPr>
          <w:rFonts w:cs="Times New Roman"/>
        </w:rPr>
      </w:pPr>
      <w:r>
        <w:rPr>
          <w:rFonts w:cs="Times New Roman"/>
        </w:rPr>
        <w:t>风力发电机组安装过程中，推荐采用风机部件由运输车辆上直接起吊的方式，如此可省略货物转运及存放保管过程。如必须</w:t>
      </w:r>
      <w:r>
        <w:rPr>
          <w:rFonts w:hint="eastAsia" w:cs="Times New Roman"/>
        </w:rPr>
        <w:t>进行</w:t>
      </w:r>
      <w:r>
        <w:rPr>
          <w:rFonts w:cs="Times New Roman"/>
        </w:rPr>
        <w:t>货物卸车请参照如下工作流程。</w:t>
      </w:r>
    </w:p>
    <w:p>
      <w:pPr>
        <w:ind w:firstLine="480"/>
        <w:rPr>
          <w:rFonts w:cs="Times New Roman"/>
        </w:rPr>
      </w:pPr>
      <w:r>
        <w:rPr>
          <w:rFonts w:cs="Times New Roman"/>
        </w:rPr>
        <w:t>设备卸车过程中推荐货物存放位置如图</w:t>
      </w:r>
      <w:r>
        <w:rPr>
          <w:rFonts w:hint="eastAsia" w:cs="Times New Roman"/>
          <w:lang w:val="en-US" w:eastAsia="zh-CN"/>
        </w:rPr>
        <w:t>2-1：</w:t>
      </w:r>
    </w:p>
    <w:p>
      <w:pPr>
        <w:ind w:firstLine="480"/>
        <w:jc w:val="both"/>
        <w:rPr>
          <w:rFonts w:cs="Times New Roman"/>
        </w:rPr>
      </w:pPr>
      <w:r>
        <w:rPr>
          <w:rFonts w:hint="eastAsia" w:ascii="仿宋" w:hAnsi="仿宋" w:eastAsia="仿宋"/>
          <w:lang w:val="en-US" w:eastAsia="zh-CN"/>
        </w:rPr>
        <w:t xml:space="preserve">              </w:t>
      </w:r>
      <w:r>
        <w:rPr>
          <w:rFonts w:cs="Times New Roman"/>
        </w:rPr>
        <w:drawing>
          <wp:inline distT="0" distB="0" distL="114300" distR="114300">
            <wp:extent cx="3704590" cy="3060065"/>
            <wp:effectExtent l="0" t="0" r="13970" b="3175"/>
            <wp:docPr id="6" name="图片 6" descr="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88"/>
                    <pic:cNvPicPr>
                      <a:picLocks noChangeAspect="1"/>
                    </pic:cNvPicPr>
                  </pic:nvPicPr>
                  <pic:blipFill>
                    <a:blip r:embed="rId20"/>
                    <a:stretch>
                      <a:fillRect/>
                    </a:stretch>
                  </pic:blipFill>
                  <pic:spPr>
                    <a:xfrm>
                      <a:off x="0" y="0"/>
                      <a:ext cx="3704590" cy="3060065"/>
                    </a:xfrm>
                    <a:prstGeom prst="rect">
                      <a:avLst/>
                    </a:prstGeom>
                  </pic:spPr>
                </pic:pic>
              </a:graphicData>
            </a:graphic>
          </wp:inline>
        </w:drawing>
      </w:r>
    </w:p>
    <w:p>
      <w:pPr>
        <w:ind w:firstLine="2940" w:firstLineChars="1400"/>
        <w:jc w:val="both"/>
        <w:rPr>
          <w:rFonts w:cs="Times New Roman"/>
          <w:sz w:val="21"/>
        </w:rPr>
      </w:pPr>
      <w:r>
        <w:rPr>
          <w:rFonts w:cs="Times New Roman"/>
          <w:sz w:val="21"/>
        </w:rPr>
        <w:t>图</w:t>
      </w:r>
      <w:r>
        <w:rPr>
          <w:rFonts w:hint="eastAsia" w:cs="Times New Roman"/>
          <w:sz w:val="21"/>
          <w:lang w:val="en-US" w:eastAsia="zh-CN"/>
        </w:rPr>
        <w:t>2-1</w:t>
      </w:r>
      <w:r>
        <w:rPr>
          <w:rFonts w:cs="Times New Roman"/>
          <w:sz w:val="21"/>
        </w:rPr>
        <w:t xml:space="preserve"> 设备卸货推荐存放位置</w:t>
      </w:r>
    </w:p>
    <w:p>
      <w:pPr>
        <w:pStyle w:val="5"/>
        <w:spacing w:before="163"/>
      </w:pPr>
      <w:bookmarkStart w:id="70" w:name="_Toc381618693"/>
      <w:bookmarkStart w:id="71" w:name="_Toc381619969"/>
      <w:bookmarkStart w:id="72" w:name="_Toc381108333"/>
      <w:bookmarkStart w:id="73" w:name="_Toc12464"/>
      <w:r>
        <w:t>2.1 轮毂总成卸车</w:t>
      </w:r>
      <w:bookmarkEnd w:id="70"/>
      <w:bookmarkEnd w:id="71"/>
      <w:bookmarkEnd w:id="72"/>
      <w:bookmarkEnd w:id="73"/>
    </w:p>
    <w:p>
      <w:pPr>
        <w:pStyle w:val="6"/>
        <w:spacing w:before="163"/>
      </w:pPr>
      <w:bookmarkStart w:id="74" w:name="_Toc381108334"/>
      <w:bookmarkStart w:id="75" w:name="_Toc381619970"/>
      <w:bookmarkStart w:id="76" w:name="_Toc2975"/>
      <w:bookmarkStart w:id="77" w:name="_Toc381618694"/>
      <w:r>
        <w:t>2.1.1工作准备</w:t>
      </w:r>
      <w:bookmarkEnd w:id="74"/>
      <w:bookmarkEnd w:id="75"/>
      <w:bookmarkEnd w:id="76"/>
      <w:bookmarkEnd w:id="77"/>
    </w:p>
    <w:p>
      <w:pPr>
        <w:ind w:firstLine="480"/>
        <w:jc w:val="left"/>
        <w:rPr>
          <w:rFonts w:cs="Times New Roman"/>
        </w:rPr>
      </w:pPr>
      <w:r>
        <w:rPr>
          <w:rFonts w:cs="Times New Roman"/>
        </w:rPr>
        <w:t>轮毂运输车辆及吊车到达指定位置，所有吊索具准备及检查完毕，吊索具可靠性得到可靠验证,轮毂吊卸所需吊索具如表</w:t>
      </w:r>
      <w:r>
        <w:rPr>
          <w:rFonts w:hint="eastAsia" w:cs="Times New Roman"/>
          <w:lang w:val="en-US" w:eastAsia="zh-CN"/>
        </w:rPr>
        <w:t>2-1</w:t>
      </w:r>
      <w:r>
        <w:rPr>
          <w:rFonts w:cs="Times New Roman"/>
        </w:rPr>
        <w:t>：</w:t>
      </w:r>
    </w:p>
    <w:p>
      <w:pPr>
        <w:widowControl/>
        <w:spacing w:line="240" w:lineRule="auto"/>
        <w:ind w:firstLine="3150" w:firstLineChars="1500"/>
        <w:jc w:val="left"/>
        <w:rPr>
          <w:rFonts w:cs="Times New Roman"/>
          <w:sz w:val="21"/>
        </w:rPr>
      </w:pPr>
      <w:r>
        <w:rPr>
          <w:rFonts w:cs="Times New Roman"/>
          <w:sz w:val="21"/>
        </w:rPr>
        <w:t>表</w:t>
      </w:r>
      <w:r>
        <w:rPr>
          <w:rFonts w:hint="eastAsia" w:cs="Times New Roman"/>
          <w:sz w:val="21"/>
          <w:lang w:val="en-US" w:eastAsia="zh-CN"/>
        </w:rPr>
        <w:t>2-1</w:t>
      </w:r>
      <w:r>
        <w:rPr>
          <w:rFonts w:cs="Times New Roman"/>
          <w:sz w:val="21"/>
        </w:rPr>
        <w:t xml:space="preserve"> 轮毂吊卸所用吊索具清单</w:t>
      </w:r>
    </w:p>
    <w:tbl>
      <w:tblPr>
        <w:tblStyle w:val="34"/>
        <w:tblW w:w="66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1701"/>
        <w:gridCol w:w="709"/>
        <w:gridCol w:w="2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jc w:val="center"/>
              <w:rPr>
                <w:rFonts w:cs="Times New Roman"/>
                <w:sz w:val="21"/>
              </w:rPr>
            </w:pPr>
            <w:r>
              <w:rPr>
                <w:rFonts w:cs="Times New Roman"/>
                <w:sz w:val="21"/>
              </w:rPr>
              <w:t>名称</w:t>
            </w:r>
          </w:p>
        </w:tc>
        <w:tc>
          <w:tcPr>
            <w:tcW w:w="1701" w:type="dxa"/>
          </w:tcPr>
          <w:p>
            <w:pPr>
              <w:jc w:val="center"/>
              <w:rPr>
                <w:rFonts w:cs="Times New Roman"/>
                <w:sz w:val="21"/>
              </w:rPr>
            </w:pPr>
            <w:r>
              <w:rPr>
                <w:rFonts w:cs="Times New Roman"/>
                <w:sz w:val="21"/>
              </w:rPr>
              <w:t>规格</w:t>
            </w:r>
          </w:p>
        </w:tc>
        <w:tc>
          <w:tcPr>
            <w:tcW w:w="709" w:type="dxa"/>
          </w:tcPr>
          <w:p>
            <w:pPr>
              <w:jc w:val="center"/>
              <w:rPr>
                <w:rFonts w:cs="Times New Roman"/>
                <w:sz w:val="21"/>
              </w:rPr>
            </w:pPr>
            <w:r>
              <w:rPr>
                <w:rFonts w:cs="Times New Roman"/>
                <w:sz w:val="21"/>
              </w:rPr>
              <w:t>数量</w:t>
            </w:r>
          </w:p>
        </w:tc>
        <w:tc>
          <w:tcPr>
            <w:tcW w:w="2369" w:type="dxa"/>
          </w:tcPr>
          <w:p>
            <w:pPr>
              <w:jc w:val="center"/>
              <w:rPr>
                <w:rFonts w:cs="Times New Roman"/>
                <w:sz w:val="21"/>
              </w:rPr>
            </w:pPr>
            <w:r>
              <w:rPr>
                <w:rFonts w:hint="eastAsia" w:cs="Times New Roman"/>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jc w:val="center"/>
              <w:rPr>
                <w:rFonts w:cs="Times New Roman"/>
                <w:sz w:val="21"/>
              </w:rPr>
            </w:pPr>
            <w:r>
              <w:rPr>
                <w:rFonts w:cs="Times New Roman"/>
                <w:sz w:val="21"/>
              </w:rPr>
              <w:t>双眼</w:t>
            </w:r>
            <w:r>
              <w:rPr>
                <w:rFonts w:hint="eastAsia" w:cs="Times New Roman"/>
                <w:sz w:val="21"/>
              </w:rPr>
              <w:t>柔性</w:t>
            </w:r>
            <w:r>
              <w:rPr>
                <w:rFonts w:cs="Times New Roman"/>
                <w:sz w:val="21"/>
              </w:rPr>
              <w:t>圆吊带</w:t>
            </w:r>
          </w:p>
        </w:tc>
        <w:tc>
          <w:tcPr>
            <w:tcW w:w="1701" w:type="dxa"/>
          </w:tcPr>
          <w:p>
            <w:pPr>
              <w:jc w:val="center"/>
              <w:rPr>
                <w:rFonts w:cs="Times New Roman"/>
                <w:sz w:val="21"/>
              </w:rPr>
            </w:pPr>
            <w:r>
              <w:rPr>
                <w:rFonts w:hint="eastAsia" w:cs="Times New Roman"/>
                <w:sz w:val="21"/>
                <w:lang w:val="en-US" w:eastAsia="zh-CN"/>
              </w:rPr>
              <w:t>20</w:t>
            </w:r>
            <w:r>
              <w:rPr>
                <w:rFonts w:cs="Times New Roman"/>
                <w:sz w:val="21"/>
              </w:rPr>
              <w:t>t×4.</w:t>
            </w:r>
            <w:r>
              <w:rPr>
                <w:rFonts w:hint="eastAsia" w:cs="Times New Roman"/>
                <w:sz w:val="21"/>
              </w:rPr>
              <w:t>5</w:t>
            </w:r>
            <w:r>
              <w:rPr>
                <w:rFonts w:cs="Times New Roman"/>
                <w:sz w:val="21"/>
              </w:rPr>
              <w:t>m</w:t>
            </w:r>
          </w:p>
        </w:tc>
        <w:tc>
          <w:tcPr>
            <w:tcW w:w="709" w:type="dxa"/>
          </w:tcPr>
          <w:p>
            <w:pPr>
              <w:jc w:val="center"/>
              <w:rPr>
                <w:rFonts w:cs="Times New Roman"/>
                <w:sz w:val="21"/>
              </w:rPr>
            </w:pPr>
            <w:r>
              <w:rPr>
                <w:rFonts w:cs="Times New Roman"/>
                <w:sz w:val="21"/>
              </w:rPr>
              <w:t>3根</w:t>
            </w:r>
          </w:p>
        </w:tc>
        <w:tc>
          <w:tcPr>
            <w:tcW w:w="2369" w:type="dxa"/>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jc w:val="center"/>
              <w:rPr>
                <w:rFonts w:cs="Times New Roman"/>
                <w:sz w:val="21"/>
              </w:rPr>
            </w:pPr>
            <w:r>
              <w:rPr>
                <w:rFonts w:cs="Times New Roman"/>
                <w:sz w:val="21"/>
              </w:rPr>
              <w:t>弓形卸扣</w:t>
            </w:r>
          </w:p>
        </w:tc>
        <w:tc>
          <w:tcPr>
            <w:tcW w:w="1701" w:type="dxa"/>
          </w:tcPr>
          <w:p>
            <w:pPr>
              <w:jc w:val="center"/>
              <w:rPr>
                <w:rFonts w:cs="Times New Roman"/>
                <w:sz w:val="21"/>
              </w:rPr>
            </w:pPr>
            <w:r>
              <w:rPr>
                <w:rFonts w:hint="eastAsia" w:cs="Times New Roman"/>
                <w:sz w:val="21"/>
                <w:lang w:val="en-US" w:eastAsia="zh-CN"/>
              </w:rPr>
              <w:t>25</w:t>
            </w:r>
            <w:r>
              <w:rPr>
                <w:rFonts w:cs="Times New Roman"/>
                <w:sz w:val="21"/>
              </w:rPr>
              <w:t>t</w:t>
            </w:r>
          </w:p>
        </w:tc>
        <w:tc>
          <w:tcPr>
            <w:tcW w:w="709" w:type="dxa"/>
          </w:tcPr>
          <w:p>
            <w:pPr>
              <w:jc w:val="center"/>
              <w:rPr>
                <w:rFonts w:cs="Times New Roman"/>
                <w:sz w:val="21"/>
              </w:rPr>
            </w:pPr>
            <w:r>
              <w:rPr>
                <w:rFonts w:cs="Times New Roman"/>
                <w:sz w:val="21"/>
              </w:rPr>
              <w:t>3个</w:t>
            </w:r>
          </w:p>
        </w:tc>
        <w:tc>
          <w:tcPr>
            <w:tcW w:w="2369" w:type="dxa"/>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jc w:val="center"/>
              <w:rPr>
                <w:rFonts w:cs="Times New Roman"/>
                <w:sz w:val="21"/>
              </w:rPr>
            </w:pPr>
            <w:r>
              <w:rPr>
                <w:rFonts w:hint="eastAsia" w:cs="Times New Roman"/>
                <w:sz w:val="21"/>
              </w:rPr>
              <w:t>吊钩</w:t>
            </w:r>
          </w:p>
        </w:tc>
        <w:tc>
          <w:tcPr>
            <w:tcW w:w="1701" w:type="dxa"/>
          </w:tcPr>
          <w:p>
            <w:pPr>
              <w:jc w:val="center"/>
              <w:rPr>
                <w:rFonts w:cs="Times New Roman"/>
                <w:sz w:val="21"/>
              </w:rPr>
            </w:pPr>
            <w:r>
              <w:rPr>
                <w:rFonts w:hint="eastAsia" w:cs="Times New Roman"/>
                <w:sz w:val="21"/>
                <w:lang w:val="en-US" w:eastAsia="zh-CN"/>
              </w:rPr>
              <w:t>21.2</w:t>
            </w:r>
            <w:r>
              <w:rPr>
                <w:rFonts w:hint="eastAsia" w:cs="Times New Roman"/>
                <w:sz w:val="21"/>
              </w:rPr>
              <w:t>t</w:t>
            </w:r>
          </w:p>
        </w:tc>
        <w:tc>
          <w:tcPr>
            <w:tcW w:w="709" w:type="dxa"/>
          </w:tcPr>
          <w:p>
            <w:pPr>
              <w:jc w:val="center"/>
              <w:rPr>
                <w:rFonts w:cs="Times New Roman"/>
                <w:sz w:val="21"/>
              </w:rPr>
            </w:pPr>
            <w:r>
              <w:rPr>
                <w:rFonts w:hint="eastAsia" w:cs="Times New Roman"/>
                <w:sz w:val="21"/>
              </w:rPr>
              <w:t>3个</w:t>
            </w:r>
          </w:p>
        </w:tc>
        <w:tc>
          <w:tcPr>
            <w:tcW w:w="2369" w:type="dxa"/>
          </w:tcPr>
          <w:p>
            <w:pPr>
              <w:jc w:val="center"/>
              <w:rPr>
                <w:rFonts w:cs="Times New Roman"/>
                <w:sz w:val="21"/>
              </w:rPr>
            </w:pPr>
            <w:r>
              <w:rPr>
                <w:rFonts w:hint="eastAsia" w:cs="Times New Roman"/>
                <w:sz w:val="21"/>
              </w:rPr>
              <w:t>吊钩开口大于100mm</w:t>
            </w:r>
          </w:p>
        </w:tc>
      </w:tr>
    </w:tbl>
    <w:p>
      <w:pPr>
        <w:pStyle w:val="6"/>
        <w:spacing w:before="163"/>
      </w:pPr>
      <w:bookmarkStart w:id="78" w:name="_Toc381108335"/>
      <w:bookmarkStart w:id="79" w:name="_Toc381618695"/>
      <w:bookmarkStart w:id="80" w:name="_Toc381619971"/>
      <w:bookmarkStart w:id="81" w:name="_Toc9869"/>
      <w:r>
        <w:t>2.1.2吊卸作业</w:t>
      </w:r>
      <w:bookmarkEnd w:id="78"/>
      <w:bookmarkEnd w:id="79"/>
      <w:bookmarkEnd w:id="80"/>
      <w:bookmarkEnd w:id="81"/>
    </w:p>
    <w:p>
      <w:pPr>
        <w:widowControl/>
        <w:ind w:firstLine="480" w:firstLineChars="200"/>
        <w:jc w:val="left"/>
        <w:rPr>
          <w:rFonts w:cs="Times New Roman"/>
        </w:rPr>
      </w:pPr>
      <w:r>
        <w:rPr>
          <w:rFonts w:cs="Times New Roman"/>
        </w:rPr>
        <w:t>吊卸前</w:t>
      </w:r>
      <w:r>
        <w:rPr>
          <w:rFonts w:hint="eastAsia" w:cs="Times New Roman"/>
        </w:rPr>
        <w:t>将轮毂包装</w:t>
      </w:r>
      <w:r>
        <w:rPr>
          <w:rFonts w:cs="Times New Roman"/>
        </w:rPr>
        <w:t>篷布</w:t>
      </w:r>
      <w:r>
        <w:rPr>
          <w:rFonts w:hint="eastAsia" w:cs="Times New Roman"/>
        </w:rPr>
        <w:t>顶部拉链拉开，露出吊装位置。松开包装篷布，从轮毂与导流罩间隙进入，</w:t>
      </w:r>
      <w:r>
        <w:rPr>
          <w:rFonts w:cs="Times New Roman"/>
        </w:rPr>
        <w:t>拆去导流罩顶盖（保存好螺栓），</w:t>
      </w:r>
      <w:r>
        <w:rPr>
          <w:rFonts w:hint="eastAsia" w:cs="Times New Roman"/>
        </w:rPr>
        <w:t>如下图所示</w:t>
      </w:r>
      <w:r>
        <w:rPr>
          <w:rFonts w:cs="Times New Roman"/>
        </w:rPr>
        <w:t>将吊索具固定于轮毂专用吊卸位置，吊索具安装完后</w:t>
      </w:r>
      <w:r>
        <w:rPr>
          <w:rFonts w:hint="eastAsia" w:cs="Times New Roman"/>
        </w:rPr>
        <w:t>试吊</w:t>
      </w:r>
      <w:r>
        <w:rPr>
          <w:rFonts w:cs="Times New Roman"/>
        </w:rPr>
        <w:t>，</w:t>
      </w:r>
      <w:r>
        <w:rPr>
          <w:rFonts w:hint="eastAsia" w:cs="Times New Roman"/>
        </w:rPr>
        <w:t>平稳后</w:t>
      </w:r>
      <w:r>
        <w:rPr>
          <w:rFonts w:cs="Times New Roman"/>
        </w:rPr>
        <w:t>吊车缓缓起吊，观察吊索具状态、位置正常后，吊起轮毂，放置于指定位置，</w:t>
      </w:r>
      <w:r>
        <w:rPr>
          <w:rFonts w:hint="eastAsia" w:cs="Times New Roman"/>
        </w:rPr>
        <w:t>吊卸完成后</w:t>
      </w:r>
      <w:r>
        <w:rPr>
          <w:rFonts w:cs="Times New Roman"/>
        </w:rPr>
        <w:t>需</w:t>
      </w:r>
      <w:r>
        <w:rPr>
          <w:rFonts w:hint="eastAsia" w:cs="Times New Roman"/>
        </w:rPr>
        <w:t>将轮毂包装</w:t>
      </w:r>
      <w:r>
        <w:rPr>
          <w:rFonts w:cs="Times New Roman"/>
        </w:rPr>
        <w:t>篷布</w:t>
      </w:r>
      <w:r>
        <w:rPr>
          <w:rFonts w:hint="eastAsia" w:cs="Times New Roman"/>
        </w:rPr>
        <w:t>顶部拉链拉好，底部重新拉紧篷布</w:t>
      </w:r>
      <w:r>
        <w:rPr>
          <w:rFonts w:cs="Times New Roman"/>
        </w:rPr>
        <w:t>。如图2</w:t>
      </w:r>
      <w:r>
        <w:rPr>
          <w:rFonts w:hint="eastAsia" w:cs="Times New Roman"/>
        </w:rPr>
        <w:t>-2：</w:t>
      </w:r>
    </w:p>
    <w:p>
      <w:pPr>
        <w:widowControl/>
        <w:ind w:firstLine="480" w:firstLineChars="200"/>
        <w:jc w:val="both"/>
        <w:rPr>
          <w:rFonts w:cs="Times New Roman"/>
          <w:kern w:val="0"/>
        </w:rPr>
      </w:pPr>
      <w:r>
        <w:rPr>
          <w:rFonts w:hint="eastAsia" w:cs="Times New Roman"/>
          <w:kern w:val="0"/>
          <w:lang w:val="en-US" w:eastAsia="zh-CN"/>
        </w:rPr>
        <w:t xml:space="preserve">                       </w:t>
      </w:r>
      <w:r>
        <w:rPr>
          <w:rFonts w:cs="Times New Roman"/>
          <w:kern w:val="0"/>
        </w:rPr>
        <w:drawing>
          <wp:inline distT="0" distB="0" distL="114300" distR="114300">
            <wp:extent cx="1459230" cy="2339340"/>
            <wp:effectExtent l="0" t="0" r="7620" b="3810"/>
            <wp:docPr id="42" name="图片 42" descr="QQ截图2019030513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Q截图20190305135131"/>
                    <pic:cNvPicPr>
                      <a:picLocks noChangeAspect="1"/>
                    </pic:cNvPicPr>
                  </pic:nvPicPr>
                  <pic:blipFill>
                    <a:blip r:embed="rId21" cstate="print"/>
                    <a:stretch>
                      <a:fillRect/>
                    </a:stretch>
                  </pic:blipFill>
                  <pic:spPr>
                    <a:xfrm>
                      <a:off x="0" y="0"/>
                      <a:ext cx="1459230" cy="2339340"/>
                    </a:xfrm>
                    <a:prstGeom prst="rect">
                      <a:avLst/>
                    </a:prstGeom>
                  </pic:spPr>
                </pic:pic>
              </a:graphicData>
            </a:graphic>
          </wp:inline>
        </w:drawing>
      </w:r>
    </w:p>
    <w:p>
      <w:pPr>
        <w:ind w:firstLine="3360" w:firstLineChars="1600"/>
        <w:jc w:val="both"/>
        <w:rPr>
          <w:rFonts w:cs="Times New Roman"/>
          <w:sz w:val="21"/>
        </w:rPr>
      </w:pPr>
      <w:r>
        <w:rPr>
          <w:rFonts w:cs="Times New Roman"/>
          <w:sz w:val="21"/>
        </w:rPr>
        <w:t>图2</w:t>
      </w:r>
      <w:bookmarkStart w:id="82" w:name="OLE_LINK4"/>
      <w:bookmarkStart w:id="83" w:name="OLE_LINK3"/>
      <w:r>
        <w:rPr>
          <w:rFonts w:hint="eastAsia" w:cs="Times New Roman"/>
          <w:sz w:val="21"/>
          <w:lang w:val="en-US" w:eastAsia="zh-CN"/>
        </w:rPr>
        <w:t xml:space="preserve">-2 </w:t>
      </w:r>
      <w:r>
        <w:rPr>
          <w:rFonts w:cs="Times New Roman"/>
          <w:sz w:val="21"/>
        </w:rPr>
        <w:t>轮毂吊卸</w:t>
      </w:r>
      <w:bookmarkEnd w:id="82"/>
      <w:bookmarkEnd w:id="83"/>
      <w:r>
        <w:rPr>
          <w:rFonts w:cs="Times New Roman"/>
          <w:sz w:val="21"/>
        </w:rPr>
        <w:t>示意图</w:t>
      </w:r>
    </w:p>
    <w:p>
      <w:pPr>
        <w:pStyle w:val="5"/>
        <w:spacing w:before="163"/>
      </w:pPr>
      <w:bookmarkStart w:id="84" w:name="_Toc381618696"/>
      <w:bookmarkStart w:id="85" w:name="_Toc28416"/>
      <w:bookmarkStart w:id="86" w:name="_Toc381619972"/>
      <w:bookmarkStart w:id="87" w:name="_Toc381108336"/>
      <w:r>
        <w:t>2.2 机舱吊卸</w:t>
      </w:r>
      <w:bookmarkEnd w:id="84"/>
      <w:bookmarkEnd w:id="85"/>
      <w:bookmarkEnd w:id="86"/>
      <w:bookmarkEnd w:id="87"/>
    </w:p>
    <w:p>
      <w:pPr>
        <w:pStyle w:val="6"/>
        <w:spacing w:before="163"/>
      </w:pPr>
      <w:bookmarkStart w:id="88" w:name="_Toc13478"/>
      <w:bookmarkStart w:id="89" w:name="_Toc381108337"/>
      <w:bookmarkStart w:id="90" w:name="_Toc381618697"/>
      <w:bookmarkStart w:id="91" w:name="_Toc381619973"/>
      <w:r>
        <w:t>2.2.1工作准备</w:t>
      </w:r>
      <w:bookmarkEnd w:id="88"/>
      <w:bookmarkEnd w:id="89"/>
      <w:bookmarkEnd w:id="90"/>
      <w:bookmarkEnd w:id="91"/>
    </w:p>
    <w:p>
      <w:pPr>
        <w:ind w:firstLine="480"/>
        <w:rPr>
          <w:rFonts w:cs="Times New Roman"/>
        </w:rPr>
      </w:pPr>
      <w:r>
        <w:rPr>
          <w:rFonts w:cs="Times New Roman"/>
        </w:rPr>
        <w:t>机舱运输车辆及吊车到达指定位置，所有吊索具准备及检查完毕，吊索具可靠性得到可靠验证。机舱吊卸所需吊索具如表</w:t>
      </w:r>
      <w:r>
        <w:rPr>
          <w:rFonts w:hint="eastAsia" w:cs="Times New Roman"/>
          <w:lang w:val="en-US" w:eastAsia="zh-CN"/>
        </w:rPr>
        <w:t>2-2、表2-3</w:t>
      </w:r>
      <w:r>
        <w:rPr>
          <w:rFonts w:cs="Times New Roman"/>
        </w:rPr>
        <w:t>：</w:t>
      </w:r>
    </w:p>
    <w:p>
      <w:pPr>
        <w:ind w:firstLine="480"/>
        <w:jc w:val="center"/>
        <w:rPr>
          <w:rFonts w:cs="Times New Roman"/>
          <w:sz w:val="21"/>
        </w:rPr>
      </w:pPr>
      <w:r>
        <w:rPr>
          <w:rFonts w:cs="Times New Roman"/>
          <w:sz w:val="21"/>
        </w:rPr>
        <w:t>表</w:t>
      </w:r>
      <w:r>
        <w:rPr>
          <w:rFonts w:hint="eastAsia" w:cs="Times New Roman"/>
          <w:sz w:val="21"/>
          <w:lang w:val="en-US" w:eastAsia="zh-CN"/>
        </w:rPr>
        <w:t>2-2</w:t>
      </w:r>
      <w:r>
        <w:rPr>
          <w:rFonts w:cs="Times New Roman"/>
          <w:sz w:val="21"/>
        </w:rPr>
        <w:t xml:space="preserve"> 机舱</w:t>
      </w:r>
      <w:r>
        <w:rPr>
          <w:rFonts w:hint="eastAsia" w:cs="Times New Roman"/>
          <w:sz w:val="21"/>
          <w:lang w:eastAsia="zh-CN"/>
        </w:rPr>
        <w:t>（</w:t>
      </w:r>
      <w:r>
        <w:rPr>
          <w:rFonts w:hint="eastAsia" w:cs="Times New Roman"/>
          <w:sz w:val="21"/>
          <w:lang w:val="en-US" w:eastAsia="zh-CN"/>
        </w:rPr>
        <w:t>未安装传动链</w:t>
      </w:r>
      <w:r>
        <w:rPr>
          <w:rFonts w:hint="eastAsia" w:cs="Times New Roman"/>
          <w:sz w:val="21"/>
          <w:lang w:eastAsia="zh-CN"/>
        </w:rPr>
        <w:t>）</w:t>
      </w:r>
      <w:r>
        <w:rPr>
          <w:rFonts w:cs="Times New Roman"/>
          <w:sz w:val="21"/>
        </w:rPr>
        <w:t>吊卸所用吊索具清单</w:t>
      </w:r>
    </w:p>
    <w:tbl>
      <w:tblPr>
        <w:tblStyle w:val="34"/>
        <w:tblW w:w="863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8"/>
        <w:gridCol w:w="1883"/>
        <w:gridCol w:w="992"/>
        <w:gridCol w:w="39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68" w:type="dxa"/>
            <w:vAlign w:val="center"/>
          </w:tcPr>
          <w:p>
            <w:pPr>
              <w:jc w:val="center"/>
              <w:rPr>
                <w:rFonts w:cs="Times New Roman"/>
                <w:sz w:val="21"/>
              </w:rPr>
            </w:pPr>
            <w:r>
              <w:rPr>
                <w:rFonts w:cs="Times New Roman"/>
                <w:sz w:val="21"/>
              </w:rPr>
              <w:t>名称</w:t>
            </w:r>
          </w:p>
        </w:tc>
        <w:tc>
          <w:tcPr>
            <w:tcW w:w="1883" w:type="dxa"/>
            <w:vAlign w:val="center"/>
          </w:tcPr>
          <w:p>
            <w:pPr>
              <w:jc w:val="center"/>
              <w:rPr>
                <w:rFonts w:cs="Times New Roman"/>
                <w:sz w:val="21"/>
              </w:rPr>
            </w:pPr>
            <w:r>
              <w:rPr>
                <w:rFonts w:cs="Times New Roman"/>
                <w:sz w:val="21"/>
              </w:rPr>
              <w:t>规格</w:t>
            </w:r>
          </w:p>
        </w:tc>
        <w:tc>
          <w:tcPr>
            <w:tcW w:w="992" w:type="dxa"/>
            <w:vAlign w:val="center"/>
          </w:tcPr>
          <w:p>
            <w:pPr>
              <w:jc w:val="center"/>
              <w:rPr>
                <w:rFonts w:cs="Times New Roman"/>
                <w:sz w:val="21"/>
              </w:rPr>
            </w:pPr>
            <w:r>
              <w:rPr>
                <w:rFonts w:cs="Times New Roman"/>
                <w:sz w:val="21"/>
              </w:rPr>
              <w:t>数量</w:t>
            </w:r>
          </w:p>
        </w:tc>
        <w:tc>
          <w:tcPr>
            <w:tcW w:w="3989" w:type="dxa"/>
            <w:vAlign w:val="center"/>
          </w:tcPr>
          <w:p>
            <w:pPr>
              <w:jc w:val="center"/>
              <w:rPr>
                <w:rFonts w:cs="Times New Roman"/>
                <w:sz w:val="21"/>
              </w:rPr>
            </w:pPr>
            <w:r>
              <w:rPr>
                <w:rFonts w:cs="Times New Roman"/>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1768" w:type="dxa"/>
            <w:vAlign w:val="center"/>
          </w:tcPr>
          <w:p>
            <w:pPr>
              <w:jc w:val="center"/>
              <w:rPr>
                <w:rFonts w:cs="Times New Roman"/>
                <w:sz w:val="21"/>
              </w:rPr>
            </w:pPr>
            <w:r>
              <w:rPr>
                <w:rFonts w:cs="Times New Roman"/>
                <w:sz w:val="21"/>
              </w:rPr>
              <w:t>双眼柔性圆吊带</w:t>
            </w:r>
          </w:p>
        </w:tc>
        <w:tc>
          <w:tcPr>
            <w:tcW w:w="1883" w:type="dxa"/>
            <w:vAlign w:val="center"/>
          </w:tcPr>
          <w:p>
            <w:pPr>
              <w:jc w:val="center"/>
              <w:rPr>
                <w:rFonts w:cs="Times New Roman"/>
                <w:sz w:val="21"/>
              </w:rPr>
            </w:pPr>
            <w:r>
              <w:rPr>
                <w:rFonts w:cs="Times New Roman"/>
                <w:sz w:val="21"/>
              </w:rPr>
              <w:t>50t×</w:t>
            </w:r>
            <w:r>
              <w:rPr>
                <w:rFonts w:hint="eastAsia" w:cs="Times New Roman"/>
                <w:sz w:val="21"/>
                <w:lang w:val="en-US" w:eastAsia="zh-CN"/>
              </w:rPr>
              <w:t>4</w:t>
            </w:r>
            <w:r>
              <w:rPr>
                <w:rFonts w:cs="Times New Roman"/>
                <w:sz w:val="21"/>
              </w:rPr>
              <w:t>m</w:t>
            </w:r>
          </w:p>
        </w:tc>
        <w:tc>
          <w:tcPr>
            <w:tcW w:w="992" w:type="dxa"/>
            <w:vAlign w:val="center"/>
          </w:tcPr>
          <w:p>
            <w:pPr>
              <w:jc w:val="center"/>
              <w:rPr>
                <w:rFonts w:cs="Times New Roman"/>
                <w:sz w:val="21"/>
              </w:rPr>
            </w:pPr>
            <w:r>
              <w:rPr>
                <w:rFonts w:cs="Times New Roman"/>
                <w:sz w:val="21"/>
              </w:rPr>
              <w:t>2根</w:t>
            </w:r>
          </w:p>
        </w:tc>
        <w:tc>
          <w:tcPr>
            <w:tcW w:w="3989" w:type="dxa"/>
            <w:vAlign w:val="center"/>
          </w:tcPr>
          <w:p>
            <w:pPr>
              <w:jc w:val="center"/>
              <w:rPr>
                <w:rFonts w:hint="eastAsia" w:eastAsia="宋体" w:cs="Times New Roman"/>
                <w:sz w:val="21"/>
                <w:lang w:val="en-US" w:eastAsia="zh-CN"/>
              </w:rPr>
            </w:pPr>
            <w:r>
              <w:rPr>
                <w:rFonts w:hint="eastAsia" w:cs="Times New Roman"/>
                <w:sz w:val="21"/>
                <w:lang w:val="en-US" w:eastAsia="zh-CN"/>
              </w:rPr>
              <w:t>机舱前端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jc w:val="center"/>
        </w:trPr>
        <w:tc>
          <w:tcPr>
            <w:tcW w:w="1768" w:type="dxa"/>
            <w:vAlign w:val="center"/>
          </w:tcPr>
          <w:p>
            <w:pPr>
              <w:jc w:val="center"/>
              <w:rPr>
                <w:rFonts w:cs="Times New Roman"/>
                <w:sz w:val="21"/>
              </w:rPr>
            </w:pPr>
            <w:r>
              <w:rPr>
                <w:rFonts w:cs="Times New Roman"/>
                <w:sz w:val="21"/>
              </w:rPr>
              <w:t>双眼柔性圆吊带</w:t>
            </w:r>
          </w:p>
        </w:tc>
        <w:tc>
          <w:tcPr>
            <w:tcW w:w="1883" w:type="dxa"/>
            <w:vAlign w:val="center"/>
          </w:tcPr>
          <w:p>
            <w:pPr>
              <w:jc w:val="center"/>
              <w:rPr>
                <w:rFonts w:cs="Times New Roman"/>
                <w:sz w:val="21"/>
              </w:rPr>
            </w:pPr>
            <w:r>
              <w:rPr>
                <w:rFonts w:cs="Times New Roman"/>
                <w:sz w:val="21"/>
              </w:rPr>
              <w:t>50t×</w:t>
            </w:r>
            <w:r>
              <w:rPr>
                <w:rFonts w:hint="eastAsia" w:cs="Times New Roman"/>
                <w:sz w:val="21"/>
                <w:lang w:val="en-US" w:eastAsia="zh-CN"/>
              </w:rPr>
              <w:t>4.65</w:t>
            </w:r>
            <w:r>
              <w:rPr>
                <w:rFonts w:cs="Times New Roman"/>
                <w:sz w:val="21"/>
              </w:rPr>
              <w:t>m</w:t>
            </w:r>
          </w:p>
        </w:tc>
        <w:tc>
          <w:tcPr>
            <w:tcW w:w="992" w:type="dxa"/>
            <w:vAlign w:val="center"/>
          </w:tcPr>
          <w:p>
            <w:pPr>
              <w:jc w:val="center"/>
              <w:rPr>
                <w:rFonts w:cs="Times New Roman"/>
                <w:sz w:val="21"/>
              </w:rPr>
            </w:pPr>
            <w:r>
              <w:rPr>
                <w:rFonts w:cs="Times New Roman"/>
                <w:sz w:val="21"/>
              </w:rPr>
              <w:t>2根</w:t>
            </w:r>
          </w:p>
        </w:tc>
        <w:tc>
          <w:tcPr>
            <w:tcW w:w="3989" w:type="dxa"/>
            <w:vAlign w:val="center"/>
          </w:tcPr>
          <w:p>
            <w:pPr>
              <w:jc w:val="center"/>
              <w:rPr>
                <w:rFonts w:hint="eastAsia" w:eastAsia="宋体" w:cs="Times New Roman"/>
                <w:sz w:val="21"/>
                <w:lang w:val="en-US" w:eastAsia="zh-CN"/>
              </w:rPr>
            </w:pPr>
            <w:r>
              <w:rPr>
                <w:rFonts w:hint="eastAsia" w:cs="Times New Roman"/>
                <w:sz w:val="21"/>
                <w:lang w:val="en-US" w:eastAsia="zh-CN"/>
              </w:rPr>
              <w:t>机舱后端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68" w:type="dxa"/>
            <w:vAlign w:val="center"/>
          </w:tcPr>
          <w:p>
            <w:pPr>
              <w:jc w:val="center"/>
              <w:rPr>
                <w:rFonts w:cs="Times New Roman"/>
                <w:sz w:val="21"/>
              </w:rPr>
            </w:pPr>
            <w:r>
              <w:rPr>
                <w:rFonts w:cs="Times New Roman"/>
                <w:sz w:val="21"/>
              </w:rPr>
              <w:t>弓形卸扣</w:t>
            </w:r>
          </w:p>
        </w:tc>
        <w:tc>
          <w:tcPr>
            <w:tcW w:w="1883" w:type="dxa"/>
            <w:vAlign w:val="center"/>
          </w:tcPr>
          <w:p>
            <w:pPr>
              <w:jc w:val="center"/>
              <w:rPr>
                <w:rFonts w:cs="Times New Roman"/>
                <w:sz w:val="21"/>
              </w:rPr>
            </w:pPr>
            <w:r>
              <w:rPr>
                <w:rFonts w:cs="Times New Roman"/>
                <w:sz w:val="21"/>
              </w:rPr>
              <w:t>55t</w:t>
            </w:r>
          </w:p>
        </w:tc>
        <w:tc>
          <w:tcPr>
            <w:tcW w:w="992" w:type="dxa"/>
            <w:vAlign w:val="center"/>
          </w:tcPr>
          <w:p>
            <w:pPr>
              <w:jc w:val="center"/>
              <w:rPr>
                <w:rFonts w:cs="Times New Roman"/>
                <w:sz w:val="21"/>
              </w:rPr>
            </w:pPr>
            <w:r>
              <w:rPr>
                <w:rFonts w:hint="eastAsia" w:cs="Times New Roman"/>
                <w:sz w:val="21"/>
                <w:lang w:val="en-US" w:eastAsia="zh-CN"/>
              </w:rPr>
              <w:t>4</w:t>
            </w:r>
            <w:r>
              <w:rPr>
                <w:rFonts w:cs="Times New Roman"/>
                <w:sz w:val="21"/>
              </w:rPr>
              <w:t>个</w:t>
            </w:r>
          </w:p>
        </w:tc>
        <w:tc>
          <w:tcPr>
            <w:tcW w:w="3989" w:type="dxa"/>
            <w:vAlign w:val="center"/>
          </w:tcPr>
          <w:p>
            <w:pPr>
              <w:jc w:val="center"/>
              <w:rPr>
                <w:rFonts w:cs="Times New Roman"/>
                <w:sz w:val="21"/>
              </w:rPr>
            </w:pPr>
          </w:p>
        </w:tc>
      </w:tr>
    </w:tbl>
    <w:p>
      <w:pPr>
        <w:ind w:firstLine="480"/>
        <w:jc w:val="center"/>
        <w:rPr>
          <w:rFonts w:cs="Times New Roman"/>
          <w:sz w:val="21"/>
        </w:rPr>
      </w:pPr>
      <w:bookmarkStart w:id="92" w:name="_Toc381108338"/>
      <w:bookmarkStart w:id="93" w:name="_Toc381619974"/>
      <w:bookmarkStart w:id="94" w:name="_Toc381618698"/>
    </w:p>
    <w:p>
      <w:pPr>
        <w:ind w:firstLine="480"/>
        <w:jc w:val="center"/>
        <w:rPr>
          <w:rFonts w:cs="Times New Roman"/>
          <w:sz w:val="21"/>
        </w:rPr>
      </w:pPr>
      <w:r>
        <w:rPr>
          <w:rFonts w:cs="Times New Roman"/>
          <w:sz w:val="21"/>
        </w:rPr>
        <w:t>表</w:t>
      </w:r>
      <w:r>
        <w:rPr>
          <w:rFonts w:hint="eastAsia" w:cs="Times New Roman"/>
          <w:sz w:val="21"/>
          <w:lang w:val="en-US" w:eastAsia="zh-CN"/>
        </w:rPr>
        <w:t>2-2</w:t>
      </w:r>
      <w:r>
        <w:rPr>
          <w:rFonts w:cs="Times New Roman"/>
          <w:sz w:val="21"/>
        </w:rPr>
        <w:t xml:space="preserve"> 机舱</w:t>
      </w:r>
      <w:r>
        <w:rPr>
          <w:rFonts w:hint="eastAsia" w:cs="Times New Roman"/>
          <w:sz w:val="21"/>
          <w:lang w:eastAsia="zh-CN"/>
        </w:rPr>
        <w:t>（</w:t>
      </w:r>
      <w:r>
        <w:rPr>
          <w:rFonts w:hint="eastAsia" w:cs="Times New Roman"/>
          <w:sz w:val="21"/>
          <w:lang w:val="en-US" w:eastAsia="zh-CN"/>
        </w:rPr>
        <w:t>整体-安装有传动链</w:t>
      </w:r>
      <w:r>
        <w:rPr>
          <w:rFonts w:hint="eastAsia" w:cs="Times New Roman"/>
          <w:sz w:val="21"/>
          <w:lang w:eastAsia="zh-CN"/>
        </w:rPr>
        <w:t>）</w:t>
      </w:r>
      <w:r>
        <w:rPr>
          <w:rFonts w:cs="Times New Roman"/>
          <w:sz w:val="21"/>
        </w:rPr>
        <w:t>吊卸所用吊索具清单</w:t>
      </w:r>
    </w:p>
    <w:tbl>
      <w:tblPr>
        <w:tblStyle w:val="34"/>
        <w:tblW w:w="863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8"/>
        <w:gridCol w:w="1883"/>
        <w:gridCol w:w="992"/>
        <w:gridCol w:w="39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68" w:type="dxa"/>
            <w:vAlign w:val="center"/>
          </w:tcPr>
          <w:p>
            <w:pPr>
              <w:jc w:val="center"/>
              <w:rPr>
                <w:rFonts w:cs="Times New Roman"/>
                <w:sz w:val="21"/>
              </w:rPr>
            </w:pPr>
            <w:r>
              <w:rPr>
                <w:rFonts w:cs="Times New Roman"/>
                <w:sz w:val="21"/>
              </w:rPr>
              <w:t>名称</w:t>
            </w:r>
          </w:p>
        </w:tc>
        <w:tc>
          <w:tcPr>
            <w:tcW w:w="1883" w:type="dxa"/>
            <w:vAlign w:val="center"/>
          </w:tcPr>
          <w:p>
            <w:pPr>
              <w:jc w:val="center"/>
              <w:rPr>
                <w:rFonts w:cs="Times New Roman"/>
                <w:sz w:val="21"/>
              </w:rPr>
            </w:pPr>
            <w:r>
              <w:rPr>
                <w:rFonts w:cs="Times New Roman"/>
                <w:sz w:val="21"/>
              </w:rPr>
              <w:t>规格</w:t>
            </w:r>
          </w:p>
        </w:tc>
        <w:tc>
          <w:tcPr>
            <w:tcW w:w="992" w:type="dxa"/>
            <w:vAlign w:val="center"/>
          </w:tcPr>
          <w:p>
            <w:pPr>
              <w:jc w:val="center"/>
              <w:rPr>
                <w:rFonts w:cs="Times New Roman"/>
                <w:sz w:val="21"/>
              </w:rPr>
            </w:pPr>
            <w:r>
              <w:rPr>
                <w:rFonts w:cs="Times New Roman"/>
                <w:sz w:val="21"/>
              </w:rPr>
              <w:t>数量</w:t>
            </w:r>
          </w:p>
        </w:tc>
        <w:tc>
          <w:tcPr>
            <w:tcW w:w="3989" w:type="dxa"/>
            <w:vAlign w:val="center"/>
          </w:tcPr>
          <w:p>
            <w:pPr>
              <w:jc w:val="center"/>
              <w:rPr>
                <w:rFonts w:cs="Times New Roman"/>
                <w:sz w:val="21"/>
              </w:rPr>
            </w:pPr>
            <w:r>
              <w:rPr>
                <w:rFonts w:cs="Times New Roman"/>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1768" w:type="dxa"/>
            <w:vAlign w:val="center"/>
          </w:tcPr>
          <w:p>
            <w:pPr>
              <w:jc w:val="center"/>
              <w:rPr>
                <w:rFonts w:cs="Times New Roman"/>
                <w:sz w:val="21"/>
              </w:rPr>
            </w:pPr>
            <w:r>
              <w:rPr>
                <w:rFonts w:cs="Times New Roman"/>
                <w:sz w:val="21"/>
              </w:rPr>
              <w:t>双眼柔性圆吊带</w:t>
            </w:r>
          </w:p>
        </w:tc>
        <w:tc>
          <w:tcPr>
            <w:tcW w:w="1883" w:type="dxa"/>
            <w:vAlign w:val="center"/>
          </w:tcPr>
          <w:p>
            <w:pPr>
              <w:jc w:val="center"/>
              <w:rPr>
                <w:rFonts w:cs="Times New Roman"/>
                <w:sz w:val="21"/>
              </w:rPr>
            </w:pPr>
            <w:r>
              <w:rPr>
                <w:rFonts w:cs="Times New Roman"/>
                <w:sz w:val="21"/>
              </w:rPr>
              <w:t>50t×</w:t>
            </w:r>
            <w:r>
              <w:rPr>
                <w:rFonts w:hint="eastAsia" w:cs="Times New Roman"/>
                <w:sz w:val="21"/>
                <w:lang w:val="en-US" w:eastAsia="zh-CN"/>
              </w:rPr>
              <w:t>4.35</w:t>
            </w:r>
            <w:r>
              <w:rPr>
                <w:rFonts w:cs="Times New Roman"/>
                <w:sz w:val="21"/>
              </w:rPr>
              <w:t>m</w:t>
            </w:r>
          </w:p>
        </w:tc>
        <w:tc>
          <w:tcPr>
            <w:tcW w:w="992" w:type="dxa"/>
            <w:vAlign w:val="center"/>
          </w:tcPr>
          <w:p>
            <w:pPr>
              <w:jc w:val="center"/>
              <w:rPr>
                <w:rFonts w:cs="Times New Roman"/>
                <w:sz w:val="21"/>
              </w:rPr>
            </w:pPr>
            <w:r>
              <w:rPr>
                <w:rFonts w:cs="Times New Roman"/>
                <w:sz w:val="21"/>
              </w:rPr>
              <w:t>2根</w:t>
            </w:r>
          </w:p>
        </w:tc>
        <w:tc>
          <w:tcPr>
            <w:tcW w:w="3989" w:type="dxa"/>
            <w:vAlign w:val="center"/>
          </w:tcPr>
          <w:p>
            <w:pPr>
              <w:jc w:val="center"/>
              <w:rPr>
                <w:rFonts w:hint="eastAsia" w:eastAsia="宋体" w:cs="Times New Roman"/>
                <w:sz w:val="21"/>
                <w:lang w:val="en-US" w:eastAsia="zh-CN"/>
              </w:rPr>
            </w:pPr>
            <w:r>
              <w:rPr>
                <w:rFonts w:hint="eastAsia" w:cs="Times New Roman"/>
                <w:sz w:val="21"/>
                <w:lang w:val="en-US" w:eastAsia="zh-CN"/>
              </w:rPr>
              <w:t>机舱前端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jc w:val="center"/>
        </w:trPr>
        <w:tc>
          <w:tcPr>
            <w:tcW w:w="1768" w:type="dxa"/>
            <w:vAlign w:val="center"/>
          </w:tcPr>
          <w:p>
            <w:pPr>
              <w:jc w:val="center"/>
              <w:rPr>
                <w:rFonts w:cs="Times New Roman"/>
                <w:sz w:val="21"/>
              </w:rPr>
            </w:pPr>
            <w:r>
              <w:rPr>
                <w:rFonts w:cs="Times New Roman"/>
                <w:sz w:val="21"/>
              </w:rPr>
              <w:t>双眼柔性圆吊带</w:t>
            </w:r>
          </w:p>
        </w:tc>
        <w:tc>
          <w:tcPr>
            <w:tcW w:w="1883" w:type="dxa"/>
            <w:vAlign w:val="center"/>
          </w:tcPr>
          <w:p>
            <w:pPr>
              <w:jc w:val="center"/>
              <w:rPr>
                <w:rFonts w:cs="Times New Roman"/>
                <w:sz w:val="21"/>
              </w:rPr>
            </w:pPr>
            <w:r>
              <w:rPr>
                <w:rFonts w:cs="Times New Roman"/>
                <w:sz w:val="21"/>
              </w:rPr>
              <w:t>50t×</w:t>
            </w:r>
            <w:r>
              <w:rPr>
                <w:rFonts w:hint="eastAsia" w:cs="Times New Roman"/>
                <w:sz w:val="21"/>
                <w:lang w:val="en-US" w:eastAsia="zh-CN"/>
              </w:rPr>
              <w:t>5.0</w:t>
            </w:r>
            <w:r>
              <w:rPr>
                <w:rFonts w:cs="Times New Roman"/>
                <w:sz w:val="21"/>
              </w:rPr>
              <w:t>m</w:t>
            </w:r>
          </w:p>
        </w:tc>
        <w:tc>
          <w:tcPr>
            <w:tcW w:w="992" w:type="dxa"/>
            <w:vAlign w:val="center"/>
          </w:tcPr>
          <w:p>
            <w:pPr>
              <w:jc w:val="center"/>
              <w:rPr>
                <w:rFonts w:cs="Times New Roman"/>
                <w:sz w:val="21"/>
              </w:rPr>
            </w:pPr>
            <w:r>
              <w:rPr>
                <w:rFonts w:cs="Times New Roman"/>
                <w:sz w:val="21"/>
              </w:rPr>
              <w:t>2根</w:t>
            </w:r>
          </w:p>
        </w:tc>
        <w:tc>
          <w:tcPr>
            <w:tcW w:w="3989" w:type="dxa"/>
            <w:vAlign w:val="center"/>
          </w:tcPr>
          <w:p>
            <w:pPr>
              <w:jc w:val="center"/>
              <w:rPr>
                <w:rFonts w:hint="eastAsia" w:eastAsia="宋体" w:cs="Times New Roman"/>
                <w:sz w:val="21"/>
                <w:lang w:val="en-US" w:eastAsia="zh-CN"/>
              </w:rPr>
            </w:pPr>
            <w:r>
              <w:rPr>
                <w:rFonts w:hint="eastAsia" w:cs="Times New Roman"/>
                <w:sz w:val="21"/>
                <w:lang w:val="en-US" w:eastAsia="zh-CN"/>
              </w:rPr>
              <w:t>机舱后端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68" w:type="dxa"/>
            <w:vAlign w:val="center"/>
          </w:tcPr>
          <w:p>
            <w:pPr>
              <w:jc w:val="center"/>
              <w:rPr>
                <w:rFonts w:cs="Times New Roman"/>
                <w:sz w:val="21"/>
              </w:rPr>
            </w:pPr>
            <w:r>
              <w:rPr>
                <w:rFonts w:cs="Times New Roman"/>
                <w:sz w:val="21"/>
              </w:rPr>
              <w:t>弓形卸扣</w:t>
            </w:r>
          </w:p>
        </w:tc>
        <w:tc>
          <w:tcPr>
            <w:tcW w:w="1883" w:type="dxa"/>
            <w:vAlign w:val="center"/>
          </w:tcPr>
          <w:p>
            <w:pPr>
              <w:jc w:val="center"/>
              <w:rPr>
                <w:rFonts w:cs="Times New Roman"/>
                <w:sz w:val="21"/>
              </w:rPr>
            </w:pPr>
            <w:r>
              <w:rPr>
                <w:rFonts w:cs="Times New Roman"/>
                <w:sz w:val="21"/>
              </w:rPr>
              <w:t>55t</w:t>
            </w:r>
          </w:p>
        </w:tc>
        <w:tc>
          <w:tcPr>
            <w:tcW w:w="992" w:type="dxa"/>
            <w:vAlign w:val="center"/>
          </w:tcPr>
          <w:p>
            <w:pPr>
              <w:jc w:val="center"/>
              <w:rPr>
                <w:rFonts w:cs="Times New Roman"/>
                <w:sz w:val="21"/>
              </w:rPr>
            </w:pPr>
            <w:r>
              <w:rPr>
                <w:rFonts w:hint="eastAsia" w:cs="Times New Roman"/>
                <w:sz w:val="21"/>
                <w:lang w:val="en-US" w:eastAsia="zh-CN"/>
              </w:rPr>
              <w:t>4</w:t>
            </w:r>
            <w:r>
              <w:rPr>
                <w:rFonts w:cs="Times New Roman"/>
                <w:sz w:val="21"/>
              </w:rPr>
              <w:t>个</w:t>
            </w:r>
          </w:p>
        </w:tc>
        <w:tc>
          <w:tcPr>
            <w:tcW w:w="3989" w:type="dxa"/>
            <w:vAlign w:val="center"/>
          </w:tcPr>
          <w:p>
            <w:pPr>
              <w:jc w:val="center"/>
              <w:rPr>
                <w:rFonts w:cs="Times New Roman"/>
                <w:sz w:val="21"/>
              </w:rPr>
            </w:pPr>
          </w:p>
        </w:tc>
      </w:tr>
    </w:tbl>
    <w:p>
      <w:pPr>
        <w:pStyle w:val="6"/>
        <w:spacing w:before="163"/>
      </w:pPr>
      <w:bookmarkStart w:id="95" w:name="_Toc1701"/>
      <w:r>
        <w:t>2.2.2吊卸作业</w:t>
      </w:r>
      <w:bookmarkEnd w:id="92"/>
      <w:bookmarkEnd w:id="93"/>
      <w:bookmarkEnd w:id="94"/>
      <w:bookmarkEnd w:id="95"/>
    </w:p>
    <w:p>
      <w:pPr>
        <w:widowControl/>
        <w:ind w:firstLine="480" w:firstLineChars="200"/>
        <w:jc w:val="left"/>
        <w:rPr>
          <w:rFonts w:hint="eastAsia" w:cs="Times New Roman"/>
        </w:rPr>
      </w:pPr>
      <w:r>
        <w:rPr>
          <w:rFonts w:cs="Times New Roman"/>
        </w:rPr>
        <w:t>吊卸前</w:t>
      </w:r>
      <w:r>
        <w:rPr>
          <w:rFonts w:hint="eastAsia" w:cs="Times New Roman"/>
        </w:rPr>
        <w:t>将</w:t>
      </w:r>
      <w:r>
        <w:rPr>
          <w:rFonts w:cs="Times New Roman"/>
        </w:rPr>
        <w:t>机舱</w:t>
      </w:r>
      <w:r>
        <w:rPr>
          <w:rFonts w:hint="eastAsia" w:cs="Times New Roman"/>
        </w:rPr>
        <w:t>包装</w:t>
      </w:r>
      <w:r>
        <w:rPr>
          <w:rFonts w:cs="Times New Roman"/>
        </w:rPr>
        <w:t>篷布</w:t>
      </w:r>
      <w:r>
        <w:rPr>
          <w:rFonts w:hint="eastAsia" w:cs="Times New Roman"/>
        </w:rPr>
        <w:t>顶部拉链拉开，露出吊装口</w:t>
      </w:r>
      <w:r>
        <w:rPr>
          <w:rFonts w:cs="Times New Roman"/>
        </w:rPr>
        <w:t>（</w:t>
      </w:r>
      <w:r>
        <w:rPr>
          <w:rFonts w:hint="eastAsia" w:cs="Times New Roman"/>
        </w:rPr>
        <w:t>拉</w:t>
      </w:r>
      <w:r>
        <w:rPr>
          <w:rFonts w:cs="Times New Roman"/>
        </w:rPr>
        <w:t>篷布</w:t>
      </w:r>
      <w:r>
        <w:rPr>
          <w:rFonts w:hint="eastAsia" w:cs="Times New Roman"/>
        </w:rPr>
        <w:t>顶部拉链</w:t>
      </w:r>
      <w:r>
        <w:rPr>
          <w:rFonts w:cs="Times New Roman"/>
        </w:rPr>
        <w:t>前需确认篷布顶部是否存有积水，如有，需事先清理干净），在机舱前后部位各拴1根风绳，并有专人牵引，防止机舱起吊时转动。将机舱吊卸专用吊索具安装在主吊车吊钩上后，缓慢转移吊索具至机舱顶部。2名作业人员通过机舱</w:t>
      </w:r>
      <w:r>
        <w:rPr>
          <w:rFonts w:hint="eastAsia" w:cs="Times New Roman"/>
        </w:rPr>
        <w:t>顶部</w:t>
      </w:r>
      <w:r>
        <w:rPr>
          <w:rFonts w:cs="Times New Roman"/>
        </w:rPr>
        <w:t>窗</w:t>
      </w:r>
      <w:r>
        <w:rPr>
          <w:rFonts w:hint="eastAsia" w:cs="Times New Roman"/>
        </w:rPr>
        <w:t>口</w:t>
      </w:r>
      <w:r>
        <w:rPr>
          <w:rFonts w:cs="Times New Roman"/>
        </w:rPr>
        <w:t>进入机舱内部，并</w:t>
      </w:r>
      <w:r>
        <w:rPr>
          <w:rFonts w:hint="eastAsia" w:cs="Times New Roman"/>
        </w:rPr>
        <w:t>打开其它吊装</w:t>
      </w:r>
      <w:r>
        <w:rPr>
          <w:rFonts w:cs="Times New Roman"/>
        </w:rPr>
        <w:t>天窗。指挥主吊车司机将吊索具缓缓吊入机舱内部并固定于专用吊点位置，吊钩缓缓起吊，在确认状态正常后，作业人员退出机舱。随后将机舱与运输底架一起起吊并转移至指定位置。机舱放置时尽量使机舱口（带毛刷）偏离主</w:t>
      </w:r>
      <w:r>
        <w:rPr>
          <w:rFonts w:hint="eastAsia" w:cs="Times New Roman"/>
        </w:rPr>
        <w:t>风</w:t>
      </w:r>
      <w:r>
        <w:rPr>
          <w:rFonts w:cs="Times New Roman"/>
        </w:rPr>
        <w:t>向，</w:t>
      </w:r>
      <w:bookmarkStart w:id="96" w:name="_Toc311633122"/>
      <w:r>
        <w:rPr>
          <w:rFonts w:hint="eastAsia" w:cs="Times New Roman"/>
        </w:rPr>
        <w:t>吊卸后</w:t>
      </w:r>
      <w:r>
        <w:rPr>
          <w:rFonts w:cs="Times New Roman"/>
        </w:rPr>
        <w:t>需</w:t>
      </w:r>
      <w:r>
        <w:rPr>
          <w:rFonts w:hint="eastAsia" w:cs="Times New Roman"/>
        </w:rPr>
        <w:t>将</w:t>
      </w:r>
      <w:r>
        <w:rPr>
          <w:rFonts w:cs="Times New Roman"/>
        </w:rPr>
        <w:t>机舱</w:t>
      </w:r>
      <w:r>
        <w:rPr>
          <w:rFonts w:hint="eastAsia" w:cs="Times New Roman"/>
        </w:rPr>
        <w:t>包装</w:t>
      </w:r>
      <w:r>
        <w:rPr>
          <w:rFonts w:cs="Times New Roman"/>
        </w:rPr>
        <w:t>篷布</w:t>
      </w:r>
      <w:r>
        <w:rPr>
          <w:rFonts w:hint="eastAsia" w:cs="Times New Roman"/>
        </w:rPr>
        <w:t>顶部拉链拉好</w:t>
      </w:r>
      <w:r>
        <w:rPr>
          <w:rFonts w:hint="eastAsia" w:cs="Times New Roman"/>
          <w:lang w:val="en-US" w:eastAsia="zh-CN"/>
        </w:rPr>
        <w:t>(</w:t>
      </w:r>
      <w:r>
        <w:rPr>
          <w:rFonts w:cs="Times New Roman"/>
        </w:rPr>
        <w:t>如过夜</w:t>
      </w:r>
      <w:r>
        <w:rPr>
          <w:rFonts w:hint="eastAsia" w:cs="Times New Roman"/>
          <w:lang w:val="en-US" w:eastAsia="zh-CN"/>
        </w:rPr>
        <w:t>)</w:t>
      </w:r>
      <w:r>
        <w:rPr>
          <w:rFonts w:cs="Times New Roman"/>
        </w:rPr>
        <w:t>。如图2</w:t>
      </w:r>
      <w:r>
        <w:rPr>
          <w:rFonts w:hint="eastAsia" w:cs="Times New Roman"/>
        </w:rPr>
        <w:t>-</w:t>
      </w:r>
      <w:r>
        <w:rPr>
          <w:rFonts w:hint="eastAsia" w:cs="Times New Roman"/>
          <w:lang w:val="en-US" w:eastAsia="zh-CN"/>
        </w:rPr>
        <w:t>3</w:t>
      </w:r>
      <w:r>
        <w:rPr>
          <w:rFonts w:hint="eastAsia" w:cs="Times New Roman"/>
        </w:rPr>
        <w:t>：</w:t>
      </w:r>
    </w:p>
    <w:p>
      <w:pPr>
        <w:widowControl/>
        <w:ind w:firstLine="480" w:firstLineChars="200"/>
        <w:jc w:val="center"/>
        <w:rPr>
          <w:rFonts w:hint="eastAsia" w:eastAsia="宋体" w:cs="Times New Roman"/>
          <w:lang w:eastAsia="zh-CN"/>
        </w:rPr>
      </w:pPr>
      <w:r>
        <w:rPr>
          <w:rFonts w:hint="eastAsia" w:eastAsia="宋体" w:cs="Times New Roman"/>
          <w:lang w:eastAsia="zh-CN"/>
        </w:rPr>
        <w:drawing>
          <wp:inline distT="0" distB="0" distL="114300" distR="114300">
            <wp:extent cx="3390900" cy="2543175"/>
            <wp:effectExtent l="0" t="0" r="0" b="9525"/>
            <wp:docPr id="7" name="图片 7" descr="IMG_20190802_08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190802_084401"/>
                    <pic:cNvPicPr>
                      <a:picLocks noChangeAspect="1"/>
                    </pic:cNvPicPr>
                  </pic:nvPicPr>
                  <pic:blipFill>
                    <a:blip r:embed="rId22"/>
                    <a:stretch>
                      <a:fillRect/>
                    </a:stretch>
                  </pic:blipFill>
                  <pic:spPr>
                    <a:xfrm>
                      <a:off x="0" y="0"/>
                      <a:ext cx="3390900" cy="2543175"/>
                    </a:xfrm>
                    <a:prstGeom prst="rect">
                      <a:avLst/>
                    </a:prstGeom>
                    <a:solidFill>
                      <a:schemeClr val="lt1"/>
                    </a:solidFill>
                  </pic:spPr>
                </pic:pic>
              </a:graphicData>
            </a:graphic>
          </wp:inline>
        </w:drawing>
      </w:r>
    </w:p>
    <w:p>
      <w:pPr>
        <w:jc w:val="center"/>
        <w:rPr>
          <w:rFonts w:hint="eastAsia" w:eastAsia="宋体" w:cs="Times New Roman"/>
          <w:lang w:eastAsia="zh-CN"/>
        </w:rPr>
      </w:pPr>
      <w:r>
        <w:rPr>
          <w:rFonts w:cs="Times New Roman"/>
          <w:sz w:val="21"/>
        </w:rPr>
        <w:t>图2</w:t>
      </w:r>
      <w:r>
        <w:rPr>
          <w:rFonts w:hint="eastAsia" w:cs="Times New Roman"/>
          <w:sz w:val="21"/>
          <w:lang w:val="en-US" w:eastAsia="zh-CN"/>
        </w:rPr>
        <w:t>-3 机舱模块</w:t>
      </w:r>
      <w:r>
        <w:rPr>
          <w:rFonts w:cs="Times New Roman"/>
          <w:sz w:val="21"/>
        </w:rPr>
        <w:t>吊卸示意图</w:t>
      </w:r>
    </w:p>
    <w:bookmarkEnd w:id="96"/>
    <w:p>
      <w:pPr>
        <w:pStyle w:val="5"/>
        <w:spacing w:before="163"/>
      </w:pPr>
      <w:bookmarkStart w:id="97" w:name="_Toc381618699"/>
      <w:bookmarkStart w:id="98" w:name="_Toc381619975"/>
      <w:bookmarkStart w:id="99" w:name="_Toc26627"/>
      <w:bookmarkStart w:id="100" w:name="_Toc381108339"/>
      <w:r>
        <w:t>2.3叶片吊卸</w:t>
      </w:r>
      <w:bookmarkEnd w:id="97"/>
      <w:bookmarkEnd w:id="98"/>
      <w:bookmarkEnd w:id="99"/>
      <w:bookmarkEnd w:id="100"/>
    </w:p>
    <w:p>
      <w:pPr>
        <w:pStyle w:val="6"/>
        <w:spacing w:before="163"/>
      </w:pPr>
      <w:bookmarkStart w:id="101" w:name="_Toc381619976"/>
      <w:bookmarkStart w:id="102" w:name="_Toc381618700"/>
      <w:bookmarkStart w:id="103" w:name="_Toc381108340"/>
      <w:bookmarkStart w:id="104" w:name="_Toc15694"/>
      <w:r>
        <w:t>2.3.1工作准备</w:t>
      </w:r>
      <w:bookmarkEnd w:id="101"/>
      <w:bookmarkEnd w:id="102"/>
      <w:bookmarkEnd w:id="103"/>
      <w:bookmarkEnd w:id="104"/>
    </w:p>
    <w:p>
      <w:pPr>
        <w:widowControl/>
        <w:tabs>
          <w:tab w:val="left" w:pos="630"/>
          <w:tab w:val="left" w:pos="1550"/>
        </w:tabs>
        <w:ind w:firstLine="480" w:firstLineChars="200"/>
        <w:jc w:val="left"/>
        <w:rPr>
          <w:rFonts w:cs="Times New Roman"/>
          <w:kern w:val="0"/>
          <w:sz w:val="32"/>
          <w:szCs w:val="32"/>
        </w:rPr>
      </w:pPr>
      <w:r>
        <w:rPr>
          <w:rFonts w:cs="Times New Roman"/>
        </w:rPr>
        <w:t>吊车及叶片运输车辆到达指定位置，叶片吊卸吊索具准备完成，吊索具可靠性得到验证。叶片吊卸所需吊索具如表</w:t>
      </w:r>
      <w:r>
        <w:rPr>
          <w:rFonts w:hint="eastAsia" w:cs="Times New Roman"/>
          <w:lang w:val="en-US" w:eastAsia="zh-CN"/>
        </w:rPr>
        <w:t>2-3</w:t>
      </w:r>
      <w:r>
        <w:rPr>
          <w:rFonts w:cs="Times New Roman"/>
        </w:rPr>
        <w:t>：</w:t>
      </w:r>
    </w:p>
    <w:p>
      <w:pPr>
        <w:ind w:firstLine="480"/>
        <w:jc w:val="center"/>
        <w:rPr>
          <w:rFonts w:cs="Times New Roman"/>
          <w:sz w:val="21"/>
        </w:rPr>
      </w:pPr>
      <w:r>
        <w:rPr>
          <w:rFonts w:cs="Times New Roman"/>
          <w:sz w:val="21"/>
        </w:rPr>
        <w:t>表</w:t>
      </w:r>
      <w:r>
        <w:rPr>
          <w:rFonts w:hint="eastAsia" w:cs="Times New Roman"/>
          <w:sz w:val="21"/>
          <w:lang w:val="en-US" w:eastAsia="zh-CN"/>
        </w:rPr>
        <w:t>2-3</w:t>
      </w:r>
      <w:r>
        <w:rPr>
          <w:rFonts w:cs="Times New Roman"/>
          <w:sz w:val="21"/>
        </w:rPr>
        <w:t xml:space="preserve"> 叶片吊卸吊索具清单</w:t>
      </w:r>
    </w:p>
    <w:tbl>
      <w:tblPr>
        <w:tblStyle w:val="34"/>
        <w:tblW w:w="83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
        <w:gridCol w:w="1843"/>
        <w:gridCol w:w="2268"/>
        <w:gridCol w:w="850"/>
        <w:gridCol w:w="2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pPr>
              <w:jc w:val="center"/>
              <w:rPr>
                <w:rFonts w:cs="Times New Roman"/>
                <w:sz w:val="21"/>
              </w:rPr>
            </w:pPr>
            <w:r>
              <w:rPr>
                <w:rFonts w:hint="eastAsia" w:cs="Times New Roman"/>
                <w:sz w:val="21"/>
              </w:rPr>
              <w:t>序号</w:t>
            </w:r>
          </w:p>
        </w:tc>
        <w:tc>
          <w:tcPr>
            <w:tcW w:w="1843" w:type="dxa"/>
            <w:vAlign w:val="center"/>
          </w:tcPr>
          <w:p>
            <w:pPr>
              <w:jc w:val="center"/>
              <w:rPr>
                <w:rFonts w:cs="Times New Roman"/>
                <w:sz w:val="21"/>
              </w:rPr>
            </w:pPr>
            <w:r>
              <w:rPr>
                <w:rFonts w:cs="Times New Roman"/>
                <w:sz w:val="21"/>
              </w:rPr>
              <w:t>名称</w:t>
            </w:r>
          </w:p>
        </w:tc>
        <w:tc>
          <w:tcPr>
            <w:tcW w:w="2268" w:type="dxa"/>
            <w:vAlign w:val="center"/>
          </w:tcPr>
          <w:p>
            <w:pPr>
              <w:jc w:val="center"/>
              <w:rPr>
                <w:rFonts w:cs="Times New Roman"/>
                <w:sz w:val="21"/>
              </w:rPr>
            </w:pPr>
            <w:r>
              <w:rPr>
                <w:rFonts w:cs="Times New Roman"/>
                <w:sz w:val="21"/>
              </w:rPr>
              <w:t>规格</w:t>
            </w:r>
          </w:p>
        </w:tc>
        <w:tc>
          <w:tcPr>
            <w:tcW w:w="850" w:type="dxa"/>
            <w:vAlign w:val="center"/>
          </w:tcPr>
          <w:p>
            <w:pPr>
              <w:jc w:val="center"/>
              <w:rPr>
                <w:rFonts w:cs="Times New Roman"/>
                <w:sz w:val="21"/>
              </w:rPr>
            </w:pPr>
            <w:r>
              <w:rPr>
                <w:rFonts w:cs="Times New Roman"/>
                <w:sz w:val="21"/>
              </w:rPr>
              <w:t>数量</w:t>
            </w:r>
          </w:p>
        </w:tc>
        <w:tc>
          <w:tcPr>
            <w:tcW w:w="2518" w:type="dxa"/>
            <w:vAlign w:val="center"/>
          </w:tcPr>
          <w:p>
            <w:pPr>
              <w:jc w:val="center"/>
              <w:rPr>
                <w:rFonts w:cs="Times New Roman"/>
                <w:sz w:val="21"/>
              </w:rPr>
            </w:pPr>
            <w:r>
              <w:rPr>
                <w:rFonts w:cs="Times New Roman"/>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pPr>
              <w:jc w:val="center"/>
              <w:rPr>
                <w:rFonts w:cs="Times New Roman"/>
                <w:sz w:val="21"/>
              </w:rPr>
            </w:pPr>
            <w:r>
              <w:rPr>
                <w:rFonts w:hint="eastAsia" w:cs="Times New Roman"/>
                <w:sz w:val="21"/>
              </w:rPr>
              <w:t>1</w:t>
            </w:r>
          </w:p>
        </w:tc>
        <w:tc>
          <w:tcPr>
            <w:tcW w:w="1843" w:type="dxa"/>
            <w:vAlign w:val="center"/>
          </w:tcPr>
          <w:p>
            <w:pPr>
              <w:jc w:val="left"/>
              <w:rPr>
                <w:rFonts w:cs="Times New Roman"/>
                <w:sz w:val="21"/>
              </w:rPr>
            </w:pPr>
            <w:r>
              <w:rPr>
                <w:rFonts w:hint="eastAsia" w:cs="Times New Roman"/>
                <w:sz w:val="21"/>
              </w:rPr>
              <w:t>一字梁</w:t>
            </w:r>
          </w:p>
        </w:tc>
        <w:tc>
          <w:tcPr>
            <w:tcW w:w="2268" w:type="dxa"/>
            <w:vAlign w:val="center"/>
          </w:tcPr>
          <w:p>
            <w:pPr>
              <w:jc w:val="left"/>
              <w:rPr>
                <w:rFonts w:cs="Times New Roman"/>
                <w:sz w:val="21"/>
              </w:rPr>
            </w:pPr>
            <w:r>
              <w:rPr>
                <w:rFonts w:hint="eastAsia" w:cs="Times New Roman"/>
                <w:sz w:val="21"/>
              </w:rPr>
              <w:t>20</w:t>
            </w:r>
            <w:r>
              <w:rPr>
                <w:rFonts w:cs="Times New Roman"/>
                <w:sz w:val="21"/>
              </w:rPr>
              <w:t>t×9m</w:t>
            </w:r>
          </w:p>
        </w:tc>
        <w:tc>
          <w:tcPr>
            <w:tcW w:w="850" w:type="dxa"/>
            <w:vAlign w:val="center"/>
          </w:tcPr>
          <w:p>
            <w:pPr>
              <w:jc w:val="center"/>
              <w:rPr>
                <w:rFonts w:cs="Times New Roman"/>
                <w:sz w:val="21"/>
              </w:rPr>
            </w:pPr>
            <w:r>
              <w:rPr>
                <w:rFonts w:hint="eastAsia" w:cs="Times New Roman"/>
                <w:sz w:val="21"/>
              </w:rPr>
              <w:t>1个</w:t>
            </w:r>
          </w:p>
        </w:tc>
        <w:tc>
          <w:tcPr>
            <w:tcW w:w="2518" w:type="dxa"/>
            <w:vAlign w:val="center"/>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pPr>
              <w:jc w:val="center"/>
              <w:rPr>
                <w:rFonts w:cs="Times New Roman"/>
                <w:sz w:val="21"/>
              </w:rPr>
            </w:pPr>
            <w:r>
              <w:rPr>
                <w:rFonts w:hint="eastAsia" w:cs="Times New Roman"/>
                <w:sz w:val="21"/>
              </w:rPr>
              <w:t>2</w:t>
            </w:r>
          </w:p>
        </w:tc>
        <w:tc>
          <w:tcPr>
            <w:tcW w:w="1843" w:type="dxa"/>
          </w:tcPr>
          <w:p>
            <w:pPr>
              <w:jc w:val="left"/>
              <w:rPr>
                <w:rFonts w:cs="Times New Roman"/>
                <w:sz w:val="21"/>
              </w:rPr>
            </w:pPr>
            <w:r>
              <w:rPr>
                <w:rFonts w:hint="eastAsia" w:cs="Times New Roman"/>
                <w:sz w:val="21"/>
              </w:rPr>
              <w:t>手拉葫芦</w:t>
            </w:r>
          </w:p>
        </w:tc>
        <w:tc>
          <w:tcPr>
            <w:tcW w:w="2268" w:type="dxa"/>
          </w:tcPr>
          <w:p>
            <w:pPr>
              <w:jc w:val="left"/>
              <w:rPr>
                <w:rFonts w:cs="Times New Roman"/>
                <w:sz w:val="21"/>
              </w:rPr>
            </w:pPr>
            <w:r>
              <w:rPr>
                <w:rFonts w:hint="eastAsia" w:cs="Times New Roman"/>
                <w:sz w:val="21"/>
              </w:rPr>
              <w:t>15t</w:t>
            </w:r>
          </w:p>
        </w:tc>
        <w:tc>
          <w:tcPr>
            <w:tcW w:w="850" w:type="dxa"/>
          </w:tcPr>
          <w:p>
            <w:pPr>
              <w:jc w:val="center"/>
              <w:rPr>
                <w:rFonts w:cs="Times New Roman"/>
                <w:sz w:val="21"/>
              </w:rPr>
            </w:pPr>
            <w:r>
              <w:rPr>
                <w:rFonts w:hint="eastAsia" w:cs="Times New Roman"/>
                <w:sz w:val="21"/>
              </w:rPr>
              <w:t>1个</w:t>
            </w:r>
          </w:p>
        </w:tc>
        <w:tc>
          <w:tcPr>
            <w:tcW w:w="2518" w:type="dxa"/>
            <w:vAlign w:val="center"/>
          </w:tcPr>
          <w:p>
            <w:pPr>
              <w:jc w:val="center"/>
              <w:rPr>
                <w:rFonts w:hint="eastAsia" w:eastAsia="宋体" w:cs="Times New Roman"/>
                <w:sz w:val="21"/>
                <w:lang w:val="en-US" w:eastAsia="zh-CN"/>
              </w:rPr>
            </w:pPr>
            <w:r>
              <w:rPr>
                <w:rFonts w:hint="eastAsia" w:cs="Times New Roman"/>
                <w:sz w:val="21"/>
                <w:lang w:val="en-US" w:eastAsia="zh-CN"/>
              </w:rPr>
              <w:t>备用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pPr>
              <w:jc w:val="center"/>
              <w:rPr>
                <w:rFonts w:cs="Times New Roman"/>
                <w:sz w:val="21"/>
              </w:rPr>
            </w:pPr>
            <w:r>
              <w:rPr>
                <w:rFonts w:hint="eastAsia" w:cs="Times New Roman"/>
                <w:sz w:val="21"/>
              </w:rPr>
              <w:t>3</w:t>
            </w:r>
          </w:p>
        </w:tc>
        <w:tc>
          <w:tcPr>
            <w:tcW w:w="1843" w:type="dxa"/>
          </w:tcPr>
          <w:p>
            <w:pPr>
              <w:jc w:val="left"/>
              <w:rPr>
                <w:rFonts w:cs="Times New Roman"/>
                <w:sz w:val="21"/>
              </w:rPr>
            </w:pPr>
            <w:r>
              <w:rPr>
                <w:rFonts w:hint="eastAsia" w:cs="Times New Roman"/>
                <w:sz w:val="21"/>
              </w:rPr>
              <w:t>双眼扁平吊带</w:t>
            </w:r>
          </w:p>
        </w:tc>
        <w:tc>
          <w:tcPr>
            <w:tcW w:w="2268" w:type="dxa"/>
          </w:tcPr>
          <w:p>
            <w:pPr>
              <w:jc w:val="left"/>
              <w:rPr>
                <w:rFonts w:cs="Times New Roman"/>
                <w:sz w:val="21"/>
              </w:rPr>
            </w:pPr>
            <w:r>
              <w:rPr>
                <w:rFonts w:hint="eastAsia" w:cs="Times New Roman"/>
                <w:sz w:val="21"/>
              </w:rPr>
              <w:t>15t×12m（宽350mm）</w:t>
            </w:r>
          </w:p>
        </w:tc>
        <w:tc>
          <w:tcPr>
            <w:tcW w:w="850" w:type="dxa"/>
          </w:tcPr>
          <w:p>
            <w:pPr>
              <w:jc w:val="center"/>
              <w:rPr>
                <w:rFonts w:cs="Times New Roman"/>
                <w:sz w:val="21"/>
              </w:rPr>
            </w:pPr>
            <w:r>
              <w:rPr>
                <w:rFonts w:hint="eastAsia" w:cs="Times New Roman"/>
                <w:sz w:val="21"/>
              </w:rPr>
              <w:t>2根</w:t>
            </w:r>
          </w:p>
        </w:tc>
        <w:tc>
          <w:tcPr>
            <w:tcW w:w="2518" w:type="dxa"/>
            <w:vAlign w:val="center"/>
          </w:tcPr>
          <w:p>
            <w:pPr>
              <w:jc w:val="center"/>
              <w:rPr>
                <w:rFonts w:cs="Times New Roman"/>
                <w:sz w:val="21"/>
              </w:rPr>
            </w:pPr>
            <w:r>
              <w:rPr>
                <w:rFonts w:hint="eastAsia" w:cs="Times New Roman"/>
                <w:sz w:val="21"/>
              </w:rPr>
              <w:t>吊梁下直接接触叶片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pPr>
              <w:jc w:val="center"/>
              <w:rPr>
                <w:rFonts w:cs="Times New Roman"/>
                <w:sz w:val="21"/>
              </w:rPr>
            </w:pPr>
            <w:r>
              <w:rPr>
                <w:rFonts w:hint="eastAsia" w:cs="Times New Roman"/>
                <w:sz w:val="21"/>
              </w:rPr>
              <w:t>4</w:t>
            </w:r>
          </w:p>
        </w:tc>
        <w:tc>
          <w:tcPr>
            <w:tcW w:w="1843" w:type="dxa"/>
            <w:vAlign w:val="center"/>
          </w:tcPr>
          <w:p>
            <w:pPr>
              <w:jc w:val="left"/>
              <w:rPr>
                <w:rFonts w:cs="Times New Roman"/>
                <w:sz w:val="21"/>
              </w:rPr>
            </w:pPr>
            <w:r>
              <w:rPr>
                <w:rFonts w:hint="eastAsia" w:cs="Times New Roman"/>
                <w:sz w:val="21"/>
              </w:rPr>
              <w:t>双眼柔性圆吊带</w:t>
            </w:r>
          </w:p>
        </w:tc>
        <w:tc>
          <w:tcPr>
            <w:tcW w:w="2268" w:type="dxa"/>
            <w:vAlign w:val="center"/>
          </w:tcPr>
          <w:p>
            <w:pPr>
              <w:jc w:val="left"/>
              <w:rPr>
                <w:rFonts w:cs="Times New Roman"/>
                <w:sz w:val="21"/>
              </w:rPr>
            </w:pPr>
            <w:r>
              <w:rPr>
                <w:rFonts w:cs="Times New Roman"/>
                <w:sz w:val="21"/>
              </w:rPr>
              <w:t>15t×8m</w:t>
            </w:r>
          </w:p>
        </w:tc>
        <w:tc>
          <w:tcPr>
            <w:tcW w:w="850" w:type="dxa"/>
            <w:vAlign w:val="center"/>
          </w:tcPr>
          <w:p>
            <w:pPr>
              <w:jc w:val="center"/>
              <w:rPr>
                <w:rFonts w:cs="Times New Roman"/>
                <w:sz w:val="21"/>
              </w:rPr>
            </w:pPr>
            <w:r>
              <w:rPr>
                <w:rFonts w:hint="eastAsia" w:cs="Times New Roman"/>
                <w:sz w:val="21"/>
              </w:rPr>
              <w:t>2根</w:t>
            </w:r>
          </w:p>
        </w:tc>
        <w:tc>
          <w:tcPr>
            <w:tcW w:w="2518" w:type="dxa"/>
            <w:vAlign w:val="center"/>
          </w:tcPr>
          <w:p>
            <w:pPr>
              <w:jc w:val="center"/>
              <w:rPr>
                <w:rFonts w:cs="Times New Roman"/>
                <w:sz w:val="21"/>
              </w:rPr>
            </w:pPr>
            <w:r>
              <w:rPr>
                <w:rFonts w:hint="eastAsia" w:cs="Times New Roman"/>
                <w:sz w:val="21"/>
              </w:rPr>
              <w:t>吊梁上与吊车吊钩接触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pPr>
              <w:jc w:val="center"/>
              <w:rPr>
                <w:rFonts w:cs="Times New Roman"/>
                <w:sz w:val="21"/>
              </w:rPr>
            </w:pPr>
            <w:r>
              <w:rPr>
                <w:rFonts w:hint="eastAsia" w:cs="Times New Roman"/>
                <w:sz w:val="21"/>
              </w:rPr>
              <w:t>5</w:t>
            </w:r>
          </w:p>
        </w:tc>
        <w:tc>
          <w:tcPr>
            <w:tcW w:w="1843" w:type="dxa"/>
            <w:vAlign w:val="center"/>
          </w:tcPr>
          <w:p>
            <w:pPr>
              <w:jc w:val="left"/>
              <w:rPr>
                <w:rFonts w:cs="Times New Roman"/>
                <w:sz w:val="21"/>
              </w:rPr>
            </w:pPr>
            <w:r>
              <w:rPr>
                <w:rFonts w:hint="eastAsia" w:cs="Times New Roman"/>
                <w:sz w:val="21"/>
              </w:rPr>
              <w:t>卸扣</w:t>
            </w:r>
          </w:p>
        </w:tc>
        <w:tc>
          <w:tcPr>
            <w:tcW w:w="2268" w:type="dxa"/>
            <w:vAlign w:val="center"/>
          </w:tcPr>
          <w:p>
            <w:pPr>
              <w:jc w:val="left"/>
              <w:rPr>
                <w:rFonts w:cs="Times New Roman"/>
                <w:sz w:val="21"/>
              </w:rPr>
            </w:pPr>
            <w:r>
              <w:rPr>
                <w:rFonts w:cs="Times New Roman"/>
                <w:sz w:val="21"/>
              </w:rPr>
              <w:t>12t</w:t>
            </w:r>
          </w:p>
        </w:tc>
        <w:tc>
          <w:tcPr>
            <w:tcW w:w="850" w:type="dxa"/>
            <w:vAlign w:val="center"/>
          </w:tcPr>
          <w:p>
            <w:pPr>
              <w:jc w:val="center"/>
              <w:rPr>
                <w:rFonts w:cs="Times New Roman"/>
                <w:sz w:val="21"/>
              </w:rPr>
            </w:pPr>
            <w:r>
              <w:rPr>
                <w:rFonts w:hint="eastAsia" w:cs="Times New Roman"/>
                <w:sz w:val="21"/>
              </w:rPr>
              <w:t>4个</w:t>
            </w:r>
          </w:p>
        </w:tc>
        <w:tc>
          <w:tcPr>
            <w:tcW w:w="2518" w:type="dxa"/>
            <w:vAlign w:val="center"/>
          </w:tcPr>
          <w:p>
            <w:pPr>
              <w:jc w:val="center"/>
              <w:rPr>
                <w:rFonts w:cs="Times New Roman"/>
                <w:sz w:val="21"/>
              </w:rPr>
            </w:pPr>
            <w:r>
              <w:rPr>
                <w:rFonts w:hint="eastAsia" w:cs="Times New Roman"/>
                <w:sz w:val="21"/>
              </w:rPr>
              <w:t>借用2件17t卸扣</w:t>
            </w:r>
          </w:p>
        </w:tc>
      </w:tr>
    </w:tbl>
    <w:p>
      <w:pPr>
        <w:pStyle w:val="6"/>
        <w:spacing w:before="163"/>
      </w:pPr>
      <w:bookmarkStart w:id="105" w:name="_Toc4846"/>
      <w:bookmarkStart w:id="106" w:name="_Toc381619977"/>
      <w:bookmarkStart w:id="107" w:name="_Toc381618701"/>
      <w:bookmarkStart w:id="108" w:name="_Toc381108341"/>
      <w:r>
        <w:t>2.3.2 吊卸作业</w:t>
      </w:r>
      <w:bookmarkEnd w:id="105"/>
      <w:bookmarkEnd w:id="106"/>
      <w:bookmarkEnd w:id="107"/>
      <w:bookmarkEnd w:id="108"/>
    </w:p>
    <w:p>
      <w:pPr>
        <w:rPr>
          <w:b/>
        </w:rPr>
      </w:pPr>
      <w:r>
        <w:rPr>
          <w:rFonts w:hint="eastAsia"/>
          <w:b/>
        </w:rPr>
        <w:t>方案：用吊带吊</w:t>
      </w:r>
      <w:r>
        <w:rPr>
          <w:rFonts w:hint="eastAsia"/>
          <w:b/>
          <w:lang w:val="en-US" w:eastAsia="zh-CN"/>
        </w:rPr>
        <w:t>叶片标记位置</w:t>
      </w:r>
      <w:r>
        <w:rPr>
          <w:rFonts w:hint="eastAsia"/>
          <w:b/>
        </w:rPr>
        <w:t>。（见图</w:t>
      </w:r>
      <w:r>
        <w:rPr>
          <w:rFonts w:hint="eastAsia"/>
          <w:b/>
          <w:lang w:val="en-US" w:eastAsia="zh-CN"/>
        </w:rPr>
        <w:t>2-4</w:t>
      </w:r>
      <w:r>
        <w:rPr>
          <w:rFonts w:hint="eastAsia"/>
          <w:b/>
        </w:rPr>
        <w:t>）</w:t>
      </w:r>
    </w:p>
    <w:p>
      <w:pPr>
        <w:ind w:firstLine="480" w:firstLineChars="200"/>
        <w:rPr>
          <w:rFonts w:cs="Times New Roman"/>
          <w:kern w:val="0"/>
          <w:sz w:val="32"/>
          <w:szCs w:val="32"/>
        </w:rPr>
      </w:pPr>
      <w:r>
        <w:rPr>
          <w:rFonts w:cs="Times New Roman"/>
        </w:rPr>
        <w:t>吊卸前，</w:t>
      </w:r>
      <w:r>
        <w:rPr>
          <w:rFonts w:hint="eastAsia" w:cs="Times New Roman"/>
          <w:lang w:eastAsia="zh-CN"/>
        </w:rPr>
        <w:t>与叶片厂家人员确认起吊区域是否进行过加强防护，</w:t>
      </w:r>
      <w:r>
        <w:rPr>
          <w:rFonts w:cs="Times New Roman"/>
        </w:rPr>
        <w:t>依据叶片所标记吊点位置悬挂吊索具，叶片尖部</w:t>
      </w:r>
      <w:r>
        <w:rPr>
          <w:rFonts w:hint="eastAsia" w:cs="Times New Roman"/>
        </w:rPr>
        <w:t>做好防护措施</w:t>
      </w:r>
      <w:r>
        <w:rPr>
          <w:rFonts w:cs="Times New Roman"/>
        </w:rPr>
        <w:t>并在叶片存放工装上捆绑风绳，由专人负责牵引，防止因重心偏置造成的叶片损伤。确认准备工作完成后，吊车缓慢起吊，检查叶片重心位置，不允许偏载吊卸和非匀速提升叶片，否则叶片吊点可能承受过载冲击，导致叶片结构受损。如叶片重心偏置须重新调整吊点，直至叶片与地面基本水平方可起吊。吊卸过程中需小心谨慎，不得出现叶片碰撞损伤等现象。将叶片（或含运输工装）起吊一定高度，开走运输的车辆后，将叶片放置于指定位置。叶片吊装作业示意图如图</w:t>
      </w:r>
      <w:r>
        <w:rPr>
          <w:rFonts w:hint="eastAsia" w:cs="Times New Roman"/>
          <w:lang w:val="en-US" w:eastAsia="zh-CN"/>
        </w:rPr>
        <w:t>2-4</w:t>
      </w:r>
      <w:r>
        <w:rPr>
          <w:rFonts w:cs="Times New Roman"/>
        </w:rPr>
        <w:t>所示</w:t>
      </w:r>
      <w:r>
        <w:rPr>
          <w:rFonts w:hint="eastAsia" w:cs="Times New Roman"/>
          <w:lang w:eastAsia="zh-CN"/>
        </w:rPr>
        <w:t>：</w:t>
      </w:r>
    </w:p>
    <w:p>
      <w:pPr>
        <w:jc w:val="both"/>
        <w:rPr>
          <w:rFonts w:cs="Times New Roman"/>
        </w:rPr>
      </w:pPr>
      <w:r>
        <w:rPr>
          <w:rFonts w:hint="eastAsia" w:cs="Times New Roman"/>
          <w:lang w:val="en-US" w:eastAsia="zh-CN"/>
        </w:rPr>
        <w:t xml:space="preserve">    </w:t>
      </w:r>
      <w:r>
        <w:rPr>
          <w:rFonts w:cs="Times New Roman"/>
        </w:rPr>
        <w:drawing>
          <wp:inline distT="0" distB="0" distL="0" distR="0">
            <wp:extent cx="2517140" cy="1824990"/>
            <wp:effectExtent l="0" t="0" r="165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7140" cy="1824990"/>
                    </a:xfrm>
                    <a:prstGeom prst="rect">
                      <a:avLst/>
                    </a:prstGeom>
                  </pic:spPr>
                </pic:pic>
              </a:graphicData>
            </a:graphic>
          </wp:inline>
        </w:drawing>
      </w:r>
      <w:r>
        <w:rPr>
          <w:rFonts w:hint="eastAsia" w:cs="Times New Roman"/>
          <w:lang w:val="en-US" w:eastAsia="zh-CN"/>
        </w:rPr>
        <w:t xml:space="preserve"> </w:t>
      </w:r>
      <w:r>
        <w:rPr>
          <w:rFonts w:cs="Times New Roman"/>
        </w:rPr>
        <w:drawing>
          <wp:inline distT="0" distB="0" distL="0" distR="0">
            <wp:extent cx="2313305" cy="1824990"/>
            <wp:effectExtent l="0" t="0" r="10795" b="381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noChangeArrowheads="1"/>
                    </pic:cNvPicPr>
                  </pic:nvPicPr>
                  <pic:blipFill>
                    <a:blip r:embed="rId24" cstate="print"/>
                    <a:srcRect/>
                    <a:stretch>
                      <a:fillRect/>
                    </a:stretch>
                  </pic:blipFill>
                  <pic:spPr>
                    <a:xfrm>
                      <a:off x="0" y="0"/>
                      <a:ext cx="2313305" cy="1824990"/>
                    </a:xfrm>
                    <a:prstGeom prst="rect">
                      <a:avLst/>
                    </a:prstGeom>
                    <a:noFill/>
                    <a:ln w="9525">
                      <a:noFill/>
                      <a:miter lim="800000"/>
                      <a:headEnd/>
                      <a:tailEnd/>
                    </a:ln>
                  </pic:spPr>
                </pic:pic>
              </a:graphicData>
            </a:graphic>
          </wp:inline>
        </w:drawing>
      </w:r>
    </w:p>
    <w:p>
      <w:pPr>
        <w:ind w:firstLine="480"/>
        <w:jc w:val="center"/>
        <w:rPr>
          <w:rFonts w:cs="Times New Roman"/>
          <w:sz w:val="21"/>
        </w:rPr>
      </w:pPr>
      <w:r>
        <w:rPr>
          <w:rFonts w:cs="Times New Roman"/>
          <w:sz w:val="21"/>
        </w:rPr>
        <w:t>图</w:t>
      </w:r>
      <w:r>
        <w:rPr>
          <w:rFonts w:hint="eastAsia" w:cs="Times New Roman"/>
          <w:sz w:val="21"/>
          <w:lang w:val="en-US" w:eastAsia="zh-CN"/>
        </w:rPr>
        <w:t>2-4</w:t>
      </w:r>
      <w:r>
        <w:rPr>
          <w:rFonts w:cs="Times New Roman"/>
          <w:sz w:val="21"/>
        </w:rPr>
        <w:t xml:space="preserve"> 叶片吊卸作业示意图</w:t>
      </w:r>
    </w:p>
    <w:p>
      <w:pPr>
        <w:ind w:firstLine="480" w:firstLineChars="200"/>
        <w:rPr>
          <w:rFonts w:cs="Times New Roman"/>
          <w:sz w:val="21"/>
        </w:rPr>
      </w:pPr>
      <w:r>
        <w:rPr>
          <w:rFonts w:cs="Times New Roman"/>
        </w:rPr>
        <w:t>摆放叶片时应保证存放支架固定可靠，不允许出现叶片与地面接触。叶片存放时叶片长度方向应尽量保持与主风向一致，并采取相关固定措施固定于地面，同时叶片根部需采取防护措施，防止雨水及尘土侵入。</w:t>
      </w:r>
      <w:bookmarkStart w:id="109" w:name="_Toc311633123"/>
    </w:p>
    <w:p>
      <w:pPr>
        <w:pStyle w:val="5"/>
        <w:spacing w:before="163"/>
      </w:pPr>
      <w:bookmarkStart w:id="110" w:name="_Toc381618702"/>
      <w:bookmarkStart w:id="111" w:name="_Toc3191"/>
      <w:bookmarkStart w:id="112" w:name="_Toc381108342"/>
      <w:bookmarkStart w:id="113" w:name="_Toc381619978"/>
      <w:r>
        <w:t>2.</w:t>
      </w:r>
      <w:bookmarkEnd w:id="109"/>
      <w:r>
        <w:t>4塔筒吊卸</w:t>
      </w:r>
      <w:bookmarkEnd w:id="110"/>
      <w:bookmarkEnd w:id="111"/>
      <w:bookmarkEnd w:id="112"/>
      <w:bookmarkEnd w:id="113"/>
    </w:p>
    <w:p>
      <w:pPr>
        <w:pStyle w:val="6"/>
        <w:spacing w:before="163"/>
      </w:pPr>
      <w:bookmarkStart w:id="114" w:name="_Toc381619979"/>
      <w:bookmarkStart w:id="115" w:name="_Toc381108343"/>
      <w:bookmarkStart w:id="116" w:name="_Toc32720"/>
      <w:bookmarkStart w:id="117" w:name="_Toc381618703"/>
      <w:r>
        <w:t>2.4.1吊卸准备</w:t>
      </w:r>
      <w:bookmarkEnd w:id="114"/>
      <w:bookmarkEnd w:id="115"/>
      <w:bookmarkEnd w:id="116"/>
      <w:bookmarkEnd w:id="117"/>
    </w:p>
    <w:p>
      <w:pPr>
        <w:ind w:firstLine="480" w:firstLineChars="200"/>
        <w:rPr>
          <w:rFonts w:cs="Times New Roman"/>
        </w:rPr>
      </w:pPr>
      <w:r>
        <w:rPr>
          <w:rFonts w:cs="Times New Roman"/>
        </w:rPr>
        <w:t>保证存放场地平整</w:t>
      </w:r>
      <w:r>
        <w:rPr>
          <w:rFonts w:hint="eastAsia" w:cs="Times New Roman"/>
        </w:rPr>
        <w:t>、</w:t>
      </w:r>
      <w:r>
        <w:rPr>
          <w:rFonts w:cs="Times New Roman"/>
        </w:rPr>
        <w:t>坚实，存放塔筒用的枕木摆放到位</w:t>
      </w:r>
      <w:r>
        <w:rPr>
          <w:rFonts w:hint="eastAsia" w:cs="Times New Roman"/>
        </w:rPr>
        <w:t>(塔筒水平放置</w:t>
      </w:r>
      <w:r>
        <w:rPr>
          <w:rFonts w:hint="eastAsia" w:cs="Times New Roman"/>
          <w:lang w:eastAsia="zh-CN"/>
        </w:rPr>
        <w:t>：</w:t>
      </w:r>
      <w:r>
        <w:rPr>
          <w:rFonts w:hint="eastAsia" w:cs="Times New Roman"/>
        </w:rPr>
        <w:t>靠近塔筒法兰1米左右处的地方做支撑点，支撑点应稳固可靠，防止塔筒滚动。),使得塔筒低端距离地面200mm</w:t>
      </w:r>
      <w:r>
        <w:rPr>
          <w:rFonts w:cs="Times New Roman"/>
        </w:rPr>
        <w:t>。吊车、运输车辆到达指定位置。所有吊索具准备完毕，并且可靠性得到保证。塔筒吊卸所需吊索具如表</w:t>
      </w:r>
      <w:r>
        <w:rPr>
          <w:rFonts w:hint="eastAsia" w:cs="Times New Roman"/>
          <w:lang w:val="en-US" w:eastAsia="zh-CN"/>
        </w:rPr>
        <w:t>2-4</w:t>
      </w:r>
      <w:r>
        <w:rPr>
          <w:rFonts w:cs="Times New Roman"/>
        </w:rPr>
        <w:t>：</w:t>
      </w:r>
    </w:p>
    <w:p>
      <w:pPr>
        <w:jc w:val="center"/>
        <w:rPr>
          <w:rFonts w:cs="Times New Roman"/>
          <w:sz w:val="21"/>
        </w:rPr>
      </w:pPr>
      <w:r>
        <w:rPr>
          <w:rFonts w:cs="Times New Roman"/>
          <w:sz w:val="21"/>
        </w:rPr>
        <w:t>表</w:t>
      </w:r>
      <w:r>
        <w:rPr>
          <w:rFonts w:hint="eastAsia" w:cs="Times New Roman"/>
          <w:sz w:val="21"/>
          <w:lang w:val="en-US" w:eastAsia="zh-CN"/>
        </w:rPr>
        <w:t>2-4</w:t>
      </w:r>
      <w:r>
        <w:rPr>
          <w:rFonts w:hint="eastAsia" w:cs="Times New Roman"/>
          <w:sz w:val="21"/>
        </w:rPr>
        <w:t>“两点主吊”吊装方式塔筒</w:t>
      </w:r>
      <w:r>
        <w:rPr>
          <w:rFonts w:cs="Times New Roman"/>
          <w:sz w:val="21"/>
        </w:rPr>
        <w:t>吊索具清单</w:t>
      </w:r>
    </w:p>
    <w:tbl>
      <w:tblPr>
        <w:tblStyle w:val="34"/>
        <w:tblW w:w="97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3899"/>
        <w:gridCol w:w="1387"/>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vAlign w:val="center"/>
          </w:tcPr>
          <w:p>
            <w:pPr>
              <w:jc w:val="center"/>
              <w:rPr>
                <w:rFonts w:cs="Times New Roman"/>
                <w:sz w:val="21"/>
              </w:rPr>
            </w:pPr>
            <w:r>
              <w:rPr>
                <w:rFonts w:cs="Times New Roman"/>
                <w:sz w:val="21"/>
              </w:rPr>
              <w:t>名称</w:t>
            </w:r>
          </w:p>
        </w:tc>
        <w:tc>
          <w:tcPr>
            <w:tcW w:w="3899" w:type="dxa"/>
            <w:vAlign w:val="center"/>
          </w:tcPr>
          <w:p>
            <w:pPr>
              <w:jc w:val="center"/>
              <w:rPr>
                <w:rFonts w:cs="Times New Roman"/>
                <w:sz w:val="21"/>
              </w:rPr>
            </w:pPr>
            <w:r>
              <w:rPr>
                <w:rFonts w:cs="Times New Roman"/>
                <w:sz w:val="21"/>
              </w:rPr>
              <w:t>规格</w:t>
            </w:r>
          </w:p>
        </w:tc>
        <w:tc>
          <w:tcPr>
            <w:tcW w:w="1387" w:type="dxa"/>
            <w:vAlign w:val="center"/>
          </w:tcPr>
          <w:p>
            <w:pPr>
              <w:jc w:val="center"/>
              <w:rPr>
                <w:rFonts w:cs="Times New Roman"/>
                <w:sz w:val="21"/>
              </w:rPr>
            </w:pPr>
            <w:r>
              <w:rPr>
                <w:rFonts w:cs="Times New Roman"/>
                <w:sz w:val="21"/>
              </w:rPr>
              <w:t>数量</w:t>
            </w:r>
          </w:p>
        </w:tc>
        <w:tc>
          <w:tcPr>
            <w:tcW w:w="2180" w:type="dxa"/>
            <w:vAlign w:val="center"/>
          </w:tcPr>
          <w:p>
            <w:pPr>
              <w:jc w:val="center"/>
              <w:rPr>
                <w:rFonts w:cs="Times New Roman"/>
                <w:sz w:val="21"/>
              </w:rPr>
            </w:pPr>
            <w:r>
              <w:rPr>
                <w:rFonts w:cs="Times New Roman"/>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jc w:val="center"/>
        </w:trPr>
        <w:tc>
          <w:tcPr>
            <w:tcW w:w="2263" w:type="dxa"/>
            <w:vAlign w:val="center"/>
          </w:tcPr>
          <w:p>
            <w:pPr>
              <w:jc w:val="center"/>
              <w:rPr>
                <w:rFonts w:cs="Times New Roman"/>
                <w:sz w:val="21"/>
              </w:rPr>
            </w:pPr>
            <w:r>
              <w:rPr>
                <w:rFonts w:cs="Times New Roman"/>
                <w:sz w:val="21"/>
              </w:rPr>
              <w:t>法兰辅助吊板</w:t>
            </w:r>
          </w:p>
        </w:tc>
        <w:tc>
          <w:tcPr>
            <w:tcW w:w="3899" w:type="dxa"/>
            <w:vAlign w:val="center"/>
          </w:tcPr>
          <w:p>
            <w:pPr>
              <w:jc w:val="center"/>
              <w:rPr>
                <w:rFonts w:cs="Times New Roman"/>
                <w:sz w:val="21"/>
              </w:rPr>
            </w:pPr>
            <w:r>
              <w:rPr>
                <w:rFonts w:hint="eastAsia" w:cs="Times New Roman"/>
                <w:sz w:val="21"/>
              </w:rPr>
              <w:t>2</w:t>
            </w:r>
            <w:r>
              <w:rPr>
                <w:rFonts w:hint="eastAsia" w:cs="Times New Roman"/>
                <w:sz w:val="21"/>
                <w:lang w:val="en-US" w:eastAsia="zh-CN"/>
              </w:rPr>
              <w:t>.5</w:t>
            </w:r>
            <w:r>
              <w:rPr>
                <w:rFonts w:hint="eastAsia" w:cs="Times New Roman"/>
                <w:sz w:val="21"/>
              </w:rPr>
              <w:t>MW</w:t>
            </w:r>
          </w:p>
        </w:tc>
        <w:tc>
          <w:tcPr>
            <w:tcW w:w="1387" w:type="dxa"/>
            <w:vAlign w:val="center"/>
          </w:tcPr>
          <w:p>
            <w:pPr>
              <w:jc w:val="center"/>
              <w:rPr>
                <w:rFonts w:cs="Times New Roman"/>
                <w:sz w:val="21"/>
              </w:rPr>
            </w:pPr>
            <w:r>
              <w:rPr>
                <w:rFonts w:cs="Times New Roman"/>
                <w:sz w:val="21"/>
              </w:rPr>
              <w:t>4个</w:t>
            </w:r>
          </w:p>
        </w:tc>
        <w:tc>
          <w:tcPr>
            <w:tcW w:w="2180" w:type="dxa"/>
            <w:vAlign w:val="center"/>
          </w:tcPr>
          <w:p>
            <w:pPr>
              <w:jc w:val="center"/>
              <w:rPr>
                <w:rFonts w:cs="Times New Roman"/>
                <w:sz w:val="21"/>
              </w:rPr>
            </w:pPr>
            <w:r>
              <w:rPr>
                <w:rFonts w:hint="eastAsia" w:cs="Times New Roman"/>
                <w:sz w:val="21"/>
              </w:rPr>
              <w:t>法兰</w:t>
            </w:r>
            <w:r>
              <w:rPr>
                <w:rFonts w:cs="Times New Roman"/>
                <w:sz w:val="21"/>
              </w:rPr>
              <w:t>1、2、3、4</w:t>
            </w:r>
            <w:r>
              <w:rPr>
                <w:rFonts w:hint="eastAsia" w:cs="Times New Roman"/>
                <w:sz w:val="21"/>
                <w:lang w:eastAsia="zh-CN"/>
              </w:rPr>
              <w:t>、</w:t>
            </w:r>
            <w:r>
              <w:rPr>
                <w:rFonts w:hint="eastAsia" w:cs="Times New Roman"/>
                <w:sz w:val="21"/>
                <w:lang w:val="en-US" w:eastAsia="zh-CN"/>
              </w:rPr>
              <w:t>5</w:t>
            </w:r>
          </w:p>
          <w:p>
            <w:pPr>
              <w:jc w:val="center"/>
              <w:rPr>
                <w:rFonts w:cs="Times New Roman"/>
                <w:sz w:val="21"/>
              </w:rPr>
            </w:pPr>
            <w:r>
              <w:rPr>
                <w:rFonts w:cs="Times New Roman"/>
                <w:sz w:val="21"/>
              </w:rPr>
              <w:t>各一个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vAlign w:val="center"/>
          </w:tcPr>
          <w:p>
            <w:pPr>
              <w:jc w:val="center"/>
              <w:rPr>
                <w:rFonts w:cs="Times New Roman"/>
                <w:sz w:val="21"/>
              </w:rPr>
            </w:pPr>
            <w:r>
              <w:rPr>
                <w:rFonts w:cs="Times New Roman"/>
                <w:sz w:val="21"/>
              </w:rPr>
              <w:t>法兰主吊板</w:t>
            </w:r>
          </w:p>
        </w:tc>
        <w:tc>
          <w:tcPr>
            <w:tcW w:w="3899" w:type="dxa"/>
            <w:vAlign w:val="center"/>
          </w:tcPr>
          <w:p>
            <w:pPr>
              <w:jc w:val="center"/>
              <w:rPr>
                <w:rFonts w:cs="Times New Roman"/>
                <w:sz w:val="21"/>
              </w:rPr>
            </w:pPr>
            <w:r>
              <w:rPr>
                <w:rFonts w:hint="eastAsia" w:cs="Times New Roman"/>
                <w:sz w:val="21"/>
              </w:rPr>
              <w:t>2</w:t>
            </w:r>
            <w:r>
              <w:rPr>
                <w:rFonts w:hint="eastAsia" w:cs="Times New Roman"/>
                <w:sz w:val="21"/>
                <w:lang w:val="en-US" w:eastAsia="zh-CN"/>
              </w:rPr>
              <w:t>.5</w:t>
            </w:r>
            <w:r>
              <w:rPr>
                <w:rFonts w:hint="eastAsia" w:cs="Times New Roman"/>
                <w:sz w:val="21"/>
              </w:rPr>
              <w:t>MW</w:t>
            </w:r>
          </w:p>
        </w:tc>
        <w:tc>
          <w:tcPr>
            <w:tcW w:w="1387" w:type="dxa"/>
            <w:vAlign w:val="center"/>
          </w:tcPr>
          <w:p>
            <w:pPr>
              <w:jc w:val="center"/>
              <w:rPr>
                <w:rFonts w:cs="Times New Roman"/>
                <w:sz w:val="21"/>
              </w:rPr>
            </w:pPr>
            <w:r>
              <w:rPr>
                <w:rFonts w:hint="eastAsia" w:cs="Times New Roman"/>
                <w:sz w:val="21"/>
              </w:rPr>
              <w:t>8</w:t>
            </w:r>
            <w:r>
              <w:rPr>
                <w:rFonts w:cs="Times New Roman"/>
                <w:sz w:val="21"/>
              </w:rPr>
              <w:t>个</w:t>
            </w:r>
          </w:p>
        </w:tc>
        <w:tc>
          <w:tcPr>
            <w:tcW w:w="2180" w:type="dxa"/>
            <w:vAlign w:val="center"/>
          </w:tcPr>
          <w:p>
            <w:pPr>
              <w:jc w:val="center"/>
              <w:rPr>
                <w:rFonts w:cs="Times New Roman"/>
                <w:sz w:val="21"/>
              </w:rPr>
            </w:pPr>
            <w:r>
              <w:rPr>
                <w:rFonts w:hint="eastAsia" w:cs="Times New Roman"/>
                <w:sz w:val="21"/>
              </w:rPr>
              <w:t>法兰</w:t>
            </w:r>
            <w:r>
              <w:rPr>
                <w:rFonts w:cs="Times New Roman"/>
                <w:sz w:val="21"/>
              </w:rPr>
              <w:t>2、3、4</w:t>
            </w:r>
            <w:r>
              <w:rPr>
                <w:rFonts w:hint="eastAsia" w:cs="Times New Roman"/>
                <w:sz w:val="21"/>
              </w:rPr>
              <w:t>、5</w:t>
            </w:r>
            <w:r>
              <w:rPr>
                <w:rFonts w:hint="eastAsia" w:cs="Times New Roman"/>
                <w:sz w:val="21"/>
                <w:lang w:eastAsia="zh-CN"/>
              </w:rPr>
              <w:t>、</w:t>
            </w:r>
            <w:r>
              <w:rPr>
                <w:rFonts w:hint="eastAsia" w:cs="Times New Roman"/>
                <w:sz w:val="21"/>
                <w:lang w:val="en-US" w:eastAsia="zh-CN"/>
              </w:rPr>
              <w:t>6</w:t>
            </w:r>
          </w:p>
          <w:p>
            <w:pPr>
              <w:jc w:val="center"/>
              <w:rPr>
                <w:rFonts w:cs="Times New Roman"/>
                <w:sz w:val="21"/>
              </w:rPr>
            </w:pPr>
            <w:r>
              <w:rPr>
                <w:rFonts w:cs="Times New Roman"/>
                <w:sz w:val="21"/>
              </w:rPr>
              <w:t>各两个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vAlign w:val="center"/>
          </w:tcPr>
          <w:p>
            <w:pPr>
              <w:jc w:val="center"/>
              <w:rPr>
                <w:rFonts w:cs="Times New Roman"/>
                <w:sz w:val="21"/>
              </w:rPr>
            </w:pPr>
            <w:r>
              <w:rPr>
                <w:rFonts w:cs="Times New Roman"/>
                <w:sz w:val="21"/>
              </w:rPr>
              <w:t>卸扣</w:t>
            </w:r>
          </w:p>
        </w:tc>
        <w:tc>
          <w:tcPr>
            <w:tcW w:w="3899" w:type="dxa"/>
            <w:vAlign w:val="center"/>
          </w:tcPr>
          <w:p>
            <w:pPr>
              <w:jc w:val="center"/>
              <w:rPr>
                <w:rFonts w:cs="Times New Roman"/>
                <w:sz w:val="21"/>
              </w:rPr>
            </w:pPr>
            <w:r>
              <w:rPr>
                <w:rFonts w:hint="eastAsia" w:cs="Times New Roman"/>
                <w:sz w:val="21"/>
                <w:lang w:val="en-US" w:eastAsia="zh-CN"/>
              </w:rPr>
              <w:t>5</w:t>
            </w:r>
            <w:r>
              <w:rPr>
                <w:rFonts w:cs="Times New Roman"/>
                <w:sz w:val="21"/>
              </w:rPr>
              <w:t>5t</w:t>
            </w:r>
          </w:p>
        </w:tc>
        <w:tc>
          <w:tcPr>
            <w:tcW w:w="1387" w:type="dxa"/>
            <w:vAlign w:val="center"/>
          </w:tcPr>
          <w:p>
            <w:pPr>
              <w:jc w:val="center"/>
              <w:rPr>
                <w:rFonts w:cs="Times New Roman"/>
                <w:sz w:val="21"/>
              </w:rPr>
            </w:pPr>
            <w:r>
              <w:rPr>
                <w:rFonts w:hint="eastAsia" w:cs="Times New Roman"/>
                <w:sz w:val="21"/>
              </w:rPr>
              <w:t>3</w:t>
            </w:r>
            <w:r>
              <w:rPr>
                <w:rFonts w:cs="Times New Roman"/>
                <w:sz w:val="21"/>
              </w:rPr>
              <w:t>个</w:t>
            </w:r>
          </w:p>
        </w:tc>
        <w:tc>
          <w:tcPr>
            <w:tcW w:w="2180" w:type="dxa"/>
            <w:vAlign w:val="center"/>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vAlign w:val="center"/>
          </w:tcPr>
          <w:p>
            <w:pPr>
              <w:jc w:val="center"/>
              <w:rPr>
                <w:rFonts w:cs="Times New Roman"/>
                <w:sz w:val="21"/>
              </w:rPr>
            </w:pPr>
            <w:r>
              <w:rPr>
                <w:rFonts w:cs="Times New Roman"/>
                <w:sz w:val="21"/>
              </w:rPr>
              <w:t>双眼圆吊带</w:t>
            </w:r>
          </w:p>
        </w:tc>
        <w:tc>
          <w:tcPr>
            <w:tcW w:w="3899" w:type="dxa"/>
            <w:vAlign w:val="center"/>
          </w:tcPr>
          <w:p>
            <w:pPr>
              <w:jc w:val="center"/>
              <w:rPr>
                <w:rFonts w:cs="Times New Roman"/>
                <w:sz w:val="21"/>
              </w:rPr>
            </w:pPr>
            <w:r>
              <w:rPr>
                <w:rFonts w:cs="Times New Roman"/>
                <w:sz w:val="21"/>
              </w:rPr>
              <w:t>5</w:t>
            </w:r>
            <w:r>
              <w:rPr>
                <w:rFonts w:hint="eastAsia" w:cs="Times New Roman"/>
                <w:sz w:val="21"/>
              </w:rPr>
              <w:t>0</w:t>
            </w:r>
            <w:r>
              <w:rPr>
                <w:rFonts w:cs="Times New Roman"/>
                <w:sz w:val="21"/>
              </w:rPr>
              <w:t>t×6</w:t>
            </w:r>
            <w:r>
              <w:rPr>
                <w:rFonts w:hint="eastAsia" w:cs="Times New Roman"/>
                <w:sz w:val="21"/>
              </w:rPr>
              <w:t>.5</w:t>
            </w:r>
            <w:r>
              <w:rPr>
                <w:rFonts w:cs="Times New Roman"/>
                <w:sz w:val="21"/>
              </w:rPr>
              <w:t>m</w:t>
            </w:r>
          </w:p>
        </w:tc>
        <w:tc>
          <w:tcPr>
            <w:tcW w:w="1387" w:type="dxa"/>
            <w:vAlign w:val="center"/>
          </w:tcPr>
          <w:p>
            <w:pPr>
              <w:jc w:val="center"/>
              <w:rPr>
                <w:rFonts w:cs="Times New Roman"/>
                <w:sz w:val="21"/>
              </w:rPr>
            </w:pPr>
            <w:r>
              <w:rPr>
                <w:rFonts w:hint="eastAsia" w:cs="Times New Roman"/>
                <w:sz w:val="21"/>
              </w:rPr>
              <w:t>3</w:t>
            </w:r>
            <w:r>
              <w:rPr>
                <w:rFonts w:cs="Times New Roman"/>
                <w:sz w:val="21"/>
              </w:rPr>
              <w:t>根</w:t>
            </w:r>
          </w:p>
        </w:tc>
        <w:tc>
          <w:tcPr>
            <w:tcW w:w="2180" w:type="dxa"/>
            <w:vAlign w:val="center"/>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263" w:type="dxa"/>
            <w:vAlign w:val="center"/>
          </w:tcPr>
          <w:p>
            <w:pPr>
              <w:jc w:val="center"/>
              <w:rPr>
                <w:rFonts w:cs="Times New Roman"/>
                <w:sz w:val="21"/>
              </w:rPr>
            </w:pPr>
            <w:r>
              <w:rPr>
                <w:rFonts w:hint="eastAsia" w:cs="Times New Roman"/>
                <w:sz w:val="21"/>
              </w:rPr>
              <w:t>配套螺栓、螺母、垫片</w:t>
            </w:r>
          </w:p>
        </w:tc>
        <w:tc>
          <w:tcPr>
            <w:tcW w:w="3899" w:type="dxa"/>
            <w:vAlign w:val="center"/>
          </w:tcPr>
          <w:p>
            <w:pPr>
              <w:jc w:val="center"/>
              <w:rPr>
                <w:rFonts w:cs="Times New Roman"/>
                <w:sz w:val="21"/>
              </w:rPr>
            </w:pPr>
            <w:r>
              <w:rPr>
                <w:rFonts w:hint="eastAsia" w:cs="Times New Roman"/>
                <w:sz w:val="21"/>
              </w:rPr>
              <w:t>法兰2主吊板用</w:t>
            </w:r>
          </w:p>
        </w:tc>
        <w:tc>
          <w:tcPr>
            <w:tcW w:w="1387" w:type="dxa"/>
            <w:vAlign w:val="center"/>
          </w:tcPr>
          <w:p>
            <w:pPr>
              <w:jc w:val="center"/>
              <w:rPr>
                <w:rFonts w:hint="eastAsia" w:eastAsia="宋体" w:cs="Times New Roman"/>
                <w:sz w:val="21"/>
                <w:lang w:eastAsia="zh-CN"/>
              </w:rPr>
            </w:pPr>
            <w:r>
              <w:rPr>
                <w:rFonts w:hint="eastAsia" w:cs="Times New Roman"/>
                <w:sz w:val="21"/>
                <w:lang w:val="en-US" w:eastAsia="zh-CN"/>
              </w:rPr>
              <w:t>会签附图</w:t>
            </w:r>
          </w:p>
        </w:tc>
        <w:tc>
          <w:tcPr>
            <w:tcW w:w="2180" w:type="dxa"/>
            <w:vAlign w:val="center"/>
          </w:tcPr>
          <w:p>
            <w:pPr>
              <w:jc w:val="center"/>
              <w:rPr>
                <w:rFonts w:cs="Times New Roman"/>
                <w:sz w:val="21"/>
              </w:rPr>
            </w:pPr>
            <w:r>
              <w:rPr>
                <w:rFonts w:hint="eastAsia" w:cs="Times New Roman"/>
                <w:sz w:val="21"/>
              </w:rPr>
              <w:t>法兰2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263" w:type="dxa"/>
            <w:vAlign w:val="center"/>
          </w:tcPr>
          <w:p>
            <w:pPr>
              <w:jc w:val="center"/>
              <w:rPr>
                <w:rFonts w:cs="Times New Roman"/>
                <w:sz w:val="21"/>
              </w:rPr>
            </w:pPr>
            <w:r>
              <w:rPr>
                <w:rFonts w:hint="eastAsia" w:cs="Times New Roman"/>
                <w:sz w:val="21"/>
              </w:rPr>
              <w:t>配套螺栓、螺母、垫片</w:t>
            </w:r>
          </w:p>
        </w:tc>
        <w:tc>
          <w:tcPr>
            <w:tcW w:w="3899" w:type="dxa"/>
            <w:vAlign w:val="center"/>
          </w:tcPr>
          <w:p>
            <w:pPr>
              <w:jc w:val="center"/>
              <w:rPr>
                <w:rFonts w:cs="Times New Roman"/>
                <w:sz w:val="21"/>
              </w:rPr>
            </w:pPr>
            <w:r>
              <w:rPr>
                <w:rFonts w:hint="eastAsia" w:cs="Times New Roman"/>
                <w:sz w:val="21"/>
              </w:rPr>
              <w:t>法兰3主吊板用</w:t>
            </w:r>
          </w:p>
        </w:tc>
        <w:tc>
          <w:tcPr>
            <w:tcW w:w="1387" w:type="dxa"/>
            <w:vAlign w:val="center"/>
          </w:tcPr>
          <w:p>
            <w:pPr>
              <w:jc w:val="center"/>
              <w:rPr>
                <w:rFonts w:cs="Times New Roman"/>
                <w:sz w:val="21"/>
              </w:rPr>
            </w:pPr>
            <w:r>
              <w:rPr>
                <w:rFonts w:hint="eastAsia" w:cs="Times New Roman"/>
                <w:sz w:val="21"/>
                <w:lang w:val="en-US" w:eastAsia="zh-CN"/>
              </w:rPr>
              <w:t>会签附图</w:t>
            </w:r>
          </w:p>
        </w:tc>
        <w:tc>
          <w:tcPr>
            <w:tcW w:w="2180" w:type="dxa"/>
            <w:vAlign w:val="center"/>
          </w:tcPr>
          <w:p>
            <w:pPr>
              <w:jc w:val="center"/>
              <w:rPr>
                <w:rFonts w:cs="Times New Roman"/>
                <w:sz w:val="21"/>
              </w:rPr>
            </w:pPr>
            <w:r>
              <w:rPr>
                <w:rFonts w:hint="eastAsia" w:cs="Times New Roman"/>
                <w:sz w:val="21"/>
              </w:rPr>
              <w:t>法兰3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263" w:type="dxa"/>
            <w:vAlign w:val="center"/>
          </w:tcPr>
          <w:p>
            <w:pPr>
              <w:jc w:val="center"/>
              <w:rPr>
                <w:rFonts w:cs="Times New Roman"/>
                <w:sz w:val="21"/>
              </w:rPr>
            </w:pPr>
            <w:r>
              <w:rPr>
                <w:rFonts w:hint="eastAsia" w:cs="Times New Roman"/>
                <w:sz w:val="21"/>
              </w:rPr>
              <w:t>配套螺栓、螺母、垫片</w:t>
            </w:r>
          </w:p>
        </w:tc>
        <w:tc>
          <w:tcPr>
            <w:tcW w:w="3899" w:type="dxa"/>
            <w:vAlign w:val="center"/>
          </w:tcPr>
          <w:p>
            <w:pPr>
              <w:jc w:val="center"/>
              <w:rPr>
                <w:rFonts w:cs="Times New Roman"/>
                <w:sz w:val="21"/>
              </w:rPr>
            </w:pPr>
            <w:r>
              <w:rPr>
                <w:rFonts w:hint="eastAsia" w:cs="Times New Roman"/>
                <w:sz w:val="21"/>
              </w:rPr>
              <w:t>法兰4主吊板用</w:t>
            </w:r>
          </w:p>
        </w:tc>
        <w:tc>
          <w:tcPr>
            <w:tcW w:w="1387" w:type="dxa"/>
            <w:vAlign w:val="center"/>
          </w:tcPr>
          <w:p>
            <w:pPr>
              <w:jc w:val="center"/>
              <w:rPr>
                <w:rFonts w:cs="Times New Roman"/>
                <w:sz w:val="21"/>
              </w:rPr>
            </w:pPr>
            <w:r>
              <w:rPr>
                <w:rFonts w:hint="eastAsia" w:cs="Times New Roman"/>
                <w:sz w:val="21"/>
                <w:lang w:val="en-US" w:eastAsia="zh-CN"/>
              </w:rPr>
              <w:t>会签附图</w:t>
            </w:r>
          </w:p>
        </w:tc>
        <w:tc>
          <w:tcPr>
            <w:tcW w:w="2180" w:type="dxa"/>
            <w:vAlign w:val="center"/>
          </w:tcPr>
          <w:p>
            <w:pPr>
              <w:jc w:val="center"/>
              <w:rPr>
                <w:rFonts w:cs="Times New Roman"/>
                <w:sz w:val="21"/>
              </w:rPr>
            </w:pPr>
            <w:r>
              <w:rPr>
                <w:rFonts w:hint="eastAsia" w:cs="Times New Roman"/>
                <w:sz w:val="21"/>
              </w:rPr>
              <w:t>法兰4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263" w:type="dxa"/>
            <w:vAlign w:val="center"/>
          </w:tcPr>
          <w:p>
            <w:pPr>
              <w:jc w:val="center"/>
              <w:rPr>
                <w:rFonts w:cs="Times New Roman"/>
                <w:sz w:val="21"/>
              </w:rPr>
            </w:pPr>
            <w:r>
              <w:rPr>
                <w:rFonts w:hint="eastAsia" w:cs="Times New Roman"/>
                <w:sz w:val="21"/>
              </w:rPr>
              <w:t>配套螺栓、螺母、垫片</w:t>
            </w:r>
          </w:p>
        </w:tc>
        <w:tc>
          <w:tcPr>
            <w:tcW w:w="3899" w:type="dxa"/>
            <w:vAlign w:val="center"/>
          </w:tcPr>
          <w:p>
            <w:pPr>
              <w:jc w:val="center"/>
              <w:rPr>
                <w:rFonts w:cs="Times New Roman"/>
                <w:sz w:val="21"/>
              </w:rPr>
            </w:pPr>
            <w:r>
              <w:rPr>
                <w:rFonts w:hint="eastAsia" w:cs="Times New Roman"/>
                <w:sz w:val="21"/>
              </w:rPr>
              <w:t>法兰5主吊板用</w:t>
            </w:r>
          </w:p>
        </w:tc>
        <w:tc>
          <w:tcPr>
            <w:tcW w:w="1387" w:type="dxa"/>
            <w:vAlign w:val="center"/>
          </w:tcPr>
          <w:p>
            <w:pPr>
              <w:jc w:val="center"/>
              <w:rPr>
                <w:rFonts w:cs="Times New Roman"/>
                <w:sz w:val="21"/>
              </w:rPr>
            </w:pPr>
            <w:r>
              <w:rPr>
                <w:rFonts w:hint="eastAsia" w:cs="Times New Roman"/>
                <w:sz w:val="21"/>
                <w:lang w:val="en-US" w:eastAsia="zh-CN"/>
              </w:rPr>
              <w:t>会签附图</w:t>
            </w:r>
          </w:p>
        </w:tc>
        <w:tc>
          <w:tcPr>
            <w:tcW w:w="2180" w:type="dxa"/>
            <w:vAlign w:val="center"/>
          </w:tcPr>
          <w:p>
            <w:pPr>
              <w:jc w:val="center"/>
              <w:rPr>
                <w:rFonts w:cs="Times New Roman"/>
                <w:sz w:val="21"/>
              </w:rPr>
            </w:pPr>
            <w:r>
              <w:rPr>
                <w:rFonts w:hint="eastAsia" w:cs="Times New Roman"/>
                <w:sz w:val="21"/>
              </w:rPr>
              <w:t>法兰5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263" w:type="dxa"/>
            <w:vAlign w:val="center"/>
          </w:tcPr>
          <w:p>
            <w:pPr>
              <w:jc w:val="center"/>
              <w:rPr>
                <w:rFonts w:hint="eastAsia" w:cs="Times New Roman"/>
                <w:sz w:val="21"/>
              </w:rPr>
            </w:pPr>
            <w:r>
              <w:rPr>
                <w:rFonts w:hint="eastAsia" w:cs="Times New Roman"/>
                <w:sz w:val="21"/>
              </w:rPr>
              <w:t>配套螺栓、螺母、垫片</w:t>
            </w:r>
          </w:p>
        </w:tc>
        <w:tc>
          <w:tcPr>
            <w:tcW w:w="3899" w:type="dxa"/>
            <w:vAlign w:val="center"/>
          </w:tcPr>
          <w:p>
            <w:pPr>
              <w:jc w:val="center"/>
              <w:rPr>
                <w:rFonts w:hint="eastAsia" w:cs="Times New Roman"/>
                <w:sz w:val="21"/>
              </w:rPr>
            </w:pPr>
            <w:r>
              <w:rPr>
                <w:rFonts w:hint="eastAsia" w:cs="Times New Roman"/>
                <w:sz w:val="21"/>
              </w:rPr>
              <w:t>法兰</w:t>
            </w:r>
            <w:r>
              <w:rPr>
                <w:rFonts w:hint="eastAsia" w:cs="Times New Roman"/>
                <w:sz w:val="21"/>
                <w:lang w:val="en-US" w:eastAsia="zh-CN"/>
              </w:rPr>
              <w:t>6</w:t>
            </w:r>
            <w:r>
              <w:rPr>
                <w:rFonts w:hint="eastAsia" w:cs="Times New Roman"/>
                <w:sz w:val="21"/>
              </w:rPr>
              <w:t>主吊板用</w:t>
            </w:r>
          </w:p>
        </w:tc>
        <w:tc>
          <w:tcPr>
            <w:tcW w:w="1387" w:type="dxa"/>
            <w:vAlign w:val="center"/>
          </w:tcPr>
          <w:p>
            <w:pPr>
              <w:jc w:val="center"/>
              <w:rPr>
                <w:rFonts w:cs="Times New Roman"/>
                <w:sz w:val="21"/>
              </w:rPr>
            </w:pPr>
            <w:r>
              <w:rPr>
                <w:rFonts w:hint="eastAsia" w:cs="Times New Roman"/>
                <w:sz w:val="21"/>
                <w:lang w:val="en-US" w:eastAsia="zh-CN"/>
              </w:rPr>
              <w:t>会签附图</w:t>
            </w:r>
          </w:p>
        </w:tc>
        <w:tc>
          <w:tcPr>
            <w:tcW w:w="2180" w:type="dxa"/>
            <w:vAlign w:val="center"/>
          </w:tcPr>
          <w:p>
            <w:pPr>
              <w:jc w:val="center"/>
              <w:rPr>
                <w:rFonts w:hint="eastAsia" w:cs="Times New Roman"/>
                <w:sz w:val="21"/>
              </w:rPr>
            </w:pPr>
            <w:r>
              <w:rPr>
                <w:rFonts w:hint="eastAsia" w:cs="Times New Roman"/>
                <w:sz w:val="21"/>
              </w:rPr>
              <w:t>法兰</w:t>
            </w:r>
            <w:r>
              <w:rPr>
                <w:rFonts w:hint="eastAsia" w:cs="Times New Roman"/>
                <w:sz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263" w:type="dxa"/>
            <w:vAlign w:val="center"/>
          </w:tcPr>
          <w:p>
            <w:pPr>
              <w:jc w:val="center"/>
              <w:rPr>
                <w:rFonts w:cs="Times New Roman"/>
                <w:sz w:val="21"/>
              </w:rPr>
            </w:pPr>
            <w:r>
              <w:rPr>
                <w:rFonts w:hint="eastAsia" w:cs="Times New Roman"/>
                <w:sz w:val="21"/>
              </w:rPr>
              <w:t>配套螺栓、螺母、垫片</w:t>
            </w:r>
          </w:p>
        </w:tc>
        <w:tc>
          <w:tcPr>
            <w:tcW w:w="3899" w:type="dxa"/>
            <w:vAlign w:val="center"/>
          </w:tcPr>
          <w:p>
            <w:pPr>
              <w:jc w:val="center"/>
              <w:rPr>
                <w:rFonts w:cs="Times New Roman"/>
                <w:sz w:val="21"/>
              </w:rPr>
            </w:pPr>
            <w:r>
              <w:rPr>
                <w:rFonts w:hint="eastAsia" w:cs="Times New Roman"/>
                <w:sz w:val="21"/>
              </w:rPr>
              <w:t>法兰1、法兰2、法兰3、法兰4、法兰</w:t>
            </w:r>
            <w:r>
              <w:rPr>
                <w:rFonts w:hint="eastAsia" w:cs="Times New Roman"/>
                <w:sz w:val="21"/>
                <w:lang w:val="en-US" w:eastAsia="zh-CN"/>
              </w:rPr>
              <w:t>5</w:t>
            </w:r>
          </w:p>
          <w:p>
            <w:pPr>
              <w:jc w:val="center"/>
              <w:rPr>
                <w:rFonts w:cs="Times New Roman"/>
                <w:sz w:val="21"/>
              </w:rPr>
            </w:pPr>
            <w:r>
              <w:rPr>
                <w:rFonts w:hint="eastAsia" w:cs="Times New Roman"/>
                <w:sz w:val="21"/>
              </w:rPr>
              <w:t>辅助吊板用</w:t>
            </w:r>
          </w:p>
        </w:tc>
        <w:tc>
          <w:tcPr>
            <w:tcW w:w="1387" w:type="dxa"/>
            <w:vAlign w:val="center"/>
          </w:tcPr>
          <w:p>
            <w:pPr>
              <w:jc w:val="center"/>
              <w:rPr>
                <w:rFonts w:cs="Times New Roman"/>
                <w:sz w:val="21"/>
              </w:rPr>
            </w:pPr>
            <w:r>
              <w:rPr>
                <w:rFonts w:hint="eastAsia" w:cs="Times New Roman"/>
                <w:sz w:val="21"/>
              </w:rPr>
              <w:t>法兰1（8套）其余各4套</w:t>
            </w:r>
          </w:p>
        </w:tc>
        <w:tc>
          <w:tcPr>
            <w:tcW w:w="2180" w:type="dxa"/>
            <w:vAlign w:val="center"/>
          </w:tcPr>
          <w:p>
            <w:pPr>
              <w:rPr>
                <w:rFonts w:cs="Times New Roman"/>
                <w:sz w:val="21"/>
              </w:rPr>
            </w:pPr>
            <w:r>
              <w:rPr>
                <w:rFonts w:hint="eastAsia" w:cs="Times New Roman"/>
                <w:sz w:val="21"/>
              </w:rPr>
              <w:t>法兰1、2、3、4</w:t>
            </w:r>
            <w:r>
              <w:rPr>
                <w:rFonts w:hint="eastAsia" w:cs="Times New Roman"/>
                <w:sz w:val="21"/>
                <w:lang w:eastAsia="zh-CN"/>
              </w:rPr>
              <w:t>、</w:t>
            </w:r>
            <w:r>
              <w:rPr>
                <w:rFonts w:hint="eastAsia" w:cs="Times New Roman"/>
                <w:sz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263" w:type="dxa"/>
            <w:vAlign w:val="center"/>
          </w:tcPr>
          <w:p>
            <w:pPr>
              <w:jc w:val="center"/>
              <w:rPr>
                <w:rFonts w:cs="Times New Roman"/>
                <w:sz w:val="21"/>
              </w:rPr>
            </w:pPr>
            <w:r>
              <w:rPr>
                <w:rFonts w:hint="eastAsia" w:cs="Times New Roman"/>
                <w:sz w:val="21"/>
              </w:rPr>
              <w:t>力矩扳手</w:t>
            </w:r>
          </w:p>
        </w:tc>
        <w:tc>
          <w:tcPr>
            <w:tcW w:w="3899" w:type="dxa"/>
            <w:vAlign w:val="center"/>
          </w:tcPr>
          <w:p>
            <w:pPr>
              <w:jc w:val="center"/>
              <w:rPr>
                <w:rFonts w:cs="Times New Roman"/>
                <w:sz w:val="21"/>
              </w:rPr>
            </w:pPr>
            <w:r>
              <w:rPr>
                <w:rFonts w:hint="eastAsia" w:cs="Times New Roman"/>
                <w:sz w:val="21"/>
              </w:rPr>
              <w:t>1000N.m  3/4吋</w:t>
            </w:r>
          </w:p>
        </w:tc>
        <w:tc>
          <w:tcPr>
            <w:tcW w:w="1387" w:type="dxa"/>
            <w:vAlign w:val="center"/>
          </w:tcPr>
          <w:p>
            <w:pPr>
              <w:jc w:val="center"/>
              <w:rPr>
                <w:rFonts w:cs="Times New Roman"/>
                <w:sz w:val="21"/>
              </w:rPr>
            </w:pPr>
            <w:r>
              <w:rPr>
                <w:rFonts w:hint="eastAsia" w:cs="Times New Roman"/>
                <w:sz w:val="21"/>
              </w:rPr>
              <w:t>1把</w:t>
            </w:r>
          </w:p>
        </w:tc>
        <w:tc>
          <w:tcPr>
            <w:tcW w:w="2180" w:type="dxa"/>
            <w:vAlign w:val="center"/>
          </w:tcPr>
          <w:p>
            <w:pPr>
              <w:jc w:val="center"/>
              <w:rPr>
                <w:rFonts w:cs="Times New Roman"/>
                <w:sz w:val="21"/>
              </w:rPr>
            </w:pPr>
            <w:r>
              <w:rPr>
                <w:rFonts w:hint="eastAsia" w:cs="Times New Roman"/>
                <w:sz w:val="21"/>
              </w:rPr>
              <w:t>上紧连接螺栓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263" w:type="dxa"/>
            <w:vAlign w:val="center"/>
          </w:tcPr>
          <w:p>
            <w:pPr>
              <w:jc w:val="center"/>
              <w:rPr>
                <w:rFonts w:cs="Times New Roman"/>
                <w:sz w:val="21"/>
              </w:rPr>
            </w:pPr>
            <w:r>
              <w:rPr>
                <w:rFonts w:hint="eastAsia" w:cs="Times New Roman"/>
                <w:sz w:val="21"/>
              </w:rPr>
              <w:t>套筒</w:t>
            </w:r>
          </w:p>
        </w:tc>
        <w:tc>
          <w:tcPr>
            <w:tcW w:w="3899" w:type="dxa"/>
            <w:vAlign w:val="center"/>
          </w:tcPr>
          <w:p>
            <w:pPr>
              <w:jc w:val="center"/>
              <w:rPr>
                <w:rFonts w:cs="Times New Roman"/>
                <w:sz w:val="21"/>
              </w:rPr>
            </w:pPr>
            <w:r>
              <w:rPr>
                <w:rFonts w:hint="eastAsia" w:cs="Times New Roman"/>
                <w:sz w:val="21"/>
              </w:rPr>
              <w:t>1吋S</w:t>
            </w:r>
            <w:r>
              <w:rPr>
                <w:rFonts w:hint="eastAsia" w:cs="Times New Roman"/>
                <w:sz w:val="21"/>
                <w:lang w:val="en-US" w:eastAsia="zh-CN"/>
              </w:rPr>
              <w:t>85</w:t>
            </w:r>
            <w:r>
              <w:rPr>
                <w:rFonts w:hint="eastAsia" w:cs="Times New Roman"/>
                <w:sz w:val="21"/>
              </w:rPr>
              <w:t>、3/4吋S</w:t>
            </w:r>
            <w:r>
              <w:rPr>
                <w:rFonts w:hint="eastAsia" w:cs="Times New Roman"/>
                <w:sz w:val="21"/>
                <w:lang w:val="en-US" w:eastAsia="zh-CN"/>
              </w:rPr>
              <w:t>65</w:t>
            </w:r>
            <w:r>
              <w:rPr>
                <w:rFonts w:hint="eastAsia" w:cs="Times New Roman"/>
                <w:sz w:val="21"/>
                <w:lang w:eastAsia="zh-CN"/>
              </w:rPr>
              <w:t>、</w:t>
            </w:r>
            <w:r>
              <w:rPr>
                <w:rFonts w:hint="eastAsia" w:cs="Times New Roman"/>
                <w:sz w:val="21"/>
              </w:rPr>
              <w:t>3/4吋S</w:t>
            </w:r>
            <w:r>
              <w:rPr>
                <w:rFonts w:hint="eastAsia" w:cs="Times New Roman"/>
                <w:sz w:val="21"/>
                <w:lang w:val="en-US" w:eastAsia="zh-CN"/>
              </w:rPr>
              <w:t>55</w:t>
            </w:r>
          </w:p>
        </w:tc>
        <w:tc>
          <w:tcPr>
            <w:tcW w:w="1387" w:type="dxa"/>
            <w:vAlign w:val="center"/>
          </w:tcPr>
          <w:p>
            <w:pPr>
              <w:jc w:val="center"/>
              <w:rPr>
                <w:rFonts w:cs="Times New Roman"/>
                <w:sz w:val="21"/>
              </w:rPr>
            </w:pPr>
            <w:r>
              <w:rPr>
                <w:rFonts w:hint="eastAsia" w:cs="Times New Roman"/>
                <w:sz w:val="21"/>
              </w:rPr>
              <w:t>各1个</w:t>
            </w:r>
          </w:p>
        </w:tc>
        <w:tc>
          <w:tcPr>
            <w:tcW w:w="2180" w:type="dxa"/>
            <w:vAlign w:val="center"/>
          </w:tcPr>
          <w:p>
            <w:pPr>
              <w:jc w:val="center"/>
              <w:rPr>
                <w:rFonts w:cs="Times New Roman"/>
                <w:sz w:val="21"/>
              </w:rPr>
            </w:pPr>
            <w:bookmarkStart w:id="118" w:name="OLE_LINK2"/>
            <w:bookmarkStart w:id="119" w:name="OLE_LINK1"/>
            <w:r>
              <w:rPr>
                <w:rFonts w:hint="eastAsia" w:cs="Times New Roman"/>
                <w:sz w:val="21"/>
              </w:rPr>
              <w:t>上紧连接螺栓</w:t>
            </w:r>
            <w:bookmarkEnd w:id="118"/>
            <w:bookmarkEnd w:id="1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263" w:type="dxa"/>
            <w:vAlign w:val="center"/>
          </w:tcPr>
          <w:p>
            <w:pPr>
              <w:jc w:val="center"/>
              <w:rPr>
                <w:rFonts w:cs="Times New Roman"/>
                <w:sz w:val="21"/>
              </w:rPr>
            </w:pPr>
            <w:r>
              <w:rPr>
                <w:rFonts w:hint="eastAsia" w:cs="Times New Roman"/>
                <w:sz w:val="21"/>
              </w:rPr>
              <w:t>开口扳手</w:t>
            </w:r>
          </w:p>
        </w:tc>
        <w:tc>
          <w:tcPr>
            <w:tcW w:w="3899" w:type="dxa"/>
            <w:vAlign w:val="center"/>
          </w:tcPr>
          <w:p>
            <w:pPr>
              <w:jc w:val="center"/>
              <w:rPr>
                <w:rFonts w:cs="Times New Roman"/>
                <w:sz w:val="21"/>
              </w:rPr>
            </w:pPr>
            <w:r>
              <w:rPr>
                <w:rFonts w:hint="eastAsia" w:cs="Times New Roman"/>
                <w:sz w:val="21"/>
              </w:rPr>
              <w:t>S</w:t>
            </w:r>
            <w:r>
              <w:rPr>
                <w:rFonts w:hint="eastAsia" w:cs="Times New Roman"/>
                <w:sz w:val="21"/>
                <w:lang w:val="en-US" w:eastAsia="zh-CN"/>
              </w:rPr>
              <w:t>55</w:t>
            </w:r>
            <w:r>
              <w:rPr>
                <w:rFonts w:hint="eastAsia" w:cs="Times New Roman"/>
                <w:sz w:val="21"/>
              </w:rPr>
              <w:t>、S</w:t>
            </w:r>
            <w:r>
              <w:rPr>
                <w:rFonts w:hint="eastAsia" w:cs="Times New Roman"/>
                <w:sz w:val="21"/>
                <w:lang w:val="en-US" w:eastAsia="zh-CN"/>
              </w:rPr>
              <w:t>65</w:t>
            </w:r>
            <w:r>
              <w:rPr>
                <w:rFonts w:hint="eastAsia" w:cs="Times New Roman"/>
                <w:sz w:val="21"/>
              </w:rPr>
              <w:t>、S</w:t>
            </w:r>
            <w:r>
              <w:rPr>
                <w:rFonts w:hint="eastAsia" w:cs="Times New Roman"/>
                <w:sz w:val="21"/>
                <w:lang w:val="en-US" w:eastAsia="zh-CN"/>
              </w:rPr>
              <w:t>85</w:t>
            </w:r>
          </w:p>
        </w:tc>
        <w:tc>
          <w:tcPr>
            <w:tcW w:w="1387" w:type="dxa"/>
            <w:vAlign w:val="center"/>
          </w:tcPr>
          <w:p>
            <w:pPr>
              <w:jc w:val="center"/>
              <w:rPr>
                <w:rFonts w:cs="Times New Roman"/>
                <w:sz w:val="21"/>
              </w:rPr>
            </w:pPr>
            <w:r>
              <w:rPr>
                <w:rFonts w:hint="eastAsia" w:cs="Times New Roman"/>
                <w:sz w:val="21"/>
              </w:rPr>
              <w:t>各1把</w:t>
            </w:r>
          </w:p>
        </w:tc>
        <w:tc>
          <w:tcPr>
            <w:tcW w:w="2180" w:type="dxa"/>
            <w:vAlign w:val="center"/>
          </w:tcPr>
          <w:p>
            <w:pPr>
              <w:jc w:val="center"/>
              <w:rPr>
                <w:rFonts w:cs="Times New Roman"/>
                <w:sz w:val="21"/>
              </w:rPr>
            </w:pPr>
            <w:r>
              <w:rPr>
                <w:rFonts w:hint="eastAsia" w:cs="Times New Roman"/>
                <w:sz w:val="21"/>
              </w:rPr>
              <w:t>上紧连接螺栓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263" w:type="dxa"/>
            <w:vAlign w:val="center"/>
          </w:tcPr>
          <w:p>
            <w:pPr>
              <w:jc w:val="center"/>
              <w:rPr>
                <w:rFonts w:cs="Times New Roman"/>
                <w:sz w:val="21"/>
              </w:rPr>
            </w:pPr>
            <w:r>
              <w:rPr>
                <w:rFonts w:hint="eastAsia" w:cs="Times New Roman"/>
                <w:sz w:val="21"/>
              </w:rPr>
              <w:t>转接头</w:t>
            </w:r>
          </w:p>
        </w:tc>
        <w:tc>
          <w:tcPr>
            <w:tcW w:w="3899" w:type="dxa"/>
            <w:vAlign w:val="center"/>
          </w:tcPr>
          <w:p>
            <w:pPr>
              <w:jc w:val="center"/>
              <w:rPr>
                <w:rFonts w:cs="Times New Roman"/>
                <w:sz w:val="21"/>
              </w:rPr>
            </w:pPr>
            <w:r>
              <w:rPr>
                <w:rFonts w:hint="eastAsia" w:cs="Times New Roman"/>
                <w:sz w:val="21"/>
              </w:rPr>
              <w:t xml:space="preserve"> 3/4吋转1</w:t>
            </w:r>
          </w:p>
        </w:tc>
        <w:tc>
          <w:tcPr>
            <w:tcW w:w="1387" w:type="dxa"/>
            <w:vAlign w:val="center"/>
          </w:tcPr>
          <w:p>
            <w:pPr>
              <w:jc w:val="center"/>
              <w:rPr>
                <w:rFonts w:cs="Times New Roman"/>
                <w:sz w:val="21"/>
              </w:rPr>
            </w:pPr>
            <w:r>
              <w:rPr>
                <w:rFonts w:hint="eastAsia" w:cs="Times New Roman"/>
                <w:sz w:val="21"/>
              </w:rPr>
              <w:t>各1个</w:t>
            </w:r>
          </w:p>
        </w:tc>
        <w:tc>
          <w:tcPr>
            <w:tcW w:w="2180" w:type="dxa"/>
            <w:vAlign w:val="center"/>
          </w:tcPr>
          <w:p>
            <w:pPr>
              <w:jc w:val="center"/>
              <w:rPr>
                <w:rFonts w:cs="Times New Roman"/>
                <w:sz w:val="21"/>
              </w:rPr>
            </w:pPr>
            <w:r>
              <w:rPr>
                <w:rFonts w:hint="eastAsia" w:cs="Times New Roman"/>
                <w:sz w:val="21"/>
              </w:rPr>
              <w:t>上紧连接螺栓</w:t>
            </w:r>
          </w:p>
        </w:tc>
      </w:tr>
    </w:tbl>
    <w:p>
      <w:pPr>
        <w:pStyle w:val="6"/>
        <w:spacing w:before="163"/>
      </w:pPr>
      <w:bookmarkStart w:id="120" w:name="_Toc381619980"/>
      <w:bookmarkStart w:id="121" w:name="_Toc22623"/>
      <w:bookmarkStart w:id="122" w:name="_Toc381108344"/>
      <w:bookmarkStart w:id="123" w:name="_Toc381618704"/>
      <w:r>
        <w:t>2.4.2 吊卸作业</w:t>
      </w:r>
      <w:bookmarkEnd w:id="120"/>
      <w:bookmarkEnd w:id="121"/>
      <w:bookmarkEnd w:id="122"/>
      <w:bookmarkEnd w:id="123"/>
    </w:p>
    <w:p>
      <w:pPr>
        <w:ind w:firstLine="480" w:firstLineChars="200"/>
        <w:rPr>
          <w:rFonts w:cs="Times New Roman"/>
          <w:kern w:val="0"/>
          <w:sz w:val="32"/>
          <w:szCs w:val="32"/>
        </w:rPr>
      </w:pPr>
      <w:r>
        <w:rPr>
          <w:rFonts w:cs="Times New Roman"/>
        </w:rPr>
        <w:t>每节塔筒上端9点钟及3点钟位置各安装1副</w:t>
      </w:r>
      <w:r>
        <w:rPr>
          <w:rFonts w:hint="eastAsia" w:cs="Times New Roman"/>
        </w:rPr>
        <w:t>主</w:t>
      </w:r>
      <w:r>
        <w:rPr>
          <w:rFonts w:cs="Times New Roman"/>
        </w:rPr>
        <w:t>法兰吊板，塔筒下端12点钟位置安装1辅助法兰吊板</w:t>
      </w:r>
      <w:r>
        <w:rPr>
          <w:rFonts w:hint="eastAsia" w:cs="Times New Roman"/>
          <w:lang w:eastAsia="zh-CN"/>
        </w:rPr>
        <w:t>。</w:t>
      </w:r>
      <w:r>
        <w:rPr>
          <w:rFonts w:hint="eastAsia" w:cs="Times New Roman"/>
        </w:rPr>
        <w:t>法</w:t>
      </w:r>
      <w:r>
        <w:rPr>
          <w:rFonts w:cs="Times New Roman"/>
        </w:rPr>
        <w:t>兰吊板需与配套螺栓、螺母、垫片配合使用</w:t>
      </w:r>
      <w:r>
        <w:rPr>
          <w:rFonts w:hint="eastAsia" w:cs="Times New Roman"/>
        </w:rPr>
        <w:t>并紧固力矩800Nm</w:t>
      </w:r>
      <w:r>
        <w:rPr>
          <w:rFonts w:cs="Times New Roman"/>
        </w:rPr>
        <w:t>。吊索具安装完毕后缓缓启动吊车使吊带处于竖直位置，调整吊车吊钩位置，使吊车起吊后，塔筒处于水平位置。调整完毕后缓缓起吊塔筒，离开运输车辆一定高度</w:t>
      </w:r>
      <w:r>
        <w:rPr>
          <w:rFonts w:hint="eastAsia" w:cs="Times New Roman"/>
        </w:rPr>
        <w:t>（</w:t>
      </w:r>
      <w:r>
        <w:rPr>
          <w:rFonts w:cs="Times New Roman"/>
        </w:rPr>
        <w:t>约半米）后开走运输车辆，随后将塔筒安放于指定位置。塔筒安放后大小两端需采取防护措施，避免雨水及尘土的侵入。</w:t>
      </w:r>
      <w:r>
        <w:rPr>
          <w:rFonts w:hint="eastAsia" w:cs="Times New Roman"/>
        </w:rPr>
        <w:t>两种吊装方式</w:t>
      </w:r>
      <w:r>
        <w:rPr>
          <w:rFonts w:cs="Times New Roman"/>
        </w:rPr>
        <w:t>塔筒吊卸作业示意如图</w:t>
      </w:r>
      <w:r>
        <w:rPr>
          <w:rFonts w:hint="default" w:ascii="Times New Roman" w:hAnsi="Times New Roman" w:cs="Times New Roman"/>
          <w:lang w:val="en-US" w:eastAsia="zh-CN"/>
        </w:rPr>
        <w:t>2-5</w:t>
      </w:r>
      <w:r>
        <w:rPr>
          <w:rFonts w:hint="default" w:ascii="Times New Roman" w:hAnsi="Times New Roman" w:cs="Times New Roman"/>
          <w:lang w:eastAsia="zh-CN"/>
        </w:rPr>
        <w:t>：</w:t>
      </w:r>
      <w:r>
        <w:rPr>
          <w:rFonts w:cs="Times New Roman"/>
        </w:rPr>
        <w:t>采用同样方式依次完成全部</w:t>
      </w:r>
      <w:r>
        <w:rPr>
          <w:rFonts w:hint="eastAsia" w:cs="Times New Roman"/>
          <w:lang w:val="en-US" w:eastAsia="zh-CN"/>
        </w:rPr>
        <w:t>五</w:t>
      </w:r>
      <w:r>
        <w:rPr>
          <w:rFonts w:cs="Times New Roman"/>
        </w:rPr>
        <w:t>节塔筒的吊卸。</w:t>
      </w:r>
    </w:p>
    <w:p>
      <w:pPr>
        <w:widowControl/>
        <w:jc w:val="left"/>
        <w:rPr>
          <w:rFonts w:cs="Times New Roman"/>
          <w:kern w:val="0"/>
          <w:szCs w:val="32"/>
        </w:rPr>
      </w:pPr>
      <w:r>
        <w:rPr>
          <w:rFonts w:hint="eastAsia" w:cs="Times New Roman"/>
          <w:kern w:val="0"/>
          <w:szCs w:val="32"/>
          <w:lang w:val="en-US" w:eastAsia="zh-CN"/>
        </w:rPr>
        <w:t xml:space="preserve">                 </w:t>
      </w:r>
      <w:r>
        <w:rPr>
          <w:rFonts w:cs="Times New Roman"/>
          <w:kern w:val="0"/>
          <w:szCs w:val="32"/>
        </w:rPr>
        <w:drawing>
          <wp:inline distT="0" distB="0" distL="0" distR="0">
            <wp:extent cx="3210560" cy="2413000"/>
            <wp:effectExtent l="0" t="0" r="8890" b="63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noChangeArrowheads="1"/>
                    </pic:cNvPicPr>
                  </pic:nvPicPr>
                  <pic:blipFill>
                    <a:blip r:embed="rId25" cstate="print"/>
                    <a:srcRect/>
                    <a:stretch>
                      <a:fillRect/>
                    </a:stretch>
                  </pic:blipFill>
                  <pic:spPr>
                    <a:xfrm>
                      <a:off x="0" y="0"/>
                      <a:ext cx="3210560" cy="2413000"/>
                    </a:xfrm>
                    <a:prstGeom prst="rect">
                      <a:avLst/>
                    </a:prstGeom>
                    <a:noFill/>
                    <a:ln w="9525">
                      <a:noFill/>
                      <a:miter lim="800000"/>
                      <a:headEnd/>
                      <a:tailEnd/>
                    </a:ln>
                  </pic:spPr>
                </pic:pic>
              </a:graphicData>
            </a:graphic>
          </wp:inline>
        </w:drawing>
      </w:r>
      <w:r>
        <w:rPr>
          <w:rFonts w:hint="eastAsia" w:cs="Times New Roman"/>
          <w:kern w:val="0"/>
          <w:szCs w:val="32"/>
          <w:lang w:val="en-US" w:eastAsia="zh-CN"/>
        </w:rPr>
        <w:t xml:space="preserve"> </w:t>
      </w:r>
    </w:p>
    <w:p>
      <w:pPr>
        <w:ind w:firstLine="2940" w:firstLineChars="1400"/>
        <w:jc w:val="both"/>
        <w:rPr>
          <w:rFonts w:cs="Times New Roman"/>
          <w:sz w:val="21"/>
        </w:rPr>
      </w:pPr>
      <w:r>
        <w:rPr>
          <w:rFonts w:cs="Times New Roman"/>
          <w:sz w:val="21"/>
        </w:rPr>
        <w:t>图</w:t>
      </w:r>
      <w:r>
        <w:rPr>
          <w:rFonts w:hint="eastAsia" w:cs="Times New Roman"/>
          <w:sz w:val="21"/>
          <w:lang w:val="en-US" w:eastAsia="zh-CN"/>
        </w:rPr>
        <w:t>2-5</w:t>
      </w:r>
      <w:r>
        <w:rPr>
          <w:rFonts w:cs="Times New Roman"/>
          <w:sz w:val="21"/>
        </w:rPr>
        <w:t xml:space="preserve"> 塔筒吊卸作业示意图</w:t>
      </w:r>
      <w:bookmarkStart w:id="124" w:name="_Toc311633124"/>
    </w:p>
    <w:p>
      <w:pPr>
        <w:pStyle w:val="5"/>
        <w:keepNext/>
        <w:keepLines/>
        <w:pageBreakBefore w:val="0"/>
        <w:widowControl w:val="0"/>
        <w:kinsoku/>
        <w:wordWrap/>
        <w:overflowPunct/>
        <w:topLinePunct w:val="0"/>
        <w:autoSpaceDE/>
        <w:autoSpaceDN/>
        <w:bidi w:val="0"/>
        <w:adjustRightInd/>
        <w:snapToGrid/>
        <w:spacing w:before="163"/>
        <w:textAlignment w:val="auto"/>
      </w:pPr>
      <w:bookmarkStart w:id="125" w:name="_Toc32659"/>
      <w:bookmarkStart w:id="126" w:name="_Toc381618705"/>
      <w:bookmarkStart w:id="127" w:name="_Toc381108345"/>
      <w:bookmarkStart w:id="128" w:name="_Toc381619981"/>
      <w:r>
        <w:t>2.</w:t>
      </w:r>
      <w:r>
        <w:rPr>
          <w:rFonts w:hint="eastAsia"/>
          <w:lang w:val="en-US" w:eastAsia="zh-CN"/>
        </w:rPr>
        <w:t>5传动链模块</w:t>
      </w:r>
      <w:r>
        <w:t>吊卸</w:t>
      </w:r>
      <w:r>
        <w:rPr>
          <w:rFonts w:hint="eastAsia"/>
          <w:lang w:eastAsia="zh-CN"/>
        </w:rPr>
        <w:t>（</w:t>
      </w:r>
      <w:r>
        <w:rPr>
          <w:rFonts w:hint="eastAsia"/>
          <w:lang w:val="en-US" w:eastAsia="zh-CN"/>
        </w:rPr>
        <w:t>整体吊装时传动链若随机舱到货可不必吊卸</w:t>
      </w:r>
      <w:r>
        <w:rPr>
          <w:rFonts w:hint="eastAsia"/>
          <w:lang w:eastAsia="zh-CN"/>
        </w:rPr>
        <w:t>）</w:t>
      </w:r>
      <w:bookmarkEnd w:id="125"/>
    </w:p>
    <w:p>
      <w:pPr>
        <w:pStyle w:val="6"/>
        <w:spacing w:before="163"/>
      </w:pPr>
      <w:bookmarkStart w:id="129" w:name="_Toc23876"/>
      <w:r>
        <w:t>2.</w:t>
      </w:r>
      <w:r>
        <w:rPr>
          <w:rFonts w:hint="eastAsia"/>
          <w:lang w:val="en-US" w:eastAsia="zh-CN"/>
        </w:rPr>
        <w:t>5</w:t>
      </w:r>
      <w:r>
        <w:t>.1工作准备</w:t>
      </w:r>
      <w:bookmarkEnd w:id="129"/>
    </w:p>
    <w:p>
      <w:pPr>
        <w:ind w:firstLine="480"/>
        <w:rPr>
          <w:rFonts w:cs="Times New Roman"/>
        </w:rPr>
      </w:pPr>
      <w:r>
        <w:rPr>
          <w:rFonts w:hint="eastAsia" w:cs="Times New Roman"/>
          <w:lang w:val="en-US" w:eastAsia="zh-CN"/>
        </w:rPr>
        <w:t>传动链随整机</w:t>
      </w:r>
      <w:r>
        <w:rPr>
          <w:rFonts w:cs="Times New Roman"/>
        </w:rPr>
        <w:t>运输车辆到达指定位置，所有吊索具准备及检查完毕，吊索具可靠性得到可靠验证。机舱吊卸所需吊索具如表</w:t>
      </w:r>
      <w:r>
        <w:rPr>
          <w:rFonts w:hint="eastAsia" w:cs="Times New Roman"/>
          <w:lang w:val="en-US" w:eastAsia="zh-CN"/>
        </w:rPr>
        <w:t>2-5</w:t>
      </w:r>
      <w:r>
        <w:rPr>
          <w:rFonts w:cs="Times New Roman"/>
        </w:rPr>
        <w:t>：</w:t>
      </w:r>
    </w:p>
    <w:p>
      <w:pPr>
        <w:jc w:val="both"/>
        <w:rPr>
          <w:rFonts w:cs="Times New Roman"/>
          <w:sz w:val="21"/>
        </w:rPr>
      </w:pPr>
    </w:p>
    <w:p>
      <w:pPr>
        <w:ind w:firstLine="480"/>
        <w:jc w:val="center"/>
        <w:rPr>
          <w:rFonts w:cs="Times New Roman"/>
          <w:sz w:val="21"/>
        </w:rPr>
      </w:pPr>
      <w:r>
        <w:rPr>
          <w:rFonts w:cs="Times New Roman"/>
          <w:sz w:val="21"/>
        </w:rPr>
        <w:t>表</w:t>
      </w:r>
      <w:r>
        <w:rPr>
          <w:rFonts w:hint="eastAsia" w:cs="Times New Roman"/>
          <w:sz w:val="21"/>
          <w:lang w:val="en-US" w:eastAsia="zh-CN"/>
        </w:rPr>
        <w:t>2-5</w:t>
      </w:r>
      <w:r>
        <w:rPr>
          <w:rFonts w:cs="Times New Roman"/>
          <w:sz w:val="21"/>
        </w:rPr>
        <w:t xml:space="preserve"> </w:t>
      </w:r>
      <w:r>
        <w:rPr>
          <w:rFonts w:hint="eastAsia" w:cs="Times New Roman"/>
          <w:sz w:val="21"/>
          <w:lang w:val="en-US" w:eastAsia="zh-CN"/>
        </w:rPr>
        <w:t>传动链</w:t>
      </w:r>
      <w:r>
        <w:rPr>
          <w:rFonts w:cs="Times New Roman"/>
          <w:sz w:val="21"/>
        </w:rPr>
        <w:t>吊卸所用吊索具清单</w:t>
      </w:r>
    </w:p>
    <w:tbl>
      <w:tblPr>
        <w:tblStyle w:val="34"/>
        <w:tblW w:w="863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8"/>
        <w:gridCol w:w="1883"/>
        <w:gridCol w:w="992"/>
        <w:gridCol w:w="39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68" w:type="dxa"/>
            <w:vAlign w:val="center"/>
          </w:tcPr>
          <w:p>
            <w:pPr>
              <w:jc w:val="center"/>
              <w:rPr>
                <w:rFonts w:cs="Times New Roman"/>
                <w:sz w:val="21"/>
              </w:rPr>
            </w:pPr>
            <w:r>
              <w:rPr>
                <w:rFonts w:cs="Times New Roman"/>
                <w:sz w:val="21"/>
              </w:rPr>
              <w:t>名称</w:t>
            </w:r>
          </w:p>
        </w:tc>
        <w:tc>
          <w:tcPr>
            <w:tcW w:w="1883" w:type="dxa"/>
            <w:vAlign w:val="center"/>
          </w:tcPr>
          <w:p>
            <w:pPr>
              <w:jc w:val="center"/>
              <w:rPr>
                <w:rFonts w:cs="Times New Roman"/>
                <w:sz w:val="21"/>
              </w:rPr>
            </w:pPr>
            <w:r>
              <w:rPr>
                <w:rFonts w:cs="Times New Roman"/>
                <w:sz w:val="21"/>
              </w:rPr>
              <w:t>规格</w:t>
            </w:r>
          </w:p>
        </w:tc>
        <w:tc>
          <w:tcPr>
            <w:tcW w:w="992" w:type="dxa"/>
            <w:vAlign w:val="center"/>
          </w:tcPr>
          <w:p>
            <w:pPr>
              <w:jc w:val="center"/>
              <w:rPr>
                <w:rFonts w:cs="Times New Roman"/>
                <w:sz w:val="21"/>
              </w:rPr>
            </w:pPr>
            <w:r>
              <w:rPr>
                <w:rFonts w:cs="Times New Roman"/>
                <w:sz w:val="21"/>
              </w:rPr>
              <w:t>数量</w:t>
            </w:r>
          </w:p>
        </w:tc>
        <w:tc>
          <w:tcPr>
            <w:tcW w:w="3989" w:type="dxa"/>
            <w:vAlign w:val="center"/>
          </w:tcPr>
          <w:p>
            <w:pPr>
              <w:jc w:val="center"/>
              <w:rPr>
                <w:rFonts w:cs="Times New Roman"/>
                <w:sz w:val="21"/>
              </w:rPr>
            </w:pPr>
            <w:r>
              <w:rPr>
                <w:rFonts w:cs="Times New Roman"/>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768" w:type="dxa"/>
            <w:vAlign w:val="center"/>
          </w:tcPr>
          <w:p>
            <w:pPr>
              <w:jc w:val="center"/>
              <w:rPr>
                <w:rFonts w:hint="eastAsia" w:eastAsia="宋体" w:cs="Times New Roman"/>
                <w:sz w:val="21"/>
                <w:lang w:eastAsia="zh-CN"/>
              </w:rPr>
            </w:pPr>
            <w:r>
              <w:rPr>
                <w:rFonts w:hint="eastAsia" w:cs="Times New Roman"/>
                <w:sz w:val="21"/>
                <w:lang w:val="en-US" w:eastAsia="zh-CN"/>
              </w:rPr>
              <w:t>吊梁</w:t>
            </w:r>
          </w:p>
        </w:tc>
        <w:tc>
          <w:tcPr>
            <w:tcW w:w="1883" w:type="dxa"/>
            <w:vAlign w:val="center"/>
          </w:tcPr>
          <w:p>
            <w:pPr>
              <w:jc w:val="center"/>
              <w:rPr>
                <w:rFonts w:cs="Times New Roman"/>
                <w:sz w:val="21"/>
              </w:rPr>
            </w:pPr>
            <w:r>
              <w:rPr>
                <w:rFonts w:cs="Times New Roman"/>
                <w:sz w:val="21"/>
              </w:rPr>
              <w:t>50t</w:t>
            </w:r>
          </w:p>
        </w:tc>
        <w:tc>
          <w:tcPr>
            <w:tcW w:w="992" w:type="dxa"/>
            <w:vAlign w:val="center"/>
          </w:tcPr>
          <w:p>
            <w:pPr>
              <w:jc w:val="center"/>
              <w:rPr>
                <w:rFonts w:cs="Times New Roman"/>
                <w:sz w:val="21"/>
              </w:rPr>
            </w:pPr>
            <w:r>
              <w:rPr>
                <w:rFonts w:hint="eastAsia" w:cs="Times New Roman"/>
                <w:sz w:val="21"/>
                <w:lang w:val="en-US" w:eastAsia="zh-CN"/>
              </w:rPr>
              <w:t>1套</w:t>
            </w:r>
          </w:p>
        </w:tc>
        <w:tc>
          <w:tcPr>
            <w:tcW w:w="3989" w:type="dxa"/>
            <w:vAlign w:val="center"/>
          </w:tcPr>
          <w:p>
            <w:pPr>
              <w:jc w:val="left"/>
              <w:rPr>
                <w:rFonts w:hint="eastAsia" w:eastAsia="宋体" w:cs="Times New Roman"/>
                <w:sz w:val="21"/>
                <w:lang w:val="en-US" w:eastAsia="zh-CN"/>
              </w:rPr>
            </w:pPr>
            <w:r>
              <w:rPr>
                <w:rFonts w:hint="eastAsia" w:cs="Times New Roman"/>
                <w:sz w:val="21"/>
                <w:lang w:val="en-US" w:eastAsia="zh-CN"/>
              </w:rPr>
              <w:t>含可调链条、钢丝绳、吊环等。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1768" w:type="dxa"/>
            <w:vAlign w:val="center"/>
          </w:tcPr>
          <w:p>
            <w:pPr>
              <w:jc w:val="center"/>
              <w:rPr>
                <w:rFonts w:hint="eastAsia" w:eastAsia="宋体" w:cs="Times New Roman"/>
                <w:sz w:val="21"/>
                <w:lang w:val="en-US" w:eastAsia="zh-CN"/>
              </w:rPr>
            </w:pPr>
            <w:r>
              <w:rPr>
                <w:rFonts w:hint="eastAsia" w:cs="Times New Roman"/>
                <w:sz w:val="21"/>
                <w:lang w:val="en-US" w:eastAsia="zh-CN"/>
              </w:rPr>
              <w:t>主轴大端吊板</w:t>
            </w:r>
          </w:p>
        </w:tc>
        <w:tc>
          <w:tcPr>
            <w:tcW w:w="1883" w:type="dxa"/>
            <w:vAlign w:val="center"/>
          </w:tcPr>
          <w:p>
            <w:pPr>
              <w:jc w:val="center"/>
              <w:rPr>
                <w:rFonts w:hint="eastAsia" w:cs="Times New Roman"/>
                <w:sz w:val="21"/>
                <w:lang w:val="en-US" w:eastAsia="zh-CN"/>
              </w:rPr>
            </w:pPr>
            <w:r>
              <w:rPr>
                <w:rFonts w:hint="eastAsia" w:cs="Times New Roman"/>
                <w:sz w:val="21"/>
                <w:lang w:val="en-US" w:eastAsia="zh-CN"/>
              </w:rPr>
              <w:t>3</w:t>
            </w:r>
            <w:r>
              <w:rPr>
                <w:rFonts w:cs="Times New Roman"/>
                <w:sz w:val="21"/>
              </w:rPr>
              <w:t>0t</w:t>
            </w:r>
          </w:p>
        </w:tc>
        <w:tc>
          <w:tcPr>
            <w:tcW w:w="992" w:type="dxa"/>
            <w:vAlign w:val="center"/>
          </w:tcPr>
          <w:p>
            <w:pPr>
              <w:jc w:val="center"/>
              <w:rPr>
                <w:rFonts w:cs="Times New Roman"/>
                <w:sz w:val="21"/>
              </w:rPr>
            </w:pPr>
            <w:r>
              <w:rPr>
                <w:rFonts w:hint="eastAsia" w:cs="Times New Roman"/>
                <w:sz w:val="21"/>
                <w:lang w:val="en-US" w:eastAsia="zh-CN"/>
              </w:rPr>
              <w:t>1套</w:t>
            </w:r>
          </w:p>
        </w:tc>
        <w:tc>
          <w:tcPr>
            <w:tcW w:w="3989" w:type="dxa"/>
            <w:vAlign w:val="center"/>
          </w:tcPr>
          <w:p>
            <w:pPr>
              <w:jc w:val="left"/>
              <w:rPr>
                <w:rFonts w:cs="Times New Roman"/>
                <w:sz w:val="21"/>
              </w:rPr>
            </w:pPr>
            <w:r>
              <w:rPr>
                <w:rFonts w:hint="eastAsia" w:cs="Times New Roman"/>
                <w:sz w:val="21"/>
                <w:lang w:val="en-US" w:eastAsia="zh-CN"/>
              </w:rPr>
              <w:t>含连接标准件等。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1768" w:type="dxa"/>
            <w:vAlign w:val="center"/>
          </w:tcPr>
          <w:p>
            <w:pPr>
              <w:jc w:val="center"/>
              <w:rPr>
                <w:rFonts w:cs="Times New Roman"/>
                <w:sz w:val="21"/>
              </w:rPr>
            </w:pPr>
            <w:r>
              <w:rPr>
                <w:rFonts w:cs="Times New Roman"/>
                <w:sz w:val="21"/>
              </w:rPr>
              <w:t>双眼柔性圆吊带</w:t>
            </w:r>
          </w:p>
        </w:tc>
        <w:tc>
          <w:tcPr>
            <w:tcW w:w="1883" w:type="dxa"/>
            <w:vAlign w:val="center"/>
          </w:tcPr>
          <w:p>
            <w:pPr>
              <w:jc w:val="center"/>
              <w:rPr>
                <w:rFonts w:cs="Times New Roman"/>
                <w:sz w:val="21"/>
              </w:rPr>
            </w:pPr>
            <w:r>
              <w:rPr>
                <w:rFonts w:hint="eastAsia" w:cs="Times New Roman"/>
                <w:sz w:val="21"/>
                <w:lang w:val="en-US" w:eastAsia="zh-CN"/>
              </w:rPr>
              <w:t>25</w:t>
            </w:r>
            <w:r>
              <w:rPr>
                <w:rFonts w:cs="Times New Roman"/>
                <w:sz w:val="21"/>
              </w:rPr>
              <w:t>t×</w:t>
            </w:r>
            <w:r>
              <w:rPr>
                <w:rFonts w:hint="eastAsia" w:cs="Times New Roman"/>
                <w:sz w:val="21"/>
                <w:lang w:val="en-US" w:eastAsia="zh-CN"/>
              </w:rPr>
              <w:t>1.5</w:t>
            </w:r>
            <w:r>
              <w:rPr>
                <w:rFonts w:cs="Times New Roman"/>
                <w:sz w:val="21"/>
              </w:rPr>
              <w:t>m</w:t>
            </w:r>
          </w:p>
        </w:tc>
        <w:tc>
          <w:tcPr>
            <w:tcW w:w="992" w:type="dxa"/>
            <w:vAlign w:val="center"/>
          </w:tcPr>
          <w:p>
            <w:pPr>
              <w:jc w:val="center"/>
              <w:rPr>
                <w:rFonts w:cs="Times New Roman"/>
                <w:sz w:val="21"/>
              </w:rPr>
            </w:pPr>
            <w:r>
              <w:rPr>
                <w:rFonts w:cs="Times New Roman"/>
                <w:sz w:val="21"/>
              </w:rPr>
              <w:t>2根</w:t>
            </w:r>
          </w:p>
        </w:tc>
        <w:tc>
          <w:tcPr>
            <w:tcW w:w="3989" w:type="dxa"/>
            <w:vAlign w:val="center"/>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jc w:val="center"/>
        </w:trPr>
        <w:tc>
          <w:tcPr>
            <w:tcW w:w="1768" w:type="dxa"/>
            <w:vAlign w:val="center"/>
          </w:tcPr>
          <w:p>
            <w:pPr>
              <w:jc w:val="center"/>
              <w:rPr>
                <w:rFonts w:cs="Times New Roman"/>
                <w:sz w:val="21"/>
              </w:rPr>
            </w:pPr>
            <w:r>
              <w:rPr>
                <w:rFonts w:cs="Times New Roman"/>
                <w:sz w:val="21"/>
              </w:rPr>
              <w:t>双眼柔性圆吊带</w:t>
            </w:r>
          </w:p>
        </w:tc>
        <w:tc>
          <w:tcPr>
            <w:tcW w:w="1883" w:type="dxa"/>
            <w:vAlign w:val="center"/>
          </w:tcPr>
          <w:p>
            <w:pPr>
              <w:jc w:val="center"/>
              <w:rPr>
                <w:rFonts w:cs="Times New Roman"/>
                <w:sz w:val="21"/>
              </w:rPr>
            </w:pPr>
            <w:r>
              <w:rPr>
                <w:rFonts w:hint="eastAsia" w:cs="Times New Roman"/>
                <w:sz w:val="21"/>
                <w:lang w:val="en-US" w:eastAsia="zh-CN"/>
              </w:rPr>
              <w:t>25</w:t>
            </w:r>
            <w:r>
              <w:rPr>
                <w:rFonts w:cs="Times New Roman"/>
                <w:sz w:val="21"/>
              </w:rPr>
              <w:t>t×</w:t>
            </w:r>
            <w:r>
              <w:rPr>
                <w:rFonts w:hint="eastAsia" w:cs="Times New Roman"/>
                <w:sz w:val="21"/>
                <w:lang w:val="en-US" w:eastAsia="zh-CN"/>
              </w:rPr>
              <w:t>2</w:t>
            </w:r>
            <w:r>
              <w:rPr>
                <w:rFonts w:cs="Times New Roman"/>
                <w:sz w:val="21"/>
              </w:rPr>
              <w:t>m</w:t>
            </w:r>
          </w:p>
        </w:tc>
        <w:tc>
          <w:tcPr>
            <w:tcW w:w="992" w:type="dxa"/>
            <w:vAlign w:val="center"/>
          </w:tcPr>
          <w:p>
            <w:pPr>
              <w:jc w:val="center"/>
              <w:rPr>
                <w:rFonts w:cs="Times New Roman"/>
                <w:sz w:val="21"/>
              </w:rPr>
            </w:pPr>
            <w:r>
              <w:rPr>
                <w:rFonts w:hint="eastAsia" w:cs="Times New Roman"/>
                <w:sz w:val="21"/>
                <w:lang w:val="en-US" w:eastAsia="zh-CN"/>
              </w:rPr>
              <w:t>1</w:t>
            </w:r>
            <w:r>
              <w:rPr>
                <w:rFonts w:cs="Times New Roman"/>
                <w:sz w:val="21"/>
              </w:rPr>
              <w:t>根</w:t>
            </w:r>
          </w:p>
        </w:tc>
        <w:tc>
          <w:tcPr>
            <w:tcW w:w="3989" w:type="dxa"/>
            <w:vAlign w:val="center"/>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jc w:val="center"/>
        </w:trPr>
        <w:tc>
          <w:tcPr>
            <w:tcW w:w="1768" w:type="dxa"/>
            <w:vAlign w:val="center"/>
          </w:tcPr>
          <w:p>
            <w:pPr>
              <w:jc w:val="center"/>
              <w:rPr>
                <w:rFonts w:cs="Times New Roman"/>
                <w:sz w:val="21"/>
              </w:rPr>
            </w:pPr>
            <w:r>
              <w:rPr>
                <w:rFonts w:cs="Times New Roman"/>
                <w:sz w:val="21"/>
              </w:rPr>
              <w:t>双眼柔性圆吊带</w:t>
            </w:r>
          </w:p>
        </w:tc>
        <w:tc>
          <w:tcPr>
            <w:tcW w:w="1883" w:type="dxa"/>
            <w:vAlign w:val="center"/>
          </w:tcPr>
          <w:p>
            <w:pPr>
              <w:jc w:val="center"/>
              <w:rPr>
                <w:rFonts w:hint="eastAsia" w:cs="Times New Roman"/>
                <w:sz w:val="21"/>
                <w:lang w:val="en-US" w:eastAsia="zh-CN"/>
              </w:rPr>
            </w:pPr>
            <w:r>
              <w:rPr>
                <w:rFonts w:hint="eastAsia" w:cs="Times New Roman"/>
                <w:sz w:val="21"/>
                <w:lang w:val="en-US" w:eastAsia="zh-CN"/>
              </w:rPr>
              <w:t>50</w:t>
            </w:r>
            <w:r>
              <w:rPr>
                <w:rFonts w:cs="Times New Roman"/>
                <w:sz w:val="21"/>
              </w:rPr>
              <w:t>t×</w:t>
            </w:r>
            <w:r>
              <w:rPr>
                <w:rFonts w:hint="eastAsia" w:cs="Times New Roman"/>
                <w:sz w:val="21"/>
                <w:lang w:val="en-US" w:eastAsia="zh-CN"/>
              </w:rPr>
              <w:t>3</w:t>
            </w:r>
            <w:r>
              <w:rPr>
                <w:rFonts w:cs="Times New Roman"/>
                <w:sz w:val="21"/>
              </w:rPr>
              <w:t>m</w:t>
            </w:r>
          </w:p>
        </w:tc>
        <w:tc>
          <w:tcPr>
            <w:tcW w:w="992" w:type="dxa"/>
            <w:vAlign w:val="center"/>
          </w:tcPr>
          <w:p>
            <w:pPr>
              <w:jc w:val="center"/>
              <w:rPr>
                <w:rFonts w:hint="eastAsia" w:cs="Times New Roman"/>
                <w:sz w:val="21"/>
                <w:lang w:val="en-US" w:eastAsia="zh-CN"/>
              </w:rPr>
            </w:pPr>
            <w:r>
              <w:rPr>
                <w:rFonts w:hint="eastAsia" w:cs="Times New Roman"/>
                <w:sz w:val="21"/>
                <w:lang w:val="en-US" w:eastAsia="zh-CN"/>
              </w:rPr>
              <w:t>1</w:t>
            </w:r>
            <w:r>
              <w:rPr>
                <w:rFonts w:cs="Times New Roman"/>
                <w:sz w:val="21"/>
              </w:rPr>
              <w:t>根</w:t>
            </w:r>
          </w:p>
        </w:tc>
        <w:tc>
          <w:tcPr>
            <w:tcW w:w="3989" w:type="dxa"/>
            <w:vAlign w:val="center"/>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68" w:type="dxa"/>
            <w:vAlign w:val="center"/>
          </w:tcPr>
          <w:p>
            <w:pPr>
              <w:jc w:val="center"/>
              <w:rPr>
                <w:rFonts w:cs="Times New Roman"/>
                <w:sz w:val="21"/>
              </w:rPr>
            </w:pPr>
            <w:r>
              <w:rPr>
                <w:rFonts w:cs="Times New Roman"/>
                <w:sz w:val="21"/>
              </w:rPr>
              <w:t>弓形卸扣</w:t>
            </w:r>
          </w:p>
        </w:tc>
        <w:tc>
          <w:tcPr>
            <w:tcW w:w="1883" w:type="dxa"/>
            <w:vAlign w:val="center"/>
          </w:tcPr>
          <w:p>
            <w:pPr>
              <w:jc w:val="center"/>
              <w:rPr>
                <w:rFonts w:cs="Times New Roman"/>
                <w:sz w:val="21"/>
              </w:rPr>
            </w:pPr>
            <w:r>
              <w:rPr>
                <w:rFonts w:hint="eastAsia" w:cs="Times New Roman"/>
                <w:sz w:val="21"/>
                <w:lang w:val="en-US" w:eastAsia="zh-CN"/>
              </w:rPr>
              <w:t>2</w:t>
            </w:r>
            <w:r>
              <w:rPr>
                <w:rFonts w:cs="Times New Roman"/>
                <w:sz w:val="21"/>
              </w:rPr>
              <w:t>5t</w:t>
            </w:r>
          </w:p>
        </w:tc>
        <w:tc>
          <w:tcPr>
            <w:tcW w:w="992" w:type="dxa"/>
            <w:vAlign w:val="center"/>
          </w:tcPr>
          <w:p>
            <w:pPr>
              <w:jc w:val="center"/>
              <w:rPr>
                <w:rFonts w:cs="Times New Roman"/>
                <w:sz w:val="21"/>
              </w:rPr>
            </w:pPr>
            <w:r>
              <w:rPr>
                <w:rFonts w:hint="eastAsia" w:cs="Times New Roman"/>
                <w:sz w:val="21"/>
                <w:lang w:val="en-US" w:eastAsia="zh-CN"/>
              </w:rPr>
              <w:t>9</w:t>
            </w:r>
            <w:r>
              <w:rPr>
                <w:rFonts w:cs="Times New Roman"/>
                <w:sz w:val="21"/>
              </w:rPr>
              <w:t>个</w:t>
            </w:r>
          </w:p>
        </w:tc>
        <w:tc>
          <w:tcPr>
            <w:tcW w:w="3989" w:type="dxa"/>
            <w:vAlign w:val="center"/>
          </w:tcPr>
          <w:p>
            <w:pPr>
              <w:jc w:val="center"/>
              <w:rPr>
                <w:rFonts w:cs="Times New Roman"/>
                <w:sz w:val="21"/>
              </w:rPr>
            </w:pPr>
          </w:p>
        </w:tc>
      </w:tr>
    </w:tbl>
    <w:p>
      <w:pPr>
        <w:pStyle w:val="6"/>
        <w:spacing w:before="163"/>
      </w:pPr>
      <w:bookmarkStart w:id="130" w:name="_Toc22646"/>
      <w:r>
        <w:t>2.</w:t>
      </w:r>
      <w:r>
        <w:rPr>
          <w:rFonts w:hint="eastAsia"/>
          <w:lang w:val="en-US" w:eastAsia="zh-CN"/>
        </w:rPr>
        <w:t>5</w:t>
      </w:r>
      <w:r>
        <w:t>.2吊卸作业</w:t>
      </w:r>
      <w:bookmarkEnd w:id="130"/>
    </w:p>
    <w:p>
      <w:pPr>
        <w:widowControl/>
        <w:ind w:firstLine="480" w:firstLineChars="200"/>
        <w:jc w:val="left"/>
        <w:rPr>
          <w:rFonts w:hint="eastAsia" w:cs="Times New Roman"/>
        </w:rPr>
      </w:pPr>
      <w:r>
        <w:rPr>
          <w:rFonts w:hint="eastAsia" w:cs="Times New Roman"/>
          <w:lang w:val="en-US" w:eastAsia="zh-CN"/>
        </w:rPr>
        <w:t>先用开口扳手S75将传动链与整机的连接螺栓拆卸下来，再将传动链</w:t>
      </w:r>
      <w:r>
        <w:rPr>
          <w:rFonts w:cs="Times New Roman"/>
        </w:rPr>
        <w:t>吊具安装在主吊车吊钩，缓慢转移吊具至</w:t>
      </w:r>
      <w:r>
        <w:rPr>
          <w:rFonts w:hint="eastAsia" w:cs="Times New Roman"/>
          <w:lang w:val="en-US" w:eastAsia="zh-CN"/>
        </w:rPr>
        <w:t>传动链</w:t>
      </w:r>
      <w:r>
        <w:rPr>
          <w:rFonts w:cs="Times New Roman"/>
        </w:rPr>
        <w:t>顶部。将吊具</w:t>
      </w:r>
      <w:r>
        <w:rPr>
          <w:rFonts w:hint="eastAsia" w:cs="Times New Roman"/>
          <w:lang w:val="en-US" w:eastAsia="zh-CN"/>
        </w:rPr>
        <w:t>前端主轴大端吊板与主轴法兰连接，吊具后端卸扣与齿轮箱吊耳连接。</w:t>
      </w:r>
      <w:r>
        <w:rPr>
          <w:rFonts w:cs="Times New Roman"/>
        </w:rPr>
        <w:t>吊钩缓缓起吊，在确认状态正常后，作业人员退出</w:t>
      </w:r>
      <w:r>
        <w:rPr>
          <w:rFonts w:hint="eastAsia" w:cs="Times New Roman"/>
          <w:lang w:val="en-US" w:eastAsia="zh-CN"/>
        </w:rPr>
        <w:t>现场</w:t>
      </w:r>
      <w:r>
        <w:rPr>
          <w:rFonts w:hint="eastAsia" w:cs="Times New Roman"/>
          <w:lang w:eastAsia="zh-CN"/>
        </w:rPr>
        <w:t>，</w:t>
      </w:r>
      <w:r>
        <w:rPr>
          <w:rFonts w:cs="Times New Roman"/>
        </w:rPr>
        <w:t>随后将</w:t>
      </w:r>
      <w:r>
        <w:rPr>
          <w:rFonts w:hint="eastAsia" w:cs="Times New Roman"/>
          <w:lang w:val="en-US" w:eastAsia="zh-CN"/>
        </w:rPr>
        <w:t>传动链</w:t>
      </w:r>
      <w:r>
        <w:rPr>
          <w:rFonts w:hint="eastAsia" w:cs="Times New Roman"/>
          <w:lang w:eastAsia="zh-CN"/>
        </w:rPr>
        <w:t>落于</w:t>
      </w:r>
      <w:r>
        <w:rPr>
          <w:rFonts w:cs="Times New Roman"/>
        </w:rPr>
        <w:t>运输底架</w:t>
      </w:r>
      <w:r>
        <w:rPr>
          <w:rFonts w:hint="eastAsia" w:cs="Times New Roman"/>
          <w:lang w:eastAsia="zh-CN"/>
        </w:rPr>
        <w:t>，与运输底架连接完成后，</w:t>
      </w:r>
      <w:r>
        <w:rPr>
          <w:rFonts w:hint="eastAsia" w:cs="Times New Roman"/>
        </w:rPr>
        <w:t>将</w:t>
      </w:r>
      <w:r>
        <w:rPr>
          <w:rFonts w:hint="eastAsia" w:cs="Times New Roman"/>
          <w:lang w:val="en-US" w:eastAsia="zh-CN"/>
        </w:rPr>
        <w:t>传动链用</w:t>
      </w:r>
      <w:r>
        <w:rPr>
          <w:rFonts w:cs="Times New Roman"/>
        </w:rPr>
        <w:t>篷布</w:t>
      </w:r>
      <w:r>
        <w:rPr>
          <w:rFonts w:hint="eastAsia" w:cs="Times New Roman"/>
          <w:lang w:val="en-US" w:eastAsia="zh-CN"/>
        </w:rPr>
        <w:t>进行</w:t>
      </w:r>
      <w:r>
        <w:rPr>
          <w:rFonts w:hint="eastAsia" w:cs="Times New Roman"/>
        </w:rPr>
        <w:t>包装</w:t>
      </w:r>
      <w:r>
        <w:rPr>
          <w:rFonts w:cs="Times New Roman"/>
        </w:rPr>
        <w:t>。如图2</w:t>
      </w:r>
      <w:r>
        <w:rPr>
          <w:rFonts w:hint="eastAsia" w:cs="Times New Roman"/>
        </w:rPr>
        <w:t>-</w:t>
      </w:r>
      <w:r>
        <w:rPr>
          <w:rFonts w:hint="eastAsia" w:cs="Times New Roman"/>
          <w:lang w:val="en-US" w:eastAsia="zh-CN"/>
        </w:rPr>
        <w:t>6</w:t>
      </w:r>
      <w:r>
        <w:rPr>
          <w:rFonts w:hint="eastAsia" w:cs="Times New Roman"/>
        </w:rPr>
        <w:t>：</w:t>
      </w:r>
    </w:p>
    <w:p>
      <w:pPr>
        <w:widowControl/>
        <w:jc w:val="center"/>
        <w:rPr>
          <w:rFonts w:hint="eastAsia" w:eastAsia="宋体" w:cs="Times New Roman"/>
          <w:lang w:eastAsia="zh-CN"/>
        </w:rPr>
      </w:pPr>
      <w:r>
        <w:rPr>
          <w:rFonts w:hint="eastAsia" w:eastAsia="宋体" w:cs="Times New Roman"/>
          <w:lang w:eastAsia="zh-CN"/>
        </w:rPr>
        <w:drawing>
          <wp:inline distT="0" distB="0" distL="114300" distR="114300">
            <wp:extent cx="2887345" cy="2782570"/>
            <wp:effectExtent l="0" t="0" r="8255" b="6350"/>
            <wp:docPr id="29" name="图片 29" descr="IMG_20190528_18165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0190528_181656_1"/>
                    <pic:cNvPicPr>
                      <a:picLocks noChangeAspect="1"/>
                    </pic:cNvPicPr>
                  </pic:nvPicPr>
                  <pic:blipFill>
                    <a:blip r:embed="rId26"/>
                    <a:stretch>
                      <a:fillRect/>
                    </a:stretch>
                  </pic:blipFill>
                  <pic:spPr>
                    <a:xfrm>
                      <a:off x="0" y="0"/>
                      <a:ext cx="2887345" cy="2782570"/>
                    </a:xfrm>
                    <a:prstGeom prst="rect">
                      <a:avLst/>
                    </a:prstGeom>
                    <a:solidFill>
                      <a:schemeClr val="lt1"/>
                    </a:solidFill>
                  </pic:spPr>
                </pic:pic>
              </a:graphicData>
            </a:graphic>
          </wp:inline>
        </w:drawing>
      </w:r>
    </w:p>
    <w:p>
      <w:pPr>
        <w:widowControl/>
        <w:jc w:val="center"/>
        <w:rPr>
          <w:rFonts w:hint="eastAsia" w:eastAsia="宋体" w:cs="Times New Roman"/>
          <w:lang w:eastAsia="zh-CN"/>
        </w:rPr>
      </w:pPr>
      <w:r>
        <w:rPr>
          <w:rFonts w:cs="Times New Roman"/>
          <w:sz w:val="21"/>
        </w:rPr>
        <w:t>图</w:t>
      </w:r>
      <w:r>
        <w:rPr>
          <w:rFonts w:hint="eastAsia" w:cs="Times New Roman"/>
          <w:sz w:val="21"/>
          <w:lang w:val="en-US" w:eastAsia="zh-CN"/>
        </w:rPr>
        <w:t>2-6</w:t>
      </w:r>
      <w:r>
        <w:rPr>
          <w:rFonts w:cs="Times New Roman"/>
          <w:sz w:val="21"/>
        </w:rPr>
        <w:t xml:space="preserve"> </w:t>
      </w:r>
      <w:r>
        <w:rPr>
          <w:rFonts w:hint="eastAsia" w:cs="Times New Roman"/>
          <w:sz w:val="21"/>
          <w:lang w:val="en-US" w:eastAsia="zh-CN"/>
        </w:rPr>
        <w:t>传动链</w:t>
      </w:r>
      <w:r>
        <w:rPr>
          <w:rFonts w:cs="Times New Roman"/>
          <w:sz w:val="21"/>
        </w:rPr>
        <w:t>吊卸作业示意图</w:t>
      </w:r>
    </w:p>
    <w:p>
      <w:pPr>
        <w:pStyle w:val="5"/>
        <w:spacing w:before="163"/>
      </w:pPr>
      <w:bookmarkStart w:id="131" w:name="_Toc16254"/>
      <w:r>
        <w:t>2.</w:t>
      </w:r>
      <w:r>
        <w:rPr>
          <w:rFonts w:hint="eastAsia"/>
          <w:lang w:val="en-US" w:eastAsia="zh-CN"/>
        </w:rPr>
        <w:t>6</w:t>
      </w:r>
      <w:r>
        <w:t>附件吊卸</w:t>
      </w:r>
      <w:bookmarkEnd w:id="124"/>
      <w:bookmarkEnd w:id="126"/>
      <w:bookmarkEnd w:id="127"/>
      <w:bookmarkEnd w:id="128"/>
      <w:bookmarkEnd w:id="131"/>
    </w:p>
    <w:p>
      <w:pPr>
        <w:ind w:firstLine="480" w:firstLineChars="200"/>
        <w:rPr>
          <w:rFonts w:cs="Times New Roman"/>
          <w:sz w:val="21"/>
        </w:rPr>
      </w:pPr>
      <w:r>
        <w:rPr>
          <w:rFonts w:cs="Times New Roman"/>
        </w:rPr>
        <w:t>附件包含塔</w:t>
      </w:r>
      <w:r>
        <w:rPr>
          <w:rFonts w:hint="eastAsia" w:cs="Times New Roman"/>
          <w:lang w:val="en-US" w:eastAsia="zh-CN"/>
        </w:rPr>
        <w:t>筒</w:t>
      </w:r>
      <w:r>
        <w:rPr>
          <w:rFonts w:cs="Times New Roman"/>
        </w:rPr>
        <w:t>平台</w:t>
      </w:r>
      <w:r>
        <w:rPr>
          <w:rFonts w:hint="eastAsia" w:cs="Times New Roman"/>
          <w:lang w:val="en-US" w:eastAsia="zh-CN"/>
        </w:rPr>
        <w:t>一</w:t>
      </w:r>
      <w:r>
        <w:rPr>
          <w:rFonts w:cs="Times New Roman"/>
        </w:rPr>
        <w:t>、变流器柜、电缆等。这些物品体积较小且有包装，可在吊装现场找合适位置存放，注意安放位置要安全可靠并有指定人员进行看护。附件吊卸时可能用到的工具如表</w:t>
      </w:r>
      <w:r>
        <w:rPr>
          <w:rFonts w:hint="eastAsia" w:cs="Times New Roman"/>
          <w:lang w:val="en-US" w:eastAsia="zh-CN"/>
        </w:rPr>
        <w:t>2-6</w:t>
      </w:r>
      <w:r>
        <w:rPr>
          <w:rFonts w:cs="Times New Roman"/>
        </w:rPr>
        <w:t>：</w:t>
      </w:r>
    </w:p>
    <w:p>
      <w:pPr>
        <w:keepNext w:val="0"/>
        <w:keepLines w:val="0"/>
        <w:pageBreakBefore w:val="0"/>
        <w:widowControl w:val="0"/>
        <w:kinsoku/>
        <w:wordWrap/>
        <w:overflowPunct/>
        <w:topLinePunct w:val="0"/>
        <w:autoSpaceDE/>
        <w:autoSpaceDN/>
        <w:bidi w:val="0"/>
        <w:adjustRightInd/>
        <w:snapToGrid/>
        <w:ind w:firstLine="482"/>
        <w:jc w:val="center"/>
        <w:textAlignment w:val="auto"/>
        <w:rPr>
          <w:rFonts w:cs="Times New Roman"/>
          <w:sz w:val="21"/>
        </w:rPr>
      </w:pPr>
      <w:r>
        <w:rPr>
          <w:rFonts w:cs="Times New Roman"/>
          <w:sz w:val="21"/>
        </w:rPr>
        <w:t>表</w:t>
      </w:r>
      <w:r>
        <w:rPr>
          <w:rFonts w:hint="eastAsia" w:cs="Times New Roman"/>
          <w:sz w:val="21"/>
          <w:lang w:val="en-US" w:eastAsia="zh-CN"/>
        </w:rPr>
        <w:t>2-6</w:t>
      </w:r>
      <w:r>
        <w:rPr>
          <w:rFonts w:cs="Times New Roman"/>
          <w:sz w:val="21"/>
        </w:rPr>
        <w:t xml:space="preserve"> 附件吊卸所需工具清单</w:t>
      </w:r>
    </w:p>
    <w:tbl>
      <w:tblPr>
        <w:tblStyle w:val="34"/>
        <w:tblW w:w="70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4"/>
        <w:gridCol w:w="2835"/>
        <w:gridCol w:w="1276"/>
        <w:gridCol w:w="1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sz w:val="21"/>
                <w:szCs w:val="21"/>
              </w:rPr>
            </w:pPr>
            <w:r>
              <w:rPr>
                <w:rFonts w:cs="Times New Roman"/>
                <w:sz w:val="21"/>
                <w:szCs w:val="21"/>
              </w:rPr>
              <w:t>名称</w:t>
            </w:r>
          </w:p>
        </w:tc>
        <w:tc>
          <w:tcPr>
            <w:tcW w:w="2835" w:type="dxa"/>
          </w:tcPr>
          <w:p>
            <w:pPr>
              <w:widowControl/>
              <w:jc w:val="center"/>
              <w:rPr>
                <w:rFonts w:cs="Times New Roman"/>
                <w:sz w:val="21"/>
                <w:szCs w:val="21"/>
              </w:rPr>
            </w:pPr>
            <w:r>
              <w:rPr>
                <w:rFonts w:cs="Times New Roman"/>
                <w:sz w:val="21"/>
                <w:szCs w:val="21"/>
              </w:rPr>
              <w:t>规格</w:t>
            </w:r>
          </w:p>
        </w:tc>
        <w:tc>
          <w:tcPr>
            <w:tcW w:w="1276" w:type="dxa"/>
          </w:tcPr>
          <w:p>
            <w:pPr>
              <w:widowControl/>
              <w:jc w:val="center"/>
              <w:rPr>
                <w:rFonts w:cs="Times New Roman"/>
                <w:sz w:val="21"/>
                <w:szCs w:val="21"/>
              </w:rPr>
            </w:pPr>
            <w:r>
              <w:rPr>
                <w:rFonts w:cs="Times New Roman"/>
                <w:sz w:val="21"/>
                <w:szCs w:val="21"/>
              </w:rPr>
              <w:t>数量</w:t>
            </w:r>
          </w:p>
        </w:tc>
        <w:tc>
          <w:tcPr>
            <w:tcW w:w="1213" w:type="dxa"/>
          </w:tcPr>
          <w:p>
            <w:pPr>
              <w:widowControl/>
              <w:jc w:val="center"/>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sz w:val="21"/>
                <w:szCs w:val="21"/>
              </w:rPr>
            </w:pPr>
            <w:r>
              <w:rPr>
                <w:rFonts w:cs="Times New Roman"/>
                <w:sz w:val="21"/>
                <w:szCs w:val="21"/>
              </w:rPr>
              <w:t>梯子</w:t>
            </w:r>
          </w:p>
        </w:tc>
        <w:tc>
          <w:tcPr>
            <w:tcW w:w="2835" w:type="dxa"/>
          </w:tcPr>
          <w:p>
            <w:pPr>
              <w:widowControl/>
              <w:jc w:val="center"/>
              <w:rPr>
                <w:rFonts w:cs="Times New Roman"/>
                <w:sz w:val="21"/>
                <w:szCs w:val="21"/>
              </w:rPr>
            </w:pPr>
            <w:r>
              <w:rPr>
                <w:rFonts w:cs="Times New Roman"/>
                <w:sz w:val="21"/>
                <w:szCs w:val="21"/>
              </w:rPr>
              <w:t>承载大于150kg，高度4m</w:t>
            </w:r>
          </w:p>
        </w:tc>
        <w:tc>
          <w:tcPr>
            <w:tcW w:w="1276" w:type="dxa"/>
          </w:tcPr>
          <w:p>
            <w:pPr>
              <w:widowControl/>
              <w:jc w:val="center"/>
              <w:rPr>
                <w:rFonts w:cs="Times New Roman"/>
                <w:sz w:val="21"/>
                <w:szCs w:val="21"/>
              </w:rPr>
            </w:pPr>
            <w:r>
              <w:rPr>
                <w:rFonts w:cs="Times New Roman"/>
                <w:sz w:val="21"/>
                <w:szCs w:val="21"/>
              </w:rPr>
              <w:t>2付</w:t>
            </w:r>
          </w:p>
        </w:tc>
        <w:tc>
          <w:tcPr>
            <w:tcW w:w="1213" w:type="dxa"/>
          </w:tcPr>
          <w:p>
            <w:pPr>
              <w:widowControl/>
              <w:jc w:val="center"/>
              <w:rPr>
                <w:rFonts w:cs="Times New Roman"/>
                <w:sz w:val="21"/>
                <w:szCs w:val="21"/>
              </w:rPr>
            </w:pPr>
            <w:r>
              <w:rPr>
                <w:rFonts w:cs="Times New Roman"/>
                <w:sz w:val="21"/>
                <w:szCs w:val="21"/>
              </w:rPr>
              <w:t>爬高作业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sz w:val="21"/>
                <w:szCs w:val="21"/>
              </w:rPr>
            </w:pPr>
            <w:r>
              <w:rPr>
                <w:rFonts w:cs="Times New Roman"/>
                <w:sz w:val="21"/>
                <w:szCs w:val="21"/>
              </w:rPr>
              <w:t>钢丝钳</w:t>
            </w:r>
          </w:p>
        </w:tc>
        <w:tc>
          <w:tcPr>
            <w:tcW w:w="2835" w:type="dxa"/>
          </w:tcPr>
          <w:p>
            <w:pPr>
              <w:widowControl/>
              <w:jc w:val="center"/>
              <w:rPr>
                <w:rFonts w:cs="Times New Roman"/>
                <w:sz w:val="21"/>
                <w:szCs w:val="21"/>
              </w:rPr>
            </w:pPr>
            <w:r>
              <w:rPr>
                <w:rFonts w:cs="Times New Roman"/>
                <w:color w:val="333333"/>
                <w:sz w:val="21"/>
                <w:szCs w:val="21"/>
                <w:shd w:val="clear" w:color="auto" w:fill="FFFFFF"/>
              </w:rPr>
              <w:t>160或180mm</w:t>
            </w:r>
          </w:p>
        </w:tc>
        <w:tc>
          <w:tcPr>
            <w:tcW w:w="1276" w:type="dxa"/>
          </w:tcPr>
          <w:p>
            <w:pPr>
              <w:widowControl/>
              <w:jc w:val="center"/>
              <w:rPr>
                <w:rFonts w:cs="Times New Roman"/>
                <w:sz w:val="21"/>
                <w:szCs w:val="21"/>
              </w:rPr>
            </w:pPr>
            <w:r>
              <w:rPr>
                <w:rFonts w:cs="Times New Roman"/>
                <w:sz w:val="21"/>
                <w:szCs w:val="21"/>
              </w:rPr>
              <w:t>2把</w:t>
            </w:r>
          </w:p>
        </w:tc>
        <w:tc>
          <w:tcPr>
            <w:tcW w:w="1213" w:type="dxa"/>
          </w:tcPr>
          <w:p>
            <w:pPr>
              <w:widowControl/>
              <w:jc w:val="center"/>
              <w:rPr>
                <w:rFonts w:cs="Times New Roman"/>
                <w:sz w:val="21"/>
                <w:szCs w:val="21"/>
              </w:rPr>
            </w:pPr>
            <w:r>
              <w:rPr>
                <w:rFonts w:cs="Times New Roman"/>
                <w:sz w:val="21"/>
                <w:szCs w:val="21"/>
              </w:rPr>
              <w:t>拆包装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sz w:val="21"/>
                <w:szCs w:val="21"/>
              </w:rPr>
            </w:pPr>
            <w:r>
              <w:rPr>
                <w:rFonts w:cs="Times New Roman"/>
                <w:sz w:val="21"/>
                <w:szCs w:val="21"/>
              </w:rPr>
              <w:t>撬棍</w:t>
            </w:r>
          </w:p>
        </w:tc>
        <w:tc>
          <w:tcPr>
            <w:tcW w:w="2835" w:type="dxa"/>
          </w:tcPr>
          <w:p>
            <w:pPr>
              <w:widowControl/>
              <w:jc w:val="center"/>
              <w:rPr>
                <w:rFonts w:cs="Times New Roman"/>
                <w:sz w:val="21"/>
                <w:szCs w:val="21"/>
              </w:rPr>
            </w:pPr>
            <w:r>
              <w:rPr>
                <w:rFonts w:cs="Times New Roman"/>
                <w:color w:val="333333"/>
                <w:sz w:val="21"/>
                <w:szCs w:val="21"/>
                <w:shd w:val="clear" w:color="auto" w:fill="FFFFFF"/>
              </w:rPr>
              <w:t>开口撬棍</w:t>
            </w:r>
            <w:r>
              <w:rPr>
                <w:rFonts w:hint="eastAsia" w:cs="Times New Roman"/>
                <w:color w:val="333333"/>
                <w:sz w:val="21"/>
                <w:szCs w:val="21"/>
                <w:shd w:val="clear" w:color="auto" w:fill="FFFFFF"/>
              </w:rPr>
              <w:t>，</w:t>
            </w:r>
            <w:r>
              <w:rPr>
                <w:rFonts w:cs="Times New Roman"/>
                <w:color w:val="333333"/>
                <w:sz w:val="21"/>
                <w:szCs w:val="21"/>
                <w:shd w:val="clear" w:color="auto" w:fill="FFFFFF"/>
              </w:rPr>
              <w:t xml:space="preserve">规格：1550 </w:t>
            </w:r>
          </w:p>
        </w:tc>
        <w:tc>
          <w:tcPr>
            <w:tcW w:w="1276" w:type="dxa"/>
          </w:tcPr>
          <w:p>
            <w:pPr>
              <w:widowControl/>
              <w:jc w:val="center"/>
              <w:rPr>
                <w:rFonts w:cs="Times New Roman"/>
                <w:sz w:val="21"/>
                <w:szCs w:val="21"/>
              </w:rPr>
            </w:pPr>
            <w:r>
              <w:rPr>
                <w:rFonts w:cs="Times New Roman"/>
                <w:sz w:val="21"/>
                <w:szCs w:val="21"/>
              </w:rPr>
              <w:t>2根</w:t>
            </w:r>
          </w:p>
        </w:tc>
        <w:tc>
          <w:tcPr>
            <w:tcW w:w="1213" w:type="dxa"/>
          </w:tcPr>
          <w:p>
            <w:pPr>
              <w:widowControl/>
              <w:jc w:val="center"/>
              <w:rPr>
                <w:rFonts w:cs="Times New Roman"/>
                <w:sz w:val="21"/>
                <w:szCs w:val="21"/>
              </w:rPr>
            </w:pPr>
            <w:r>
              <w:rPr>
                <w:rFonts w:cs="Times New Roman"/>
                <w:sz w:val="21"/>
                <w:szCs w:val="21"/>
              </w:rPr>
              <w:t>拆包装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vAlign w:val="center"/>
          </w:tcPr>
          <w:p>
            <w:pPr>
              <w:widowControl/>
              <w:jc w:val="center"/>
              <w:rPr>
                <w:rFonts w:cs="Times New Roman"/>
                <w:sz w:val="21"/>
                <w:szCs w:val="21"/>
              </w:rPr>
            </w:pPr>
            <w:r>
              <w:rPr>
                <w:rFonts w:cs="Times New Roman"/>
                <w:sz w:val="21"/>
                <w:szCs w:val="21"/>
              </w:rPr>
              <w:t>麻绳</w:t>
            </w:r>
          </w:p>
        </w:tc>
        <w:tc>
          <w:tcPr>
            <w:tcW w:w="2835"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jc w:val="center"/>
              <w:rPr>
                <w:rFonts w:cs="Times New Roman"/>
                <w:color w:val="333333"/>
                <w:kern w:val="0"/>
                <w:sz w:val="21"/>
                <w:szCs w:val="21"/>
              </w:rPr>
            </w:pPr>
            <w:r>
              <w:rPr>
                <w:rFonts w:cs="Times New Roman"/>
                <w:color w:val="333333"/>
                <w:kern w:val="0"/>
                <w:sz w:val="21"/>
                <w:szCs w:val="21"/>
              </w:rPr>
              <w:t xml:space="preserve">φ </w:t>
            </w:r>
            <w:r>
              <w:rPr>
                <w:rFonts w:cs="Times New Roman"/>
                <w:kern w:val="0"/>
                <w:sz w:val="21"/>
                <w:szCs w:val="21"/>
              </w:rPr>
              <w:t>16，30m</w:t>
            </w:r>
          </w:p>
        </w:tc>
        <w:tc>
          <w:tcPr>
            <w:tcW w:w="1276" w:type="dxa"/>
            <w:vAlign w:val="center"/>
          </w:tcPr>
          <w:p>
            <w:pPr>
              <w:widowControl/>
              <w:jc w:val="center"/>
              <w:rPr>
                <w:rFonts w:cs="Times New Roman"/>
                <w:sz w:val="21"/>
                <w:szCs w:val="21"/>
              </w:rPr>
            </w:pPr>
            <w:r>
              <w:rPr>
                <w:rFonts w:cs="Times New Roman"/>
                <w:sz w:val="21"/>
                <w:szCs w:val="21"/>
              </w:rPr>
              <w:t>2根</w:t>
            </w:r>
          </w:p>
        </w:tc>
        <w:tc>
          <w:tcPr>
            <w:tcW w:w="1213" w:type="dxa"/>
            <w:vAlign w:val="center"/>
          </w:tcPr>
          <w:p>
            <w:pPr>
              <w:widowControl/>
              <w:jc w:val="center"/>
              <w:rPr>
                <w:rFonts w:cs="Times New Roman"/>
                <w:sz w:val="21"/>
                <w:szCs w:val="21"/>
              </w:rPr>
            </w:pPr>
            <w:r>
              <w:rPr>
                <w:rFonts w:cs="Times New Roman"/>
                <w:sz w:val="21"/>
                <w:szCs w:val="21"/>
              </w:rPr>
              <w:t>固定用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sz w:val="21"/>
                <w:szCs w:val="21"/>
              </w:rPr>
            </w:pPr>
            <w:r>
              <w:rPr>
                <w:rFonts w:cs="Times New Roman"/>
                <w:kern w:val="0"/>
                <w:sz w:val="21"/>
                <w:szCs w:val="21"/>
              </w:rPr>
              <w:t>双眼</w:t>
            </w:r>
            <w:r>
              <w:rPr>
                <w:rFonts w:hint="eastAsia" w:cs="Times New Roman"/>
                <w:kern w:val="0"/>
                <w:sz w:val="21"/>
                <w:szCs w:val="21"/>
              </w:rPr>
              <w:t>柔性</w:t>
            </w:r>
            <w:r>
              <w:rPr>
                <w:rFonts w:cs="Times New Roman"/>
                <w:kern w:val="0"/>
                <w:sz w:val="21"/>
                <w:szCs w:val="21"/>
              </w:rPr>
              <w:t>圆吊带</w:t>
            </w:r>
          </w:p>
        </w:tc>
        <w:tc>
          <w:tcPr>
            <w:tcW w:w="2835" w:type="dxa"/>
          </w:tcPr>
          <w:p>
            <w:pPr>
              <w:widowControl/>
              <w:jc w:val="center"/>
              <w:rPr>
                <w:rFonts w:cs="Times New Roman"/>
                <w:sz w:val="21"/>
                <w:szCs w:val="21"/>
              </w:rPr>
            </w:pPr>
            <w:r>
              <w:rPr>
                <w:rFonts w:cs="Times New Roman"/>
                <w:kern w:val="0"/>
                <w:sz w:val="21"/>
                <w:szCs w:val="21"/>
              </w:rPr>
              <w:t>3t</w:t>
            </w:r>
            <w:r>
              <w:rPr>
                <w:rFonts w:hint="eastAsia" w:cs="Times New Roman"/>
                <w:kern w:val="0"/>
                <w:sz w:val="21"/>
                <w:szCs w:val="21"/>
              </w:rPr>
              <w:t>x2.5</w:t>
            </w:r>
            <w:r>
              <w:rPr>
                <w:rFonts w:cs="Times New Roman"/>
                <w:kern w:val="0"/>
                <w:sz w:val="21"/>
                <w:szCs w:val="21"/>
              </w:rPr>
              <w:t>m</w:t>
            </w:r>
          </w:p>
        </w:tc>
        <w:tc>
          <w:tcPr>
            <w:tcW w:w="1276" w:type="dxa"/>
          </w:tcPr>
          <w:p>
            <w:pPr>
              <w:widowControl/>
              <w:jc w:val="center"/>
              <w:rPr>
                <w:rFonts w:cs="Times New Roman"/>
                <w:sz w:val="21"/>
                <w:szCs w:val="21"/>
              </w:rPr>
            </w:pPr>
            <w:r>
              <w:rPr>
                <w:rFonts w:cs="Times New Roman"/>
                <w:sz w:val="21"/>
                <w:szCs w:val="21"/>
              </w:rPr>
              <w:t>4根</w:t>
            </w:r>
          </w:p>
        </w:tc>
        <w:tc>
          <w:tcPr>
            <w:tcW w:w="1213" w:type="dxa"/>
          </w:tcPr>
          <w:p>
            <w:pPr>
              <w:widowControl/>
              <w:jc w:val="center"/>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kern w:val="0"/>
                <w:sz w:val="21"/>
                <w:szCs w:val="21"/>
              </w:rPr>
            </w:pPr>
            <w:r>
              <w:rPr>
                <w:rFonts w:cs="Times New Roman"/>
                <w:kern w:val="0"/>
                <w:sz w:val="21"/>
                <w:szCs w:val="21"/>
              </w:rPr>
              <w:t>双眼</w:t>
            </w:r>
            <w:r>
              <w:rPr>
                <w:rFonts w:hint="eastAsia" w:cs="Times New Roman"/>
                <w:kern w:val="0"/>
                <w:sz w:val="21"/>
                <w:szCs w:val="21"/>
              </w:rPr>
              <w:t>柔性</w:t>
            </w:r>
            <w:r>
              <w:rPr>
                <w:rFonts w:cs="Times New Roman"/>
                <w:kern w:val="0"/>
                <w:sz w:val="21"/>
                <w:szCs w:val="21"/>
              </w:rPr>
              <w:t>圆吊带</w:t>
            </w:r>
          </w:p>
        </w:tc>
        <w:tc>
          <w:tcPr>
            <w:tcW w:w="2835" w:type="dxa"/>
          </w:tcPr>
          <w:p>
            <w:pPr>
              <w:widowControl/>
              <w:jc w:val="center"/>
              <w:rPr>
                <w:rFonts w:cs="Times New Roman"/>
                <w:kern w:val="0"/>
                <w:sz w:val="21"/>
                <w:szCs w:val="21"/>
              </w:rPr>
            </w:pPr>
            <w:r>
              <w:rPr>
                <w:rFonts w:hint="eastAsia" w:cs="Times New Roman"/>
                <w:kern w:val="0"/>
                <w:sz w:val="21"/>
                <w:szCs w:val="21"/>
              </w:rPr>
              <w:t>5</w:t>
            </w:r>
            <w:r>
              <w:rPr>
                <w:rFonts w:cs="Times New Roman"/>
                <w:kern w:val="0"/>
                <w:sz w:val="21"/>
                <w:szCs w:val="21"/>
              </w:rPr>
              <w:t>t</w:t>
            </w:r>
            <w:r>
              <w:rPr>
                <w:rFonts w:hint="eastAsia" w:cs="Times New Roman"/>
                <w:kern w:val="0"/>
                <w:sz w:val="21"/>
                <w:szCs w:val="21"/>
              </w:rPr>
              <w:t>x6</w:t>
            </w:r>
            <w:r>
              <w:rPr>
                <w:rFonts w:cs="Times New Roman"/>
                <w:kern w:val="0"/>
                <w:sz w:val="21"/>
                <w:szCs w:val="21"/>
              </w:rPr>
              <w:t>m</w:t>
            </w:r>
          </w:p>
        </w:tc>
        <w:tc>
          <w:tcPr>
            <w:tcW w:w="1276" w:type="dxa"/>
          </w:tcPr>
          <w:p>
            <w:pPr>
              <w:widowControl/>
              <w:jc w:val="center"/>
              <w:rPr>
                <w:rFonts w:cs="Times New Roman"/>
                <w:kern w:val="0"/>
                <w:sz w:val="21"/>
                <w:szCs w:val="21"/>
              </w:rPr>
            </w:pPr>
            <w:r>
              <w:rPr>
                <w:rFonts w:cs="Times New Roman"/>
                <w:sz w:val="21"/>
                <w:szCs w:val="21"/>
              </w:rPr>
              <w:t>4根</w:t>
            </w:r>
          </w:p>
        </w:tc>
        <w:tc>
          <w:tcPr>
            <w:tcW w:w="1213" w:type="dxa"/>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kern w:val="0"/>
                <w:sz w:val="21"/>
                <w:szCs w:val="21"/>
              </w:rPr>
            </w:pPr>
            <w:r>
              <w:rPr>
                <w:rFonts w:cs="Times New Roman"/>
                <w:kern w:val="0"/>
                <w:sz w:val="21"/>
                <w:szCs w:val="21"/>
              </w:rPr>
              <w:t>双眼</w:t>
            </w:r>
            <w:r>
              <w:rPr>
                <w:rFonts w:hint="eastAsia" w:cs="Times New Roman"/>
                <w:kern w:val="0"/>
                <w:sz w:val="21"/>
                <w:szCs w:val="21"/>
              </w:rPr>
              <w:t>柔性</w:t>
            </w:r>
            <w:r>
              <w:rPr>
                <w:rFonts w:cs="Times New Roman"/>
                <w:kern w:val="0"/>
                <w:sz w:val="21"/>
                <w:szCs w:val="21"/>
              </w:rPr>
              <w:t>圆吊带</w:t>
            </w:r>
          </w:p>
        </w:tc>
        <w:tc>
          <w:tcPr>
            <w:tcW w:w="2835" w:type="dxa"/>
          </w:tcPr>
          <w:p>
            <w:pPr>
              <w:widowControl/>
              <w:jc w:val="center"/>
              <w:rPr>
                <w:rFonts w:cs="Times New Roman"/>
                <w:kern w:val="0"/>
                <w:sz w:val="21"/>
                <w:szCs w:val="21"/>
              </w:rPr>
            </w:pPr>
            <w:r>
              <w:rPr>
                <w:rFonts w:hint="eastAsia" w:cs="Times New Roman"/>
                <w:kern w:val="0"/>
                <w:sz w:val="21"/>
                <w:szCs w:val="21"/>
              </w:rPr>
              <w:t>5</w:t>
            </w:r>
            <w:r>
              <w:rPr>
                <w:rFonts w:cs="Times New Roman"/>
                <w:kern w:val="0"/>
                <w:sz w:val="21"/>
                <w:szCs w:val="21"/>
              </w:rPr>
              <w:t>t</w:t>
            </w:r>
            <w:r>
              <w:rPr>
                <w:rFonts w:hint="eastAsia" w:cs="Times New Roman"/>
                <w:kern w:val="0"/>
                <w:sz w:val="21"/>
                <w:szCs w:val="21"/>
              </w:rPr>
              <w:t>x9</w:t>
            </w:r>
            <w:r>
              <w:rPr>
                <w:rFonts w:cs="Times New Roman"/>
                <w:kern w:val="0"/>
                <w:sz w:val="21"/>
                <w:szCs w:val="21"/>
              </w:rPr>
              <w:t>m</w:t>
            </w:r>
          </w:p>
        </w:tc>
        <w:tc>
          <w:tcPr>
            <w:tcW w:w="1276" w:type="dxa"/>
          </w:tcPr>
          <w:p>
            <w:pPr>
              <w:widowControl/>
              <w:jc w:val="center"/>
              <w:rPr>
                <w:rFonts w:cs="Times New Roman"/>
                <w:kern w:val="0"/>
                <w:sz w:val="21"/>
                <w:szCs w:val="21"/>
              </w:rPr>
            </w:pPr>
            <w:r>
              <w:rPr>
                <w:rFonts w:cs="Times New Roman"/>
                <w:sz w:val="21"/>
                <w:szCs w:val="21"/>
              </w:rPr>
              <w:t>4根</w:t>
            </w:r>
          </w:p>
        </w:tc>
        <w:tc>
          <w:tcPr>
            <w:tcW w:w="1213" w:type="dxa"/>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rPr>
                <w:rFonts w:cs="Times New Roman"/>
                <w:kern w:val="0"/>
                <w:sz w:val="21"/>
                <w:szCs w:val="21"/>
              </w:rPr>
            </w:pPr>
            <w:r>
              <w:rPr>
                <w:rFonts w:hint="eastAsia" w:cs="Times New Roman"/>
                <w:kern w:val="0"/>
                <w:sz w:val="21"/>
                <w:szCs w:val="21"/>
              </w:rPr>
              <w:t>双眼柔性圆吊带</w:t>
            </w:r>
          </w:p>
        </w:tc>
        <w:tc>
          <w:tcPr>
            <w:tcW w:w="2835" w:type="dxa"/>
          </w:tcPr>
          <w:p>
            <w:pPr>
              <w:jc w:val="center"/>
              <w:rPr>
                <w:rFonts w:cs="Times New Roman"/>
                <w:kern w:val="0"/>
                <w:sz w:val="21"/>
                <w:szCs w:val="21"/>
              </w:rPr>
            </w:pPr>
            <w:r>
              <w:rPr>
                <w:rFonts w:hint="eastAsia" w:cs="Times New Roman"/>
                <w:kern w:val="0"/>
                <w:sz w:val="21"/>
                <w:szCs w:val="21"/>
              </w:rPr>
              <w:t>15tx6m</w:t>
            </w:r>
          </w:p>
        </w:tc>
        <w:tc>
          <w:tcPr>
            <w:tcW w:w="1276" w:type="dxa"/>
          </w:tcPr>
          <w:p>
            <w:pPr>
              <w:jc w:val="center"/>
              <w:rPr>
                <w:rFonts w:cs="Times New Roman"/>
                <w:kern w:val="0"/>
                <w:sz w:val="21"/>
                <w:szCs w:val="21"/>
              </w:rPr>
            </w:pPr>
            <w:r>
              <w:rPr>
                <w:rFonts w:hint="eastAsia" w:cs="Times New Roman"/>
                <w:kern w:val="0"/>
                <w:sz w:val="21"/>
                <w:szCs w:val="21"/>
              </w:rPr>
              <w:t>4根</w:t>
            </w:r>
          </w:p>
        </w:tc>
        <w:tc>
          <w:tcPr>
            <w:tcW w:w="1213" w:type="dxa"/>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sz w:val="21"/>
                <w:szCs w:val="21"/>
              </w:rPr>
            </w:pPr>
            <w:r>
              <w:rPr>
                <w:rFonts w:cs="Times New Roman"/>
                <w:sz w:val="21"/>
                <w:szCs w:val="21"/>
              </w:rPr>
              <w:t>弓形卸扣</w:t>
            </w:r>
          </w:p>
        </w:tc>
        <w:tc>
          <w:tcPr>
            <w:tcW w:w="2835" w:type="dxa"/>
          </w:tcPr>
          <w:p>
            <w:pPr>
              <w:widowControl/>
              <w:jc w:val="center"/>
              <w:rPr>
                <w:rFonts w:cs="Times New Roman"/>
                <w:sz w:val="21"/>
                <w:szCs w:val="21"/>
              </w:rPr>
            </w:pPr>
            <w:r>
              <w:rPr>
                <w:rFonts w:cs="Times New Roman"/>
                <w:sz w:val="21"/>
                <w:szCs w:val="21"/>
              </w:rPr>
              <w:t>2t</w:t>
            </w:r>
          </w:p>
        </w:tc>
        <w:tc>
          <w:tcPr>
            <w:tcW w:w="1276" w:type="dxa"/>
          </w:tcPr>
          <w:p>
            <w:pPr>
              <w:widowControl/>
              <w:jc w:val="center"/>
              <w:rPr>
                <w:rFonts w:cs="Times New Roman"/>
                <w:sz w:val="21"/>
                <w:szCs w:val="21"/>
              </w:rPr>
            </w:pPr>
            <w:r>
              <w:rPr>
                <w:rFonts w:cs="Times New Roman"/>
                <w:sz w:val="21"/>
                <w:szCs w:val="21"/>
              </w:rPr>
              <w:t>4个</w:t>
            </w:r>
          </w:p>
        </w:tc>
        <w:tc>
          <w:tcPr>
            <w:tcW w:w="1213"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sz w:val="21"/>
                <w:szCs w:val="21"/>
              </w:rPr>
            </w:pPr>
            <w:r>
              <w:rPr>
                <w:rFonts w:cs="Times New Roman"/>
                <w:sz w:val="21"/>
                <w:szCs w:val="21"/>
              </w:rPr>
              <w:t>弓形卸扣</w:t>
            </w:r>
          </w:p>
        </w:tc>
        <w:tc>
          <w:tcPr>
            <w:tcW w:w="2835" w:type="dxa"/>
          </w:tcPr>
          <w:p>
            <w:pPr>
              <w:widowControl/>
              <w:jc w:val="center"/>
              <w:rPr>
                <w:rFonts w:cs="Times New Roman"/>
                <w:sz w:val="21"/>
                <w:szCs w:val="21"/>
              </w:rPr>
            </w:pPr>
            <w:r>
              <w:rPr>
                <w:rFonts w:cs="Times New Roman"/>
                <w:sz w:val="21"/>
                <w:szCs w:val="21"/>
              </w:rPr>
              <w:t>6.5t</w:t>
            </w:r>
          </w:p>
        </w:tc>
        <w:tc>
          <w:tcPr>
            <w:tcW w:w="1276" w:type="dxa"/>
          </w:tcPr>
          <w:p>
            <w:pPr>
              <w:widowControl/>
              <w:jc w:val="center"/>
              <w:rPr>
                <w:rFonts w:cs="Times New Roman"/>
                <w:sz w:val="21"/>
                <w:szCs w:val="21"/>
              </w:rPr>
            </w:pPr>
            <w:r>
              <w:rPr>
                <w:rFonts w:cs="Times New Roman"/>
                <w:sz w:val="21"/>
                <w:szCs w:val="21"/>
              </w:rPr>
              <w:t>4个</w:t>
            </w:r>
          </w:p>
        </w:tc>
        <w:tc>
          <w:tcPr>
            <w:tcW w:w="1213"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sz w:val="21"/>
                <w:szCs w:val="21"/>
              </w:rPr>
            </w:pPr>
            <w:r>
              <w:rPr>
                <w:rFonts w:cs="Times New Roman"/>
                <w:sz w:val="21"/>
                <w:szCs w:val="21"/>
              </w:rPr>
              <w:t>弓形卸扣</w:t>
            </w:r>
          </w:p>
        </w:tc>
        <w:tc>
          <w:tcPr>
            <w:tcW w:w="2835" w:type="dxa"/>
          </w:tcPr>
          <w:p>
            <w:pPr>
              <w:widowControl/>
              <w:jc w:val="center"/>
              <w:rPr>
                <w:rFonts w:cs="Times New Roman"/>
                <w:sz w:val="21"/>
                <w:szCs w:val="21"/>
              </w:rPr>
            </w:pPr>
            <w:r>
              <w:rPr>
                <w:rFonts w:hint="eastAsia" w:cs="Times New Roman"/>
                <w:sz w:val="21"/>
                <w:szCs w:val="21"/>
              </w:rPr>
              <w:t>9.5</w:t>
            </w:r>
            <w:r>
              <w:rPr>
                <w:rFonts w:cs="Times New Roman"/>
                <w:sz w:val="21"/>
                <w:szCs w:val="21"/>
              </w:rPr>
              <w:t>t</w:t>
            </w:r>
          </w:p>
        </w:tc>
        <w:tc>
          <w:tcPr>
            <w:tcW w:w="1276" w:type="dxa"/>
          </w:tcPr>
          <w:p>
            <w:pPr>
              <w:widowControl/>
              <w:jc w:val="center"/>
              <w:rPr>
                <w:rFonts w:cs="Times New Roman"/>
                <w:sz w:val="21"/>
                <w:szCs w:val="21"/>
              </w:rPr>
            </w:pPr>
            <w:r>
              <w:rPr>
                <w:rFonts w:cs="Times New Roman"/>
                <w:sz w:val="21"/>
                <w:szCs w:val="21"/>
              </w:rPr>
              <w:t>4个</w:t>
            </w:r>
          </w:p>
        </w:tc>
        <w:tc>
          <w:tcPr>
            <w:tcW w:w="1213"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sz w:val="21"/>
                <w:szCs w:val="21"/>
              </w:rPr>
            </w:pPr>
            <w:r>
              <w:rPr>
                <w:rFonts w:cs="Times New Roman"/>
                <w:sz w:val="21"/>
                <w:szCs w:val="21"/>
              </w:rPr>
              <w:t>弓形卸扣</w:t>
            </w:r>
          </w:p>
        </w:tc>
        <w:tc>
          <w:tcPr>
            <w:tcW w:w="2835" w:type="dxa"/>
          </w:tcPr>
          <w:p>
            <w:pPr>
              <w:widowControl/>
              <w:jc w:val="center"/>
              <w:rPr>
                <w:rFonts w:cs="Times New Roman"/>
                <w:sz w:val="21"/>
                <w:szCs w:val="21"/>
              </w:rPr>
            </w:pPr>
            <w:r>
              <w:rPr>
                <w:rFonts w:hint="eastAsia" w:cs="Times New Roman"/>
                <w:sz w:val="21"/>
                <w:szCs w:val="21"/>
              </w:rPr>
              <w:t>12</w:t>
            </w:r>
            <w:r>
              <w:rPr>
                <w:rFonts w:cs="Times New Roman"/>
                <w:sz w:val="21"/>
                <w:szCs w:val="21"/>
              </w:rPr>
              <w:t>t</w:t>
            </w:r>
          </w:p>
        </w:tc>
        <w:tc>
          <w:tcPr>
            <w:tcW w:w="1276" w:type="dxa"/>
          </w:tcPr>
          <w:p>
            <w:pPr>
              <w:widowControl/>
              <w:jc w:val="center"/>
              <w:rPr>
                <w:rFonts w:cs="Times New Roman"/>
                <w:sz w:val="21"/>
                <w:szCs w:val="21"/>
              </w:rPr>
            </w:pPr>
            <w:r>
              <w:rPr>
                <w:rFonts w:cs="Times New Roman"/>
                <w:sz w:val="21"/>
                <w:szCs w:val="21"/>
              </w:rPr>
              <w:t>4个</w:t>
            </w:r>
          </w:p>
        </w:tc>
        <w:tc>
          <w:tcPr>
            <w:tcW w:w="1213"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vAlign w:val="top"/>
          </w:tcPr>
          <w:p>
            <w:pPr>
              <w:widowControl/>
              <w:jc w:val="center"/>
              <w:rPr>
                <w:rFonts w:cs="Times New Roman"/>
                <w:sz w:val="21"/>
                <w:szCs w:val="21"/>
              </w:rPr>
            </w:pPr>
            <w:r>
              <w:rPr>
                <w:rFonts w:cs="Times New Roman"/>
                <w:sz w:val="21"/>
                <w:szCs w:val="21"/>
              </w:rPr>
              <w:t>弓形卸扣</w:t>
            </w:r>
          </w:p>
        </w:tc>
        <w:tc>
          <w:tcPr>
            <w:tcW w:w="2835" w:type="dxa"/>
            <w:vAlign w:val="top"/>
          </w:tcPr>
          <w:p>
            <w:pPr>
              <w:widowControl/>
              <w:jc w:val="center"/>
              <w:rPr>
                <w:rFonts w:hint="eastAsia" w:cs="Times New Roman"/>
                <w:sz w:val="21"/>
                <w:szCs w:val="21"/>
              </w:rPr>
            </w:pPr>
            <w:r>
              <w:rPr>
                <w:rFonts w:hint="eastAsia" w:cs="Times New Roman"/>
                <w:sz w:val="21"/>
                <w:szCs w:val="21"/>
              </w:rPr>
              <w:t>1</w:t>
            </w:r>
            <w:r>
              <w:rPr>
                <w:rFonts w:hint="eastAsia" w:cs="Times New Roman"/>
                <w:sz w:val="21"/>
                <w:szCs w:val="21"/>
                <w:lang w:val="en-US" w:eastAsia="zh-CN"/>
              </w:rPr>
              <w:t>7</w:t>
            </w:r>
            <w:r>
              <w:rPr>
                <w:rFonts w:cs="Times New Roman"/>
                <w:sz w:val="21"/>
                <w:szCs w:val="21"/>
              </w:rPr>
              <w:t>t</w:t>
            </w:r>
          </w:p>
        </w:tc>
        <w:tc>
          <w:tcPr>
            <w:tcW w:w="1276" w:type="dxa"/>
            <w:vAlign w:val="top"/>
          </w:tcPr>
          <w:p>
            <w:pPr>
              <w:widowControl/>
              <w:jc w:val="center"/>
              <w:rPr>
                <w:rFonts w:cs="Times New Roman"/>
                <w:sz w:val="21"/>
                <w:szCs w:val="21"/>
              </w:rPr>
            </w:pPr>
            <w:r>
              <w:rPr>
                <w:rFonts w:cs="Times New Roman"/>
                <w:sz w:val="21"/>
                <w:szCs w:val="21"/>
              </w:rPr>
              <w:t>4个</w:t>
            </w:r>
          </w:p>
        </w:tc>
        <w:tc>
          <w:tcPr>
            <w:tcW w:w="1213"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4" w:type="dxa"/>
          </w:tcPr>
          <w:p>
            <w:pPr>
              <w:widowControl/>
              <w:jc w:val="center"/>
              <w:rPr>
                <w:rFonts w:cs="Times New Roman"/>
                <w:sz w:val="21"/>
                <w:szCs w:val="21"/>
              </w:rPr>
            </w:pPr>
            <w:r>
              <w:rPr>
                <w:rFonts w:cs="Times New Roman"/>
                <w:sz w:val="21"/>
                <w:szCs w:val="21"/>
              </w:rPr>
              <w:t>剪刀</w:t>
            </w:r>
          </w:p>
        </w:tc>
        <w:tc>
          <w:tcPr>
            <w:tcW w:w="2835" w:type="dxa"/>
          </w:tcPr>
          <w:p>
            <w:pPr>
              <w:widowControl/>
              <w:jc w:val="center"/>
              <w:rPr>
                <w:rFonts w:cs="Times New Roman"/>
                <w:sz w:val="21"/>
                <w:szCs w:val="21"/>
              </w:rPr>
            </w:pPr>
          </w:p>
        </w:tc>
        <w:tc>
          <w:tcPr>
            <w:tcW w:w="1276" w:type="dxa"/>
          </w:tcPr>
          <w:p>
            <w:pPr>
              <w:widowControl/>
              <w:jc w:val="center"/>
              <w:rPr>
                <w:rFonts w:cs="Times New Roman"/>
                <w:sz w:val="21"/>
                <w:szCs w:val="21"/>
              </w:rPr>
            </w:pPr>
            <w:r>
              <w:rPr>
                <w:rFonts w:cs="Times New Roman"/>
                <w:sz w:val="21"/>
                <w:szCs w:val="21"/>
              </w:rPr>
              <w:t>2把</w:t>
            </w:r>
          </w:p>
        </w:tc>
        <w:tc>
          <w:tcPr>
            <w:tcW w:w="1213" w:type="dxa"/>
          </w:tcPr>
          <w:p>
            <w:pPr>
              <w:widowControl/>
              <w:jc w:val="center"/>
              <w:rPr>
                <w:rFonts w:cs="Times New Roman"/>
                <w:sz w:val="21"/>
                <w:szCs w:val="21"/>
              </w:rPr>
            </w:pPr>
            <w:r>
              <w:rPr>
                <w:rFonts w:cs="Times New Roman"/>
                <w:sz w:val="21"/>
                <w:szCs w:val="21"/>
              </w:rPr>
              <w:t>拆包装</w:t>
            </w:r>
          </w:p>
        </w:tc>
      </w:tr>
    </w:tbl>
    <w:p>
      <w:pPr>
        <w:pStyle w:val="49"/>
        <w:ind w:firstLine="1205" w:firstLineChars="500"/>
        <w:jc w:val="left"/>
        <w:rPr>
          <w:b/>
        </w:rPr>
      </w:pPr>
      <w:r>
        <w:rPr>
          <w:b/>
        </w:rPr>
        <w:t>注意：附件如需长时间存放，必须采取防雨、防尘等防护措施</w:t>
      </w:r>
      <w:r>
        <w:rPr>
          <w:rFonts w:hint="eastAsia"/>
          <w:b/>
          <w:lang w:eastAsia="zh-CN"/>
        </w:rPr>
        <w:t>！</w:t>
      </w:r>
    </w:p>
    <w:p>
      <w:pPr>
        <w:pStyle w:val="5"/>
        <w:spacing w:before="163"/>
        <w:jc w:val="left"/>
      </w:pPr>
      <w:bookmarkStart w:id="132" w:name="_Toc64"/>
      <w:bookmarkStart w:id="133" w:name="_Toc311633125"/>
      <w:r>
        <w:t>2.</w:t>
      </w:r>
      <w:r>
        <w:rPr>
          <w:rFonts w:hint="eastAsia"/>
          <w:lang w:val="en-US" w:eastAsia="zh-CN"/>
        </w:rPr>
        <w:t>7</w:t>
      </w:r>
      <w:r>
        <w:rPr>
          <w:rFonts w:hint="eastAsia"/>
        </w:rPr>
        <w:t>机组确认</w:t>
      </w:r>
      <w:bookmarkEnd w:id="132"/>
    </w:p>
    <w:p>
      <w:pPr>
        <w:pStyle w:val="6"/>
        <w:spacing w:before="163"/>
      </w:pPr>
      <w:bookmarkStart w:id="134" w:name="_Toc7511"/>
      <w:r>
        <w:rPr>
          <w:rFonts w:hint="eastAsia"/>
        </w:rPr>
        <w:t>2.</w:t>
      </w:r>
      <w:r>
        <w:rPr>
          <w:rFonts w:hint="eastAsia"/>
          <w:lang w:val="en-US" w:eastAsia="zh-CN"/>
        </w:rPr>
        <w:t>7</w:t>
      </w:r>
      <w:r>
        <w:rPr>
          <w:rFonts w:hint="eastAsia"/>
        </w:rPr>
        <w:t>.1机组信息确认</w:t>
      </w:r>
      <w:bookmarkEnd w:id="134"/>
    </w:p>
    <w:p>
      <w:r>
        <w:rPr>
          <w:rFonts w:hint="eastAsia"/>
        </w:rPr>
        <w:tab/>
      </w:r>
      <w:r>
        <w:rPr>
          <w:rFonts w:hint="eastAsia"/>
        </w:rPr>
        <w:t>待机组卸车并确认吊装机位后，要求山东中车风电有限公司现场技术人员根据山东中车风电有限公司下发的配置明细逐一核对机舱、轮毂、叶片等大部件型号及生产厂家。如发现不一致情况，需联系山东中车风电有限公司</w:t>
      </w:r>
      <w:r>
        <w:rPr>
          <w:rFonts w:hint="eastAsia"/>
          <w:lang w:eastAsia="zh-CN"/>
        </w:rPr>
        <w:t>技术部</w:t>
      </w:r>
      <w:r>
        <w:rPr>
          <w:rFonts w:hint="eastAsia"/>
        </w:rPr>
        <w:t>确认。</w:t>
      </w:r>
    </w:p>
    <w:p>
      <w:pPr>
        <w:pStyle w:val="6"/>
        <w:spacing w:before="163"/>
      </w:pPr>
      <w:bookmarkStart w:id="135" w:name="_Toc9514"/>
      <w:r>
        <w:rPr>
          <w:rFonts w:hint="eastAsia"/>
        </w:rPr>
        <w:t>2.</w:t>
      </w:r>
      <w:r>
        <w:rPr>
          <w:rFonts w:hint="eastAsia"/>
          <w:lang w:val="en-US" w:eastAsia="zh-CN"/>
        </w:rPr>
        <w:t>7</w:t>
      </w:r>
      <w:r>
        <w:rPr>
          <w:rFonts w:hint="eastAsia"/>
        </w:rPr>
        <w:t>.2填写机组档案</w:t>
      </w:r>
      <w:bookmarkEnd w:id="135"/>
    </w:p>
    <w:p>
      <w:pPr>
        <w:rPr>
          <w:rFonts w:hint="eastAsia"/>
        </w:rPr>
      </w:pPr>
      <w:r>
        <w:rPr>
          <w:rFonts w:hint="eastAsia"/>
        </w:rPr>
        <w:tab/>
      </w:r>
      <w:r>
        <w:rPr>
          <w:rFonts w:hint="eastAsia"/>
        </w:rPr>
        <w:t>吊装开始前，按山东中车风电有限公司下发的《风力发电机组维护相关表单》要求填写“机组部件信息表”，记录该机位轮毂、叶片、塔筒、机舱内大部件等信息。</w:t>
      </w:r>
      <w:bookmarkStart w:id="136" w:name="_Toc381619982"/>
      <w:bookmarkStart w:id="137" w:name="_Toc381108346"/>
      <w:bookmarkStart w:id="138" w:name="_Toc381618706"/>
    </w:p>
    <w:p>
      <w:pPr>
        <w:rPr>
          <w:rFonts w:hint="eastAsia"/>
        </w:rPr>
      </w:pPr>
    </w:p>
    <w:p>
      <w:pPr>
        <w:pStyle w:val="2"/>
        <w:spacing w:after="326"/>
      </w:pPr>
      <w:bookmarkStart w:id="139" w:name="_Toc14555"/>
      <w:r>
        <w:t>3风电机组安</w:t>
      </w:r>
      <w:bookmarkEnd w:id="133"/>
      <w:bookmarkStart w:id="140" w:name="_Toc291232478"/>
      <w:bookmarkStart w:id="141" w:name="_Toc289868536"/>
      <w:bookmarkStart w:id="142" w:name="_Toc289523368"/>
      <w:bookmarkStart w:id="143" w:name="_Toc288916520"/>
      <w:bookmarkStart w:id="144" w:name="_Toc311633126"/>
      <w:bookmarkStart w:id="145" w:name="_Toc313625724"/>
      <w:r>
        <w:t>装</w:t>
      </w:r>
      <w:bookmarkEnd w:id="136"/>
      <w:bookmarkEnd w:id="137"/>
      <w:bookmarkEnd w:id="138"/>
      <w:bookmarkEnd w:id="139"/>
    </w:p>
    <w:p>
      <w:pPr>
        <w:pStyle w:val="5"/>
        <w:spacing w:before="163"/>
      </w:pPr>
      <w:bookmarkStart w:id="146" w:name="_Toc25339"/>
      <w:bookmarkStart w:id="147" w:name="_Toc381618707"/>
      <w:bookmarkStart w:id="148" w:name="_Toc381619983"/>
      <w:bookmarkStart w:id="149" w:name="_Toc381108347"/>
      <w:r>
        <w:t>3.1安装流程</w:t>
      </w:r>
      <w:bookmarkEnd w:id="146"/>
      <w:bookmarkEnd w:id="147"/>
      <w:bookmarkEnd w:id="148"/>
      <w:bookmarkEnd w:id="149"/>
    </w:p>
    <w:p>
      <w:pPr>
        <w:ind w:firstLine="480" w:firstLineChars="200"/>
        <w:rPr>
          <w:rFonts w:cs="Times New Roman"/>
        </w:rPr>
      </w:pPr>
      <w:r>
        <w:rPr>
          <w:rFonts w:cs="Times New Roman"/>
        </w:rPr>
        <w:t>风力发电机组安装过程中建议采用如图</w:t>
      </w:r>
      <w:r>
        <w:rPr>
          <w:rFonts w:hint="eastAsia" w:cs="Times New Roman"/>
          <w:lang w:val="en-US" w:eastAsia="zh-CN"/>
        </w:rPr>
        <w:t>3-1</w:t>
      </w:r>
      <w:r>
        <w:rPr>
          <w:rFonts w:cs="Times New Roman"/>
        </w:rPr>
        <w:t>所示安装流程，当然现场指挥人员拥有现场指挥权，可根据安装现场的实际状况，统筹安排现场工作的先后顺序。</w:t>
      </w:r>
    </w:p>
    <w:p>
      <w:pPr>
        <w:jc w:val="center"/>
        <w:rPr>
          <w:rFonts w:cs="Times New Roman"/>
        </w:rPr>
      </w:pPr>
      <w:r>
        <w:rPr>
          <w:sz w:val="24"/>
        </w:rPr>
        <mc:AlternateContent>
          <mc:Choice Requires="wps">
            <w:drawing>
              <wp:anchor distT="0" distB="0" distL="114300" distR="114300" simplePos="0" relativeHeight="251852800" behindDoc="0" locked="0" layoutInCell="1" allowOverlap="1">
                <wp:simplePos x="0" y="0"/>
                <wp:positionH relativeFrom="column">
                  <wp:posOffset>2028825</wp:posOffset>
                </wp:positionH>
                <wp:positionV relativeFrom="paragraph">
                  <wp:posOffset>4206240</wp:posOffset>
                </wp:positionV>
                <wp:extent cx="1007745" cy="295275"/>
                <wp:effectExtent l="12700" t="12700" r="27305" b="15875"/>
                <wp:wrapNone/>
                <wp:docPr id="65" name="圆角矩形 65"/>
                <wp:cNvGraphicFramePr/>
                <a:graphic xmlns:a="http://schemas.openxmlformats.org/drawingml/2006/main">
                  <a:graphicData uri="http://schemas.microsoft.com/office/word/2010/wordprocessingShape">
                    <wps:wsp>
                      <wps:cNvSpPr/>
                      <wps:spPr>
                        <a:xfrm>
                          <a:off x="0" y="0"/>
                          <a:ext cx="1007745" cy="295275"/>
                        </a:xfrm>
                        <a:prstGeom prst="round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right="0" w:rightChars="0" w:firstLine="130" w:firstLineChars="100"/>
                              <w:jc w:val="both"/>
                              <w:textAlignment w:val="auto"/>
                              <w:outlineLvl w:val="9"/>
                              <w:rPr>
                                <w:rFonts w:hint="eastAsia" w:eastAsia="宋体"/>
                                <w:color w:val="000000" w:themeColor="text1"/>
                                <w:sz w:val="13"/>
                                <w:szCs w:val="13"/>
                                <w:lang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免爬器/电梯安装</w:t>
                            </w:r>
                          </w:p>
                          <w:p>
                            <w:pPr>
                              <w:jc w:val="center"/>
                              <w:rPr>
                                <w:rFonts w:hint="eastAsia" w:eastAsia="宋体"/>
                                <w:color w:val="000000" w:themeColor="text1"/>
                                <w:lang w:val="en-US" w:eastAsia="zh-CN"/>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9.75pt;margin-top:331.2pt;height:23.25pt;width:79.35pt;z-index:251852800;v-text-anchor:middle;mso-width-relative:page;mso-height-relative:page;" fillcolor="#DCE6F2 [660]" filled="t" stroked="t" coordsize="21600,21600" arcsize="0.166666666666667" o:gfxdata="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O5PoAvZAAAACwEAAA8AAAAAAAAAAQAg&#10;AAAAIgAAAGRycy9kb3ducmV2LnhtbFBLAQIUABQAAAAIAIdO4kCQqmcsfwIAAOAEAAAOAAAAAAAA&#10;AAEAIAAAACgBAABkcnMvZTJvRG9jLnhtbFBLBQYAAAAABgAGAFkBAAAZBgAAAAA=&#10;">
                <v:fill on="t" focussize="0,0"/>
                <v:stroke weight="2pt" color="#000000 [3200]" joinstyle="round"/>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right="0" w:rightChars="0" w:firstLine="130" w:firstLineChars="100"/>
                        <w:jc w:val="both"/>
                        <w:textAlignment w:val="auto"/>
                        <w:outlineLvl w:val="9"/>
                        <w:rPr>
                          <w:rFonts w:hint="eastAsia" w:eastAsia="宋体"/>
                          <w:color w:val="000000" w:themeColor="text1"/>
                          <w:sz w:val="13"/>
                          <w:szCs w:val="13"/>
                          <w:lang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免爬器/电梯安装</w:t>
                      </w:r>
                    </w:p>
                    <w:p>
                      <w:pPr>
                        <w:jc w:val="center"/>
                        <w:rPr>
                          <w:rFonts w:hint="eastAsia" w:eastAsia="宋体"/>
                          <w:color w:val="000000" w:themeColor="text1"/>
                          <w:lang w:val="en-US" w:eastAsia="zh-CN"/>
                          <w14:textFill>
                            <w14:solidFill>
                              <w14:schemeClr w14:val="tx1"/>
                            </w14:solidFill>
                          </w14:textFill>
                        </w:rPr>
                      </w:pPr>
                    </w:p>
                  </w:txbxContent>
                </v:textbox>
              </v:roundrect>
            </w:pict>
          </mc:Fallback>
        </mc:AlternateContent>
      </w:r>
      <w:r>
        <w:rPr>
          <w:sz w:val="24"/>
        </w:rPr>
        <mc:AlternateContent>
          <mc:Choice Requires="wps">
            <w:drawing>
              <wp:anchor distT="0" distB="0" distL="114300" distR="114300" simplePos="0" relativeHeight="251941888" behindDoc="0" locked="0" layoutInCell="1" allowOverlap="1">
                <wp:simplePos x="0" y="0"/>
                <wp:positionH relativeFrom="column">
                  <wp:posOffset>2179320</wp:posOffset>
                </wp:positionH>
                <wp:positionV relativeFrom="paragraph">
                  <wp:posOffset>402590</wp:posOffset>
                </wp:positionV>
                <wp:extent cx="1523365" cy="331470"/>
                <wp:effectExtent l="12700" t="12700" r="26035" b="17780"/>
                <wp:wrapNone/>
                <wp:docPr id="66" name="圆角矩形 66"/>
                <wp:cNvGraphicFramePr/>
                <a:graphic xmlns:a="http://schemas.openxmlformats.org/drawingml/2006/main">
                  <a:graphicData uri="http://schemas.microsoft.com/office/word/2010/wordprocessingShape">
                    <wps:wsp>
                      <wps:cNvSpPr/>
                      <wps:spPr>
                        <a:xfrm>
                          <a:off x="0" y="0"/>
                          <a:ext cx="1523365" cy="331470"/>
                        </a:xfrm>
                        <a:prstGeom prst="round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3"/>
                                <w:szCs w:val="13"/>
                                <w14:textFill>
                                  <w14:solidFill>
                                    <w14:schemeClr w14:val="tx1"/>
                                  </w14:solidFill>
                                </w14:textFill>
                              </w:rPr>
                            </w:pPr>
                            <w:r>
                              <w:rPr>
                                <w:rFonts w:hint="eastAsia"/>
                                <w:color w:val="000000" w:themeColor="text1"/>
                                <w:sz w:val="13"/>
                                <w:szCs w:val="13"/>
                                <w14:textFill>
                                  <w14:solidFill>
                                    <w14:schemeClr w14:val="tx1"/>
                                  </w14:solidFill>
                                </w14:textFill>
                              </w:rPr>
                              <w:t>接地电阻及锚板上表面水平度测试</w:t>
                            </w:r>
                          </w:p>
                          <w:p>
                            <w:pPr>
                              <w:jc w:val="center"/>
                              <w:rPr>
                                <w:rFonts w:hint="eastAsia" w:eastAsia="宋体"/>
                                <w:color w:val="000000" w:themeColor="text1"/>
                                <w:lang w:val="en-US" w:eastAsia="zh-CN"/>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1.6pt;margin-top:31.7pt;height:26.1pt;width:119.95pt;z-index:251941888;v-text-anchor:middle;mso-width-relative:page;mso-height-relative:page;" fillcolor="#DCE6F2 [660]" filled="t" stroked="t" coordsize="21600,21600" arcsize="0.166666666666667" o:gfxdata="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U4tuNcAAAAKAQAADwAAAAAAAAABACAA&#10;AAAiAAAAZHJzL2Rvd25yZXYueG1sUEsBAhQAFAAAAAgAh07iQIB44cSAAgAA4AQAAA4AAAAAAAAA&#10;AQAgAAAAJgEAAGRycy9lMm9Eb2MueG1sUEsFBgAAAAAGAAYAWQEAABgGAAAAAA==&#10;">
                <v:fill on="t" focussize="0,0"/>
                <v:stroke weight="2pt" color="#000000 [3200]" joinstyle="round"/>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3"/>
                          <w:szCs w:val="13"/>
                          <w14:textFill>
                            <w14:solidFill>
                              <w14:schemeClr w14:val="tx1"/>
                            </w14:solidFill>
                          </w14:textFill>
                        </w:rPr>
                      </w:pPr>
                      <w:r>
                        <w:rPr>
                          <w:rFonts w:hint="eastAsia"/>
                          <w:color w:val="000000" w:themeColor="text1"/>
                          <w:sz w:val="13"/>
                          <w:szCs w:val="13"/>
                          <w14:textFill>
                            <w14:solidFill>
                              <w14:schemeClr w14:val="tx1"/>
                            </w14:solidFill>
                          </w14:textFill>
                        </w:rPr>
                        <w:t>接地电阻及锚板上表面水平度测试</w:t>
                      </w:r>
                    </w:p>
                    <w:p>
                      <w:pPr>
                        <w:jc w:val="center"/>
                        <w:rPr>
                          <w:rFonts w:hint="eastAsia" w:eastAsia="宋体"/>
                          <w:color w:val="000000" w:themeColor="text1"/>
                          <w:lang w:val="en-US" w:eastAsia="zh-CN"/>
                          <w14:textFill>
                            <w14:solidFill>
                              <w14:schemeClr w14:val="tx1"/>
                            </w14:solidFill>
                          </w14:textFill>
                        </w:rPr>
                      </w:pPr>
                    </w:p>
                  </w:txbxContent>
                </v:textbox>
              </v:roundrect>
            </w:pict>
          </mc:Fallback>
        </mc:AlternateContent>
      </w:r>
      <w:r>
        <w:rPr>
          <w:rFonts w:cs="Times New Roman"/>
        </w:rPr>
        <w:object>
          <v:shape id="_x0000_i1025" o:spt="75" type="#_x0000_t75" style="height:375.9pt;width:354.4pt;" o:ole="t" filled="f" o:preferrelative="t" stroked="f" coordsize="21600,21600">
            <v:path/>
            <v:fill on="f" focussize="0,0"/>
            <v:stroke on="f"/>
            <v:imagedata r:id="rId28" o:title=""/>
            <o:lock v:ext="edit" aspectratio="t"/>
            <w10:wrap type="none"/>
            <w10:anchorlock/>
          </v:shape>
          <o:OLEObject Type="Embed" ProgID="Visio.Drawing.11" ShapeID="_x0000_i1025" DrawAspect="Content" ObjectID="_1468075725" r:id="rId27">
            <o:LockedField>false</o:LockedField>
          </o:OLEObject>
        </w:object>
      </w:r>
    </w:p>
    <w:p>
      <w:pPr>
        <w:jc w:val="center"/>
        <w:rPr>
          <w:rFonts w:cs="Times New Roman"/>
          <w:sz w:val="21"/>
        </w:rPr>
      </w:pPr>
      <w:r>
        <w:rPr>
          <w:rFonts w:cs="Times New Roman"/>
          <w:sz w:val="21"/>
        </w:rPr>
        <w:t>图</w:t>
      </w:r>
      <w:r>
        <w:rPr>
          <w:rFonts w:hint="eastAsia" w:cs="Times New Roman"/>
          <w:sz w:val="21"/>
          <w:lang w:val="en-US" w:eastAsia="zh-CN"/>
        </w:rPr>
        <w:t xml:space="preserve">3-1 </w:t>
      </w:r>
      <w:r>
        <w:rPr>
          <w:rFonts w:hint="eastAsia" w:cs="Times New Roman"/>
          <w:sz w:val="21"/>
        </w:rPr>
        <w:t xml:space="preserve"> </w:t>
      </w:r>
      <w:r>
        <w:rPr>
          <w:rFonts w:cs="Times New Roman"/>
          <w:sz w:val="21"/>
        </w:rPr>
        <w:t>CWT</w:t>
      </w:r>
      <w:r>
        <w:rPr>
          <w:rFonts w:hint="eastAsia" w:cs="Times New Roman"/>
          <w:sz w:val="21"/>
        </w:rPr>
        <w:t>2</w:t>
      </w:r>
      <w:r>
        <w:rPr>
          <w:rFonts w:hint="eastAsia" w:cs="Times New Roman"/>
          <w:sz w:val="21"/>
          <w:lang w:val="en-US" w:eastAsia="zh-CN"/>
        </w:rPr>
        <w:t>5</w:t>
      </w:r>
      <w:r>
        <w:rPr>
          <w:rFonts w:cs="Times New Roman"/>
          <w:sz w:val="21"/>
        </w:rPr>
        <w:t>00风力发电机组安装流程</w:t>
      </w:r>
    </w:p>
    <w:p>
      <w:pPr>
        <w:pStyle w:val="5"/>
        <w:spacing w:before="163"/>
      </w:pPr>
      <w:bookmarkStart w:id="150" w:name="_Toc381108348"/>
      <w:bookmarkStart w:id="151" w:name="_Toc381619984"/>
      <w:bookmarkStart w:id="152" w:name="_Toc16629"/>
      <w:bookmarkStart w:id="153" w:name="_Toc381618708"/>
      <w:r>
        <w:t>3.2安装作业基本要求</w:t>
      </w:r>
      <w:bookmarkEnd w:id="150"/>
      <w:bookmarkEnd w:id="151"/>
      <w:bookmarkEnd w:id="152"/>
      <w:bookmarkEnd w:id="153"/>
    </w:p>
    <w:p>
      <w:pPr>
        <w:pStyle w:val="6"/>
        <w:spacing w:before="163"/>
      </w:pPr>
      <w:bookmarkStart w:id="154" w:name="_Toc381108349"/>
      <w:bookmarkStart w:id="155" w:name="_Toc381619985"/>
      <w:bookmarkStart w:id="156" w:name="_Toc381618709"/>
      <w:bookmarkStart w:id="157" w:name="_Toc11819"/>
      <w:r>
        <w:t>3.2.1清理</w:t>
      </w:r>
      <w:bookmarkEnd w:id="154"/>
      <w:bookmarkEnd w:id="155"/>
      <w:bookmarkEnd w:id="156"/>
      <w:bookmarkEnd w:id="157"/>
    </w:p>
    <w:p>
      <w:pPr>
        <w:ind w:firstLine="480" w:firstLineChars="200"/>
        <w:rPr>
          <w:rFonts w:cs="Times New Roman"/>
        </w:rPr>
      </w:pPr>
      <w:r>
        <w:rPr>
          <w:rFonts w:cs="Times New Roman"/>
        </w:rPr>
        <w:t>风机部件在吊装前需要对部件进行清理，并拆除相应外包装，确保部件清洁后方可进行吊装。</w:t>
      </w:r>
    </w:p>
    <w:p>
      <w:pPr>
        <w:ind w:firstLine="480" w:firstLineChars="200"/>
        <w:rPr>
          <w:rFonts w:cs="Times New Roman"/>
        </w:rPr>
      </w:pPr>
      <w:r>
        <w:rPr>
          <w:rFonts w:cs="Times New Roman"/>
        </w:rPr>
        <w:t>风力发电机组安装过程中需要对安装部件的连接面进行清理。清理主要针对安装连接面的凸起、锈蚀、毛刺、</w:t>
      </w:r>
      <w:r>
        <w:rPr>
          <w:rFonts w:hint="eastAsia" w:cs="Times New Roman"/>
        </w:rPr>
        <w:t>翻</w:t>
      </w:r>
      <w:r>
        <w:rPr>
          <w:rFonts w:cs="Times New Roman"/>
        </w:rPr>
        <w:t>边等缺陷，需要使用锉刀、砂纸等打磨。器件连接用螺栓也有可能出现上述缺陷，同样需要使用锉刀、砂纸等打磨，使其达到安装要求。此外，对于法兰非直接接触表面（与安装螺栓相接触表面）同样需要进行上述清理工作，同时，在安装螺栓前，需使用蘸有清洗剂的针织布对相应部位进行清理，保证法兰面不存在油污及灰尘。</w:t>
      </w:r>
    </w:p>
    <w:p>
      <w:pPr>
        <w:pStyle w:val="6"/>
        <w:spacing w:before="163"/>
      </w:pPr>
      <w:bookmarkStart w:id="158" w:name="_Toc381618710"/>
      <w:bookmarkStart w:id="159" w:name="_Toc15499"/>
      <w:bookmarkStart w:id="160" w:name="_Toc381619986"/>
      <w:bookmarkStart w:id="161" w:name="_Toc381108350"/>
      <w:r>
        <w:t>3.2.2密封胶的涂抹</w:t>
      </w:r>
      <w:bookmarkEnd w:id="158"/>
      <w:bookmarkEnd w:id="159"/>
      <w:bookmarkEnd w:id="160"/>
      <w:bookmarkEnd w:id="161"/>
    </w:p>
    <w:p>
      <w:pPr>
        <w:ind w:firstLine="480" w:firstLineChars="200"/>
        <w:rPr>
          <w:rFonts w:cs="Times New Roman"/>
        </w:rPr>
      </w:pPr>
      <w:r>
        <w:rPr>
          <w:rFonts w:cs="Times New Roman"/>
        </w:rPr>
        <w:t>法兰面装配前半小时左右需</w:t>
      </w:r>
      <w:r>
        <w:rPr>
          <w:rFonts w:hint="eastAsia" w:cs="Times New Roman"/>
        </w:rPr>
        <w:t>8字形</w:t>
      </w:r>
      <w:r>
        <w:rPr>
          <w:rFonts w:cs="Times New Roman"/>
        </w:rPr>
        <w:t>涂抹专用密封胶，涂抹过程中需保证整个装配表面的密封胶分布均匀、连续，</w:t>
      </w:r>
      <w:r>
        <w:rPr>
          <w:rFonts w:hint="eastAsia" w:cs="Times New Roman"/>
        </w:rPr>
        <w:t>胶体宽度5mm、距内、外径10mm、厚度5mm</w:t>
      </w:r>
      <w:r>
        <w:rPr>
          <w:rFonts w:cs="Times New Roman"/>
        </w:rPr>
        <w:t>并且要保证用量的节约防止塔筒吊装时被挤压出端面。涂抹位置如图</w:t>
      </w:r>
      <w:r>
        <w:rPr>
          <w:rFonts w:hint="eastAsia" w:cs="Times New Roman"/>
        </w:rPr>
        <w:t>3-2</w:t>
      </w:r>
      <w:r>
        <w:rPr>
          <w:rFonts w:cs="Times New Roman"/>
        </w:rPr>
        <w:t>所示</w:t>
      </w:r>
      <w:r>
        <w:rPr>
          <w:rFonts w:hint="eastAsia" w:cs="Times New Roman"/>
        </w:rPr>
        <w:t>（锚栓见右图）</w:t>
      </w:r>
      <w:r>
        <w:rPr>
          <w:rFonts w:cs="Times New Roman"/>
        </w:rPr>
        <w:t>：</w:t>
      </w:r>
    </w:p>
    <w:p>
      <w:pPr>
        <w:jc w:val="both"/>
        <w:rPr>
          <w:rFonts w:cs="Times New Roman"/>
        </w:rPr>
      </w:pPr>
      <w:r>
        <w:rPr>
          <w:rFonts w:hint="eastAsia" w:cs="Times New Roman"/>
          <w:lang w:val="en-US" w:eastAsia="zh-CN"/>
        </w:rPr>
        <w:t xml:space="preserve">        </w:t>
      </w:r>
      <w:r>
        <w:rPr>
          <w:rFonts w:hint="eastAsia" w:cs="Times New Roman"/>
        </w:rPr>
        <w:drawing>
          <wp:inline distT="0" distB="0" distL="114300" distR="114300">
            <wp:extent cx="1896745" cy="2103755"/>
            <wp:effectExtent l="0" t="0" r="8255" b="10795"/>
            <wp:docPr id="68" name="图片 68" descr="QQ截图2019040811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QQ截图20190408112455"/>
                    <pic:cNvPicPr>
                      <a:picLocks noChangeAspect="1"/>
                    </pic:cNvPicPr>
                  </pic:nvPicPr>
                  <pic:blipFill>
                    <a:blip r:embed="rId29" cstate="print"/>
                    <a:stretch>
                      <a:fillRect/>
                    </a:stretch>
                  </pic:blipFill>
                  <pic:spPr>
                    <a:xfrm>
                      <a:off x="0" y="0"/>
                      <a:ext cx="1896745" cy="2103755"/>
                    </a:xfrm>
                    <a:prstGeom prst="rect">
                      <a:avLst/>
                    </a:prstGeom>
                  </pic:spPr>
                </pic:pic>
              </a:graphicData>
            </a:graphic>
          </wp:inline>
        </w:drawing>
      </w:r>
      <w:r>
        <w:rPr>
          <w:rFonts w:hint="eastAsia" w:cs="Times New Roman"/>
        </w:rPr>
        <w:drawing>
          <wp:inline distT="0" distB="0" distL="114300" distR="114300">
            <wp:extent cx="1982470" cy="2100580"/>
            <wp:effectExtent l="0" t="0" r="17780" b="13970"/>
            <wp:docPr id="69" name="图片 69" descr="QQ截图2019051414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QQ截图20190514141345"/>
                    <pic:cNvPicPr>
                      <a:picLocks noChangeAspect="1"/>
                    </pic:cNvPicPr>
                  </pic:nvPicPr>
                  <pic:blipFill>
                    <a:blip r:embed="rId30" cstate="print"/>
                    <a:stretch>
                      <a:fillRect/>
                    </a:stretch>
                  </pic:blipFill>
                  <pic:spPr>
                    <a:xfrm>
                      <a:off x="0" y="0"/>
                      <a:ext cx="1982470" cy="2100580"/>
                    </a:xfrm>
                    <a:prstGeom prst="rect">
                      <a:avLst/>
                    </a:prstGeom>
                  </pic:spPr>
                </pic:pic>
              </a:graphicData>
            </a:graphic>
          </wp:inline>
        </w:drawing>
      </w:r>
    </w:p>
    <w:p>
      <w:pPr>
        <w:ind w:firstLine="3570" w:firstLineChars="1700"/>
        <w:jc w:val="both"/>
        <w:rPr>
          <w:rFonts w:cs="Times New Roman"/>
          <w:sz w:val="21"/>
        </w:rPr>
      </w:pPr>
      <w:r>
        <w:rPr>
          <w:rFonts w:cs="Times New Roman"/>
          <w:sz w:val="21"/>
        </w:rPr>
        <w:t>图</w:t>
      </w:r>
      <w:r>
        <w:rPr>
          <w:rFonts w:hint="eastAsia" w:cs="Times New Roman"/>
          <w:sz w:val="21"/>
          <w:lang w:val="en-US" w:eastAsia="zh-CN"/>
        </w:rPr>
        <w:t xml:space="preserve">3-2 </w:t>
      </w:r>
      <w:r>
        <w:rPr>
          <w:rFonts w:cs="Times New Roman"/>
          <w:sz w:val="21"/>
        </w:rPr>
        <w:t>密封胶涂抹方法</w:t>
      </w:r>
    </w:p>
    <w:p>
      <w:pPr>
        <w:pStyle w:val="6"/>
        <w:spacing w:before="163"/>
      </w:pPr>
      <w:bookmarkStart w:id="162" w:name="_Toc381618711"/>
      <w:bookmarkStart w:id="163" w:name="_Toc381619987"/>
      <w:bookmarkStart w:id="164" w:name="_Toc381108351"/>
      <w:bookmarkStart w:id="165" w:name="_Toc3343"/>
      <w:r>
        <w:t>3.2.3涂抹抗咬合剂</w:t>
      </w:r>
      <w:bookmarkEnd w:id="162"/>
      <w:bookmarkEnd w:id="163"/>
      <w:bookmarkEnd w:id="164"/>
      <w:bookmarkEnd w:id="165"/>
    </w:p>
    <w:p>
      <w:pPr>
        <w:ind w:firstLine="480" w:firstLineChars="200"/>
        <w:rPr>
          <w:rFonts w:cs="Times New Roman"/>
        </w:rPr>
      </w:pPr>
      <w:bookmarkStart w:id="166" w:name="_Toc381618713"/>
      <w:bookmarkStart w:id="167" w:name="_Toc381108353"/>
      <w:bookmarkStart w:id="168" w:name="_Toc381619989"/>
      <w:r>
        <w:rPr>
          <w:rFonts w:cs="Times New Roman"/>
        </w:rPr>
        <w:t>安装连接螺栓时需要涂抹抗咬合剂，具体涂抹部位有如下两</w:t>
      </w:r>
      <w:r>
        <w:rPr>
          <w:rFonts w:hint="eastAsia" w:cs="Times New Roman"/>
        </w:rPr>
        <w:t>种</w:t>
      </w:r>
      <w:r>
        <w:rPr>
          <w:rFonts w:cs="Times New Roman"/>
        </w:rPr>
        <w:t>：</w:t>
      </w:r>
    </w:p>
    <w:p>
      <w:pPr>
        <w:numPr>
          <w:ilvl w:val="0"/>
          <w:numId w:val="2"/>
        </w:numPr>
        <w:ind w:firstLine="480" w:firstLineChars="200"/>
        <w:rPr>
          <w:rFonts w:cs="Times New Roman"/>
        </w:rPr>
      </w:pPr>
      <w:r>
        <w:rPr>
          <w:rFonts w:cs="Times New Roman"/>
        </w:rPr>
        <w:t>从螺栓头部的第2个螺距开始计数，向螺栓根部涂抹5-6个螺距</w:t>
      </w:r>
      <w:r>
        <w:rPr>
          <w:rFonts w:hint="eastAsia" w:cs="Times New Roman"/>
        </w:rPr>
        <w:t>，</w:t>
      </w:r>
      <w:r>
        <w:rPr>
          <w:rFonts w:cs="Times New Roman"/>
        </w:rPr>
        <w:t>螺母与垫片的接触面（螺母上无刻字标识的一面），涂抹部位如图</w:t>
      </w:r>
      <w:r>
        <w:rPr>
          <w:rFonts w:hint="eastAsia" w:cs="Times New Roman"/>
        </w:rPr>
        <w:t>3-3</w:t>
      </w:r>
      <w:r>
        <w:rPr>
          <w:rFonts w:cs="Times New Roman"/>
        </w:rPr>
        <w:t>所示。</w:t>
      </w:r>
    </w:p>
    <w:p>
      <w:pPr>
        <w:numPr>
          <w:ilvl w:val="0"/>
          <w:numId w:val="2"/>
        </w:numPr>
        <w:ind w:firstLine="480" w:firstLineChars="200"/>
        <w:rPr>
          <w:rFonts w:cs="Times New Roman"/>
        </w:rPr>
      </w:pPr>
      <w:r>
        <w:rPr>
          <w:rFonts w:cs="Times New Roman"/>
        </w:rPr>
        <w:t>涂抹不含螺母的螺栓连接（包含螺钉）时，抗咬合剂涂抹于螺栓连接的全部表面及螺栓与</w:t>
      </w:r>
      <w:r>
        <w:rPr>
          <w:rFonts w:hint="eastAsia" w:cs="Times New Roman"/>
        </w:rPr>
        <w:t>垫片</w:t>
      </w:r>
      <w:r>
        <w:rPr>
          <w:rFonts w:cs="Times New Roman"/>
        </w:rPr>
        <w:t>的接触面，螺栓</w:t>
      </w:r>
      <w:r>
        <w:rPr>
          <w:rFonts w:hint="eastAsia" w:cs="Times New Roman"/>
        </w:rPr>
        <w:t>涂抹及</w:t>
      </w:r>
      <w:r>
        <w:rPr>
          <w:rFonts w:cs="Times New Roman"/>
        </w:rPr>
        <w:t>连接</w:t>
      </w:r>
      <w:r>
        <w:rPr>
          <w:rFonts w:hint="eastAsia" w:cs="Times New Roman"/>
        </w:rPr>
        <w:t>参考</w:t>
      </w:r>
      <w:r>
        <w:rPr>
          <w:rFonts w:cs="Times New Roman"/>
        </w:rPr>
        <w:t>图</w:t>
      </w:r>
      <w:r>
        <w:rPr>
          <w:rFonts w:hint="eastAsia" w:cs="Times New Roman"/>
        </w:rPr>
        <w:t>3-4</w:t>
      </w:r>
      <w:r>
        <w:rPr>
          <w:rFonts w:cs="Times New Roman"/>
        </w:rPr>
        <w:t>所示。</w:t>
      </w:r>
    </w:p>
    <w:p>
      <w:pPr>
        <w:ind w:firstLine="480" w:firstLineChars="200"/>
        <w:rPr>
          <w:rFonts w:cs="Times New Roman"/>
        </w:rPr>
      </w:pPr>
      <w:r>
        <w:rPr>
          <w:rFonts w:cs="Times New Roman"/>
        </w:rPr>
        <w:t>涂抹</w:t>
      </w:r>
      <w:r>
        <w:t>抗咬合剂</w:t>
      </w:r>
      <w:r>
        <w:rPr>
          <w:rFonts w:cs="Times New Roman"/>
        </w:rPr>
        <w:t>时需保证均匀</w:t>
      </w:r>
      <w:r>
        <w:rPr>
          <w:rFonts w:hint="eastAsia" w:cs="Times New Roman"/>
        </w:rPr>
        <w:t>，</w:t>
      </w:r>
      <w:r>
        <w:rPr>
          <w:rFonts w:cs="Times New Roman"/>
        </w:rPr>
        <w:t>如安装过程中出现特殊状况由现场技术指导工程师确定解决方案。</w:t>
      </w:r>
    </w:p>
    <w:p>
      <w:pPr>
        <w:rPr>
          <w:rFonts w:cs="Times New Roman"/>
        </w:rPr>
      </w:pPr>
      <w:r>
        <w:rPr>
          <w:rFonts w:hint="eastAsia" w:cs="Times New Roman"/>
        </w:rPr>
        <w:t xml:space="preserve">           </w:t>
      </w:r>
      <w:r>
        <w:rPr>
          <w:rFonts w:cs="Times New Roman"/>
        </w:rPr>
        <w:drawing>
          <wp:inline distT="0" distB="0" distL="114300" distR="114300">
            <wp:extent cx="2172335" cy="1432560"/>
            <wp:effectExtent l="0" t="0" r="18415" b="15240"/>
            <wp:docPr id="104" name="图片 104" descr="QQ截图2019051414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QQ截图20190514141738"/>
                    <pic:cNvPicPr>
                      <a:picLocks noChangeAspect="1"/>
                    </pic:cNvPicPr>
                  </pic:nvPicPr>
                  <pic:blipFill>
                    <a:blip r:embed="rId31" cstate="print"/>
                    <a:stretch>
                      <a:fillRect/>
                    </a:stretch>
                  </pic:blipFill>
                  <pic:spPr>
                    <a:xfrm>
                      <a:off x="0" y="0"/>
                      <a:ext cx="2172335" cy="1432560"/>
                    </a:xfrm>
                    <a:prstGeom prst="rect">
                      <a:avLst/>
                    </a:prstGeom>
                  </pic:spPr>
                </pic:pic>
              </a:graphicData>
            </a:graphic>
          </wp:inline>
        </w:drawing>
      </w:r>
      <w:r>
        <w:rPr>
          <w:rFonts w:cs="Times New Roman"/>
        </w:rPr>
        <w:drawing>
          <wp:inline distT="0" distB="0" distL="114300" distR="114300">
            <wp:extent cx="1670050" cy="1440180"/>
            <wp:effectExtent l="0" t="0" r="6350" b="7620"/>
            <wp:docPr id="70" name="图片 70" descr="QQ截图2019051414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截图20190514141556"/>
                    <pic:cNvPicPr>
                      <a:picLocks noChangeAspect="1"/>
                    </pic:cNvPicPr>
                  </pic:nvPicPr>
                  <pic:blipFill>
                    <a:blip r:embed="rId32" cstate="print"/>
                    <a:stretch>
                      <a:fillRect/>
                    </a:stretch>
                  </pic:blipFill>
                  <pic:spPr>
                    <a:xfrm>
                      <a:off x="0" y="0"/>
                      <a:ext cx="1670050" cy="1440180"/>
                    </a:xfrm>
                    <a:prstGeom prst="rect">
                      <a:avLst/>
                    </a:prstGeom>
                  </pic:spPr>
                </pic:pic>
              </a:graphicData>
            </a:graphic>
          </wp:inline>
        </w:drawing>
      </w:r>
    </w:p>
    <w:p>
      <w:pPr>
        <w:ind w:firstLine="3150" w:firstLineChars="1500"/>
        <w:rPr>
          <w:rFonts w:cs="Times New Roman"/>
          <w:sz w:val="21"/>
        </w:rPr>
      </w:pPr>
      <w:r>
        <w:rPr>
          <w:rFonts w:cs="Times New Roman"/>
          <w:sz w:val="21"/>
        </w:rPr>
        <w:t>图</w:t>
      </w:r>
      <w:r>
        <w:rPr>
          <w:rFonts w:hint="eastAsia" w:cs="Times New Roman"/>
          <w:sz w:val="21"/>
        </w:rPr>
        <w:t>3-3</w:t>
      </w:r>
      <w:r>
        <w:rPr>
          <w:rFonts w:cs="Times New Roman"/>
          <w:sz w:val="21"/>
        </w:rPr>
        <w:t xml:space="preserve"> 抗咬合剂涂抹部位</w:t>
      </w:r>
    </w:p>
    <w:p>
      <w:pPr>
        <w:ind w:firstLine="480"/>
        <w:jc w:val="center"/>
        <w:rPr>
          <w:rFonts w:cs="Times New Roman"/>
          <w:sz w:val="21"/>
        </w:rPr>
      </w:pPr>
      <w:r>
        <w:rPr>
          <w:rFonts w:hint="eastAsia" w:cs="Times New Roman"/>
          <w:sz w:val="21"/>
        </w:rPr>
        <w:drawing>
          <wp:inline distT="0" distB="0" distL="114300" distR="114300">
            <wp:extent cx="2513965" cy="1917700"/>
            <wp:effectExtent l="0" t="0" r="635" b="6350"/>
            <wp:docPr id="108" name="图片 108" descr="QQ截图2019051414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QQ截图20190514141545"/>
                    <pic:cNvPicPr>
                      <a:picLocks noChangeAspect="1"/>
                    </pic:cNvPicPr>
                  </pic:nvPicPr>
                  <pic:blipFill>
                    <a:blip r:embed="rId33" cstate="print"/>
                    <a:stretch>
                      <a:fillRect/>
                    </a:stretch>
                  </pic:blipFill>
                  <pic:spPr>
                    <a:xfrm>
                      <a:off x="0" y="0"/>
                      <a:ext cx="2513965" cy="1917700"/>
                    </a:xfrm>
                    <a:prstGeom prst="rect">
                      <a:avLst/>
                    </a:prstGeom>
                  </pic:spPr>
                </pic:pic>
              </a:graphicData>
            </a:graphic>
          </wp:inline>
        </w:drawing>
      </w:r>
      <w:r>
        <w:rPr>
          <w:rFonts w:cs="Times New Roman"/>
        </w:rPr>
        <w:drawing>
          <wp:inline distT="0" distB="0" distL="0" distR="0">
            <wp:extent cx="2626995" cy="2001520"/>
            <wp:effectExtent l="0" t="0" r="1905" b="1778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noChangeArrowheads="1"/>
                    </pic:cNvPicPr>
                  </pic:nvPicPr>
                  <pic:blipFill>
                    <a:blip r:embed="rId34" cstate="print"/>
                    <a:srcRect/>
                    <a:stretch>
                      <a:fillRect/>
                    </a:stretch>
                  </pic:blipFill>
                  <pic:spPr>
                    <a:xfrm>
                      <a:off x="0" y="0"/>
                      <a:ext cx="2626995" cy="2001520"/>
                    </a:xfrm>
                    <a:prstGeom prst="rect">
                      <a:avLst/>
                    </a:prstGeom>
                    <a:noFill/>
                    <a:ln w="9525">
                      <a:noFill/>
                      <a:miter lim="800000"/>
                      <a:headEnd/>
                      <a:tailEnd/>
                    </a:ln>
                  </pic:spPr>
                </pic:pic>
              </a:graphicData>
            </a:graphic>
          </wp:inline>
        </w:drawing>
      </w:r>
    </w:p>
    <w:p>
      <w:pPr>
        <w:rPr>
          <w:rFonts w:cs="Times New Roman"/>
          <w:sz w:val="21"/>
        </w:rPr>
      </w:pPr>
      <w:r>
        <w:rPr>
          <w:rFonts w:hint="eastAsia" w:cs="Times New Roman"/>
          <w:sz w:val="21"/>
        </w:rPr>
        <w:t xml:space="preserve">                         </w:t>
      </w:r>
      <w:r>
        <w:rPr>
          <w:rFonts w:cs="Times New Roman"/>
          <w:sz w:val="21"/>
        </w:rPr>
        <w:t>图</w:t>
      </w:r>
      <w:r>
        <w:rPr>
          <w:rFonts w:hint="eastAsia" w:cs="Times New Roman"/>
          <w:sz w:val="21"/>
        </w:rPr>
        <w:t>3-4</w:t>
      </w:r>
      <w:r>
        <w:rPr>
          <w:rFonts w:cs="Times New Roman"/>
          <w:sz w:val="21"/>
        </w:rPr>
        <w:t xml:space="preserve"> 抗咬合剂涂抹</w:t>
      </w:r>
      <w:r>
        <w:rPr>
          <w:rFonts w:hint="eastAsia" w:cs="Times New Roman"/>
          <w:sz w:val="21"/>
        </w:rPr>
        <w:t>及</w:t>
      </w:r>
      <w:r>
        <w:rPr>
          <w:rFonts w:cs="Times New Roman"/>
          <w:sz w:val="21"/>
        </w:rPr>
        <w:t>螺</w:t>
      </w:r>
      <w:r>
        <w:rPr>
          <w:rFonts w:hint="eastAsia" w:cs="Times New Roman"/>
          <w:sz w:val="21"/>
        </w:rPr>
        <w:t>栓</w:t>
      </w:r>
      <w:r>
        <w:rPr>
          <w:rFonts w:cs="Times New Roman"/>
          <w:sz w:val="21"/>
        </w:rPr>
        <w:t>连接示意图</w:t>
      </w:r>
    </w:p>
    <w:p>
      <w:pPr>
        <w:pStyle w:val="6"/>
        <w:spacing w:before="163"/>
      </w:pPr>
      <w:bookmarkStart w:id="169" w:name="_Toc28548"/>
      <w:bookmarkStart w:id="170" w:name="_Toc381619988"/>
      <w:bookmarkStart w:id="171" w:name="_Toc4759060"/>
      <w:bookmarkStart w:id="172" w:name="_Toc381618712"/>
      <w:bookmarkStart w:id="173" w:name="_Toc381108352"/>
      <w:r>
        <w:t>3.2.</w:t>
      </w:r>
      <w:r>
        <w:rPr>
          <w:rFonts w:hint="eastAsia"/>
          <w:lang w:val="en-US" w:eastAsia="zh-CN"/>
        </w:rPr>
        <w:t>4螺栓紧固</w:t>
      </w:r>
      <w:bookmarkEnd w:id="169"/>
    </w:p>
    <w:bookmarkEnd w:id="170"/>
    <w:bookmarkEnd w:id="171"/>
    <w:bookmarkEnd w:id="172"/>
    <w:bookmarkEnd w:id="173"/>
    <w:p>
      <w:pPr>
        <w:ind w:firstLine="480" w:firstLineChars="200"/>
      </w:pPr>
      <w:r>
        <w:rPr>
          <w:rFonts w:cs="Times New Roman"/>
        </w:rPr>
        <w:t>根据相关标准规范要求，螺栓紧固时必须进行</w:t>
      </w:r>
      <w:r>
        <w:rPr>
          <w:rFonts w:hint="eastAsia" w:cs="Times New Roman"/>
        </w:rPr>
        <w:t>星形</w:t>
      </w:r>
      <w:r>
        <w:rPr>
          <w:rFonts w:cs="Times New Roman"/>
        </w:rPr>
        <w:t>紧固作业</w:t>
      </w:r>
      <w:r>
        <w:rPr>
          <w:rFonts w:hint="eastAsia" w:cs="Times New Roman"/>
        </w:rPr>
        <w:t>，</w:t>
      </w:r>
      <w:r>
        <w:rPr>
          <w:rFonts w:cs="Times New Roman"/>
        </w:rPr>
        <w:t>首先使用电动扳手快速拧紧</w:t>
      </w:r>
      <w:r>
        <w:rPr>
          <w:rFonts w:hint="eastAsia" w:cs="Times New Roman"/>
        </w:rPr>
        <w:t>，</w:t>
      </w:r>
      <w:r>
        <w:rPr>
          <w:rFonts w:cs="Times New Roman"/>
        </w:rPr>
        <w:t>然后用液压扳手</w:t>
      </w:r>
      <w:r>
        <w:rPr>
          <w:rFonts w:hint="eastAsia" w:cs="Times New Roman"/>
        </w:rPr>
        <w:t>按</w:t>
      </w:r>
      <w:r>
        <w:rPr>
          <w:rFonts w:cs="Times New Roman"/>
        </w:rPr>
        <w:t>相应顺序紧固螺栓。推荐作业方法：</w:t>
      </w:r>
    </w:p>
    <w:p>
      <w:pPr>
        <w:ind w:firstLine="480" w:firstLineChars="200"/>
        <w:rPr>
          <w:rFonts w:cs="Times New Roman"/>
        </w:rPr>
      </w:pPr>
      <w:r>
        <w:rPr>
          <w:rFonts w:hint="eastAsia" w:cs="Times New Roman"/>
        </w:rPr>
        <w:t>采用单个紧固工具，当有如下图3-5所示的安装状态时，以20个螺栓连接方案为例，按图示要求进行序号标记。</w:t>
      </w:r>
    </w:p>
    <w:p>
      <w:pPr>
        <w:ind w:firstLine="480" w:firstLineChars="200"/>
        <w:jc w:val="both"/>
        <w:rPr>
          <w:rFonts w:cs="Times New Roman"/>
        </w:rPr>
      </w:pPr>
      <w:r>
        <w:rPr>
          <w:rFonts w:hint="eastAsia" w:cs="Times New Roman"/>
          <w:lang w:val="en-US" w:eastAsia="zh-CN"/>
        </w:rPr>
        <w:t xml:space="preserve">                  </w:t>
      </w:r>
      <w:r>
        <w:rPr>
          <w:rFonts w:hint="eastAsia" w:cs="Times New Roman"/>
        </w:rPr>
        <w:drawing>
          <wp:inline distT="0" distB="0" distL="114300" distR="114300">
            <wp:extent cx="2260600" cy="2106930"/>
            <wp:effectExtent l="0" t="0" r="6350" b="7620"/>
            <wp:docPr id="83" name="图片 83" descr="QQ截图2019040814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QQ截图20190408143526"/>
                    <pic:cNvPicPr>
                      <a:picLocks noChangeAspect="1"/>
                    </pic:cNvPicPr>
                  </pic:nvPicPr>
                  <pic:blipFill>
                    <a:blip r:embed="rId35" cstate="print"/>
                    <a:stretch>
                      <a:fillRect/>
                    </a:stretch>
                  </pic:blipFill>
                  <pic:spPr>
                    <a:xfrm>
                      <a:off x="0" y="0"/>
                      <a:ext cx="2260600" cy="2106930"/>
                    </a:xfrm>
                    <a:prstGeom prst="rect">
                      <a:avLst/>
                    </a:prstGeom>
                  </pic:spPr>
                </pic:pic>
              </a:graphicData>
            </a:graphic>
          </wp:inline>
        </w:drawing>
      </w:r>
    </w:p>
    <w:p>
      <w:pPr>
        <w:ind w:firstLine="2730" w:firstLineChars="1300"/>
        <w:rPr>
          <w:rFonts w:cs="Times New Roman"/>
        </w:rPr>
      </w:pPr>
      <w:r>
        <w:rPr>
          <w:rFonts w:hint="eastAsia" w:cs="Times New Roman"/>
          <w:sz w:val="21"/>
          <w:szCs w:val="21"/>
        </w:rPr>
        <w:t>图3-5 圆形螺纹连接编号标记示意图</w:t>
      </w:r>
    </w:p>
    <w:p>
      <w:pPr>
        <w:ind w:firstLine="480" w:firstLineChars="200"/>
        <w:rPr>
          <w:rFonts w:cs="Times New Roman"/>
        </w:rPr>
      </w:pPr>
      <w:r>
        <w:rPr>
          <w:rFonts w:hint="eastAsia" w:cs="Times New Roman"/>
        </w:rPr>
        <w:t>步骤1：用50%的安装力矩，按照图11中标记顺序号，按星形方式，即1-11-6-16→3-13-8-18→5-15-10-20→2-12-7-17→4-14-9-19，依次进行紧固（如采用拉伸紧固此步骤取消）；</w:t>
      </w:r>
    </w:p>
    <w:p>
      <w:pPr>
        <w:ind w:firstLine="480" w:firstLineChars="200"/>
        <w:rPr>
          <w:rFonts w:cs="Times New Roman"/>
        </w:rPr>
      </w:pPr>
      <w:r>
        <w:rPr>
          <w:rFonts w:hint="eastAsia" w:cs="Times New Roman"/>
        </w:rPr>
        <w:t>步骤2：用75%的安装力矩，依次进行紧固，紧固方式与步骤1相同；</w:t>
      </w:r>
    </w:p>
    <w:p>
      <w:pPr>
        <w:ind w:firstLine="480" w:firstLineChars="200"/>
        <w:rPr>
          <w:rFonts w:cs="Times New Roman"/>
        </w:rPr>
      </w:pPr>
      <w:r>
        <w:rPr>
          <w:rFonts w:hint="eastAsia" w:cs="Times New Roman"/>
        </w:rPr>
        <w:t>步骤3：用100%的安装力矩或预紧力，依次进行紧固，紧固方式与步骤1；</w:t>
      </w:r>
    </w:p>
    <w:p>
      <w:pPr>
        <w:ind w:firstLine="480" w:firstLineChars="200"/>
        <w:rPr>
          <w:rFonts w:cs="Times New Roman"/>
        </w:rPr>
      </w:pPr>
      <w:r>
        <w:rPr>
          <w:rFonts w:hint="eastAsia" w:cs="Times New Roman"/>
        </w:rPr>
        <w:t>步骤4：用100%的安装力矩或预紧力，按环绕圆周方式，即1→2→3→4→5→6→7→8→9→10→11→12→13→14→15→16→17→18→19→20→1→2→3，依次进行紧固，直到螺母或螺栓不松动为止。</w:t>
      </w:r>
    </w:p>
    <w:p>
      <w:pPr>
        <w:ind w:firstLine="480" w:firstLineChars="200"/>
        <w:rPr>
          <w:rFonts w:cs="Times New Roman"/>
        </w:rPr>
      </w:pPr>
      <w:r>
        <w:rPr>
          <w:rFonts w:cs="Times New Roman"/>
        </w:rPr>
        <w:t>每次螺栓紧固时，需要做出相应标识，最后一次螺栓紧固时要保证标记线贯穿螺母并延伸至螺纹，垫片及法兰面，具体标记方法如图</w:t>
      </w:r>
      <w:r>
        <w:rPr>
          <w:rFonts w:hint="eastAsia" w:cs="Times New Roman"/>
        </w:rPr>
        <w:t>3-6</w:t>
      </w:r>
      <w:r>
        <w:rPr>
          <w:rFonts w:cs="Times New Roman"/>
        </w:rPr>
        <w:t>。</w:t>
      </w:r>
    </w:p>
    <w:p>
      <w:pPr>
        <w:jc w:val="center"/>
        <w:rPr>
          <w:rFonts w:cs="Times New Roman"/>
        </w:rPr>
      </w:pPr>
      <w:r>
        <w:rPr>
          <w:rFonts w:cs="Times New Roman"/>
        </w:rPr>
        <w:drawing>
          <wp:inline distT="0" distB="0" distL="0" distR="0">
            <wp:extent cx="5478145" cy="1605915"/>
            <wp:effectExtent l="0" t="0" r="8255" b="133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noChangeArrowheads="1"/>
                    </pic:cNvPicPr>
                  </pic:nvPicPr>
                  <pic:blipFill>
                    <a:blip r:embed="rId36" cstate="print"/>
                    <a:srcRect/>
                    <a:stretch>
                      <a:fillRect/>
                    </a:stretch>
                  </pic:blipFill>
                  <pic:spPr>
                    <a:xfrm>
                      <a:off x="0" y="0"/>
                      <a:ext cx="5478145" cy="1605915"/>
                    </a:xfrm>
                    <a:prstGeom prst="rect">
                      <a:avLst/>
                    </a:prstGeom>
                    <a:noFill/>
                    <a:ln w="9525">
                      <a:noFill/>
                      <a:miter lim="800000"/>
                      <a:headEnd/>
                      <a:tailEnd/>
                    </a:ln>
                  </pic:spPr>
                </pic:pic>
              </a:graphicData>
            </a:graphic>
          </wp:inline>
        </w:drawing>
      </w:r>
    </w:p>
    <w:p>
      <w:pPr>
        <w:ind w:firstLine="3416" w:firstLineChars="1627"/>
        <w:rPr>
          <w:rFonts w:cs="Times New Roman"/>
          <w:sz w:val="21"/>
        </w:rPr>
      </w:pPr>
      <w:r>
        <w:rPr>
          <w:rFonts w:cs="Times New Roman"/>
          <w:sz w:val="21"/>
        </w:rPr>
        <w:t>图</w:t>
      </w:r>
      <w:r>
        <w:rPr>
          <w:rFonts w:hint="eastAsia" w:cs="Times New Roman"/>
          <w:sz w:val="21"/>
        </w:rPr>
        <w:t>3-6</w:t>
      </w:r>
      <w:r>
        <w:rPr>
          <w:rFonts w:cs="Times New Roman"/>
          <w:sz w:val="21"/>
        </w:rPr>
        <w:t xml:space="preserve"> 螺栓紧固标</w:t>
      </w:r>
      <w:r>
        <w:rPr>
          <w:rFonts w:hint="eastAsia" w:cs="Times New Roman"/>
          <w:sz w:val="21"/>
        </w:rPr>
        <w:t>准</w:t>
      </w:r>
    </w:p>
    <w:p>
      <w:pPr>
        <w:jc w:val="left"/>
        <w:rPr>
          <w:rFonts w:cs="Times New Roman"/>
          <w:b/>
          <w:szCs w:val="24"/>
        </w:rPr>
      </w:pPr>
      <w:r>
        <w:rPr>
          <w:rFonts w:hint="eastAsia" w:cs="Times New Roman"/>
          <w:b/>
          <w:szCs w:val="24"/>
        </w:rPr>
        <w:t>注意</w:t>
      </w:r>
      <w:r>
        <w:rPr>
          <w:rFonts w:cs="Times New Roman"/>
          <w:b/>
          <w:szCs w:val="24"/>
        </w:rPr>
        <w:t>事项：</w:t>
      </w:r>
    </w:p>
    <w:p>
      <w:pPr>
        <w:ind w:firstLine="480"/>
        <w:rPr>
          <w:rFonts w:cs="Times New Roman"/>
        </w:rPr>
      </w:pPr>
      <w:r>
        <w:rPr>
          <w:rFonts w:hint="eastAsia" w:cs="Times New Roman"/>
        </w:rPr>
        <w:t>1）塔筒</w:t>
      </w:r>
      <w:r>
        <w:rPr>
          <w:rFonts w:cs="Times New Roman"/>
        </w:rPr>
        <w:t>法兰对接时</w:t>
      </w:r>
      <w:r>
        <w:rPr>
          <w:rFonts w:hint="eastAsia" w:cs="Times New Roman"/>
        </w:rPr>
        <w:t>，</w:t>
      </w:r>
      <w:r>
        <w:rPr>
          <w:rFonts w:cs="Times New Roman"/>
        </w:rPr>
        <w:t>严禁将手和其他物体</w:t>
      </w:r>
      <w:r>
        <w:rPr>
          <w:rFonts w:hint="eastAsia" w:cs="Times New Roman"/>
        </w:rPr>
        <w:t>深入</w:t>
      </w:r>
      <w:r>
        <w:rPr>
          <w:rFonts w:cs="Times New Roman"/>
        </w:rPr>
        <w:t>两法兰对接面处，</w:t>
      </w:r>
      <w:r>
        <w:rPr>
          <w:rFonts w:hint="eastAsia" w:cs="Times New Roman"/>
        </w:rPr>
        <w:t>以防</w:t>
      </w:r>
      <w:r>
        <w:rPr>
          <w:rFonts w:cs="Times New Roman"/>
        </w:rPr>
        <w:t>手和其他物体被挤压。</w:t>
      </w:r>
    </w:p>
    <w:p>
      <w:pPr>
        <w:ind w:firstLine="480"/>
        <w:rPr>
          <w:rFonts w:cs="Times New Roman"/>
        </w:rPr>
      </w:pPr>
      <w:r>
        <w:rPr>
          <w:rFonts w:hint="eastAsia" w:cs="Times New Roman"/>
        </w:rPr>
        <w:t>2）塔筒</w:t>
      </w:r>
      <w:r>
        <w:rPr>
          <w:rFonts w:cs="Times New Roman"/>
        </w:rPr>
        <w:t>内使用</w:t>
      </w:r>
      <w:r>
        <w:rPr>
          <w:rFonts w:hint="eastAsia" w:cs="Times New Roman"/>
        </w:rPr>
        <w:t>电动</w:t>
      </w:r>
      <w:r>
        <w:rPr>
          <w:rFonts w:cs="Times New Roman"/>
        </w:rPr>
        <w:t>扳手</w:t>
      </w:r>
      <w:r>
        <w:rPr>
          <w:rFonts w:hint="eastAsia" w:cs="Times New Roman"/>
        </w:rPr>
        <w:t>、</w:t>
      </w:r>
      <w:r>
        <w:rPr>
          <w:rFonts w:cs="Times New Roman"/>
        </w:rPr>
        <w:t>液压扳手时</w:t>
      </w:r>
      <w:r>
        <w:rPr>
          <w:rFonts w:hint="eastAsia" w:cs="Times New Roman"/>
        </w:rPr>
        <w:t>须</w:t>
      </w:r>
      <w:r>
        <w:rPr>
          <w:rFonts w:cs="Times New Roman"/>
        </w:rPr>
        <w:t>戴好防护耳塞</w:t>
      </w:r>
      <w:r>
        <w:rPr>
          <w:rFonts w:hint="eastAsia" w:cs="Times New Roman"/>
        </w:rPr>
        <w:t>等</w:t>
      </w:r>
      <w:r>
        <w:rPr>
          <w:rFonts w:cs="Times New Roman"/>
        </w:rPr>
        <w:t>安全护具</w:t>
      </w:r>
      <w:r>
        <w:rPr>
          <w:rFonts w:hint="eastAsia" w:cs="Times New Roman"/>
        </w:rPr>
        <w:t>。</w:t>
      </w:r>
    </w:p>
    <w:p>
      <w:pPr>
        <w:ind w:firstLine="480"/>
        <w:rPr>
          <w:rFonts w:cs="Times New Roman"/>
        </w:rPr>
      </w:pPr>
      <w:r>
        <w:rPr>
          <w:rFonts w:hint="eastAsia" w:cs="Times New Roman"/>
        </w:rPr>
        <w:t>3）紧固</w:t>
      </w:r>
      <w:r>
        <w:rPr>
          <w:rFonts w:cs="Times New Roman"/>
        </w:rPr>
        <w:t>螺栓力矩时</w:t>
      </w:r>
      <w:r>
        <w:rPr>
          <w:rFonts w:hint="eastAsia" w:cs="Times New Roman"/>
        </w:rPr>
        <w:t>须</w:t>
      </w:r>
      <w:r>
        <w:rPr>
          <w:rFonts w:cs="Times New Roman"/>
        </w:rPr>
        <w:t>用皮革或橡胶垫对风机进行防护，</w:t>
      </w:r>
      <w:r>
        <w:rPr>
          <w:rFonts w:hint="eastAsia" w:cs="Times New Roman"/>
        </w:rPr>
        <w:t>避免</w:t>
      </w:r>
      <w:r>
        <w:rPr>
          <w:rFonts w:cs="Times New Roman"/>
        </w:rPr>
        <w:t>损伤风机的防腐层。</w:t>
      </w:r>
    </w:p>
    <w:p>
      <w:pPr>
        <w:ind w:firstLine="480"/>
        <w:rPr>
          <w:rFonts w:cs="Times New Roman"/>
        </w:rPr>
      </w:pPr>
      <w:r>
        <w:rPr>
          <w:rFonts w:hint="eastAsia" w:cs="Times New Roman"/>
        </w:rPr>
        <w:t>4）电动</w:t>
      </w:r>
      <w:r>
        <w:rPr>
          <w:rFonts w:cs="Times New Roman"/>
        </w:rPr>
        <w:t>扳手预紧完螺栓后</w:t>
      </w:r>
      <w:r>
        <w:rPr>
          <w:rFonts w:hint="eastAsia" w:cs="Times New Roman"/>
        </w:rPr>
        <w:t>必须</w:t>
      </w:r>
      <w:r>
        <w:rPr>
          <w:rFonts w:cs="Times New Roman"/>
        </w:rPr>
        <w:t>用液压扳手紧固螺栓</w:t>
      </w:r>
      <w:r>
        <w:rPr>
          <w:rFonts w:hint="eastAsia" w:cs="Times New Roman"/>
          <w:lang w:val="en-US" w:eastAsia="zh-CN"/>
        </w:rPr>
        <w:t>四</w:t>
      </w:r>
      <w:r>
        <w:rPr>
          <w:rFonts w:hint="eastAsia" w:cs="Times New Roman"/>
        </w:rPr>
        <w:t>遍</w:t>
      </w:r>
      <w:r>
        <w:rPr>
          <w:rFonts w:cs="Times New Roman"/>
        </w:rPr>
        <w:t>（</w:t>
      </w:r>
      <w:r>
        <w:rPr>
          <w:rFonts w:hint="eastAsia" w:cs="Times New Roman"/>
        </w:rPr>
        <w:t>50</w:t>
      </w:r>
      <w:r>
        <w:rPr>
          <w:rFonts w:cs="Times New Roman"/>
        </w:rPr>
        <w:t>%、</w:t>
      </w:r>
      <w:r>
        <w:rPr>
          <w:rFonts w:hint="eastAsia" w:cs="Times New Roman"/>
        </w:rPr>
        <w:t>75</w:t>
      </w:r>
      <w:r>
        <w:rPr>
          <w:rFonts w:cs="Times New Roman"/>
        </w:rPr>
        <w:t>%、</w:t>
      </w:r>
      <w:r>
        <w:rPr>
          <w:rFonts w:hint="eastAsia" w:cs="Times New Roman"/>
        </w:rPr>
        <w:t>100</w:t>
      </w:r>
      <w:r>
        <w:rPr>
          <w:rFonts w:cs="Times New Roman"/>
        </w:rPr>
        <w:t>%、</w:t>
      </w:r>
      <w:r>
        <w:rPr>
          <w:rFonts w:hint="eastAsia" w:cs="Times New Roman"/>
        </w:rPr>
        <w:t>100</w:t>
      </w:r>
      <w:r>
        <w:rPr>
          <w:rFonts w:cs="Times New Roman"/>
        </w:rPr>
        <w:t>%））</w:t>
      </w:r>
      <w:r>
        <w:rPr>
          <w:rFonts w:hint="eastAsia" w:cs="Times New Roman"/>
        </w:rPr>
        <w:t>，</w:t>
      </w:r>
      <w:r>
        <w:rPr>
          <w:rFonts w:cs="Times New Roman"/>
        </w:rPr>
        <w:t>整个</w:t>
      </w:r>
      <w:r>
        <w:rPr>
          <w:rFonts w:hint="eastAsia" w:cs="Times New Roman"/>
        </w:rPr>
        <w:t>高强螺栓紧固</w:t>
      </w:r>
      <w:r>
        <w:rPr>
          <w:rFonts w:cs="Times New Roman"/>
        </w:rPr>
        <w:t>过程期间</w:t>
      </w:r>
      <w:r>
        <w:rPr>
          <w:rFonts w:hint="eastAsia" w:cs="Times New Roman"/>
        </w:rPr>
        <w:t>，保持</w:t>
      </w:r>
      <w:r>
        <w:rPr>
          <w:rFonts w:cs="Times New Roman"/>
        </w:rPr>
        <w:t>连续，</w:t>
      </w:r>
      <w:r>
        <w:rPr>
          <w:rFonts w:hint="eastAsia" w:cs="Times New Roman"/>
        </w:rPr>
        <w:t>不得</w:t>
      </w:r>
      <w:r>
        <w:rPr>
          <w:rFonts w:cs="Times New Roman"/>
        </w:rPr>
        <w:t>间断，</w:t>
      </w:r>
      <w:r>
        <w:rPr>
          <w:rFonts w:hint="eastAsia" w:cs="Times New Roman"/>
        </w:rPr>
        <w:t>直至</w:t>
      </w:r>
      <w:r>
        <w:rPr>
          <w:rFonts w:cs="Times New Roman"/>
        </w:rPr>
        <w:t>完成</w:t>
      </w:r>
      <w:r>
        <w:rPr>
          <w:rFonts w:hint="eastAsia" w:cs="Times New Roman"/>
        </w:rPr>
        <w:t>100</w:t>
      </w:r>
      <w:r>
        <w:rPr>
          <w:rFonts w:cs="Times New Roman"/>
        </w:rPr>
        <w:t>%扭矩。</w:t>
      </w:r>
    </w:p>
    <w:p>
      <w:pPr>
        <w:pStyle w:val="6"/>
        <w:spacing w:before="163"/>
      </w:pPr>
      <w:bookmarkStart w:id="174" w:name="_Toc14163"/>
      <w:r>
        <w:t>3.2.5力矩值</w:t>
      </w:r>
      <w:bookmarkEnd w:id="166"/>
      <w:bookmarkEnd w:id="167"/>
      <w:bookmarkEnd w:id="168"/>
      <w:bookmarkEnd w:id="174"/>
    </w:p>
    <w:p>
      <w:pPr>
        <w:ind w:firstLine="480"/>
        <w:rPr>
          <w:rFonts w:cs="Times New Roman"/>
        </w:rPr>
      </w:pPr>
      <w:r>
        <w:rPr>
          <w:rFonts w:cs="Times New Roman"/>
        </w:rPr>
        <w:t>风力发电机组安装过程中所有螺栓需严格按照相关力矩值进行力矩紧固，具体力矩值请参</w:t>
      </w:r>
      <w:r>
        <w:rPr>
          <w:rFonts w:hint="eastAsia" w:cs="Times New Roman"/>
        </w:rPr>
        <w:t>考</w:t>
      </w:r>
      <w:r>
        <w:rPr>
          <w:rFonts w:cs="Times New Roman"/>
        </w:rPr>
        <w:t>附件1。</w:t>
      </w:r>
    </w:p>
    <w:p>
      <w:pPr>
        <w:pStyle w:val="5"/>
        <w:spacing w:before="163"/>
      </w:pPr>
      <w:bookmarkStart w:id="175" w:name="_Toc381619990"/>
      <w:bookmarkStart w:id="176" w:name="_Toc381618714"/>
      <w:bookmarkStart w:id="177" w:name="_Toc381108354"/>
      <w:bookmarkStart w:id="178" w:name="_Toc4305"/>
      <w:r>
        <w:t>3.3风机附件安装</w:t>
      </w:r>
      <w:bookmarkEnd w:id="175"/>
      <w:bookmarkEnd w:id="176"/>
      <w:bookmarkEnd w:id="177"/>
      <w:bookmarkEnd w:id="178"/>
    </w:p>
    <w:p>
      <w:pPr>
        <w:pStyle w:val="6"/>
        <w:spacing w:before="163"/>
      </w:pPr>
      <w:bookmarkStart w:id="179" w:name="_Toc20070"/>
      <w:bookmarkStart w:id="180" w:name="_Toc381618715"/>
      <w:bookmarkStart w:id="181" w:name="_Toc13898"/>
      <w:bookmarkStart w:id="182" w:name="_Toc381108355"/>
      <w:bookmarkStart w:id="183" w:name="_Toc381619991"/>
      <w:r>
        <w:rPr>
          <w:color w:val="000000"/>
        </w:rPr>
        <w:t>3.3.1</w:t>
      </w:r>
      <w:r>
        <w:t>气象桅杆与导风篷安装</w:t>
      </w:r>
      <w:bookmarkEnd w:id="179"/>
      <w:bookmarkEnd w:id="180"/>
      <w:bookmarkEnd w:id="181"/>
      <w:bookmarkEnd w:id="182"/>
      <w:bookmarkEnd w:id="183"/>
    </w:p>
    <w:p>
      <w:pPr>
        <w:rPr>
          <w:rFonts w:cs="Times New Roman"/>
        </w:rPr>
      </w:pPr>
      <w:r>
        <w:rPr>
          <w:color w:val="000000"/>
        </w:rPr>
        <w:t>3.3.1</w:t>
      </w:r>
      <w:r>
        <w:rPr>
          <w:rFonts w:hint="eastAsia"/>
          <w:color w:val="000000"/>
          <w:lang w:val="en-US" w:eastAsia="zh-CN"/>
        </w:rPr>
        <w:t>.1</w:t>
      </w:r>
      <w:r>
        <w:rPr>
          <w:rFonts w:cs="Times New Roman"/>
        </w:rPr>
        <w:t>气象桅杆安装</w:t>
      </w:r>
    </w:p>
    <w:p>
      <w:pPr>
        <w:ind w:firstLine="480" w:firstLineChars="200"/>
        <w:rPr>
          <w:rFonts w:cs="Times New Roman"/>
        </w:rPr>
      </w:pPr>
      <w:r>
        <w:rPr>
          <w:rFonts w:cs="Times New Roman"/>
        </w:rPr>
        <w:t>气象桅杆安装所需工具及消耗品清单如表</w:t>
      </w:r>
      <w:r>
        <w:rPr>
          <w:rFonts w:hint="eastAsia" w:cs="Times New Roman"/>
          <w:lang w:val="en-US" w:eastAsia="zh-CN"/>
        </w:rPr>
        <w:t>3-1</w:t>
      </w:r>
      <w:r>
        <w:rPr>
          <w:rFonts w:cs="Times New Roman"/>
        </w:rPr>
        <w:t>：</w:t>
      </w:r>
    </w:p>
    <w:p>
      <w:pPr>
        <w:ind w:firstLine="480"/>
        <w:jc w:val="center"/>
        <w:rPr>
          <w:rFonts w:cs="Times New Roman"/>
          <w:sz w:val="21"/>
        </w:rPr>
      </w:pPr>
      <w:r>
        <w:rPr>
          <w:rFonts w:cs="Times New Roman"/>
          <w:sz w:val="21"/>
        </w:rPr>
        <w:t>表</w:t>
      </w:r>
      <w:r>
        <w:rPr>
          <w:rFonts w:hint="eastAsia" w:cs="Times New Roman"/>
          <w:sz w:val="21"/>
          <w:lang w:val="en-US" w:eastAsia="zh-CN"/>
        </w:rPr>
        <w:t>3-1</w:t>
      </w:r>
      <w:r>
        <w:rPr>
          <w:rFonts w:cs="Times New Roman"/>
          <w:sz w:val="21"/>
        </w:rPr>
        <w:t xml:space="preserve"> 气象桅杆安装所需工器具及消耗品清单</w:t>
      </w:r>
    </w:p>
    <w:tbl>
      <w:tblPr>
        <w:tblStyle w:val="34"/>
        <w:tblW w:w="797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1"/>
        <w:gridCol w:w="2960"/>
        <w:gridCol w:w="992"/>
        <w:gridCol w:w="2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81" w:type="dxa"/>
            <w:vAlign w:val="center"/>
          </w:tcPr>
          <w:p>
            <w:pPr>
              <w:jc w:val="center"/>
              <w:rPr>
                <w:rFonts w:cs="Times New Roman"/>
                <w:sz w:val="21"/>
              </w:rPr>
            </w:pPr>
            <w:r>
              <w:rPr>
                <w:rFonts w:cs="Times New Roman"/>
                <w:sz w:val="21"/>
              </w:rPr>
              <w:t>名称</w:t>
            </w:r>
          </w:p>
        </w:tc>
        <w:tc>
          <w:tcPr>
            <w:tcW w:w="2960" w:type="dxa"/>
            <w:vAlign w:val="center"/>
          </w:tcPr>
          <w:p>
            <w:pPr>
              <w:jc w:val="center"/>
              <w:rPr>
                <w:rFonts w:cs="Times New Roman"/>
                <w:sz w:val="21"/>
              </w:rPr>
            </w:pPr>
            <w:r>
              <w:rPr>
                <w:rFonts w:cs="Times New Roman"/>
                <w:sz w:val="21"/>
              </w:rPr>
              <w:t>规格</w:t>
            </w:r>
          </w:p>
        </w:tc>
        <w:tc>
          <w:tcPr>
            <w:tcW w:w="992" w:type="dxa"/>
            <w:vAlign w:val="center"/>
          </w:tcPr>
          <w:p>
            <w:pPr>
              <w:jc w:val="center"/>
              <w:rPr>
                <w:rFonts w:cs="Times New Roman"/>
                <w:sz w:val="21"/>
              </w:rPr>
            </w:pPr>
            <w:r>
              <w:rPr>
                <w:rFonts w:cs="Times New Roman"/>
                <w:sz w:val="21"/>
              </w:rPr>
              <w:t>数量</w:t>
            </w:r>
          </w:p>
        </w:tc>
        <w:tc>
          <w:tcPr>
            <w:tcW w:w="2637" w:type="dxa"/>
            <w:vAlign w:val="center"/>
          </w:tcPr>
          <w:p>
            <w:pPr>
              <w:jc w:val="center"/>
              <w:rPr>
                <w:rFonts w:cs="Times New Roman"/>
                <w:sz w:val="21"/>
              </w:rPr>
            </w:pPr>
            <w:r>
              <w:rPr>
                <w:rFonts w:cs="Times New Roman"/>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1" w:type="dxa"/>
            <w:vAlign w:val="center"/>
          </w:tcPr>
          <w:p>
            <w:pPr>
              <w:jc w:val="center"/>
              <w:rPr>
                <w:rFonts w:cs="Times New Roman"/>
                <w:sz w:val="21"/>
              </w:rPr>
            </w:pPr>
            <w:r>
              <w:rPr>
                <w:rFonts w:cs="Times New Roman"/>
                <w:sz w:val="21"/>
              </w:rPr>
              <w:t>力矩扳手</w:t>
            </w:r>
          </w:p>
        </w:tc>
        <w:tc>
          <w:tcPr>
            <w:tcW w:w="2960" w:type="dxa"/>
            <w:vAlign w:val="center"/>
          </w:tcPr>
          <w:p>
            <w:pPr>
              <w:jc w:val="center"/>
              <w:rPr>
                <w:rFonts w:cs="Times New Roman"/>
                <w:sz w:val="21"/>
              </w:rPr>
            </w:pPr>
            <w:r>
              <w:rPr>
                <w:rFonts w:hint="eastAsia" w:cs="Times New Roman"/>
                <w:kern w:val="0"/>
                <w:sz w:val="21"/>
                <w:szCs w:val="21"/>
              </w:rPr>
              <w:t>100</w:t>
            </w:r>
            <w:r>
              <w:rPr>
                <w:rFonts w:cs="Times New Roman"/>
                <w:kern w:val="0"/>
                <w:sz w:val="21"/>
                <w:szCs w:val="21"/>
              </w:rPr>
              <w:t>-</w:t>
            </w:r>
            <w:r>
              <w:rPr>
                <w:rFonts w:hint="eastAsia" w:cs="Times New Roman"/>
                <w:kern w:val="0"/>
                <w:sz w:val="21"/>
                <w:szCs w:val="21"/>
              </w:rPr>
              <w:t>55</w:t>
            </w:r>
            <w:r>
              <w:rPr>
                <w:rFonts w:cs="Times New Roman"/>
                <w:kern w:val="0"/>
                <w:sz w:val="21"/>
                <w:szCs w:val="21"/>
              </w:rPr>
              <w:t>0Nm</w:t>
            </w:r>
          </w:p>
        </w:tc>
        <w:tc>
          <w:tcPr>
            <w:tcW w:w="992" w:type="dxa"/>
            <w:vAlign w:val="center"/>
          </w:tcPr>
          <w:p>
            <w:pPr>
              <w:jc w:val="center"/>
              <w:rPr>
                <w:rFonts w:cs="Times New Roman"/>
                <w:sz w:val="21"/>
              </w:rPr>
            </w:pPr>
            <w:r>
              <w:rPr>
                <w:rFonts w:cs="Times New Roman"/>
                <w:sz w:val="21"/>
              </w:rPr>
              <w:t>2把</w:t>
            </w:r>
          </w:p>
        </w:tc>
        <w:tc>
          <w:tcPr>
            <w:tcW w:w="2637" w:type="dxa"/>
            <w:vAlign w:val="center"/>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1" w:type="dxa"/>
            <w:vAlign w:val="center"/>
          </w:tcPr>
          <w:p>
            <w:pPr>
              <w:ind w:firstLine="105" w:firstLineChars="50"/>
              <w:rPr>
                <w:rFonts w:cs="Times New Roman"/>
                <w:sz w:val="21"/>
              </w:rPr>
            </w:pPr>
            <w:r>
              <w:rPr>
                <w:rFonts w:hint="eastAsia" w:cs="Times New Roman"/>
                <w:sz w:val="21"/>
              </w:rPr>
              <w:t>活口</w:t>
            </w:r>
            <w:r>
              <w:rPr>
                <w:rFonts w:cs="Times New Roman"/>
                <w:sz w:val="21"/>
              </w:rPr>
              <w:t>扳手</w:t>
            </w:r>
          </w:p>
        </w:tc>
        <w:tc>
          <w:tcPr>
            <w:tcW w:w="2960" w:type="dxa"/>
            <w:vAlign w:val="center"/>
          </w:tcPr>
          <w:p>
            <w:pPr>
              <w:jc w:val="center"/>
              <w:rPr>
                <w:rFonts w:cs="Times New Roman"/>
                <w:kern w:val="0"/>
                <w:sz w:val="21"/>
                <w:szCs w:val="21"/>
              </w:rPr>
            </w:pPr>
            <w:r>
              <w:rPr>
                <w:rFonts w:hint="eastAsia" w:cs="Times New Roman"/>
                <w:sz w:val="21"/>
              </w:rPr>
              <w:t>10</w:t>
            </w:r>
            <w:r>
              <w:rPr>
                <w:rFonts w:hint="eastAsia" w:cs="Times New Roman"/>
                <w:kern w:val="0"/>
                <w:sz w:val="21"/>
                <w:szCs w:val="21"/>
              </w:rPr>
              <w:t>吋</w:t>
            </w:r>
          </w:p>
        </w:tc>
        <w:tc>
          <w:tcPr>
            <w:tcW w:w="992" w:type="dxa"/>
            <w:vAlign w:val="center"/>
          </w:tcPr>
          <w:p>
            <w:pPr>
              <w:jc w:val="center"/>
              <w:rPr>
                <w:rFonts w:cs="Times New Roman"/>
                <w:sz w:val="21"/>
              </w:rPr>
            </w:pPr>
            <w:r>
              <w:rPr>
                <w:rFonts w:hint="eastAsia" w:cs="Times New Roman"/>
                <w:sz w:val="21"/>
              </w:rPr>
              <w:t>2把</w:t>
            </w:r>
          </w:p>
        </w:tc>
        <w:tc>
          <w:tcPr>
            <w:tcW w:w="2637" w:type="dxa"/>
            <w:vAlign w:val="center"/>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1381" w:type="dxa"/>
            <w:vAlign w:val="center"/>
          </w:tcPr>
          <w:p>
            <w:pPr>
              <w:jc w:val="center"/>
              <w:rPr>
                <w:rFonts w:cs="Times New Roman"/>
                <w:sz w:val="21"/>
              </w:rPr>
            </w:pPr>
            <w:r>
              <w:rPr>
                <w:rFonts w:cs="Times New Roman"/>
                <w:sz w:val="21"/>
              </w:rPr>
              <w:t>套筒</w:t>
            </w:r>
          </w:p>
        </w:tc>
        <w:tc>
          <w:tcPr>
            <w:tcW w:w="2960" w:type="dxa"/>
            <w:vAlign w:val="center"/>
          </w:tcPr>
          <w:p>
            <w:pPr>
              <w:jc w:val="center"/>
              <w:rPr>
                <w:rFonts w:cs="Times New Roman"/>
                <w:kern w:val="0"/>
                <w:sz w:val="21"/>
                <w:szCs w:val="21"/>
              </w:rPr>
            </w:pPr>
            <w:r>
              <w:rPr>
                <w:rFonts w:cs="Times New Roman"/>
                <w:kern w:val="0"/>
                <w:sz w:val="21"/>
                <w:szCs w:val="21"/>
              </w:rPr>
              <w:t>S</w:t>
            </w:r>
            <w:r>
              <w:rPr>
                <w:rFonts w:hint="eastAsia" w:cs="Times New Roman"/>
                <w:kern w:val="0"/>
                <w:sz w:val="21"/>
                <w:szCs w:val="21"/>
              </w:rPr>
              <w:t>24</w:t>
            </w:r>
          </w:p>
        </w:tc>
        <w:tc>
          <w:tcPr>
            <w:tcW w:w="992" w:type="dxa"/>
            <w:vAlign w:val="center"/>
          </w:tcPr>
          <w:p>
            <w:pPr>
              <w:jc w:val="center"/>
              <w:rPr>
                <w:rFonts w:cs="Times New Roman"/>
                <w:sz w:val="21"/>
              </w:rPr>
            </w:pPr>
            <w:r>
              <w:rPr>
                <w:rFonts w:cs="Times New Roman"/>
                <w:sz w:val="21"/>
              </w:rPr>
              <w:t>2个</w:t>
            </w:r>
          </w:p>
        </w:tc>
        <w:tc>
          <w:tcPr>
            <w:tcW w:w="2637" w:type="dxa"/>
            <w:vAlign w:val="center"/>
          </w:tcPr>
          <w:p>
            <w:pPr>
              <w:jc w:val="center"/>
              <w:rPr>
                <w:rFonts w:cs="Times New Roman"/>
                <w:sz w:val="21"/>
              </w:rPr>
            </w:pPr>
            <w:r>
              <w:rPr>
                <w:rFonts w:cs="Times New Roman"/>
                <w:sz w:val="21"/>
              </w:rPr>
              <w:t>紧固螺栓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1" w:type="dxa"/>
            <w:vAlign w:val="center"/>
          </w:tcPr>
          <w:p>
            <w:pPr>
              <w:jc w:val="center"/>
              <w:rPr>
                <w:rFonts w:cs="Times New Roman"/>
                <w:sz w:val="21"/>
              </w:rPr>
            </w:pPr>
            <w:r>
              <w:rPr>
                <w:rFonts w:hint="eastAsia" w:cs="Times New Roman"/>
                <w:sz w:val="21"/>
              </w:rPr>
              <w:t>胶枪</w:t>
            </w:r>
          </w:p>
        </w:tc>
        <w:tc>
          <w:tcPr>
            <w:tcW w:w="2960" w:type="dxa"/>
            <w:vAlign w:val="center"/>
          </w:tcPr>
          <w:p>
            <w:pPr>
              <w:jc w:val="center"/>
              <w:rPr>
                <w:rFonts w:cs="Times New Roman"/>
                <w:kern w:val="0"/>
                <w:sz w:val="21"/>
                <w:szCs w:val="21"/>
              </w:rPr>
            </w:pPr>
          </w:p>
        </w:tc>
        <w:tc>
          <w:tcPr>
            <w:tcW w:w="992" w:type="dxa"/>
            <w:vAlign w:val="center"/>
          </w:tcPr>
          <w:p>
            <w:pPr>
              <w:jc w:val="center"/>
              <w:rPr>
                <w:rFonts w:cs="Times New Roman"/>
                <w:sz w:val="21"/>
              </w:rPr>
            </w:pPr>
            <w:r>
              <w:rPr>
                <w:rFonts w:hint="eastAsia" w:cs="Times New Roman"/>
                <w:sz w:val="21"/>
              </w:rPr>
              <w:t>1把</w:t>
            </w:r>
          </w:p>
        </w:tc>
        <w:tc>
          <w:tcPr>
            <w:tcW w:w="2637" w:type="dxa"/>
            <w:vAlign w:val="center"/>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1" w:type="dxa"/>
            <w:vAlign w:val="center"/>
          </w:tcPr>
          <w:p>
            <w:pPr>
              <w:jc w:val="center"/>
              <w:rPr>
                <w:rFonts w:cs="Times New Roman"/>
                <w:sz w:val="21"/>
              </w:rPr>
            </w:pPr>
            <w:r>
              <w:rPr>
                <w:rFonts w:cs="Times New Roman"/>
                <w:sz w:val="21"/>
              </w:rPr>
              <w:t>密封胶</w:t>
            </w:r>
          </w:p>
        </w:tc>
        <w:tc>
          <w:tcPr>
            <w:tcW w:w="2960" w:type="dxa"/>
            <w:vAlign w:val="center"/>
          </w:tcPr>
          <w:p>
            <w:pPr>
              <w:jc w:val="center"/>
              <w:rPr>
                <w:rFonts w:cs="Times New Roman"/>
                <w:sz w:val="21"/>
              </w:rPr>
            </w:pPr>
            <w:r>
              <w:rPr>
                <w:rFonts w:cs="Times New Roman"/>
                <w:kern w:val="0"/>
                <w:sz w:val="21"/>
                <w:szCs w:val="21"/>
              </w:rPr>
              <w:t>可赛新STP1921  600mL/袋</w:t>
            </w:r>
          </w:p>
        </w:tc>
        <w:tc>
          <w:tcPr>
            <w:tcW w:w="992" w:type="dxa"/>
            <w:vAlign w:val="center"/>
          </w:tcPr>
          <w:p>
            <w:pPr>
              <w:jc w:val="center"/>
              <w:rPr>
                <w:rFonts w:cs="Times New Roman"/>
                <w:sz w:val="21"/>
              </w:rPr>
            </w:pPr>
            <w:r>
              <w:rPr>
                <w:rFonts w:hint="eastAsia" w:cs="Times New Roman"/>
                <w:sz w:val="21"/>
                <w:lang w:val="en-US" w:eastAsia="zh-CN"/>
              </w:rPr>
              <w:t>1</w:t>
            </w:r>
            <w:r>
              <w:rPr>
                <w:rFonts w:cs="Times New Roman"/>
                <w:sz w:val="21"/>
              </w:rPr>
              <w:t>袋</w:t>
            </w:r>
          </w:p>
        </w:tc>
        <w:tc>
          <w:tcPr>
            <w:tcW w:w="2637" w:type="dxa"/>
            <w:vAlign w:val="center"/>
          </w:tcPr>
          <w:p>
            <w:pPr>
              <w:jc w:val="center"/>
              <w:rPr>
                <w:rFonts w:cs="Times New Roman"/>
                <w:sz w:val="21"/>
              </w:rPr>
            </w:pPr>
            <w:r>
              <w:rPr>
                <w:rFonts w:cs="Times New Roman"/>
                <w:sz w:val="21"/>
              </w:rPr>
              <w:t>密封用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1" w:type="dxa"/>
            <w:vAlign w:val="center"/>
          </w:tcPr>
          <w:p>
            <w:pPr>
              <w:jc w:val="center"/>
              <w:rPr>
                <w:rFonts w:cs="Times New Roman"/>
                <w:sz w:val="21"/>
              </w:rPr>
            </w:pPr>
            <w:r>
              <w:rPr>
                <w:rFonts w:cs="Times New Roman"/>
                <w:sz w:val="21"/>
              </w:rPr>
              <w:t>双眼圆吊带</w:t>
            </w:r>
          </w:p>
        </w:tc>
        <w:tc>
          <w:tcPr>
            <w:tcW w:w="2960" w:type="dxa"/>
            <w:vAlign w:val="center"/>
          </w:tcPr>
          <w:p>
            <w:pPr>
              <w:jc w:val="center"/>
              <w:rPr>
                <w:rFonts w:cs="Times New Roman"/>
                <w:kern w:val="0"/>
                <w:sz w:val="21"/>
                <w:szCs w:val="21"/>
              </w:rPr>
            </w:pPr>
            <w:r>
              <w:rPr>
                <w:rFonts w:cs="Times New Roman"/>
                <w:kern w:val="0"/>
                <w:sz w:val="21"/>
                <w:szCs w:val="21"/>
              </w:rPr>
              <w:t>3t×</w:t>
            </w:r>
            <w:r>
              <w:rPr>
                <w:rFonts w:hint="eastAsia" w:cs="Times New Roman"/>
                <w:kern w:val="0"/>
                <w:sz w:val="21"/>
                <w:szCs w:val="21"/>
              </w:rPr>
              <w:t>9</w:t>
            </w:r>
            <w:r>
              <w:rPr>
                <w:rFonts w:cs="Times New Roman"/>
                <w:kern w:val="0"/>
                <w:sz w:val="21"/>
                <w:szCs w:val="21"/>
              </w:rPr>
              <w:t>m</w:t>
            </w:r>
          </w:p>
        </w:tc>
        <w:tc>
          <w:tcPr>
            <w:tcW w:w="992" w:type="dxa"/>
            <w:vAlign w:val="center"/>
          </w:tcPr>
          <w:p>
            <w:pPr>
              <w:jc w:val="center"/>
              <w:rPr>
                <w:rFonts w:cs="Times New Roman"/>
                <w:sz w:val="21"/>
              </w:rPr>
            </w:pPr>
            <w:r>
              <w:rPr>
                <w:rFonts w:cs="Times New Roman"/>
                <w:sz w:val="21"/>
              </w:rPr>
              <w:t>2根</w:t>
            </w:r>
          </w:p>
        </w:tc>
        <w:tc>
          <w:tcPr>
            <w:tcW w:w="2637" w:type="dxa"/>
            <w:vAlign w:val="center"/>
          </w:tcPr>
          <w:p>
            <w:pPr>
              <w:jc w:val="center"/>
              <w:rPr>
                <w:rFonts w:cs="Times New Roman"/>
                <w:sz w:val="21"/>
              </w:rPr>
            </w:pPr>
            <w:r>
              <w:rPr>
                <w:rFonts w:cs="Times New Roman"/>
                <w:sz w:val="21"/>
              </w:rPr>
              <w:t>起吊气象桅杆用</w:t>
            </w:r>
          </w:p>
        </w:tc>
      </w:tr>
    </w:tbl>
    <w:p>
      <w:pPr>
        <w:ind w:firstLine="480" w:firstLineChars="200"/>
        <w:rPr>
          <w:rFonts w:cs="Times New Roman"/>
        </w:rPr>
      </w:pPr>
    </w:p>
    <w:p>
      <w:pPr>
        <w:ind w:firstLine="480" w:firstLineChars="200"/>
        <w:rPr>
          <w:rFonts w:cs="Times New Roman"/>
        </w:rPr>
      </w:pPr>
      <w:r>
        <w:rPr>
          <w:rFonts w:cs="Times New Roman"/>
        </w:rPr>
        <w:t>气象桅杆安装所需器件清单如表</w:t>
      </w:r>
      <w:r>
        <w:rPr>
          <w:rFonts w:hint="eastAsia" w:cs="Times New Roman"/>
          <w:lang w:val="en-US" w:eastAsia="zh-CN"/>
        </w:rPr>
        <w:t>3-2</w:t>
      </w:r>
      <w:r>
        <w:rPr>
          <w:rFonts w:cs="Times New Roman"/>
        </w:rPr>
        <w:t>：</w:t>
      </w:r>
    </w:p>
    <w:p>
      <w:pPr>
        <w:ind w:firstLine="480"/>
        <w:jc w:val="center"/>
        <w:rPr>
          <w:rFonts w:cs="Times New Roman"/>
          <w:sz w:val="21"/>
        </w:rPr>
      </w:pPr>
      <w:r>
        <w:rPr>
          <w:rFonts w:cs="Times New Roman"/>
          <w:sz w:val="21"/>
        </w:rPr>
        <w:t>表</w:t>
      </w:r>
      <w:r>
        <w:rPr>
          <w:rFonts w:hint="eastAsia" w:cs="Times New Roman"/>
          <w:sz w:val="21"/>
          <w:lang w:val="en-US" w:eastAsia="zh-CN"/>
        </w:rPr>
        <w:t>3-2</w:t>
      </w:r>
      <w:r>
        <w:rPr>
          <w:rFonts w:cs="Times New Roman"/>
          <w:sz w:val="21"/>
        </w:rPr>
        <w:t xml:space="preserve"> 气象桅杆安装所需器件清单</w:t>
      </w:r>
    </w:p>
    <w:tbl>
      <w:tblPr>
        <w:tblStyle w:val="34"/>
        <w:tblW w:w="80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4"/>
        <w:gridCol w:w="1852"/>
        <w:gridCol w:w="1703"/>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jc w:val="center"/>
              <w:rPr>
                <w:rFonts w:cs="Times New Roman"/>
                <w:sz w:val="21"/>
              </w:rPr>
            </w:pPr>
            <w:r>
              <w:rPr>
                <w:rFonts w:cs="Times New Roman"/>
                <w:sz w:val="21"/>
              </w:rPr>
              <w:t>名称</w:t>
            </w:r>
          </w:p>
        </w:tc>
        <w:tc>
          <w:tcPr>
            <w:tcW w:w="1852" w:type="dxa"/>
            <w:vAlign w:val="center"/>
          </w:tcPr>
          <w:p>
            <w:pPr>
              <w:jc w:val="center"/>
              <w:rPr>
                <w:rFonts w:cs="Times New Roman"/>
                <w:sz w:val="21"/>
              </w:rPr>
            </w:pPr>
            <w:r>
              <w:rPr>
                <w:rFonts w:cs="Times New Roman"/>
                <w:sz w:val="21"/>
              </w:rPr>
              <w:t>规格</w:t>
            </w:r>
          </w:p>
        </w:tc>
        <w:tc>
          <w:tcPr>
            <w:tcW w:w="1703" w:type="dxa"/>
            <w:vAlign w:val="center"/>
          </w:tcPr>
          <w:p>
            <w:pPr>
              <w:jc w:val="center"/>
              <w:rPr>
                <w:rFonts w:cs="Times New Roman"/>
                <w:sz w:val="21"/>
              </w:rPr>
            </w:pPr>
            <w:r>
              <w:rPr>
                <w:rFonts w:cs="Times New Roman"/>
                <w:sz w:val="21"/>
              </w:rPr>
              <w:t>数量</w:t>
            </w:r>
          </w:p>
        </w:tc>
        <w:tc>
          <w:tcPr>
            <w:tcW w:w="2220" w:type="dxa"/>
            <w:vAlign w:val="center"/>
          </w:tcPr>
          <w:p>
            <w:pPr>
              <w:jc w:val="center"/>
              <w:rPr>
                <w:rFonts w:cs="Times New Roman"/>
                <w:sz w:val="21"/>
              </w:rPr>
            </w:pPr>
            <w:r>
              <w:rPr>
                <w:rFonts w:cs="Times New Roman"/>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cs="Times New Roman"/>
                <w:color w:val="000000"/>
                <w:kern w:val="0"/>
                <w:sz w:val="21"/>
              </w:rPr>
            </w:pPr>
            <w:r>
              <w:rPr>
                <w:rFonts w:cs="Times New Roman"/>
                <w:color w:val="000000"/>
                <w:kern w:val="0"/>
                <w:sz w:val="21"/>
              </w:rPr>
              <w:t>气象桅杆</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rPr>
              <w:t>2.</w:t>
            </w:r>
            <w:r>
              <w:rPr>
                <w:rFonts w:hint="eastAsia" w:cs="Times New Roman"/>
                <w:color w:val="000000"/>
                <w:kern w:val="0"/>
                <w:sz w:val="21"/>
                <w:lang w:val="en-US" w:eastAsia="zh-CN"/>
              </w:rPr>
              <w:t>5</w:t>
            </w:r>
            <w:r>
              <w:rPr>
                <w:rFonts w:cs="Times New Roman"/>
                <w:color w:val="000000"/>
                <w:kern w:val="0"/>
                <w:sz w:val="21"/>
              </w:rPr>
              <w:t>MW</w:t>
            </w:r>
          </w:p>
        </w:tc>
        <w:tc>
          <w:tcPr>
            <w:tcW w:w="1703" w:type="dxa"/>
            <w:vAlign w:val="center"/>
          </w:tcPr>
          <w:p>
            <w:pPr>
              <w:widowControl/>
              <w:jc w:val="center"/>
              <w:rPr>
                <w:rFonts w:cs="Times New Roman"/>
                <w:color w:val="000000"/>
                <w:kern w:val="0"/>
                <w:sz w:val="21"/>
              </w:rPr>
            </w:pPr>
            <w:r>
              <w:rPr>
                <w:rFonts w:cs="Times New Roman"/>
                <w:color w:val="000000"/>
                <w:kern w:val="0"/>
                <w:sz w:val="21"/>
              </w:rPr>
              <w:t>1套</w:t>
            </w:r>
          </w:p>
        </w:tc>
        <w:tc>
          <w:tcPr>
            <w:tcW w:w="2220" w:type="dxa"/>
            <w:vAlign w:val="center"/>
          </w:tcPr>
          <w:p>
            <w:pPr>
              <w:widowControl/>
              <w:jc w:val="center"/>
              <w:rPr>
                <w:rFonts w:cs="Times New Roman"/>
                <w:color w:val="000000"/>
                <w:kern w:val="0"/>
                <w:sz w:val="21"/>
              </w:rPr>
            </w:pPr>
            <w:r>
              <w:rPr>
                <w:rFonts w:cs="Times New Roman"/>
                <w:color w:val="000000"/>
                <w:kern w:val="0"/>
                <w:sz w:val="21"/>
              </w:rPr>
              <w:t>被连接件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cs="Times New Roman"/>
                <w:color w:val="000000"/>
                <w:kern w:val="0"/>
                <w:sz w:val="21"/>
              </w:rPr>
            </w:pPr>
            <w:r>
              <w:rPr>
                <w:rFonts w:hint="eastAsia" w:cs="Times New Roman"/>
                <w:color w:val="000000"/>
                <w:kern w:val="0"/>
                <w:sz w:val="21"/>
              </w:rPr>
              <w:t>支腿焊接</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rPr>
              <w:t>2.</w:t>
            </w:r>
            <w:r>
              <w:rPr>
                <w:rFonts w:hint="eastAsia" w:cs="Times New Roman"/>
                <w:color w:val="000000"/>
                <w:kern w:val="0"/>
                <w:sz w:val="21"/>
                <w:lang w:val="en-US" w:eastAsia="zh-CN"/>
              </w:rPr>
              <w:t>5</w:t>
            </w:r>
            <w:r>
              <w:rPr>
                <w:rFonts w:cs="Times New Roman"/>
                <w:color w:val="000000"/>
                <w:kern w:val="0"/>
                <w:sz w:val="21"/>
              </w:rPr>
              <w:t>MW</w:t>
            </w:r>
          </w:p>
        </w:tc>
        <w:tc>
          <w:tcPr>
            <w:tcW w:w="1703" w:type="dxa"/>
            <w:vAlign w:val="center"/>
          </w:tcPr>
          <w:p>
            <w:pPr>
              <w:widowControl/>
              <w:jc w:val="center"/>
              <w:rPr>
                <w:rFonts w:hint="eastAsia" w:eastAsia="宋体" w:cs="Times New Roman"/>
                <w:color w:val="000000"/>
                <w:kern w:val="0"/>
                <w:sz w:val="21"/>
                <w:lang w:val="en-US" w:eastAsia="zh-CN"/>
              </w:rPr>
            </w:pPr>
            <w:r>
              <w:rPr>
                <w:rFonts w:hint="eastAsia" w:cs="Times New Roman"/>
                <w:color w:val="000000"/>
                <w:kern w:val="0"/>
                <w:sz w:val="21"/>
                <w:lang w:val="en-US" w:eastAsia="zh-CN"/>
              </w:rPr>
              <w:t>2件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cs="Times New Roman"/>
                <w:color w:val="000000"/>
                <w:kern w:val="0"/>
                <w:sz w:val="21"/>
              </w:rPr>
            </w:pPr>
            <w:r>
              <w:rPr>
                <w:rFonts w:hint="eastAsia" w:cs="Times New Roman"/>
                <w:color w:val="000000"/>
                <w:kern w:val="0"/>
                <w:sz w:val="21"/>
              </w:rPr>
              <w:t>安装板焊接</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rPr>
              <w:t>2.</w:t>
            </w:r>
            <w:r>
              <w:rPr>
                <w:rFonts w:hint="eastAsia" w:cs="Times New Roman"/>
                <w:color w:val="000000"/>
                <w:kern w:val="0"/>
                <w:sz w:val="21"/>
                <w:lang w:val="en-US" w:eastAsia="zh-CN"/>
              </w:rPr>
              <w:t>5</w:t>
            </w:r>
            <w:r>
              <w:rPr>
                <w:rFonts w:cs="Times New Roman"/>
                <w:color w:val="000000"/>
                <w:kern w:val="0"/>
                <w:sz w:val="21"/>
              </w:rPr>
              <w:t>MW</w:t>
            </w:r>
          </w:p>
        </w:tc>
        <w:tc>
          <w:tcPr>
            <w:tcW w:w="1703"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1件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cs="Times New Roman"/>
                <w:color w:val="000000"/>
                <w:kern w:val="0"/>
                <w:sz w:val="21"/>
              </w:rPr>
            </w:pPr>
            <w:r>
              <w:rPr>
                <w:rFonts w:hint="eastAsia" w:cs="Times New Roman"/>
                <w:color w:val="000000"/>
                <w:kern w:val="0"/>
                <w:sz w:val="21"/>
              </w:rPr>
              <w:t>横撑1焊接</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rPr>
              <w:t>2.</w:t>
            </w:r>
            <w:r>
              <w:rPr>
                <w:rFonts w:hint="eastAsia" w:cs="Times New Roman"/>
                <w:color w:val="000000"/>
                <w:kern w:val="0"/>
                <w:sz w:val="21"/>
                <w:lang w:val="en-US" w:eastAsia="zh-CN"/>
              </w:rPr>
              <w:t>5</w:t>
            </w:r>
            <w:r>
              <w:rPr>
                <w:rFonts w:cs="Times New Roman"/>
                <w:color w:val="000000"/>
                <w:kern w:val="0"/>
                <w:sz w:val="21"/>
              </w:rPr>
              <w:t>MW</w:t>
            </w:r>
          </w:p>
        </w:tc>
        <w:tc>
          <w:tcPr>
            <w:tcW w:w="1703"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1件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94" w:type="dxa"/>
            <w:vAlign w:val="center"/>
          </w:tcPr>
          <w:p>
            <w:pPr>
              <w:widowControl/>
              <w:jc w:val="left"/>
              <w:rPr>
                <w:rFonts w:cs="Times New Roman"/>
                <w:color w:val="000000"/>
                <w:kern w:val="0"/>
                <w:sz w:val="21"/>
              </w:rPr>
            </w:pPr>
            <w:r>
              <w:rPr>
                <w:rFonts w:hint="eastAsia" w:cs="Times New Roman"/>
                <w:color w:val="000000"/>
                <w:kern w:val="0"/>
                <w:sz w:val="21"/>
              </w:rPr>
              <w:t>横撑2焊接</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rPr>
              <w:t>2.</w:t>
            </w:r>
            <w:r>
              <w:rPr>
                <w:rFonts w:hint="eastAsia" w:cs="Times New Roman"/>
                <w:color w:val="000000"/>
                <w:kern w:val="0"/>
                <w:sz w:val="21"/>
                <w:lang w:val="en-US" w:eastAsia="zh-CN"/>
              </w:rPr>
              <w:t>5</w:t>
            </w:r>
            <w:r>
              <w:rPr>
                <w:rFonts w:cs="Times New Roman"/>
                <w:color w:val="000000"/>
                <w:kern w:val="0"/>
                <w:sz w:val="21"/>
              </w:rPr>
              <w:t>MW</w:t>
            </w:r>
          </w:p>
        </w:tc>
        <w:tc>
          <w:tcPr>
            <w:tcW w:w="1703"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1件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cs="Times New Roman"/>
                <w:color w:val="000000"/>
                <w:kern w:val="0"/>
                <w:sz w:val="21"/>
              </w:rPr>
            </w:pPr>
            <w:r>
              <w:rPr>
                <w:rFonts w:hint="eastAsia" w:cs="Times New Roman"/>
                <w:color w:val="000000"/>
                <w:kern w:val="0"/>
                <w:sz w:val="21"/>
              </w:rPr>
              <w:t>斜撑梁焊接</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rPr>
              <w:t>2.</w:t>
            </w:r>
            <w:r>
              <w:rPr>
                <w:rFonts w:hint="eastAsia" w:cs="Times New Roman"/>
                <w:color w:val="000000"/>
                <w:kern w:val="0"/>
                <w:sz w:val="21"/>
                <w:lang w:val="en-US" w:eastAsia="zh-CN"/>
              </w:rPr>
              <w:t>5</w:t>
            </w:r>
            <w:r>
              <w:rPr>
                <w:rFonts w:cs="Times New Roman"/>
                <w:color w:val="000000"/>
                <w:kern w:val="0"/>
                <w:sz w:val="21"/>
              </w:rPr>
              <w:t>MW</w:t>
            </w:r>
          </w:p>
        </w:tc>
        <w:tc>
          <w:tcPr>
            <w:tcW w:w="1703"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1件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cs="Times New Roman"/>
                <w:color w:val="000000"/>
                <w:kern w:val="0"/>
                <w:sz w:val="21"/>
              </w:rPr>
            </w:pPr>
            <w:r>
              <w:rPr>
                <w:rFonts w:hint="eastAsia" w:cs="Times New Roman"/>
                <w:color w:val="000000"/>
                <w:kern w:val="0"/>
                <w:sz w:val="21"/>
              </w:rPr>
              <w:t>铰支架焊接</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rPr>
              <w:t>2.</w:t>
            </w:r>
            <w:r>
              <w:rPr>
                <w:rFonts w:hint="eastAsia" w:cs="Times New Roman"/>
                <w:color w:val="000000"/>
                <w:kern w:val="0"/>
                <w:sz w:val="21"/>
                <w:lang w:val="en-US" w:eastAsia="zh-CN"/>
              </w:rPr>
              <w:t>5</w:t>
            </w:r>
            <w:r>
              <w:rPr>
                <w:rFonts w:cs="Times New Roman"/>
                <w:color w:val="000000"/>
                <w:kern w:val="0"/>
                <w:sz w:val="21"/>
              </w:rPr>
              <w:t>MW</w:t>
            </w:r>
          </w:p>
        </w:tc>
        <w:tc>
          <w:tcPr>
            <w:tcW w:w="1703"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1件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94" w:type="dxa"/>
            <w:vAlign w:val="center"/>
          </w:tcPr>
          <w:p>
            <w:pPr>
              <w:widowControl/>
              <w:jc w:val="left"/>
              <w:rPr>
                <w:rFonts w:hint="eastAsia" w:cs="Times New Roman"/>
                <w:color w:val="000000"/>
                <w:kern w:val="0"/>
                <w:sz w:val="21"/>
              </w:rPr>
            </w:pPr>
            <w:r>
              <w:rPr>
                <w:rFonts w:hint="default" w:cs="Times New Roman"/>
                <w:color w:val="000000"/>
                <w:kern w:val="0"/>
                <w:sz w:val="21"/>
                <w:lang w:val="en-US" w:eastAsia="zh-CN"/>
              </w:rPr>
              <w:t>连接板1</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rPr>
              <w:t>2.</w:t>
            </w:r>
            <w:r>
              <w:rPr>
                <w:rFonts w:hint="eastAsia" w:cs="Times New Roman"/>
                <w:color w:val="000000"/>
                <w:kern w:val="0"/>
                <w:sz w:val="21"/>
                <w:lang w:val="en-US" w:eastAsia="zh-CN"/>
              </w:rPr>
              <w:t>5</w:t>
            </w:r>
            <w:r>
              <w:rPr>
                <w:rFonts w:cs="Times New Roman"/>
                <w:color w:val="000000"/>
                <w:kern w:val="0"/>
                <w:sz w:val="21"/>
              </w:rPr>
              <w:t>MW</w:t>
            </w:r>
          </w:p>
        </w:tc>
        <w:tc>
          <w:tcPr>
            <w:tcW w:w="1703"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2件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eastAsia" w:cs="Times New Roman"/>
                <w:color w:val="000000"/>
                <w:kern w:val="0"/>
                <w:sz w:val="21"/>
              </w:rPr>
            </w:pPr>
            <w:r>
              <w:rPr>
                <w:rFonts w:hint="default" w:cs="Times New Roman"/>
                <w:color w:val="000000"/>
                <w:kern w:val="0"/>
                <w:sz w:val="21"/>
                <w:lang w:val="en-US" w:eastAsia="zh-CN"/>
              </w:rPr>
              <w:t>连接板2</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rPr>
              <w:t>2.</w:t>
            </w:r>
            <w:r>
              <w:rPr>
                <w:rFonts w:hint="eastAsia" w:cs="Times New Roman"/>
                <w:color w:val="000000"/>
                <w:kern w:val="0"/>
                <w:sz w:val="21"/>
                <w:lang w:val="en-US" w:eastAsia="zh-CN"/>
              </w:rPr>
              <w:t>5</w:t>
            </w:r>
            <w:r>
              <w:rPr>
                <w:rFonts w:cs="Times New Roman"/>
                <w:color w:val="000000"/>
                <w:kern w:val="0"/>
                <w:sz w:val="21"/>
              </w:rPr>
              <w:t>MW</w:t>
            </w:r>
          </w:p>
        </w:tc>
        <w:tc>
          <w:tcPr>
            <w:tcW w:w="1703"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1件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eastAsia" w:cs="Times New Roman"/>
                <w:color w:val="000000"/>
                <w:kern w:val="0"/>
                <w:sz w:val="21"/>
              </w:rPr>
            </w:pPr>
            <w:r>
              <w:rPr>
                <w:rFonts w:hint="default" w:cs="Times New Roman"/>
                <w:color w:val="000000"/>
                <w:kern w:val="0"/>
                <w:sz w:val="21"/>
                <w:lang w:val="en-US" w:eastAsia="zh-CN"/>
              </w:rPr>
              <w:t>风速仪</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成品</w:t>
            </w:r>
          </w:p>
        </w:tc>
        <w:tc>
          <w:tcPr>
            <w:tcW w:w="1703"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1件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eastAsia" w:cs="Times New Roman"/>
                <w:color w:val="000000"/>
                <w:kern w:val="0"/>
                <w:sz w:val="21"/>
              </w:rPr>
            </w:pPr>
            <w:r>
              <w:rPr>
                <w:rFonts w:hint="default" w:cs="Times New Roman"/>
                <w:color w:val="000000"/>
                <w:kern w:val="0"/>
                <w:sz w:val="21"/>
                <w:lang w:val="en-US" w:eastAsia="zh-CN"/>
              </w:rPr>
              <w:t>风向仪</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成品</w:t>
            </w:r>
          </w:p>
        </w:tc>
        <w:tc>
          <w:tcPr>
            <w:tcW w:w="1703"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1件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eastAsia" w:cs="Times New Roman"/>
                <w:color w:val="000000"/>
                <w:kern w:val="0"/>
                <w:sz w:val="21"/>
              </w:rPr>
            </w:pPr>
            <w:r>
              <w:rPr>
                <w:rFonts w:hint="default" w:cs="Times New Roman"/>
                <w:color w:val="000000"/>
                <w:kern w:val="0"/>
                <w:sz w:val="21"/>
                <w:lang w:val="en-US" w:eastAsia="zh-CN"/>
              </w:rPr>
              <w:t>航空灯</w:t>
            </w:r>
          </w:p>
        </w:tc>
        <w:tc>
          <w:tcPr>
            <w:tcW w:w="1852"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成品</w:t>
            </w:r>
          </w:p>
        </w:tc>
        <w:tc>
          <w:tcPr>
            <w:tcW w:w="1703"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1件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tabs>
                <w:tab w:val="left" w:pos="430"/>
              </w:tabs>
              <w:jc w:val="left"/>
              <w:rPr>
                <w:rFonts w:hint="eastAsia" w:eastAsia="宋体" w:cs="Times New Roman"/>
                <w:color w:val="000000"/>
                <w:kern w:val="0"/>
                <w:sz w:val="21"/>
                <w:lang w:eastAsia="zh-CN"/>
              </w:rPr>
            </w:pPr>
            <w:r>
              <w:rPr>
                <w:rFonts w:hint="eastAsia" w:cs="Times New Roman"/>
                <w:color w:val="000000"/>
                <w:kern w:val="0"/>
                <w:sz w:val="21"/>
                <w:lang w:eastAsia="zh-CN"/>
              </w:rPr>
              <w:t>超声风速风向仪</w:t>
            </w:r>
          </w:p>
        </w:tc>
        <w:tc>
          <w:tcPr>
            <w:tcW w:w="1852" w:type="dxa"/>
            <w:vAlign w:val="center"/>
          </w:tcPr>
          <w:p>
            <w:pPr>
              <w:widowControl/>
              <w:jc w:val="center"/>
              <w:rPr>
                <w:rFonts w:hint="eastAsia" w:eastAsia="宋体" w:cs="Times New Roman"/>
                <w:color w:val="000000"/>
                <w:kern w:val="0"/>
                <w:sz w:val="21"/>
                <w:lang w:val="en-US" w:eastAsia="zh-CN"/>
              </w:rPr>
            </w:pPr>
            <w:r>
              <w:rPr>
                <w:rFonts w:hint="eastAsia" w:cs="Times New Roman"/>
                <w:color w:val="000000"/>
                <w:kern w:val="0"/>
                <w:sz w:val="21"/>
                <w:lang w:val="en-US" w:eastAsia="zh-CN"/>
              </w:rPr>
              <w:t>成品</w:t>
            </w:r>
          </w:p>
        </w:tc>
        <w:tc>
          <w:tcPr>
            <w:tcW w:w="1703" w:type="dxa"/>
            <w:vAlign w:val="center"/>
          </w:tcPr>
          <w:p>
            <w:pPr>
              <w:widowControl/>
              <w:jc w:val="center"/>
              <w:rPr>
                <w:rFonts w:cs="Times New Roman"/>
                <w:color w:val="000000"/>
                <w:kern w:val="0"/>
                <w:sz w:val="21"/>
              </w:rPr>
            </w:pPr>
            <w:r>
              <w:rPr>
                <w:rFonts w:hint="eastAsia" w:cs="Times New Roman"/>
                <w:color w:val="000000"/>
                <w:kern w:val="0"/>
                <w:sz w:val="21"/>
                <w:lang w:val="en-US" w:eastAsia="zh-CN"/>
              </w:rPr>
              <w:t>1件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default" w:cs="Times New Roman"/>
                <w:color w:val="000000"/>
                <w:kern w:val="0"/>
                <w:sz w:val="21"/>
                <w:lang w:val="en-US" w:eastAsia="zh-CN"/>
              </w:rPr>
            </w:pPr>
            <w:r>
              <w:rPr>
                <w:rFonts w:hint="default" w:cs="Times New Roman"/>
                <w:color w:val="000000"/>
                <w:kern w:val="0"/>
                <w:sz w:val="21"/>
                <w:lang w:val="en-US" w:eastAsia="zh-CN"/>
              </w:rPr>
              <w:t>螺栓</w:t>
            </w:r>
          </w:p>
        </w:tc>
        <w:tc>
          <w:tcPr>
            <w:tcW w:w="1852" w:type="dxa"/>
            <w:vAlign w:val="center"/>
          </w:tcPr>
          <w:p>
            <w:pPr>
              <w:widowControl/>
              <w:jc w:val="center"/>
              <w:rPr>
                <w:rFonts w:cs="Times New Roman"/>
                <w:color w:val="000000"/>
                <w:kern w:val="0"/>
                <w:sz w:val="21"/>
              </w:rPr>
            </w:pPr>
            <w:r>
              <w:rPr>
                <w:rFonts w:hint="default" w:cs="Times New Roman"/>
                <w:color w:val="000000"/>
                <w:kern w:val="0"/>
                <w:sz w:val="21"/>
                <w:lang w:val="en-US" w:eastAsia="zh-CN"/>
              </w:rPr>
              <w:t>M16X100</w:t>
            </w:r>
          </w:p>
        </w:tc>
        <w:tc>
          <w:tcPr>
            <w:tcW w:w="1703" w:type="dxa"/>
            <w:vAlign w:val="center"/>
          </w:tcPr>
          <w:p>
            <w:pPr>
              <w:widowControl/>
              <w:jc w:val="center"/>
              <w:rPr>
                <w:rFonts w:hint="eastAsia" w:cs="Times New Roman"/>
                <w:color w:val="000000"/>
                <w:kern w:val="0"/>
                <w:sz w:val="21"/>
                <w:lang w:val="en-US" w:eastAsia="zh-CN"/>
              </w:rPr>
            </w:pPr>
            <w:r>
              <w:rPr>
                <w:rFonts w:hint="default" w:cs="Times New Roman"/>
                <w:color w:val="000000"/>
                <w:kern w:val="0"/>
                <w:sz w:val="21"/>
                <w:lang w:val="en-US" w:eastAsia="zh-CN"/>
              </w:rPr>
              <w:t>1</w:t>
            </w:r>
            <w:r>
              <w:rPr>
                <w:rFonts w:hint="eastAsia" w:cs="Times New Roman"/>
                <w:color w:val="000000"/>
                <w:kern w:val="0"/>
                <w:sz w:val="21"/>
                <w:lang w:val="en-US" w:eastAsia="zh-CN"/>
              </w:rPr>
              <w:t>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default" w:cs="Times New Roman"/>
                <w:color w:val="000000"/>
                <w:kern w:val="0"/>
                <w:sz w:val="21"/>
                <w:lang w:val="en-US" w:eastAsia="zh-CN"/>
              </w:rPr>
            </w:pPr>
            <w:r>
              <w:rPr>
                <w:rFonts w:hint="default" w:cs="Times New Roman"/>
                <w:color w:val="000000"/>
                <w:kern w:val="0"/>
                <w:sz w:val="21"/>
                <w:lang w:val="en-US" w:eastAsia="zh-CN"/>
              </w:rPr>
              <w:t>螺栓</w:t>
            </w:r>
          </w:p>
        </w:tc>
        <w:tc>
          <w:tcPr>
            <w:tcW w:w="1852" w:type="dxa"/>
            <w:vAlign w:val="center"/>
          </w:tcPr>
          <w:p>
            <w:pPr>
              <w:widowControl/>
              <w:jc w:val="center"/>
              <w:rPr>
                <w:rFonts w:cs="Times New Roman"/>
                <w:color w:val="000000"/>
                <w:kern w:val="0"/>
                <w:sz w:val="21"/>
              </w:rPr>
            </w:pPr>
            <w:r>
              <w:rPr>
                <w:rFonts w:hint="default" w:cs="Times New Roman"/>
                <w:color w:val="000000"/>
                <w:kern w:val="0"/>
                <w:sz w:val="21"/>
                <w:lang w:val="en-US" w:eastAsia="zh-CN"/>
              </w:rPr>
              <w:t>M16X75</w:t>
            </w:r>
          </w:p>
        </w:tc>
        <w:tc>
          <w:tcPr>
            <w:tcW w:w="1703" w:type="dxa"/>
            <w:vAlign w:val="center"/>
          </w:tcPr>
          <w:p>
            <w:pPr>
              <w:widowControl/>
              <w:jc w:val="center"/>
              <w:rPr>
                <w:rFonts w:hint="eastAsia" w:cs="Times New Roman"/>
                <w:color w:val="000000"/>
                <w:kern w:val="0"/>
                <w:sz w:val="21"/>
                <w:lang w:val="en-US" w:eastAsia="zh-CN"/>
              </w:rPr>
            </w:pPr>
            <w:r>
              <w:rPr>
                <w:rFonts w:hint="default" w:cs="Times New Roman"/>
                <w:color w:val="000000"/>
                <w:kern w:val="0"/>
                <w:sz w:val="21"/>
                <w:lang w:val="en-US" w:eastAsia="zh-CN"/>
              </w:rPr>
              <w:t>2</w:t>
            </w:r>
            <w:r>
              <w:rPr>
                <w:rFonts w:hint="eastAsia" w:cs="Times New Roman"/>
                <w:color w:val="000000"/>
                <w:kern w:val="0"/>
                <w:sz w:val="21"/>
                <w:lang w:val="en-US" w:eastAsia="zh-CN"/>
              </w:rPr>
              <w:t>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default" w:cs="Times New Roman"/>
                <w:color w:val="000000"/>
                <w:kern w:val="0"/>
                <w:sz w:val="21"/>
                <w:lang w:val="en-US" w:eastAsia="zh-CN"/>
              </w:rPr>
            </w:pPr>
            <w:r>
              <w:rPr>
                <w:rFonts w:hint="default" w:cs="Times New Roman"/>
                <w:color w:val="000000"/>
                <w:kern w:val="0"/>
                <w:sz w:val="21"/>
                <w:lang w:val="en-US" w:eastAsia="zh-CN"/>
              </w:rPr>
              <w:t>垫圈</w:t>
            </w:r>
          </w:p>
        </w:tc>
        <w:tc>
          <w:tcPr>
            <w:tcW w:w="1852" w:type="dxa"/>
            <w:vAlign w:val="center"/>
          </w:tcPr>
          <w:p>
            <w:pPr>
              <w:widowControl/>
              <w:jc w:val="center"/>
              <w:rPr>
                <w:rFonts w:cs="Times New Roman"/>
                <w:color w:val="000000"/>
                <w:kern w:val="0"/>
                <w:sz w:val="21"/>
              </w:rPr>
            </w:pPr>
            <w:r>
              <w:rPr>
                <w:rFonts w:hint="default" w:cs="Times New Roman"/>
                <w:color w:val="000000"/>
                <w:kern w:val="0"/>
                <w:sz w:val="21"/>
                <w:lang w:val="en-US" w:eastAsia="zh-CN"/>
              </w:rPr>
              <w:t>16</w:t>
            </w:r>
          </w:p>
        </w:tc>
        <w:tc>
          <w:tcPr>
            <w:tcW w:w="1703" w:type="dxa"/>
            <w:vAlign w:val="center"/>
          </w:tcPr>
          <w:p>
            <w:pPr>
              <w:widowControl/>
              <w:jc w:val="center"/>
              <w:rPr>
                <w:rFonts w:hint="eastAsia" w:cs="Times New Roman"/>
                <w:color w:val="000000"/>
                <w:kern w:val="0"/>
                <w:sz w:val="21"/>
                <w:lang w:val="en-US" w:eastAsia="zh-CN"/>
              </w:rPr>
            </w:pPr>
            <w:r>
              <w:rPr>
                <w:rFonts w:hint="default" w:cs="Times New Roman"/>
                <w:color w:val="000000"/>
                <w:kern w:val="0"/>
                <w:sz w:val="21"/>
                <w:lang w:val="en-US" w:eastAsia="zh-CN"/>
              </w:rPr>
              <w:t>12</w:t>
            </w:r>
            <w:r>
              <w:rPr>
                <w:rFonts w:hint="eastAsia" w:cs="Times New Roman"/>
                <w:color w:val="000000"/>
                <w:kern w:val="0"/>
                <w:sz w:val="21"/>
                <w:lang w:val="en-US" w:eastAsia="zh-CN"/>
              </w:rPr>
              <w:t>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default" w:cs="Times New Roman"/>
                <w:color w:val="000000"/>
                <w:kern w:val="0"/>
                <w:sz w:val="21"/>
                <w:lang w:val="en-US" w:eastAsia="zh-CN"/>
              </w:rPr>
            </w:pPr>
            <w:r>
              <w:rPr>
                <w:rFonts w:hint="default" w:cs="Times New Roman"/>
                <w:color w:val="000000"/>
                <w:kern w:val="0"/>
                <w:sz w:val="21"/>
                <w:lang w:val="en-US" w:eastAsia="zh-CN"/>
              </w:rPr>
              <w:t>垫圈</w:t>
            </w:r>
          </w:p>
        </w:tc>
        <w:tc>
          <w:tcPr>
            <w:tcW w:w="1852" w:type="dxa"/>
            <w:vAlign w:val="center"/>
          </w:tcPr>
          <w:p>
            <w:pPr>
              <w:widowControl/>
              <w:jc w:val="center"/>
              <w:rPr>
                <w:rFonts w:cs="Times New Roman"/>
                <w:color w:val="000000"/>
                <w:kern w:val="0"/>
                <w:sz w:val="21"/>
              </w:rPr>
            </w:pPr>
            <w:r>
              <w:rPr>
                <w:rFonts w:hint="default" w:cs="Times New Roman"/>
                <w:color w:val="000000"/>
                <w:kern w:val="0"/>
                <w:sz w:val="21"/>
                <w:lang w:val="en-US" w:eastAsia="zh-CN"/>
              </w:rPr>
              <w:t>16</w:t>
            </w:r>
          </w:p>
        </w:tc>
        <w:tc>
          <w:tcPr>
            <w:tcW w:w="1703" w:type="dxa"/>
            <w:vAlign w:val="center"/>
          </w:tcPr>
          <w:p>
            <w:pPr>
              <w:widowControl/>
              <w:jc w:val="center"/>
              <w:rPr>
                <w:rFonts w:hint="eastAsia" w:cs="Times New Roman"/>
                <w:color w:val="000000"/>
                <w:kern w:val="0"/>
                <w:sz w:val="21"/>
                <w:lang w:val="en-US" w:eastAsia="zh-CN"/>
              </w:rPr>
            </w:pPr>
            <w:r>
              <w:rPr>
                <w:rFonts w:hint="default" w:cs="Times New Roman"/>
                <w:color w:val="000000"/>
                <w:kern w:val="0"/>
                <w:sz w:val="21"/>
                <w:lang w:val="en-US" w:eastAsia="zh-CN"/>
              </w:rPr>
              <w:t>2</w:t>
            </w:r>
            <w:r>
              <w:rPr>
                <w:rFonts w:hint="eastAsia" w:cs="Times New Roman"/>
                <w:color w:val="000000"/>
                <w:kern w:val="0"/>
                <w:sz w:val="21"/>
                <w:lang w:val="en-US" w:eastAsia="zh-CN"/>
              </w:rPr>
              <w:t>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default" w:cs="Times New Roman"/>
                <w:color w:val="000000"/>
                <w:kern w:val="0"/>
                <w:sz w:val="21"/>
                <w:lang w:val="en-US" w:eastAsia="zh-CN"/>
              </w:rPr>
            </w:pPr>
            <w:r>
              <w:rPr>
                <w:rFonts w:hint="default" w:cs="Times New Roman"/>
                <w:color w:val="000000"/>
                <w:kern w:val="0"/>
                <w:sz w:val="21"/>
                <w:lang w:val="en-US" w:eastAsia="zh-CN"/>
              </w:rPr>
              <w:t>螺母</w:t>
            </w:r>
          </w:p>
        </w:tc>
        <w:tc>
          <w:tcPr>
            <w:tcW w:w="1852" w:type="dxa"/>
            <w:vAlign w:val="center"/>
          </w:tcPr>
          <w:p>
            <w:pPr>
              <w:widowControl/>
              <w:jc w:val="center"/>
              <w:rPr>
                <w:rFonts w:cs="Times New Roman"/>
                <w:color w:val="000000"/>
                <w:kern w:val="0"/>
                <w:sz w:val="21"/>
              </w:rPr>
            </w:pPr>
            <w:r>
              <w:rPr>
                <w:rFonts w:hint="default" w:cs="Times New Roman"/>
                <w:color w:val="000000"/>
                <w:kern w:val="0"/>
                <w:sz w:val="21"/>
                <w:lang w:val="en-US" w:eastAsia="zh-CN"/>
              </w:rPr>
              <w:t>M16</w:t>
            </w:r>
          </w:p>
        </w:tc>
        <w:tc>
          <w:tcPr>
            <w:tcW w:w="1703" w:type="dxa"/>
            <w:vAlign w:val="center"/>
          </w:tcPr>
          <w:p>
            <w:pPr>
              <w:widowControl/>
              <w:jc w:val="center"/>
              <w:rPr>
                <w:rFonts w:hint="eastAsia" w:cs="Times New Roman"/>
                <w:color w:val="000000"/>
                <w:kern w:val="0"/>
                <w:sz w:val="21"/>
                <w:lang w:val="en-US" w:eastAsia="zh-CN"/>
              </w:rPr>
            </w:pPr>
            <w:r>
              <w:rPr>
                <w:rFonts w:hint="default" w:cs="Times New Roman"/>
                <w:color w:val="000000"/>
                <w:kern w:val="0"/>
                <w:sz w:val="21"/>
                <w:lang w:val="en-US" w:eastAsia="zh-CN"/>
              </w:rPr>
              <w:t>26</w:t>
            </w:r>
            <w:r>
              <w:rPr>
                <w:rFonts w:hint="eastAsia" w:cs="Times New Roman"/>
                <w:color w:val="000000"/>
                <w:kern w:val="0"/>
                <w:sz w:val="21"/>
                <w:lang w:val="en-US" w:eastAsia="zh-CN"/>
              </w:rPr>
              <w:t>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default" w:cs="Times New Roman"/>
                <w:color w:val="000000"/>
                <w:kern w:val="0"/>
                <w:sz w:val="21"/>
                <w:lang w:val="en-US" w:eastAsia="zh-CN"/>
              </w:rPr>
            </w:pPr>
            <w:r>
              <w:rPr>
                <w:rFonts w:hint="default" w:cs="Times New Roman"/>
                <w:color w:val="000000"/>
                <w:kern w:val="0"/>
                <w:sz w:val="21"/>
                <w:lang w:val="en-US" w:eastAsia="zh-CN"/>
              </w:rPr>
              <w:t>螺栓</w:t>
            </w:r>
          </w:p>
        </w:tc>
        <w:tc>
          <w:tcPr>
            <w:tcW w:w="1852" w:type="dxa"/>
            <w:vAlign w:val="center"/>
          </w:tcPr>
          <w:p>
            <w:pPr>
              <w:widowControl/>
              <w:jc w:val="center"/>
              <w:rPr>
                <w:rFonts w:cs="Times New Roman"/>
                <w:color w:val="000000"/>
                <w:kern w:val="0"/>
                <w:sz w:val="21"/>
              </w:rPr>
            </w:pPr>
            <w:r>
              <w:rPr>
                <w:rFonts w:hint="default" w:cs="Times New Roman"/>
                <w:color w:val="000000"/>
                <w:kern w:val="0"/>
                <w:sz w:val="21"/>
                <w:lang w:val="en-US" w:eastAsia="zh-CN"/>
              </w:rPr>
              <w:t>M12X45</w:t>
            </w:r>
          </w:p>
        </w:tc>
        <w:tc>
          <w:tcPr>
            <w:tcW w:w="1703" w:type="dxa"/>
            <w:vAlign w:val="center"/>
          </w:tcPr>
          <w:p>
            <w:pPr>
              <w:widowControl/>
              <w:jc w:val="center"/>
              <w:rPr>
                <w:rFonts w:hint="eastAsia" w:cs="Times New Roman"/>
                <w:color w:val="000000"/>
                <w:kern w:val="0"/>
                <w:sz w:val="21"/>
                <w:lang w:val="en-US" w:eastAsia="zh-CN"/>
              </w:rPr>
            </w:pPr>
            <w:r>
              <w:rPr>
                <w:rFonts w:hint="default" w:cs="Times New Roman"/>
                <w:color w:val="000000"/>
                <w:kern w:val="0"/>
                <w:sz w:val="21"/>
                <w:lang w:val="en-US" w:eastAsia="zh-CN"/>
              </w:rPr>
              <w:t>14</w:t>
            </w:r>
            <w:r>
              <w:rPr>
                <w:rFonts w:hint="eastAsia" w:cs="Times New Roman"/>
                <w:color w:val="000000"/>
                <w:kern w:val="0"/>
                <w:sz w:val="21"/>
                <w:lang w:val="en-US" w:eastAsia="zh-CN"/>
              </w:rPr>
              <w:t>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default" w:cs="Times New Roman"/>
                <w:color w:val="000000"/>
                <w:kern w:val="0"/>
                <w:sz w:val="21"/>
                <w:lang w:val="en-US" w:eastAsia="zh-CN"/>
              </w:rPr>
            </w:pPr>
            <w:r>
              <w:rPr>
                <w:rFonts w:hint="default" w:cs="Times New Roman"/>
                <w:color w:val="000000"/>
                <w:kern w:val="0"/>
                <w:sz w:val="21"/>
                <w:lang w:val="en-US" w:eastAsia="zh-CN"/>
              </w:rPr>
              <w:t>垫圈</w:t>
            </w:r>
          </w:p>
        </w:tc>
        <w:tc>
          <w:tcPr>
            <w:tcW w:w="1852" w:type="dxa"/>
            <w:vAlign w:val="center"/>
          </w:tcPr>
          <w:p>
            <w:pPr>
              <w:widowControl/>
              <w:jc w:val="center"/>
              <w:rPr>
                <w:rFonts w:cs="Times New Roman"/>
                <w:color w:val="000000"/>
                <w:kern w:val="0"/>
                <w:sz w:val="21"/>
              </w:rPr>
            </w:pPr>
            <w:r>
              <w:rPr>
                <w:rFonts w:hint="default" w:cs="Times New Roman"/>
                <w:color w:val="000000"/>
                <w:kern w:val="0"/>
                <w:sz w:val="21"/>
                <w:lang w:val="en-US" w:eastAsia="zh-CN"/>
              </w:rPr>
              <w:t>12</w:t>
            </w:r>
          </w:p>
        </w:tc>
        <w:tc>
          <w:tcPr>
            <w:tcW w:w="1703" w:type="dxa"/>
            <w:vAlign w:val="center"/>
          </w:tcPr>
          <w:p>
            <w:pPr>
              <w:widowControl/>
              <w:jc w:val="center"/>
              <w:rPr>
                <w:rFonts w:hint="eastAsia" w:cs="Times New Roman"/>
                <w:color w:val="000000"/>
                <w:kern w:val="0"/>
                <w:sz w:val="21"/>
                <w:lang w:val="en-US" w:eastAsia="zh-CN"/>
              </w:rPr>
            </w:pPr>
            <w:r>
              <w:rPr>
                <w:rFonts w:hint="default" w:cs="Times New Roman"/>
                <w:color w:val="000000"/>
                <w:kern w:val="0"/>
                <w:sz w:val="21"/>
                <w:lang w:val="en-US" w:eastAsia="zh-CN"/>
              </w:rPr>
              <w:t>12</w:t>
            </w:r>
            <w:r>
              <w:rPr>
                <w:rFonts w:hint="eastAsia" w:cs="Times New Roman"/>
                <w:color w:val="000000"/>
                <w:kern w:val="0"/>
                <w:sz w:val="21"/>
                <w:lang w:val="en-US" w:eastAsia="zh-CN"/>
              </w:rPr>
              <w:t>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default" w:cs="Times New Roman"/>
                <w:color w:val="000000"/>
                <w:kern w:val="0"/>
                <w:sz w:val="21"/>
                <w:lang w:val="en-US" w:eastAsia="zh-CN"/>
              </w:rPr>
            </w:pPr>
            <w:r>
              <w:rPr>
                <w:rFonts w:hint="default" w:cs="Times New Roman"/>
                <w:color w:val="000000"/>
                <w:kern w:val="0"/>
                <w:sz w:val="21"/>
                <w:lang w:val="en-US" w:eastAsia="zh-CN"/>
              </w:rPr>
              <w:t>垫圈</w:t>
            </w:r>
          </w:p>
        </w:tc>
        <w:tc>
          <w:tcPr>
            <w:tcW w:w="1852" w:type="dxa"/>
            <w:vAlign w:val="center"/>
          </w:tcPr>
          <w:p>
            <w:pPr>
              <w:widowControl/>
              <w:jc w:val="center"/>
              <w:rPr>
                <w:rFonts w:cs="Times New Roman"/>
                <w:color w:val="000000"/>
                <w:kern w:val="0"/>
                <w:sz w:val="21"/>
              </w:rPr>
            </w:pPr>
            <w:r>
              <w:rPr>
                <w:rFonts w:hint="default" w:cs="Times New Roman"/>
                <w:color w:val="000000"/>
                <w:kern w:val="0"/>
                <w:sz w:val="21"/>
                <w:lang w:val="en-US" w:eastAsia="zh-CN"/>
              </w:rPr>
              <w:t>12</w:t>
            </w:r>
          </w:p>
        </w:tc>
        <w:tc>
          <w:tcPr>
            <w:tcW w:w="1703" w:type="dxa"/>
            <w:vAlign w:val="center"/>
          </w:tcPr>
          <w:p>
            <w:pPr>
              <w:widowControl/>
              <w:jc w:val="center"/>
              <w:rPr>
                <w:rFonts w:hint="eastAsia" w:cs="Times New Roman"/>
                <w:color w:val="000000"/>
                <w:kern w:val="0"/>
                <w:sz w:val="21"/>
                <w:lang w:val="en-US" w:eastAsia="zh-CN"/>
              </w:rPr>
            </w:pPr>
            <w:r>
              <w:rPr>
                <w:rFonts w:hint="default" w:cs="Times New Roman"/>
                <w:color w:val="000000"/>
                <w:kern w:val="0"/>
                <w:sz w:val="21"/>
                <w:lang w:val="en-US" w:eastAsia="zh-CN"/>
              </w:rPr>
              <w:t>12</w:t>
            </w:r>
            <w:r>
              <w:rPr>
                <w:rFonts w:hint="eastAsia" w:cs="Times New Roman"/>
                <w:color w:val="000000"/>
                <w:kern w:val="0"/>
                <w:sz w:val="21"/>
                <w:lang w:val="en-US" w:eastAsia="zh-CN"/>
              </w:rPr>
              <w:t>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default" w:cs="Times New Roman"/>
                <w:color w:val="000000"/>
                <w:kern w:val="0"/>
                <w:sz w:val="21"/>
                <w:lang w:val="en-US" w:eastAsia="zh-CN"/>
              </w:rPr>
            </w:pPr>
            <w:r>
              <w:rPr>
                <w:rFonts w:hint="default" w:cs="Times New Roman"/>
                <w:color w:val="000000"/>
                <w:kern w:val="0"/>
                <w:sz w:val="21"/>
                <w:lang w:val="en-US" w:eastAsia="zh-CN"/>
              </w:rPr>
              <w:t>螺母</w:t>
            </w:r>
          </w:p>
        </w:tc>
        <w:tc>
          <w:tcPr>
            <w:tcW w:w="1852" w:type="dxa"/>
            <w:vAlign w:val="center"/>
          </w:tcPr>
          <w:p>
            <w:pPr>
              <w:widowControl/>
              <w:jc w:val="center"/>
              <w:rPr>
                <w:rFonts w:cs="Times New Roman"/>
                <w:color w:val="000000"/>
                <w:kern w:val="0"/>
                <w:sz w:val="21"/>
              </w:rPr>
            </w:pPr>
            <w:r>
              <w:rPr>
                <w:rFonts w:hint="default" w:cs="Times New Roman"/>
                <w:color w:val="000000"/>
                <w:kern w:val="0"/>
                <w:sz w:val="21"/>
                <w:lang w:val="en-US" w:eastAsia="zh-CN"/>
              </w:rPr>
              <w:t>M12</w:t>
            </w:r>
          </w:p>
        </w:tc>
        <w:tc>
          <w:tcPr>
            <w:tcW w:w="1703" w:type="dxa"/>
            <w:vAlign w:val="center"/>
          </w:tcPr>
          <w:p>
            <w:pPr>
              <w:widowControl/>
              <w:jc w:val="center"/>
              <w:rPr>
                <w:rFonts w:hint="eastAsia" w:cs="Times New Roman"/>
                <w:color w:val="000000"/>
                <w:kern w:val="0"/>
                <w:sz w:val="21"/>
                <w:lang w:val="en-US" w:eastAsia="zh-CN"/>
              </w:rPr>
            </w:pPr>
            <w:r>
              <w:rPr>
                <w:rFonts w:hint="default" w:cs="Times New Roman"/>
                <w:color w:val="000000"/>
                <w:kern w:val="0"/>
                <w:sz w:val="21"/>
                <w:lang w:val="en-US" w:eastAsia="zh-CN"/>
              </w:rPr>
              <w:t>12</w:t>
            </w:r>
            <w:r>
              <w:rPr>
                <w:rFonts w:hint="eastAsia" w:cs="Times New Roman"/>
                <w:color w:val="000000"/>
                <w:kern w:val="0"/>
                <w:sz w:val="21"/>
                <w:lang w:val="en-US" w:eastAsia="zh-CN"/>
              </w:rPr>
              <w:t>件</w:t>
            </w:r>
          </w:p>
        </w:tc>
        <w:tc>
          <w:tcPr>
            <w:tcW w:w="2220" w:type="dxa"/>
            <w:vAlign w:val="center"/>
          </w:tcPr>
          <w:p>
            <w:pPr>
              <w:widowControl/>
              <w:jc w:val="center"/>
              <w:rPr>
                <w:rFonts w:cs="Times New Roman"/>
                <w:color w:val="000000"/>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4" w:type="dxa"/>
            <w:vAlign w:val="center"/>
          </w:tcPr>
          <w:p>
            <w:pPr>
              <w:widowControl/>
              <w:jc w:val="left"/>
              <w:rPr>
                <w:rFonts w:hint="default" w:cs="Times New Roman"/>
                <w:color w:val="000000"/>
                <w:kern w:val="0"/>
                <w:sz w:val="21"/>
                <w:lang w:val="en-US" w:eastAsia="zh-CN"/>
              </w:rPr>
            </w:pPr>
            <w:r>
              <w:rPr>
                <w:rFonts w:hint="default" w:cs="Times New Roman"/>
                <w:color w:val="000000"/>
                <w:kern w:val="0"/>
                <w:sz w:val="21"/>
                <w:lang w:val="en-US" w:eastAsia="zh-CN"/>
              </w:rPr>
              <w:t>螺栓</w:t>
            </w:r>
          </w:p>
        </w:tc>
        <w:tc>
          <w:tcPr>
            <w:tcW w:w="1852" w:type="dxa"/>
            <w:vAlign w:val="center"/>
          </w:tcPr>
          <w:p>
            <w:pPr>
              <w:widowControl/>
              <w:jc w:val="center"/>
              <w:rPr>
                <w:rFonts w:cs="Times New Roman"/>
                <w:color w:val="000000"/>
                <w:kern w:val="0"/>
                <w:sz w:val="21"/>
              </w:rPr>
            </w:pPr>
            <w:r>
              <w:rPr>
                <w:rFonts w:hint="default" w:cs="Times New Roman"/>
                <w:color w:val="000000"/>
                <w:kern w:val="0"/>
                <w:sz w:val="21"/>
                <w:lang w:val="en-US" w:eastAsia="zh-CN"/>
              </w:rPr>
              <w:t>M10X25</w:t>
            </w:r>
          </w:p>
        </w:tc>
        <w:tc>
          <w:tcPr>
            <w:tcW w:w="1703" w:type="dxa"/>
            <w:vAlign w:val="center"/>
          </w:tcPr>
          <w:p>
            <w:pPr>
              <w:widowControl/>
              <w:jc w:val="center"/>
              <w:rPr>
                <w:rFonts w:hint="eastAsia" w:cs="Times New Roman"/>
                <w:color w:val="000000"/>
                <w:kern w:val="0"/>
                <w:sz w:val="21"/>
                <w:lang w:val="en-US" w:eastAsia="zh-CN"/>
              </w:rPr>
            </w:pPr>
            <w:r>
              <w:rPr>
                <w:rFonts w:hint="default" w:cs="Times New Roman"/>
                <w:color w:val="000000"/>
                <w:kern w:val="0"/>
                <w:sz w:val="21"/>
                <w:lang w:val="en-US" w:eastAsia="zh-CN"/>
              </w:rPr>
              <w:t>12</w:t>
            </w:r>
            <w:r>
              <w:rPr>
                <w:rFonts w:hint="eastAsia" w:cs="Times New Roman"/>
                <w:color w:val="000000"/>
                <w:kern w:val="0"/>
                <w:sz w:val="21"/>
                <w:lang w:val="en-US" w:eastAsia="zh-CN"/>
              </w:rPr>
              <w:t>件</w:t>
            </w:r>
          </w:p>
        </w:tc>
        <w:tc>
          <w:tcPr>
            <w:tcW w:w="2220" w:type="dxa"/>
            <w:vAlign w:val="center"/>
          </w:tcPr>
          <w:p>
            <w:pPr>
              <w:widowControl/>
              <w:jc w:val="center"/>
              <w:rPr>
                <w:rFonts w:cs="Times New Roman"/>
                <w:color w:val="000000"/>
                <w:kern w:val="0"/>
                <w:sz w:val="21"/>
              </w:rPr>
            </w:pPr>
          </w:p>
        </w:tc>
      </w:tr>
    </w:tbl>
    <w:p>
      <w:pPr>
        <w:rPr>
          <w:rFonts w:hint="eastAsia" w:eastAsia="宋体" w:cs="Times New Roman"/>
          <w:lang w:val="en-US" w:eastAsia="zh-CN"/>
        </w:rPr>
      </w:pPr>
    </w:p>
    <w:p>
      <w:pPr>
        <w:ind w:firstLine="544" w:firstLineChars="227"/>
        <w:jc w:val="left"/>
        <w:rPr>
          <w:rFonts w:cs="Times New Roman"/>
        </w:rPr>
      </w:pPr>
      <w:r>
        <w:rPr>
          <w:rFonts w:cs="Times New Roman"/>
        </w:rPr>
        <w:t>安装作业说明：</w:t>
      </w:r>
    </w:p>
    <w:p>
      <w:pPr>
        <w:ind w:firstLine="480" w:firstLineChars="200"/>
        <w:jc w:val="left"/>
        <w:rPr>
          <w:rFonts w:cs="Times New Roman"/>
        </w:rPr>
      </w:pPr>
      <w:r>
        <w:rPr>
          <w:rFonts w:cs="Times New Roman"/>
        </w:rPr>
        <w:t>1）核对气象桅杆编号与机舱制造编号一致，确认无误后再进行安装。</w:t>
      </w:r>
    </w:p>
    <w:p>
      <w:pPr>
        <w:ind w:firstLine="480" w:firstLineChars="200"/>
        <w:rPr>
          <w:rFonts w:cs="Times New Roman"/>
        </w:rPr>
      </w:pPr>
      <w:r>
        <w:rPr>
          <w:rFonts w:cs="Times New Roman"/>
        </w:rPr>
        <w:t>2）用2根双眼圆吊带将气象桅杆捆绑牢固可靠后，通过吊车将气象桅杆吊放于机舱顶部，找准机舱顶部安装孔位置与气象桅杆连接板上螺孔位置，并对准螺孔，在规定位置安装M1</w:t>
      </w:r>
      <w:r>
        <w:rPr>
          <w:rFonts w:hint="eastAsia" w:cs="Times New Roman"/>
        </w:rPr>
        <w:t>6</w:t>
      </w:r>
      <w:r>
        <w:rPr>
          <w:rFonts w:cs="Times New Roman"/>
        </w:rPr>
        <w:t>×</w:t>
      </w:r>
      <w:r>
        <w:rPr>
          <w:rFonts w:hint="eastAsia" w:cs="Times New Roman"/>
        </w:rPr>
        <w:t>75</w:t>
      </w:r>
      <w:r>
        <w:rPr>
          <w:rFonts w:cs="Times New Roman"/>
        </w:rPr>
        <w:t>螺栓，手动上紧。</w:t>
      </w:r>
      <w:r>
        <w:rPr>
          <w:rFonts w:hint="eastAsia" w:cs="Times New Roman"/>
        </w:rPr>
        <w:t>如图</w:t>
      </w:r>
      <w:r>
        <w:rPr>
          <w:rFonts w:hint="eastAsia" w:cs="Times New Roman"/>
          <w:lang w:val="en-US" w:eastAsia="zh-CN"/>
        </w:rPr>
        <w:t>3-7：</w:t>
      </w:r>
    </w:p>
    <w:p>
      <w:pPr>
        <w:ind w:left="1440" w:leftChars="600" w:firstLine="360" w:firstLineChars="150"/>
        <w:jc w:val="both"/>
        <w:rPr>
          <w:rFonts w:cs="Times New Roman"/>
        </w:rPr>
      </w:pPr>
      <w:r>
        <w:rPr>
          <w:rFonts w:hint="eastAsia" w:cs="Times New Roman"/>
          <w:lang w:val="en-US" w:eastAsia="zh-CN"/>
        </w:rPr>
        <w:t xml:space="preserve">  </w:t>
      </w:r>
      <w:r>
        <w:rPr>
          <w:rFonts w:cs="Times New Roman"/>
        </w:rPr>
        <w:drawing>
          <wp:inline distT="0" distB="0" distL="114300" distR="114300">
            <wp:extent cx="2911475" cy="3844925"/>
            <wp:effectExtent l="0" t="0" r="3175" b="3175"/>
            <wp:docPr id="86" name="图片 86" descr="QQ截图2019081818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QQ截图20190818182815"/>
                    <pic:cNvPicPr>
                      <a:picLocks noChangeAspect="1"/>
                    </pic:cNvPicPr>
                  </pic:nvPicPr>
                  <pic:blipFill>
                    <a:blip r:embed="rId37"/>
                    <a:stretch>
                      <a:fillRect/>
                    </a:stretch>
                  </pic:blipFill>
                  <pic:spPr>
                    <a:xfrm>
                      <a:off x="0" y="0"/>
                      <a:ext cx="2911475" cy="3844925"/>
                    </a:xfrm>
                    <a:prstGeom prst="rect">
                      <a:avLst/>
                    </a:prstGeom>
                  </pic:spPr>
                </pic:pic>
              </a:graphicData>
            </a:graphic>
          </wp:inline>
        </w:drawing>
      </w:r>
    </w:p>
    <w:p>
      <w:pPr>
        <w:ind w:firstLine="2940" w:firstLineChars="1400"/>
        <w:jc w:val="both"/>
        <w:rPr>
          <w:rFonts w:cs="Times New Roman"/>
        </w:rPr>
      </w:pPr>
      <w:r>
        <w:rPr>
          <w:rFonts w:hint="eastAsia" w:cs="Times New Roman"/>
          <w:sz w:val="21"/>
        </w:rPr>
        <w:t>图</w:t>
      </w:r>
      <w:r>
        <w:rPr>
          <w:rFonts w:hint="eastAsia" w:cs="Times New Roman"/>
          <w:sz w:val="21"/>
          <w:lang w:val="en-US" w:eastAsia="zh-CN"/>
        </w:rPr>
        <w:t>3-7</w:t>
      </w:r>
      <w:r>
        <w:rPr>
          <w:rFonts w:hint="eastAsia" w:cs="Times New Roman"/>
          <w:sz w:val="21"/>
        </w:rPr>
        <w:t xml:space="preserve"> </w:t>
      </w:r>
      <w:r>
        <w:rPr>
          <w:rFonts w:hint="eastAsia" w:cs="Times New Roman"/>
          <w:sz w:val="21"/>
          <w:lang w:val="en-US" w:eastAsia="zh-CN"/>
        </w:rPr>
        <w:t>气象桅杆安装示意图</w:t>
      </w:r>
    </w:p>
    <w:p>
      <w:pPr>
        <w:numPr>
          <w:ilvl w:val="0"/>
          <w:numId w:val="2"/>
        </w:numPr>
        <w:ind w:left="0" w:leftChars="0" w:firstLine="480" w:firstLineChars="200"/>
        <w:jc w:val="left"/>
        <w:rPr>
          <w:rFonts w:cs="Times New Roman"/>
        </w:rPr>
      </w:pPr>
      <w:r>
        <w:rPr>
          <w:rFonts w:cs="Times New Roman"/>
        </w:rPr>
        <w:t>按照</w:t>
      </w:r>
      <w:r>
        <w:rPr>
          <w:rFonts w:hint="eastAsia" w:cs="Times New Roman"/>
          <w:lang w:val="en-US" w:eastAsia="zh-CN"/>
        </w:rPr>
        <w:t>星形紧固</w:t>
      </w:r>
      <w:r>
        <w:rPr>
          <w:rFonts w:cs="Times New Roman"/>
        </w:rPr>
        <w:t>原则，用扭矩扳手对所有紧固螺栓以</w:t>
      </w:r>
      <w:r>
        <w:rPr>
          <w:rFonts w:hint="eastAsia" w:cs="Times New Roman"/>
        </w:rPr>
        <w:t>198</w:t>
      </w:r>
      <w:r>
        <w:rPr>
          <w:rFonts w:cs="Times New Roman"/>
        </w:rPr>
        <w:t>N.m</w:t>
      </w:r>
      <w:r>
        <w:rPr>
          <w:rFonts w:hint="eastAsia" w:cs="Times New Roman"/>
        </w:rPr>
        <w:t>力矩</w:t>
      </w:r>
      <w:r>
        <w:rPr>
          <w:rFonts w:cs="Times New Roman"/>
        </w:rPr>
        <w:t>紧固螺栓，并做好标记。</w:t>
      </w:r>
    </w:p>
    <w:p>
      <w:pPr>
        <w:numPr>
          <w:ilvl w:val="0"/>
          <w:numId w:val="2"/>
        </w:numPr>
        <w:ind w:left="0" w:leftChars="0" w:firstLine="480" w:firstLineChars="200"/>
        <w:jc w:val="left"/>
        <w:rPr>
          <w:rFonts w:cs="Times New Roman"/>
        </w:rPr>
      </w:pPr>
      <w:r>
        <w:rPr>
          <w:rFonts w:cs="Times New Roman"/>
          <w:b w:val="0"/>
          <w:bCs/>
        </w:rPr>
        <w:t>风速仪，风向标及航空灯</w:t>
      </w:r>
      <w:r>
        <w:rPr>
          <w:rFonts w:hint="eastAsia" w:cs="Times New Roman"/>
          <w:b w:val="0"/>
          <w:bCs/>
          <w:lang w:val="en-US" w:eastAsia="zh-CN"/>
        </w:rPr>
        <w:t>与机舱内部的导线需套入波纹管。</w:t>
      </w:r>
    </w:p>
    <w:p>
      <w:pPr>
        <w:ind w:firstLine="480" w:firstLineChars="200"/>
        <w:jc w:val="left"/>
        <w:rPr>
          <w:rFonts w:cs="Times New Roman"/>
        </w:rPr>
      </w:pPr>
      <w:r>
        <w:rPr>
          <w:rFonts w:hint="eastAsia" w:cs="Times New Roman"/>
          <w:lang w:val="en-US" w:eastAsia="zh-CN"/>
        </w:rPr>
        <w:t>5</w:t>
      </w:r>
      <w:r>
        <w:rPr>
          <w:rFonts w:cs="Times New Roman"/>
        </w:rPr>
        <w:t>）在连接件与被连接件连接处涂抹密封胶，要求外观美观、无缝隙</w:t>
      </w:r>
      <w:r>
        <w:rPr>
          <w:rFonts w:hint="eastAsia" w:cs="Times New Roman"/>
          <w:lang w:eastAsia="zh-CN"/>
        </w:rPr>
        <w:t>。</w:t>
      </w:r>
      <w:r>
        <w:rPr>
          <w:rFonts w:hint="eastAsia" w:cs="Times New Roman"/>
        </w:rPr>
        <w:t>如图</w:t>
      </w:r>
      <w:r>
        <w:rPr>
          <w:rFonts w:hint="eastAsia" w:cs="Times New Roman"/>
          <w:lang w:val="en-US" w:eastAsia="zh-CN"/>
        </w:rPr>
        <w:t>3-8</w:t>
      </w:r>
      <w:r>
        <w:rPr>
          <w:rFonts w:hint="eastAsia" w:cs="Times New Roman"/>
        </w:rPr>
        <w:t>所示</w:t>
      </w:r>
      <w:r>
        <w:rPr>
          <w:rFonts w:hint="eastAsia" w:cs="Times New Roman"/>
          <w:lang w:eastAsia="zh-CN"/>
        </w:rPr>
        <w:t>：</w:t>
      </w:r>
    </w:p>
    <w:p>
      <w:pPr>
        <w:ind w:firstLine="482" w:firstLineChars="200"/>
        <w:jc w:val="both"/>
        <w:rPr>
          <w:rFonts w:cs="Times New Roman"/>
        </w:rPr>
      </w:pPr>
      <w:r>
        <w:rPr>
          <w:rFonts w:hint="eastAsia" w:cs="Times New Roman"/>
          <w:b/>
          <w:lang w:val="en-US" w:eastAsia="zh-CN"/>
        </w:rPr>
        <w:t xml:space="preserve">                 </w:t>
      </w:r>
      <w:r>
        <w:rPr>
          <w:rFonts w:cs="Times New Roman"/>
          <w:b/>
        </w:rPr>
        <w:drawing>
          <wp:inline distT="0" distB="0" distL="0" distR="0">
            <wp:extent cx="2757170" cy="2426970"/>
            <wp:effectExtent l="0" t="0" r="5080" b="1143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noChangeArrowheads="1"/>
                    </pic:cNvPicPr>
                  </pic:nvPicPr>
                  <pic:blipFill>
                    <a:blip r:embed="rId38" cstate="print"/>
                    <a:srcRect/>
                    <a:stretch>
                      <a:fillRect/>
                    </a:stretch>
                  </pic:blipFill>
                  <pic:spPr>
                    <a:xfrm rot="10800000">
                      <a:off x="0" y="0"/>
                      <a:ext cx="2757170" cy="2426970"/>
                    </a:xfrm>
                    <a:prstGeom prst="rect">
                      <a:avLst/>
                    </a:prstGeom>
                    <a:noFill/>
                    <a:ln w="9525">
                      <a:noFill/>
                      <a:miter lim="800000"/>
                      <a:headEnd/>
                      <a:tailEnd/>
                    </a:ln>
                  </pic:spPr>
                </pic:pic>
              </a:graphicData>
            </a:graphic>
          </wp:inline>
        </w:drawing>
      </w:r>
    </w:p>
    <w:p>
      <w:pPr>
        <w:jc w:val="center"/>
        <w:rPr>
          <w:rFonts w:cs="Times New Roman"/>
          <w:sz w:val="21"/>
        </w:rPr>
      </w:pPr>
      <w:r>
        <w:rPr>
          <w:rFonts w:hint="eastAsia" w:cs="Times New Roman"/>
          <w:sz w:val="21"/>
        </w:rPr>
        <w:t>图</w:t>
      </w:r>
      <w:r>
        <w:rPr>
          <w:rFonts w:hint="eastAsia" w:cs="Times New Roman"/>
          <w:sz w:val="21"/>
          <w:lang w:val="en-US" w:eastAsia="zh-CN"/>
        </w:rPr>
        <w:t>3-8 密封胶涂抹</w:t>
      </w:r>
      <w:r>
        <w:rPr>
          <w:rFonts w:hint="eastAsia" w:cs="Times New Roman"/>
          <w:sz w:val="21"/>
        </w:rPr>
        <w:t>位置示意</w:t>
      </w:r>
      <w:r>
        <w:rPr>
          <w:rFonts w:hint="eastAsia" w:cs="Times New Roman"/>
          <w:sz w:val="21"/>
          <w:lang w:val="en-US" w:eastAsia="zh-CN"/>
        </w:rPr>
        <w:t>图</w:t>
      </w:r>
    </w:p>
    <w:p>
      <w:pPr>
        <w:ind w:firstLine="482" w:firstLineChars="200"/>
        <w:rPr>
          <w:rFonts w:cs="Times New Roman"/>
          <w:b/>
        </w:rPr>
      </w:pPr>
      <w:r>
        <w:rPr>
          <w:rFonts w:cs="Times New Roman"/>
          <w:b/>
        </w:rPr>
        <w:t>注：风速仪，风向标及航空灯的安装请参阅《CWT</w:t>
      </w:r>
      <w:r>
        <w:rPr>
          <w:rFonts w:hint="eastAsia" w:cs="Times New Roman"/>
          <w:b/>
        </w:rPr>
        <w:t>2</w:t>
      </w:r>
      <w:r>
        <w:rPr>
          <w:rFonts w:hint="eastAsia" w:cs="Times New Roman"/>
          <w:b/>
          <w:lang w:val="en-US" w:eastAsia="zh-CN"/>
        </w:rPr>
        <w:t>5</w:t>
      </w:r>
      <w:r>
        <w:rPr>
          <w:rFonts w:cs="Times New Roman"/>
          <w:b/>
        </w:rPr>
        <w:t>00风力发电机组电气安装作业指导书》</w:t>
      </w:r>
    </w:p>
    <w:p>
      <w:pPr>
        <w:rPr>
          <w:color w:val="000000"/>
        </w:rPr>
      </w:pPr>
    </w:p>
    <w:p>
      <w:pPr>
        <w:rPr>
          <w:rFonts w:cs="Times New Roman"/>
        </w:rPr>
      </w:pPr>
      <w:r>
        <w:rPr>
          <w:color w:val="000000"/>
        </w:rPr>
        <w:t>3.3.1</w:t>
      </w:r>
      <w:r>
        <w:rPr>
          <w:rFonts w:hint="eastAsia"/>
          <w:color w:val="000000"/>
          <w:lang w:val="en-US" w:eastAsia="zh-CN"/>
        </w:rPr>
        <w:t>.2</w:t>
      </w:r>
      <w:r>
        <w:rPr>
          <w:rFonts w:cs="Times New Roman"/>
        </w:rPr>
        <w:t>导风</w:t>
      </w:r>
      <w:r>
        <w:rPr>
          <w:rFonts w:hint="eastAsia" w:cs="Times New Roman"/>
        </w:rPr>
        <w:t>窗</w:t>
      </w:r>
      <w:r>
        <w:rPr>
          <w:rFonts w:cs="Times New Roman"/>
        </w:rPr>
        <w:t>安装</w:t>
      </w:r>
    </w:p>
    <w:p>
      <w:pPr>
        <w:ind w:firstLine="480" w:firstLineChars="200"/>
        <w:rPr>
          <w:rFonts w:cs="Times New Roman"/>
        </w:rPr>
      </w:pPr>
      <w:r>
        <w:rPr>
          <w:rFonts w:cs="Times New Roman"/>
        </w:rPr>
        <w:t>导风</w:t>
      </w:r>
      <w:r>
        <w:rPr>
          <w:rFonts w:hint="eastAsia" w:cs="Times New Roman"/>
        </w:rPr>
        <w:t>窗</w:t>
      </w:r>
      <w:r>
        <w:rPr>
          <w:rFonts w:cs="Times New Roman"/>
        </w:rPr>
        <w:t>安装所需工具及消耗品清单如表</w:t>
      </w:r>
      <w:r>
        <w:rPr>
          <w:rFonts w:hint="eastAsia" w:cs="Times New Roman"/>
          <w:lang w:val="en-US" w:eastAsia="zh-CN"/>
        </w:rPr>
        <w:t>3-3</w:t>
      </w:r>
      <w:r>
        <w:rPr>
          <w:rFonts w:cs="Times New Roman"/>
        </w:rPr>
        <w:t>：</w:t>
      </w:r>
    </w:p>
    <w:p>
      <w:pPr>
        <w:ind w:firstLine="480"/>
        <w:jc w:val="center"/>
        <w:rPr>
          <w:rFonts w:cs="Times New Roman"/>
          <w:sz w:val="21"/>
        </w:rPr>
      </w:pPr>
      <w:r>
        <w:rPr>
          <w:rFonts w:cs="Times New Roman"/>
          <w:sz w:val="21"/>
        </w:rPr>
        <w:t>表</w:t>
      </w:r>
      <w:r>
        <w:rPr>
          <w:rFonts w:hint="eastAsia" w:cs="Times New Roman"/>
          <w:sz w:val="21"/>
          <w:lang w:val="en-US" w:eastAsia="zh-CN"/>
        </w:rPr>
        <w:t>3-3</w:t>
      </w:r>
      <w:r>
        <w:rPr>
          <w:rFonts w:cs="Times New Roman"/>
          <w:sz w:val="21"/>
        </w:rPr>
        <w:t xml:space="preserve"> 导风</w:t>
      </w:r>
      <w:r>
        <w:rPr>
          <w:rFonts w:hint="eastAsia" w:cs="Times New Roman"/>
        </w:rPr>
        <w:t>窗</w:t>
      </w:r>
      <w:r>
        <w:rPr>
          <w:rFonts w:cs="Times New Roman"/>
          <w:sz w:val="21"/>
        </w:rPr>
        <w:t>安装所需工器具及消耗品清单</w:t>
      </w:r>
    </w:p>
    <w:tbl>
      <w:tblPr>
        <w:tblStyle w:val="34"/>
        <w:tblW w:w="73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2183"/>
        <w:gridCol w:w="992"/>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5" w:type="dxa"/>
            <w:vAlign w:val="center"/>
          </w:tcPr>
          <w:p>
            <w:pPr>
              <w:jc w:val="center"/>
              <w:rPr>
                <w:rFonts w:cs="Times New Roman"/>
                <w:sz w:val="21"/>
              </w:rPr>
            </w:pPr>
            <w:r>
              <w:rPr>
                <w:rFonts w:cs="Times New Roman"/>
                <w:sz w:val="21"/>
              </w:rPr>
              <w:t>名称</w:t>
            </w:r>
          </w:p>
        </w:tc>
        <w:tc>
          <w:tcPr>
            <w:tcW w:w="2183" w:type="dxa"/>
            <w:vAlign w:val="center"/>
          </w:tcPr>
          <w:p>
            <w:pPr>
              <w:jc w:val="center"/>
              <w:rPr>
                <w:rFonts w:cs="Times New Roman"/>
                <w:sz w:val="21"/>
              </w:rPr>
            </w:pPr>
            <w:r>
              <w:rPr>
                <w:rFonts w:cs="Times New Roman"/>
                <w:sz w:val="21"/>
              </w:rPr>
              <w:t>规格</w:t>
            </w:r>
          </w:p>
        </w:tc>
        <w:tc>
          <w:tcPr>
            <w:tcW w:w="992" w:type="dxa"/>
            <w:vAlign w:val="center"/>
          </w:tcPr>
          <w:p>
            <w:pPr>
              <w:jc w:val="center"/>
              <w:rPr>
                <w:rFonts w:cs="Times New Roman"/>
                <w:sz w:val="21"/>
              </w:rPr>
            </w:pPr>
            <w:r>
              <w:rPr>
                <w:rFonts w:cs="Times New Roman"/>
                <w:sz w:val="21"/>
              </w:rPr>
              <w:t>数量</w:t>
            </w:r>
          </w:p>
        </w:tc>
        <w:tc>
          <w:tcPr>
            <w:tcW w:w="2268" w:type="dxa"/>
            <w:vAlign w:val="center"/>
          </w:tcPr>
          <w:p>
            <w:pPr>
              <w:jc w:val="center"/>
              <w:rPr>
                <w:rFonts w:cs="Times New Roman"/>
                <w:sz w:val="21"/>
              </w:rPr>
            </w:pPr>
            <w:r>
              <w:rPr>
                <w:rFonts w:cs="Times New Roman"/>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5" w:type="dxa"/>
            <w:vAlign w:val="center"/>
          </w:tcPr>
          <w:p>
            <w:pPr>
              <w:jc w:val="center"/>
              <w:rPr>
                <w:rFonts w:cs="Times New Roman"/>
                <w:sz w:val="21"/>
              </w:rPr>
            </w:pPr>
            <w:r>
              <w:rPr>
                <w:rFonts w:hint="eastAsia" w:cs="Times New Roman"/>
                <w:sz w:val="21"/>
              </w:rPr>
              <w:t>扭</w:t>
            </w:r>
            <w:r>
              <w:rPr>
                <w:rFonts w:cs="Times New Roman"/>
                <w:sz w:val="21"/>
              </w:rPr>
              <w:t>矩扳手</w:t>
            </w:r>
          </w:p>
        </w:tc>
        <w:tc>
          <w:tcPr>
            <w:tcW w:w="2183" w:type="dxa"/>
            <w:vAlign w:val="center"/>
          </w:tcPr>
          <w:p>
            <w:pPr>
              <w:jc w:val="center"/>
              <w:rPr>
                <w:rFonts w:cs="Times New Roman"/>
                <w:sz w:val="21"/>
              </w:rPr>
            </w:pPr>
            <w:r>
              <w:rPr>
                <w:rFonts w:cs="Times New Roman"/>
                <w:kern w:val="0"/>
                <w:sz w:val="21"/>
                <w:szCs w:val="21"/>
              </w:rPr>
              <w:t>20-100Nm</w:t>
            </w:r>
          </w:p>
        </w:tc>
        <w:tc>
          <w:tcPr>
            <w:tcW w:w="992" w:type="dxa"/>
            <w:vAlign w:val="center"/>
          </w:tcPr>
          <w:p>
            <w:pPr>
              <w:jc w:val="center"/>
              <w:rPr>
                <w:rFonts w:cs="Times New Roman"/>
                <w:sz w:val="21"/>
              </w:rPr>
            </w:pPr>
            <w:r>
              <w:rPr>
                <w:rFonts w:cs="Times New Roman"/>
                <w:sz w:val="21"/>
              </w:rPr>
              <w:t>2把</w:t>
            </w:r>
          </w:p>
        </w:tc>
        <w:tc>
          <w:tcPr>
            <w:tcW w:w="2268" w:type="dxa"/>
            <w:vAlign w:val="center"/>
          </w:tcPr>
          <w:p>
            <w:pPr>
              <w:jc w:val="center"/>
              <w:rPr>
                <w:rFonts w:cs="Times New Roman"/>
                <w:sz w:val="21"/>
              </w:rPr>
            </w:pPr>
            <w:r>
              <w:rPr>
                <w:rFonts w:cs="Times New Roman"/>
                <w:sz w:val="21"/>
              </w:rPr>
              <w:t>需确定预紧力矩值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1935" w:type="dxa"/>
            <w:vAlign w:val="center"/>
          </w:tcPr>
          <w:p>
            <w:pPr>
              <w:jc w:val="center"/>
              <w:rPr>
                <w:rFonts w:cs="Times New Roman"/>
                <w:sz w:val="21"/>
              </w:rPr>
            </w:pPr>
            <w:r>
              <w:rPr>
                <w:rFonts w:cs="Times New Roman"/>
                <w:sz w:val="21"/>
              </w:rPr>
              <w:t>套筒</w:t>
            </w:r>
          </w:p>
        </w:tc>
        <w:tc>
          <w:tcPr>
            <w:tcW w:w="2183" w:type="dxa"/>
            <w:vAlign w:val="center"/>
          </w:tcPr>
          <w:p>
            <w:pPr>
              <w:jc w:val="center"/>
              <w:rPr>
                <w:rFonts w:cs="Times New Roman"/>
                <w:kern w:val="0"/>
                <w:sz w:val="21"/>
                <w:szCs w:val="21"/>
              </w:rPr>
            </w:pPr>
            <w:r>
              <w:rPr>
                <w:rFonts w:cs="Times New Roman"/>
                <w:kern w:val="0"/>
                <w:sz w:val="21"/>
                <w:szCs w:val="21"/>
              </w:rPr>
              <w:t>S18</w:t>
            </w:r>
          </w:p>
        </w:tc>
        <w:tc>
          <w:tcPr>
            <w:tcW w:w="992" w:type="dxa"/>
            <w:vAlign w:val="center"/>
          </w:tcPr>
          <w:p>
            <w:pPr>
              <w:jc w:val="center"/>
              <w:rPr>
                <w:rFonts w:cs="Times New Roman"/>
                <w:sz w:val="21"/>
              </w:rPr>
            </w:pPr>
            <w:r>
              <w:rPr>
                <w:rFonts w:cs="Times New Roman"/>
                <w:sz w:val="21"/>
              </w:rPr>
              <w:t>2个</w:t>
            </w:r>
          </w:p>
        </w:tc>
        <w:tc>
          <w:tcPr>
            <w:tcW w:w="2268" w:type="dxa"/>
            <w:vAlign w:val="center"/>
          </w:tcPr>
          <w:p>
            <w:pPr>
              <w:jc w:val="center"/>
              <w:rPr>
                <w:rFonts w:cs="Times New Roman"/>
                <w:sz w:val="21"/>
              </w:rPr>
            </w:pPr>
            <w:r>
              <w:rPr>
                <w:rFonts w:cs="Times New Roman"/>
                <w:sz w:val="21"/>
              </w:rPr>
              <w:t>紧固螺栓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1935" w:type="dxa"/>
            <w:vAlign w:val="center"/>
          </w:tcPr>
          <w:p>
            <w:pPr>
              <w:jc w:val="center"/>
              <w:rPr>
                <w:rFonts w:cs="Times New Roman"/>
                <w:sz w:val="21"/>
              </w:rPr>
            </w:pPr>
            <w:r>
              <w:rPr>
                <w:rFonts w:hint="eastAsia" w:cs="Times New Roman"/>
                <w:sz w:val="21"/>
              </w:rPr>
              <w:t>活口</w:t>
            </w:r>
            <w:r>
              <w:rPr>
                <w:rFonts w:cs="Times New Roman"/>
                <w:sz w:val="21"/>
              </w:rPr>
              <w:t>扳手</w:t>
            </w:r>
          </w:p>
        </w:tc>
        <w:tc>
          <w:tcPr>
            <w:tcW w:w="2183" w:type="dxa"/>
            <w:vAlign w:val="center"/>
          </w:tcPr>
          <w:p>
            <w:pPr>
              <w:jc w:val="center"/>
              <w:rPr>
                <w:rFonts w:cs="Times New Roman"/>
                <w:kern w:val="0"/>
                <w:sz w:val="21"/>
                <w:szCs w:val="21"/>
              </w:rPr>
            </w:pPr>
            <w:r>
              <w:rPr>
                <w:rFonts w:hint="eastAsia" w:cs="Times New Roman"/>
                <w:kern w:val="0"/>
                <w:sz w:val="21"/>
                <w:szCs w:val="21"/>
              </w:rPr>
              <w:t>10吋</w:t>
            </w:r>
          </w:p>
        </w:tc>
        <w:tc>
          <w:tcPr>
            <w:tcW w:w="992" w:type="dxa"/>
            <w:vAlign w:val="center"/>
          </w:tcPr>
          <w:p>
            <w:pPr>
              <w:jc w:val="center"/>
              <w:rPr>
                <w:rFonts w:cs="Times New Roman"/>
                <w:sz w:val="21"/>
              </w:rPr>
            </w:pPr>
            <w:r>
              <w:rPr>
                <w:rFonts w:hint="eastAsia" w:cs="Times New Roman"/>
                <w:sz w:val="21"/>
              </w:rPr>
              <w:t>2把</w:t>
            </w:r>
          </w:p>
        </w:tc>
        <w:tc>
          <w:tcPr>
            <w:tcW w:w="2268" w:type="dxa"/>
            <w:vAlign w:val="center"/>
          </w:tcPr>
          <w:p>
            <w:pPr>
              <w:jc w:val="center"/>
              <w:rPr>
                <w:rFonts w:cs="Times New Roman"/>
                <w:sz w:val="21"/>
              </w:rPr>
            </w:pPr>
            <w:r>
              <w:rPr>
                <w:rFonts w:cs="Times New Roman"/>
                <w:sz w:val="21"/>
              </w:rPr>
              <w:t>紧固螺栓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5" w:type="dxa"/>
            <w:vAlign w:val="center"/>
          </w:tcPr>
          <w:p>
            <w:pPr>
              <w:jc w:val="center"/>
              <w:rPr>
                <w:rFonts w:cs="Times New Roman"/>
                <w:sz w:val="21"/>
              </w:rPr>
            </w:pPr>
            <w:r>
              <w:rPr>
                <w:rFonts w:hint="eastAsia" w:cs="Times New Roman"/>
                <w:sz w:val="21"/>
              </w:rPr>
              <w:t>胶枪</w:t>
            </w:r>
          </w:p>
        </w:tc>
        <w:tc>
          <w:tcPr>
            <w:tcW w:w="2183" w:type="dxa"/>
            <w:vAlign w:val="center"/>
          </w:tcPr>
          <w:p>
            <w:pPr>
              <w:jc w:val="center"/>
              <w:rPr>
                <w:rFonts w:cs="Times New Roman"/>
                <w:kern w:val="0"/>
                <w:sz w:val="21"/>
                <w:szCs w:val="21"/>
              </w:rPr>
            </w:pPr>
          </w:p>
        </w:tc>
        <w:tc>
          <w:tcPr>
            <w:tcW w:w="992" w:type="dxa"/>
            <w:vAlign w:val="center"/>
          </w:tcPr>
          <w:p>
            <w:pPr>
              <w:jc w:val="center"/>
              <w:rPr>
                <w:rFonts w:cs="Times New Roman"/>
                <w:sz w:val="21"/>
              </w:rPr>
            </w:pPr>
            <w:r>
              <w:rPr>
                <w:rFonts w:hint="eastAsia" w:cs="Times New Roman"/>
                <w:sz w:val="21"/>
              </w:rPr>
              <w:t>1把</w:t>
            </w:r>
          </w:p>
        </w:tc>
        <w:tc>
          <w:tcPr>
            <w:tcW w:w="2268" w:type="dxa"/>
            <w:vAlign w:val="center"/>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5" w:type="dxa"/>
            <w:vAlign w:val="center"/>
          </w:tcPr>
          <w:p>
            <w:pPr>
              <w:jc w:val="center"/>
              <w:rPr>
                <w:rFonts w:cs="Times New Roman"/>
                <w:sz w:val="21"/>
              </w:rPr>
            </w:pPr>
            <w:r>
              <w:rPr>
                <w:rFonts w:cs="Times New Roman"/>
                <w:sz w:val="21"/>
              </w:rPr>
              <w:t>密封胶</w:t>
            </w:r>
          </w:p>
        </w:tc>
        <w:tc>
          <w:tcPr>
            <w:tcW w:w="2183" w:type="dxa"/>
            <w:vAlign w:val="center"/>
          </w:tcPr>
          <w:p>
            <w:pPr>
              <w:jc w:val="center"/>
              <w:rPr>
                <w:rFonts w:cs="Times New Roman"/>
                <w:sz w:val="21"/>
              </w:rPr>
            </w:pPr>
            <w:r>
              <w:rPr>
                <w:rFonts w:cs="Times New Roman"/>
                <w:kern w:val="0"/>
                <w:sz w:val="21"/>
                <w:szCs w:val="21"/>
              </w:rPr>
              <w:t>可赛新STP1921  600mL/袋</w:t>
            </w:r>
          </w:p>
        </w:tc>
        <w:tc>
          <w:tcPr>
            <w:tcW w:w="992" w:type="dxa"/>
            <w:vAlign w:val="center"/>
          </w:tcPr>
          <w:p>
            <w:pPr>
              <w:jc w:val="center"/>
              <w:rPr>
                <w:rFonts w:cs="Times New Roman"/>
                <w:sz w:val="21"/>
              </w:rPr>
            </w:pPr>
            <w:r>
              <w:rPr>
                <w:rFonts w:cs="Times New Roman"/>
                <w:sz w:val="21"/>
              </w:rPr>
              <w:t>0.5</w:t>
            </w:r>
            <w:r>
              <w:rPr>
                <w:rFonts w:hint="eastAsia" w:cs="Times New Roman"/>
                <w:sz w:val="21"/>
              </w:rPr>
              <w:t>袋</w:t>
            </w:r>
          </w:p>
        </w:tc>
        <w:tc>
          <w:tcPr>
            <w:tcW w:w="2268" w:type="dxa"/>
            <w:vAlign w:val="center"/>
          </w:tcPr>
          <w:p>
            <w:pPr>
              <w:jc w:val="center"/>
              <w:rPr>
                <w:rFonts w:cs="Times New Roman"/>
                <w:sz w:val="21"/>
              </w:rPr>
            </w:pPr>
            <w:bookmarkStart w:id="184" w:name="OLE_LINK5"/>
            <w:r>
              <w:rPr>
                <w:rFonts w:cs="Times New Roman"/>
                <w:sz w:val="21"/>
              </w:rPr>
              <w:t>密封用</w:t>
            </w:r>
            <w:bookmarkEnd w:id="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5" w:type="dxa"/>
            <w:vAlign w:val="center"/>
          </w:tcPr>
          <w:p>
            <w:pPr>
              <w:jc w:val="center"/>
              <w:rPr>
                <w:rFonts w:cs="Times New Roman"/>
                <w:sz w:val="21"/>
              </w:rPr>
            </w:pPr>
            <w:r>
              <w:rPr>
                <w:rFonts w:hint="eastAsia" w:cs="Times New Roman"/>
                <w:sz w:val="21"/>
              </w:rPr>
              <w:t>密封胶条</w:t>
            </w:r>
          </w:p>
        </w:tc>
        <w:tc>
          <w:tcPr>
            <w:tcW w:w="2183" w:type="dxa"/>
            <w:vAlign w:val="center"/>
          </w:tcPr>
          <w:p>
            <w:pPr>
              <w:jc w:val="center"/>
              <w:rPr>
                <w:rFonts w:cs="Times New Roman"/>
                <w:kern w:val="0"/>
                <w:sz w:val="21"/>
                <w:szCs w:val="21"/>
              </w:rPr>
            </w:pPr>
          </w:p>
        </w:tc>
        <w:tc>
          <w:tcPr>
            <w:tcW w:w="992" w:type="dxa"/>
            <w:vAlign w:val="center"/>
          </w:tcPr>
          <w:p>
            <w:pPr>
              <w:jc w:val="center"/>
              <w:rPr>
                <w:rFonts w:cs="Times New Roman"/>
                <w:sz w:val="21"/>
              </w:rPr>
            </w:pPr>
            <w:r>
              <w:rPr>
                <w:rFonts w:hint="eastAsia" w:cs="Times New Roman"/>
                <w:sz w:val="21"/>
              </w:rPr>
              <w:t>6米</w:t>
            </w:r>
          </w:p>
        </w:tc>
        <w:tc>
          <w:tcPr>
            <w:tcW w:w="2268" w:type="dxa"/>
            <w:vAlign w:val="center"/>
          </w:tcPr>
          <w:p>
            <w:pPr>
              <w:jc w:val="center"/>
              <w:rPr>
                <w:rFonts w:cs="Times New Roman"/>
                <w:sz w:val="21"/>
              </w:rPr>
            </w:pPr>
            <w:r>
              <w:rPr>
                <w:rFonts w:cs="Times New Roman"/>
                <w:sz w:val="21"/>
              </w:rPr>
              <w:t>密封用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5" w:type="dxa"/>
            <w:vAlign w:val="center"/>
          </w:tcPr>
          <w:p>
            <w:pPr>
              <w:jc w:val="center"/>
              <w:rPr>
                <w:rFonts w:cs="Times New Roman"/>
                <w:sz w:val="21"/>
              </w:rPr>
            </w:pPr>
            <w:r>
              <w:rPr>
                <w:rFonts w:cs="Times New Roman"/>
                <w:sz w:val="21"/>
              </w:rPr>
              <w:t>双眼圆吊带</w:t>
            </w:r>
          </w:p>
        </w:tc>
        <w:tc>
          <w:tcPr>
            <w:tcW w:w="2183" w:type="dxa"/>
            <w:vAlign w:val="center"/>
          </w:tcPr>
          <w:p>
            <w:pPr>
              <w:jc w:val="center"/>
              <w:rPr>
                <w:rFonts w:cs="Times New Roman"/>
                <w:kern w:val="0"/>
                <w:sz w:val="21"/>
                <w:szCs w:val="21"/>
              </w:rPr>
            </w:pPr>
            <w:r>
              <w:rPr>
                <w:rFonts w:cs="Times New Roman"/>
                <w:kern w:val="0"/>
                <w:sz w:val="21"/>
                <w:szCs w:val="21"/>
              </w:rPr>
              <w:t>3t×</w:t>
            </w:r>
            <w:r>
              <w:rPr>
                <w:rFonts w:hint="eastAsia" w:cs="Times New Roman"/>
                <w:kern w:val="0"/>
                <w:sz w:val="21"/>
                <w:szCs w:val="21"/>
              </w:rPr>
              <w:t>9</w:t>
            </w:r>
            <w:r>
              <w:rPr>
                <w:rFonts w:cs="Times New Roman"/>
                <w:kern w:val="0"/>
                <w:sz w:val="21"/>
                <w:szCs w:val="21"/>
              </w:rPr>
              <w:t>m</w:t>
            </w:r>
          </w:p>
        </w:tc>
        <w:tc>
          <w:tcPr>
            <w:tcW w:w="992" w:type="dxa"/>
            <w:vAlign w:val="center"/>
          </w:tcPr>
          <w:p>
            <w:pPr>
              <w:jc w:val="center"/>
              <w:rPr>
                <w:rFonts w:cs="Times New Roman"/>
                <w:sz w:val="21"/>
              </w:rPr>
            </w:pPr>
            <w:r>
              <w:rPr>
                <w:rFonts w:cs="Times New Roman"/>
                <w:sz w:val="21"/>
              </w:rPr>
              <w:t>2根</w:t>
            </w:r>
          </w:p>
        </w:tc>
        <w:tc>
          <w:tcPr>
            <w:tcW w:w="2268" w:type="dxa"/>
            <w:vAlign w:val="center"/>
          </w:tcPr>
          <w:p>
            <w:pPr>
              <w:jc w:val="center"/>
              <w:rPr>
                <w:rFonts w:cs="Times New Roman"/>
                <w:sz w:val="21"/>
              </w:rPr>
            </w:pPr>
            <w:r>
              <w:rPr>
                <w:rFonts w:cs="Times New Roman"/>
                <w:sz w:val="21"/>
              </w:rPr>
              <w:t>起吊导风</w:t>
            </w:r>
            <w:r>
              <w:rPr>
                <w:rFonts w:hint="eastAsia" w:cs="Times New Roman"/>
                <w:sz w:val="21"/>
                <w:szCs w:val="21"/>
              </w:rPr>
              <w:t>窗</w:t>
            </w:r>
            <w:r>
              <w:rPr>
                <w:rFonts w:cs="Times New Roman"/>
                <w:sz w:val="21"/>
              </w:rPr>
              <w:t>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5" w:type="dxa"/>
            <w:vAlign w:val="center"/>
          </w:tcPr>
          <w:p>
            <w:pPr>
              <w:jc w:val="center"/>
              <w:rPr>
                <w:rFonts w:cs="Times New Roman"/>
                <w:sz w:val="21"/>
              </w:rPr>
            </w:pPr>
            <w:r>
              <w:rPr>
                <w:rFonts w:hint="eastAsia" w:cs="Times New Roman"/>
                <w:sz w:val="21"/>
              </w:rPr>
              <w:t>梯子</w:t>
            </w:r>
          </w:p>
        </w:tc>
        <w:tc>
          <w:tcPr>
            <w:tcW w:w="2183" w:type="dxa"/>
            <w:vAlign w:val="center"/>
          </w:tcPr>
          <w:p>
            <w:pPr>
              <w:jc w:val="center"/>
              <w:rPr>
                <w:rFonts w:cs="Times New Roman"/>
                <w:kern w:val="0"/>
                <w:sz w:val="21"/>
                <w:szCs w:val="21"/>
              </w:rPr>
            </w:pPr>
            <w:r>
              <w:rPr>
                <w:rFonts w:hint="eastAsia" w:cs="Times New Roman"/>
                <w:kern w:val="0"/>
                <w:sz w:val="21"/>
                <w:szCs w:val="21"/>
              </w:rPr>
              <w:t>6m长</w:t>
            </w:r>
          </w:p>
        </w:tc>
        <w:tc>
          <w:tcPr>
            <w:tcW w:w="992" w:type="dxa"/>
            <w:vAlign w:val="center"/>
          </w:tcPr>
          <w:p>
            <w:pPr>
              <w:jc w:val="center"/>
              <w:rPr>
                <w:rFonts w:cs="Times New Roman"/>
                <w:sz w:val="21"/>
              </w:rPr>
            </w:pPr>
            <w:r>
              <w:rPr>
                <w:rFonts w:hint="eastAsia" w:cs="Times New Roman"/>
                <w:sz w:val="21"/>
              </w:rPr>
              <w:t>1架</w:t>
            </w:r>
          </w:p>
        </w:tc>
        <w:tc>
          <w:tcPr>
            <w:tcW w:w="2268" w:type="dxa"/>
            <w:vAlign w:val="center"/>
          </w:tcPr>
          <w:p>
            <w:pPr>
              <w:jc w:val="center"/>
              <w:rPr>
                <w:rFonts w:cs="Times New Roman"/>
                <w:sz w:val="21"/>
              </w:rPr>
            </w:pPr>
            <w:r>
              <w:rPr>
                <w:rFonts w:hint="eastAsia" w:cs="Times New Roman"/>
                <w:sz w:val="21"/>
              </w:rPr>
              <w:t>伸缩</w:t>
            </w:r>
            <w:r>
              <w:rPr>
                <w:rFonts w:cs="Times New Roman"/>
                <w:sz w:val="21"/>
              </w:rPr>
              <w:t>式</w:t>
            </w:r>
          </w:p>
        </w:tc>
      </w:tr>
    </w:tbl>
    <w:p>
      <w:pPr>
        <w:rPr>
          <w:rFonts w:cs="Times New Roman"/>
        </w:rPr>
      </w:pPr>
    </w:p>
    <w:p>
      <w:pPr>
        <w:ind w:firstLine="480" w:firstLineChars="200"/>
        <w:rPr>
          <w:rFonts w:cs="Times New Roman"/>
        </w:rPr>
      </w:pPr>
      <w:r>
        <w:rPr>
          <w:rFonts w:cs="Times New Roman"/>
        </w:rPr>
        <w:t>导风篷安装所需器件清单如表</w:t>
      </w:r>
      <w:r>
        <w:rPr>
          <w:rFonts w:hint="eastAsia" w:cs="Times New Roman"/>
          <w:lang w:val="en-US" w:eastAsia="zh-CN"/>
        </w:rPr>
        <w:t>3-4</w:t>
      </w:r>
      <w:r>
        <w:rPr>
          <w:rFonts w:cs="Times New Roman"/>
        </w:rPr>
        <w:t>：</w:t>
      </w:r>
    </w:p>
    <w:p>
      <w:pPr>
        <w:ind w:firstLine="480"/>
        <w:jc w:val="center"/>
        <w:rPr>
          <w:rFonts w:cs="Times New Roman"/>
          <w:sz w:val="21"/>
        </w:rPr>
      </w:pPr>
      <w:r>
        <w:rPr>
          <w:rFonts w:cs="Times New Roman"/>
          <w:sz w:val="21"/>
        </w:rPr>
        <w:t>表</w:t>
      </w:r>
      <w:r>
        <w:rPr>
          <w:rFonts w:hint="eastAsia" w:cs="Times New Roman"/>
          <w:sz w:val="21"/>
          <w:lang w:val="en-US" w:eastAsia="zh-CN"/>
        </w:rPr>
        <w:t>3-4</w:t>
      </w:r>
      <w:r>
        <w:rPr>
          <w:rFonts w:cs="Times New Roman"/>
          <w:sz w:val="21"/>
        </w:rPr>
        <w:t xml:space="preserve"> 导风篷安装所需器件清单</w:t>
      </w:r>
    </w:p>
    <w:tbl>
      <w:tblPr>
        <w:tblStyle w:val="34"/>
        <w:tblW w:w="734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8"/>
        <w:gridCol w:w="2181"/>
        <w:gridCol w:w="796"/>
        <w:gridCol w:w="2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tcPr>
          <w:p>
            <w:pPr>
              <w:jc w:val="center"/>
              <w:rPr>
                <w:rFonts w:cs="Times New Roman"/>
                <w:sz w:val="21"/>
              </w:rPr>
            </w:pPr>
            <w:r>
              <w:rPr>
                <w:rFonts w:cs="Times New Roman"/>
                <w:sz w:val="21"/>
              </w:rPr>
              <w:t>名称</w:t>
            </w:r>
          </w:p>
        </w:tc>
        <w:tc>
          <w:tcPr>
            <w:tcW w:w="2181" w:type="dxa"/>
          </w:tcPr>
          <w:p>
            <w:pPr>
              <w:jc w:val="center"/>
              <w:rPr>
                <w:rFonts w:cs="Times New Roman"/>
                <w:sz w:val="21"/>
              </w:rPr>
            </w:pPr>
            <w:r>
              <w:rPr>
                <w:rFonts w:cs="Times New Roman"/>
                <w:sz w:val="21"/>
              </w:rPr>
              <w:t>规格</w:t>
            </w:r>
          </w:p>
        </w:tc>
        <w:tc>
          <w:tcPr>
            <w:tcW w:w="796" w:type="dxa"/>
          </w:tcPr>
          <w:p>
            <w:pPr>
              <w:jc w:val="center"/>
              <w:rPr>
                <w:rFonts w:cs="Times New Roman"/>
                <w:sz w:val="21"/>
              </w:rPr>
            </w:pPr>
            <w:r>
              <w:rPr>
                <w:rFonts w:cs="Times New Roman"/>
                <w:sz w:val="21"/>
              </w:rPr>
              <w:t>数量</w:t>
            </w:r>
          </w:p>
        </w:tc>
        <w:tc>
          <w:tcPr>
            <w:tcW w:w="2450" w:type="dxa"/>
          </w:tcPr>
          <w:p>
            <w:pPr>
              <w:jc w:val="center"/>
              <w:rPr>
                <w:rFonts w:cs="Times New Roman"/>
                <w:sz w:val="21"/>
              </w:rPr>
            </w:pPr>
            <w:r>
              <w:rPr>
                <w:rFonts w:cs="Times New Roman"/>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jc w:val="center"/>
              <w:rPr>
                <w:rFonts w:cs="Times New Roman"/>
                <w:sz w:val="21"/>
              </w:rPr>
            </w:pPr>
            <w:r>
              <w:rPr>
                <w:rFonts w:cs="Times New Roman"/>
                <w:sz w:val="21"/>
              </w:rPr>
              <w:t>导风</w:t>
            </w:r>
            <w:r>
              <w:rPr>
                <w:rFonts w:hint="eastAsia" w:cs="Times New Roman"/>
                <w:sz w:val="21"/>
                <w:szCs w:val="21"/>
              </w:rPr>
              <w:t>窗</w:t>
            </w:r>
          </w:p>
        </w:tc>
        <w:tc>
          <w:tcPr>
            <w:tcW w:w="2181" w:type="dxa"/>
            <w:vAlign w:val="center"/>
          </w:tcPr>
          <w:p>
            <w:pPr>
              <w:jc w:val="center"/>
              <w:rPr>
                <w:rFonts w:cs="Times New Roman"/>
                <w:sz w:val="21"/>
              </w:rPr>
            </w:pPr>
            <w:r>
              <w:rPr>
                <w:rFonts w:hint="eastAsia" w:cs="Times New Roman"/>
                <w:sz w:val="21"/>
              </w:rPr>
              <w:t>2.</w:t>
            </w:r>
            <w:r>
              <w:rPr>
                <w:rFonts w:hint="eastAsia" w:cs="Times New Roman"/>
                <w:sz w:val="21"/>
                <w:lang w:val="en-US" w:eastAsia="zh-CN"/>
              </w:rPr>
              <w:t>5</w:t>
            </w:r>
            <w:r>
              <w:rPr>
                <w:rFonts w:hint="eastAsia" w:cs="Times New Roman"/>
                <w:sz w:val="21"/>
              </w:rPr>
              <w:t>MW</w:t>
            </w:r>
          </w:p>
        </w:tc>
        <w:tc>
          <w:tcPr>
            <w:tcW w:w="796" w:type="dxa"/>
            <w:vAlign w:val="center"/>
          </w:tcPr>
          <w:p>
            <w:pPr>
              <w:jc w:val="center"/>
              <w:rPr>
                <w:rFonts w:cs="Times New Roman"/>
                <w:sz w:val="21"/>
              </w:rPr>
            </w:pPr>
            <w:r>
              <w:rPr>
                <w:rFonts w:cs="Times New Roman"/>
                <w:sz w:val="21"/>
              </w:rPr>
              <w:t>1</w:t>
            </w:r>
          </w:p>
        </w:tc>
        <w:tc>
          <w:tcPr>
            <w:tcW w:w="2450" w:type="dxa"/>
            <w:vAlign w:val="center"/>
          </w:tcPr>
          <w:p>
            <w:pPr>
              <w:jc w:val="center"/>
              <w:rPr>
                <w:rFonts w:cs="Times New Roman"/>
                <w:sz w:val="21"/>
              </w:rPr>
            </w:pPr>
            <w:r>
              <w:rPr>
                <w:rFonts w:hint="eastAsia" w:cs="Times New Roman"/>
                <w:sz w:val="21"/>
              </w:rPr>
              <w:t>被连接件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jc w:val="center"/>
              <w:rPr>
                <w:rFonts w:cs="Times New Roman"/>
                <w:sz w:val="21"/>
              </w:rPr>
            </w:pPr>
            <w:r>
              <w:rPr>
                <w:rFonts w:cs="Times New Roman"/>
                <w:sz w:val="21"/>
              </w:rPr>
              <w:t>螺栓</w:t>
            </w:r>
          </w:p>
        </w:tc>
        <w:tc>
          <w:tcPr>
            <w:tcW w:w="2181" w:type="dxa"/>
            <w:vAlign w:val="center"/>
          </w:tcPr>
          <w:p>
            <w:pPr>
              <w:jc w:val="center"/>
              <w:rPr>
                <w:rFonts w:cs="Times New Roman"/>
                <w:sz w:val="21"/>
              </w:rPr>
            </w:pPr>
            <w:r>
              <w:rPr>
                <w:rFonts w:cs="Times New Roman"/>
                <w:sz w:val="21"/>
              </w:rPr>
              <w:t>M12×</w:t>
            </w:r>
            <w:r>
              <w:rPr>
                <w:rFonts w:hint="eastAsia" w:cs="Times New Roman"/>
                <w:sz w:val="21"/>
              </w:rPr>
              <w:t>45</w:t>
            </w:r>
            <w:r>
              <w:rPr>
                <w:rFonts w:cs="Times New Roman"/>
                <w:sz w:val="21"/>
              </w:rPr>
              <w:t>对边18</w:t>
            </w:r>
          </w:p>
        </w:tc>
        <w:tc>
          <w:tcPr>
            <w:tcW w:w="796" w:type="dxa"/>
            <w:vAlign w:val="center"/>
          </w:tcPr>
          <w:p>
            <w:pPr>
              <w:jc w:val="center"/>
              <w:rPr>
                <w:rFonts w:cs="Times New Roman"/>
                <w:sz w:val="21"/>
              </w:rPr>
            </w:pPr>
            <w:r>
              <w:rPr>
                <w:rFonts w:hint="eastAsia" w:cs="Times New Roman"/>
                <w:sz w:val="21"/>
              </w:rPr>
              <w:t>28</w:t>
            </w:r>
            <w:r>
              <w:rPr>
                <w:rFonts w:cs="Times New Roman"/>
                <w:sz w:val="21"/>
              </w:rPr>
              <w:t>个</w:t>
            </w:r>
          </w:p>
        </w:tc>
        <w:tc>
          <w:tcPr>
            <w:tcW w:w="2450" w:type="dxa"/>
            <w:vAlign w:val="center"/>
          </w:tcPr>
          <w:p>
            <w:pPr>
              <w:jc w:val="center"/>
              <w:rPr>
                <w:rFonts w:cs="Times New Roman"/>
                <w:sz w:val="21"/>
              </w:rPr>
            </w:pPr>
            <w:r>
              <w:rPr>
                <w:rFonts w:cs="Times New Roman"/>
                <w:sz w:val="21"/>
              </w:rPr>
              <w:t>导风</w:t>
            </w:r>
            <w:r>
              <w:rPr>
                <w:rFonts w:hint="eastAsia" w:cs="Times New Roman"/>
                <w:sz w:val="21"/>
                <w:szCs w:val="21"/>
              </w:rPr>
              <w:t>窗</w:t>
            </w:r>
            <w:r>
              <w:rPr>
                <w:rFonts w:cs="Times New Roman"/>
                <w:sz w:val="21"/>
              </w:rPr>
              <w:t>连接件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jc w:val="center"/>
              <w:rPr>
                <w:rFonts w:cs="Times New Roman"/>
                <w:sz w:val="21"/>
              </w:rPr>
            </w:pPr>
            <w:r>
              <w:rPr>
                <w:rFonts w:cs="Times New Roman"/>
                <w:sz w:val="21"/>
              </w:rPr>
              <w:t>螺母</w:t>
            </w:r>
          </w:p>
        </w:tc>
        <w:tc>
          <w:tcPr>
            <w:tcW w:w="2181" w:type="dxa"/>
            <w:vAlign w:val="center"/>
          </w:tcPr>
          <w:p>
            <w:pPr>
              <w:jc w:val="center"/>
              <w:rPr>
                <w:rFonts w:cs="Times New Roman"/>
                <w:sz w:val="21"/>
              </w:rPr>
            </w:pPr>
            <w:r>
              <w:rPr>
                <w:rFonts w:hint="eastAsia" w:cs="Times New Roman"/>
                <w:sz w:val="21"/>
              </w:rPr>
              <w:t>M12</w:t>
            </w:r>
          </w:p>
        </w:tc>
        <w:tc>
          <w:tcPr>
            <w:tcW w:w="796" w:type="dxa"/>
            <w:vAlign w:val="center"/>
          </w:tcPr>
          <w:p>
            <w:pPr>
              <w:jc w:val="center"/>
              <w:rPr>
                <w:rFonts w:cs="Times New Roman"/>
                <w:sz w:val="21"/>
              </w:rPr>
            </w:pPr>
            <w:r>
              <w:rPr>
                <w:rFonts w:hint="eastAsia" w:cs="Times New Roman"/>
                <w:sz w:val="21"/>
              </w:rPr>
              <w:t>28</w:t>
            </w:r>
          </w:p>
        </w:tc>
        <w:tc>
          <w:tcPr>
            <w:tcW w:w="2450" w:type="dxa"/>
            <w:vAlign w:val="center"/>
          </w:tcPr>
          <w:p>
            <w:pPr>
              <w:jc w:val="center"/>
              <w:rPr>
                <w:rFonts w:cs="Times New Roman"/>
                <w:sz w:val="21"/>
              </w:rPr>
            </w:pPr>
            <w:r>
              <w:rPr>
                <w:rFonts w:cs="Times New Roman"/>
                <w:sz w:val="21"/>
              </w:rPr>
              <w:t>导风</w:t>
            </w:r>
            <w:r>
              <w:rPr>
                <w:rFonts w:hint="eastAsia" w:cs="Times New Roman"/>
                <w:sz w:val="21"/>
                <w:szCs w:val="21"/>
              </w:rPr>
              <w:t>窗</w:t>
            </w:r>
            <w:r>
              <w:rPr>
                <w:rFonts w:cs="Times New Roman"/>
                <w:sz w:val="21"/>
              </w:rPr>
              <w:t>连接件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jc w:val="center"/>
              <w:rPr>
                <w:rFonts w:cs="Times New Roman"/>
                <w:sz w:val="21"/>
              </w:rPr>
            </w:pPr>
            <w:r>
              <w:rPr>
                <w:rFonts w:cs="Times New Roman"/>
                <w:sz w:val="21"/>
              </w:rPr>
              <w:t>垫片</w:t>
            </w:r>
          </w:p>
        </w:tc>
        <w:tc>
          <w:tcPr>
            <w:tcW w:w="2181" w:type="dxa"/>
          </w:tcPr>
          <w:p>
            <w:pPr>
              <w:jc w:val="center"/>
              <w:rPr>
                <w:rFonts w:cs="Times New Roman"/>
                <w:sz w:val="21"/>
              </w:rPr>
            </w:pPr>
            <w:r>
              <w:rPr>
                <w:rFonts w:hint="eastAsia" w:cs="Times New Roman"/>
                <w:sz w:val="21"/>
              </w:rPr>
              <w:t>12</w:t>
            </w:r>
          </w:p>
        </w:tc>
        <w:tc>
          <w:tcPr>
            <w:tcW w:w="796" w:type="dxa"/>
            <w:vAlign w:val="center"/>
          </w:tcPr>
          <w:p>
            <w:pPr>
              <w:jc w:val="center"/>
              <w:rPr>
                <w:rFonts w:cs="Times New Roman"/>
                <w:sz w:val="21"/>
              </w:rPr>
            </w:pPr>
            <w:r>
              <w:rPr>
                <w:rFonts w:hint="eastAsia" w:cs="Times New Roman"/>
                <w:sz w:val="21"/>
              </w:rPr>
              <w:t>56</w:t>
            </w:r>
          </w:p>
        </w:tc>
        <w:tc>
          <w:tcPr>
            <w:tcW w:w="2450" w:type="dxa"/>
            <w:vAlign w:val="center"/>
          </w:tcPr>
          <w:p>
            <w:pPr>
              <w:jc w:val="center"/>
              <w:rPr>
                <w:rFonts w:cs="Times New Roman"/>
                <w:sz w:val="21"/>
              </w:rPr>
            </w:pPr>
            <w:r>
              <w:rPr>
                <w:rFonts w:cs="Times New Roman"/>
                <w:sz w:val="21"/>
              </w:rPr>
              <w:t>导风</w:t>
            </w:r>
            <w:r>
              <w:rPr>
                <w:rFonts w:hint="eastAsia" w:cs="Times New Roman"/>
                <w:sz w:val="21"/>
                <w:szCs w:val="21"/>
              </w:rPr>
              <w:t>窗</w:t>
            </w:r>
            <w:r>
              <w:rPr>
                <w:rFonts w:cs="Times New Roman"/>
                <w:sz w:val="21"/>
              </w:rPr>
              <w:t>连接件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widowControl/>
              <w:spacing w:line="240" w:lineRule="auto"/>
              <w:jc w:val="center"/>
              <w:rPr>
                <w:rFonts w:cs="Times New Roman"/>
                <w:sz w:val="21"/>
              </w:rPr>
            </w:pPr>
            <w:r>
              <w:rPr>
                <w:rFonts w:hint="eastAsia"/>
                <w:color w:val="000000"/>
                <w:sz w:val="22"/>
              </w:rPr>
              <w:t>顶部前侧组成</w:t>
            </w:r>
          </w:p>
        </w:tc>
        <w:tc>
          <w:tcPr>
            <w:tcW w:w="2181" w:type="dxa"/>
          </w:tcPr>
          <w:p>
            <w:pPr>
              <w:jc w:val="center"/>
              <w:rPr>
                <w:rFonts w:cs="Times New Roman"/>
                <w:sz w:val="21"/>
              </w:rPr>
            </w:pPr>
          </w:p>
        </w:tc>
        <w:tc>
          <w:tcPr>
            <w:tcW w:w="796" w:type="dxa"/>
            <w:vAlign w:val="center"/>
          </w:tcPr>
          <w:p>
            <w:pPr>
              <w:jc w:val="center"/>
              <w:rPr>
                <w:rFonts w:cs="Times New Roman"/>
                <w:sz w:val="21"/>
              </w:rPr>
            </w:pPr>
            <w:r>
              <w:rPr>
                <w:rFonts w:hint="eastAsia" w:cs="Times New Roman"/>
                <w:sz w:val="21"/>
              </w:rPr>
              <w:t>1</w:t>
            </w:r>
          </w:p>
        </w:tc>
        <w:tc>
          <w:tcPr>
            <w:tcW w:w="2450" w:type="dxa"/>
            <w:vAlign w:val="center"/>
          </w:tcPr>
          <w:p>
            <w:pPr>
              <w:jc w:val="center"/>
              <w:rPr>
                <w:rFonts w:cs="Times New Roman"/>
                <w:sz w:val="21"/>
              </w:rPr>
            </w:pPr>
            <w:r>
              <w:rPr>
                <w:rFonts w:hint="eastAsia" w:cs="Times New Roman"/>
                <w:sz w:val="21"/>
              </w:rPr>
              <w:t>被连接件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widowControl/>
              <w:spacing w:line="240" w:lineRule="auto"/>
              <w:jc w:val="center"/>
              <w:rPr>
                <w:rFonts w:cs="Times New Roman"/>
                <w:sz w:val="21"/>
              </w:rPr>
            </w:pPr>
            <w:r>
              <w:rPr>
                <w:rFonts w:hint="eastAsia"/>
                <w:color w:val="000000"/>
                <w:sz w:val="22"/>
              </w:rPr>
              <w:t>顶部前侧导风板</w:t>
            </w:r>
          </w:p>
        </w:tc>
        <w:tc>
          <w:tcPr>
            <w:tcW w:w="2181" w:type="dxa"/>
          </w:tcPr>
          <w:p>
            <w:pPr>
              <w:jc w:val="center"/>
              <w:rPr>
                <w:rFonts w:cs="Times New Roman"/>
                <w:sz w:val="21"/>
              </w:rPr>
            </w:pPr>
          </w:p>
        </w:tc>
        <w:tc>
          <w:tcPr>
            <w:tcW w:w="796" w:type="dxa"/>
            <w:vAlign w:val="center"/>
          </w:tcPr>
          <w:p>
            <w:pPr>
              <w:jc w:val="center"/>
              <w:rPr>
                <w:rFonts w:cs="Times New Roman"/>
                <w:sz w:val="21"/>
              </w:rPr>
            </w:pPr>
            <w:r>
              <w:rPr>
                <w:rFonts w:hint="eastAsia" w:cs="Times New Roman"/>
                <w:sz w:val="21"/>
              </w:rPr>
              <w:t>1</w:t>
            </w:r>
          </w:p>
        </w:tc>
        <w:tc>
          <w:tcPr>
            <w:tcW w:w="2450" w:type="dxa"/>
            <w:vAlign w:val="center"/>
          </w:tcPr>
          <w:p>
            <w:pPr>
              <w:jc w:val="center"/>
              <w:rPr>
                <w:rFonts w:cs="Times New Roman"/>
                <w:sz w:val="21"/>
              </w:rPr>
            </w:pPr>
            <w:r>
              <w:rPr>
                <w:rFonts w:hint="eastAsia" w:cs="Times New Roman"/>
                <w:sz w:val="21"/>
              </w:rPr>
              <w:t>被连接件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jc w:val="center"/>
              <w:rPr>
                <w:rFonts w:cs="Times New Roman"/>
                <w:sz w:val="21"/>
              </w:rPr>
            </w:pPr>
            <w:r>
              <w:rPr>
                <w:rFonts w:cs="Times New Roman"/>
                <w:sz w:val="21"/>
              </w:rPr>
              <w:t>螺栓</w:t>
            </w:r>
          </w:p>
        </w:tc>
        <w:tc>
          <w:tcPr>
            <w:tcW w:w="2181" w:type="dxa"/>
          </w:tcPr>
          <w:p>
            <w:pPr>
              <w:jc w:val="center"/>
              <w:rPr>
                <w:rFonts w:cs="Times New Roman"/>
                <w:sz w:val="21"/>
              </w:rPr>
            </w:pPr>
            <w:r>
              <w:rPr>
                <w:rFonts w:hint="eastAsia" w:cs="Times New Roman"/>
                <w:sz w:val="21"/>
              </w:rPr>
              <w:t>M12×</w:t>
            </w:r>
            <w:r>
              <w:rPr>
                <w:rFonts w:cs="Times New Roman"/>
                <w:sz w:val="21"/>
              </w:rPr>
              <w:t>55</w:t>
            </w:r>
          </w:p>
        </w:tc>
        <w:tc>
          <w:tcPr>
            <w:tcW w:w="796" w:type="dxa"/>
            <w:vAlign w:val="center"/>
          </w:tcPr>
          <w:p>
            <w:pPr>
              <w:jc w:val="center"/>
              <w:rPr>
                <w:rFonts w:cs="Times New Roman"/>
                <w:sz w:val="21"/>
              </w:rPr>
            </w:pPr>
            <w:r>
              <w:rPr>
                <w:rFonts w:hint="eastAsia" w:cs="Times New Roman"/>
                <w:sz w:val="21"/>
              </w:rPr>
              <w:t>31</w:t>
            </w:r>
          </w:p>
        </w:tc>
        <w:tc>
          <w:tcPr>
            <w:tcW w:w="2450" w:type="dxa"/>
            <w:vAlign w:val="center"/>
          </w:tcPr>
          <w:p>
            <w:pPr>
              <w:jc w:val="center"/>
              <w:rPr>
                <w:rFonts w:cs="Times New Roman"/>
                <w:sz w:val="21"/>
              </w:rPr>
            </w:pPr>
            <w:r>
              <w:rPr>
                <w:rFonts w:hint="eastAsia"/>
                <w:color w:val="000000"/>
                <w:sz w:val="22"/>
              </w:rPr>
              <w:t>顶部前侧组成连接</w:t>
            </w:r>
            <w:r>
              <w:rPr>
                <w:color w:val="000000"/>
                <w:sz w:val="22"/>
              </w:rPr>
              <w:t>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jc w:val="center"/>
              <w:rPr>
                <w:rFonts w:cs="Times New Roman"/>
                <w:sz w:val="21"/>
              </w:rPr>
            </w:pPr>
            <w:r>
              <w:rPr>
                <w:rFonts w:cs="Times New Roman"/>
                <w:sz w:val="21"/>
              </w:rPr>
              <w:t>螺母</w:t>
            </w:r>
          </w:p>
        </w:tc>
        <w:tc>
          <w:tcPr>
            <w:tcW w:w="2181" w:type="dxa"/>
          </w:tcPr>
          <w:p>
            <w:pPr>
              <w:jc w:val="center"/>
              <w:rPr>
                <w:rFonts w:cs="Times New Roman"/>
                <w:sz w:val="21"/>
              </w:rPr>
            </w:pPr>
            <w:r>
              <w:rPr>
                <w:rFonts w:hint="eastAsia" w:cs="Times New Roman"/>
                <w:sz w:val="21"/>
              </w:rPr>
              <w:t>M12</w:t>
            </w:r>
          </w:p>
        </w:tc>
        <w:tc>
          <w:tcPr>
            <w:tcW w:w="796" w:type="dxa"/>
            <w:vAlign w:val="center"/>
          </w:tcPr>
          <w:p>
            <w:pPr>
              <w:jc w:val="center"/>
              <w:rPr>
                <w:rFonts w:cs="Times New Roman"/>
                <w:sz w:val="21"/>
              </w:rPr>
            </w:pPr>
            <w:r>
              <w:rPr>
                <w:rFonts w:hint="eastAsia" w:cs="Times New Roman"/>
                <w:sz w:val="21"/>
              </w:rPr>
              <w:t>31</w:t>
            </w:r>
          </w:p>
        </w:tc>
        <w:tc>
          <w:tcPr>
            <w:tcW w:w="2450" w:type="dxa"/>
            <w:vAlign w:val="center"/>
          </w:tcPr>
          <w:p>
            <w:pPr>
              <w:jc w:val="center"/>
              <w:rPr>
                <w:rFonts w:cs="Times New Roman"/>
                <w:sz w:val="21"/>
              </w:rPr>
            </w:pPr>
            <w:r>
              <w:rPr>
                <w:rFonts w:hint="eastAsia"/>
                <w:color w:val="000000"/>
                <w:sz w:val="22"/>
              </w:rPr>
              <w:t>顶部前侧组成连接</w:t>
            </w:r>
            <w:r>
              <w:rPr>
                <w:color w:val="000000"/>
                <w:sz w:val="22"/>
              </w:rPr>
              <w:t>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jc w:val="center"/>
              <w:rPr>
                <w:rFonts w:cs="Times New Roman"/>
                <w:sz w:val="21"/>
              </w:rPr>
            </w:pPr>
            <w:r>
              <w:rPr>
                <w:rFonts w:cs="Times New Roman"/>
                <w:sz w:val="21"/>
              </w:rPr>
              <w:t>垫片</w:t>
            </w:r>
          </w:p>
        </w:tc>
        <w:tc>
          <w:tcPr>
            <w:tcW w:w="2181" w:type="dxa"/>
          </w:tcPr>
          <w:p>
            <w:pPr>
              <w:jc w:val="center"/>
              <w:rPr>
                <w:rFonts w:cs="Times New Roman"/>
                <w:sz w:val="21"/>
              </w:rPr>
            </w:pPr>
            <w:r>
              <w:rPr>
                <w:rFonts w:hint="eastAsia" w:cs="Times New Roman"/>
                <w:sz w:val="21"/>
              </w:rPr>
              <w:t>12</w:t>
            </w:r>
          </w:p>
        </w:tc>
        <w:tc>
          <w:tcPr>
            <w:tcW w:w="796" w:type="dxa"/>
            <w:vAlign w:val="center"/>
          </w:tcPr>
          <w:p>
            <w:pPr>
              <w:jc w:val="center"/>
              <w:rPr>
                <w:rFonts w:cs="Times New Roman"/>
                <w:sz w:val="21"/>
              </w:rPr>
            </w:pPr>
            <w:r>
              <w:rPr>
                <w:rFonts w:hint="eastAsia" w:cs="Times New Roman"/>
                <w:sz w:val="21"/>
              </w:rPr>
              <w:t>62</w:t>
            </w:r>
          </w:p>
        </w:tc>
        <w:tc>
          <w:tcPr>
            <w:tcW w:w="2450" w:type="dxa"/>
            <w:vAlign w:val="center"/>
          </w:tcPr>
          <w:p>
            <w:pPr>
              <w:jc w:val="center"/>
              <w:rPr>
                <w:rFonts w:cs="Times New Roman"/>
                <w:sz w:val="21"/>
              </w:rPr>
            </w:pPr>
            <w:r>
              <w:rPr>
                <w:rFonts w:hint="eastAsia"/>
                <w:color w:val="000000"/>
                <w:sz w:val="22"/>
              </w:rPr>
              <w:t>顶部前侧组成连接件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jc w:val="center"/>
              <w:rPr>
                <w:rFonts w:cs="Times New Roman"/>
                <w:sz w:val="21"/>
              </w:rPr>
            </w:pPr>
            <w:r>
              <w:rPr>
                <w:rFonts w:cs="Times New Roman"/>
                <w:sz w:val="21"/>
              </w:rPr>
              <w:t>螺栓</w:t>
            </w:r>
          </w:p>
        </w:tc>
        <w:tc>
          <w:tcPr>
            <w:tcW w:w="2181" w:type="dxa"/>
          </w:tcPr>
          <w:p>
            <w:pPr>
              <w:jc w:val="center"/>
              <w:rPr>
                <w:rFonts w:cs="Times New Roman"/>
                <w:sz w:val="21"/>
              </w:rPr>
            </w:pPr>
            <w:r>
              <w:rPr>
                <w:rFonts w:hint="eastAsia" w:cs="Times New Roman"/>
                <w:sz w:val="21"/>
              </w:rPr>
              <w:t>M12×45</w:t>
            </w:r>
          </w:p>
        </w:tc>
        <w:tc>
          <w:tcPr>
            <w:tcW w:w="796" w:type="dxa"/>
            <w:vAlign w:val="center"/>
          </w:tcPr>
          <w:p>
            <w:pPr>
              <w:jc w:val="center"/>
              <w:rPr>
                <w:rFonts w:cs="Times New Roman"/>
                <w:sz w:val="21"/>
              </w:rPr>
            </w:pPr>
            <w:r>
              <w:rPr>
                <w:rFonts w:hint="eastAsia" w:cs="Times New Roman"/>
                <w:sz w:val="21"/>
              </w:rPr>
              <w:t>4</w:t>
            </w:r>
          </w:p>
        </w:tc>
        <w:tc>
          <w:tcPr>
            <w:tcW w:w="2450" w:type="dxa"/>
            <w:vAlign w:val="center"/>
          </w:tcPr>
          <w:p>
            <w:pPr>
              <w:jc w:val="center"/>
              <w:rPr>
                <w:rFonts w:cs="Times New Roman"/>
                <w:sz w:val="21"/>
              </w:rPr>
            </w:pPr>
            <w:r>
              <w:rPr>
                <w:rFonts w:hint="eastAsia"/>
                <w:color w:val="000000"/>
                <w:sz w:val="22"/>
              </w:rPr>
              <w:t>顶部前侧导风板连接</w:t>
            </w:r>
            <w:r>
              <w:rPr>
                <w:color w:val="000000"/>
                <w:sz w:val="22"/>
              </w:rPr>
              <w:t>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jc w:val="center"/>
              <w:rPr>
                <w:rFonts w:cs="Times New Roman"/>
                <w:sz w:val="21"/>
              </w:rPr>
            </w:pPr>
            <w:r>
              <w:rPr>
                <w:rFonts w:cs="Times New Roman"/>
                <w:sz w:val="21"/>
              </w:rPr>
              <w:t>螺母</w:t>
            </w:r>
          </w:p>
        </w:tc>
        <w:tc>
          <w:tcPr>
            <w:tcW w:w="2181" w:type="dxa"/>
          </w:tcPr>
          <w:p>
            <w:pPr>
              <w:jc w:val="center"/>
              <w:rPr>
                <w:rFonts w:cs="Times New Roman"/>
                <w:sz w:val="21"/>
              </w:rPr>
            </w:pPr>
            <w:r>
              <w:rPr>
                <w:rFonts w:hint="eastAsia" w:cs="Times New Roman"/>
                <w:sz w:val="21"/>
              </w:rPr>
              <w:t>M12</w:t>
            </w:r>
          </w:p>
        </w:tc>
        <w:tc>
          <w:tcPr>
            <w:tcW w:w="796" w:type="dxa"/>
            <w:vAlign w:val="center"/>
          </w:tcPr>
          <w:p>
            <w:pPr>
              <w:jc w:val="center"/>
              <w:rPr>
                <w:rFonts w:cs="Times New Roman"/>
                <w:sz w:val="21"/>
              </w:rPr>
            </w:pPr>
            <w:r>
              <w:rPr>
                <w:rFonts w:hint="eastAsia" w:cs="Times New Roman"/>
                <w:sz w:val="21"/>
              </w:rPr>
              <w:t>4</w:t>
            </w:r>
          </w:p>
        </w:tc>
        <w:tc>
          <w:tcPr>
            <w:tcW w:w="2450" w:type="dxa"/>
            <w:vAlign w:val="center"/>
          </w:tcPr>
          <w:p>
            <w:pPr>
              <w:jc w:val="center"/>
              <w:rPr>
                <w:rFonts w:cs="Times New Roman"/>
                <w:sz w:val="21"/>
              </w:rPr>
            </w:pPr>
            <w:r>
              <w:rPr>
                <w:rFonts w:hint="eastAsia"/>
                <w:color w:val="000000"/>
                <w:sz w:val="22"/>
              </w:rPr>
              <w:t>顶部前侧导风板连接</w:t>
            </w:r>
            <w:r>
              <w:rPr>
                <w:color w:val="000000"/>
                <w:sz w:val="22"/>
              </w:rPr>
              <w:t>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8" w:type="dxa"/>
            <w:vAlign w:val="center"/>
          </w:tcPr>
          <w:p>
            <w:pPr>
              <w:jc w:val="center"/>
              <w:rPr>
                <w:rFonts w:cs="Times New Roman"/>
                <w:sz w:val="21"/>
              </w:rPr>
            </w:pPr>
            <w:r>
              <w:rPr>
                <w:rFonts w:cs="Times New Roman"/>
                <w:sz w:val="21"/>
              </w:rPr>
              <w:t>垫片</w:t>
            </w:r>
          </w:p>
        </w:tc>
        <w:tc>
          <w:tcPr>
            <w:tcW w:w="2181" w:type="dxa"/>
          </w:tcPr>
          <w:p>
            <w:pPr>
              <w:jc w:val="center"/>
              <w:rPr>
                <w:rFonts w:cs="Times New Roman"/>
                <w:sz w:val="21"/>
              </w:rPr>
            </w:pPr>
            <w:r>
              <w:rPr>
                <w:rFonts w:hint="eastAsia" w:cs="Times New Roman"/>
                <w:sz w:val="21"/>
              </w:rPr>
              <w:t>12</w:t>
            </w:r>
          </w:p>
        </w:tc>
        <w:tc>
          <w:tcPr>
            <w:tcW w:w="796" w:type="dxa"/>
            <w:vAlign w:val="center"/>
          </w:tcPr>
          <w:p>
            <w:pPr>
              <w:jc w:val="center"/>
              <w:rPr>
                <w:rFonts w:cs="Times New Roman"/>
                <w:sz w:val="21"/>
              </w:rPr>
            </w:pPr>
            <w:r>
              <w:rPr>
                <w:rFonts w:hint="eastAsia" w:cs="Times New Roman"/>
                <w:sz w:val="21"/>
              </w:rPr>
              <w:t>8</w:t>
            </w:r>
          </w:p>
        </w:tc>
        <w:tc>
          <w:tcPr>
            <w:tcW w:w="2450" w:type="dxa"/>
            <w:vAlign w:val="center"/>
          </w:tcPr>
          <w:p>
            <w:pPr>
              <w:jc w:val="center"/>
              <w:rPr>
                <w:rFonts w:cs="Times New Roman"/>
                <w:sz w:val="21"/>
              </w:rPr>
            </w:pPr>
            <w:r>
              <w:rPr>
                <w:rFonts w:hint="eastAsia"/>
                <w:color w:val="000000"/>
                <w:sz w:val="22"/>
              </w:rPr>
              <w:t>顶部前侧导风板连接</w:t>
            </w:r>
            <w:r>
              <w:rPr>
                <w:color w:val="000000"/>
                <w:sz w:val="22"/>
              </w:rPr>
              <w:t>件</w:t>
            </w:r>
          </w:p>
        </w:tc>
      </w:tr>
    </w:tbl>
    <w:p>
      <w:pPr>
        <w:ind w:firstLine="480" w:firstLineChars="200"/>
        <w:rPr>
          <w:rFonts w:cs="Times New Roman"/>
        </w:rPr>
      </w:pPr>
    </w:p>
    <w:p>
      <w:pPr>
        <w:ind w:firstLine="480" w:firstLineChars="200"/>
        <w:rPr>
          <w:rFonts w:cs="Times New Roman"/>
        </w:rPr>
      </w:pPr>
      <w:r>
        <w:rPr>
          <w:rFonts w:cs="Times New Roman"/>
        </w:rPr>
        <w:t>安装作业</w:t>
      </w:r>
      <w:r>
        <w:rPr>
          <w:rFonts w:hint="eastAsia" w:cs="Times New Roman"/>
        </w:rPr>
        <w:t>说明</w:t>
      </w:r>
      <w:r>
        <w:rPr>
          <w:rFonts w:cs="Times New Roman"/>
        </w:rPr>
        <w:t>：</w:t>
      </w:r>
    </w:p>
    <w:p>
      <w:pPr>
        <w:ind w:firstLine="480"/>
        <w:rPr>
          <w:rFonts w:cs="Times New Roman"/>
        </w:rPr>
      </w:pPr>
      <w:r>
        <w:rPr>
          <w:rFonts w:cs="Times New Roman"/>
        </w:rPr>
        <w:t>1）清理导风篷与机舱</w:t>
      </w:r>
      <w:r>
        <w:rPr>
          <w:rFonts w:hint="eastAsia" w:cs="Times New Roman"/>
          <w:lang w:val="en-US" w:eastAsia="zh-CN"/>
        </w:rPr>
        <w:t>尾部</w:t>
      </w:r>
      <w:r>
        <w:rPr>
          <w:rFonts w:cs="Times New Roman"/>
        </w:rPr>
        <w:t>的接触面。</w:t>
      </w:r>
    </w:p>
    <w:p>
      <w:pPr>
        <w:ind w:firstLine="480"/>
        <w:rPr>
          <w:rFonts w:cs="Times New Roman"/>
        </w:rPr>
      </w:pPr>
      <w:r>
        <w:rPr>
          <w:rFonts w:cs="Times New Roman"/>
        </w:rPr>
        <w:t>2</w:t>
      </w:r>
      <w:r>
        <w:rPr>
          <w:rFonts w:hint="eastAsia" w:cs="Times New Roman"/>
        </w:rPr>
        <w:t>）装配</w:t>
      </w:r>
      <w:r>
        <w:rPr>
          <w:rFonts w:cs="Times New Roman"/>
        </w:rPr>
        <w:t>面上粘贴</w:t>
      </w:r>
      <w:r>
        <w:rPr>
          <w:rFonts w:hint="eastAsia" w:cs="Times New Roman"/>
        </w:rPr>
        <w:t>密封</w:t>
      </w:r>
      <w:r>
        <w:rPr>
          <w:rFonts w:cs="Times New Roman"/>
        </w:rPr>
        <w:t>胶条</w:t>
      </w:r>
      <w:r>
        <w:rPr>
          <w:rFonts w:hint="eastAsia" w:cs="Times New Roman"/>
        </w:rPr>
        <w:t>。</w:t>
      </w:r>
    </w:p>
    <w:p>
      <w:pPr>
        <w:ind w:firstLine="480"/>
        <w:rPr>
          <w:rFonts w:cs="Times New Roman"/>
        </w:rPr>
      </w:pPr>
      <w:r>
        <w:rPr>
          <w:rFonts w:cs="Times New Roman"/>
        </w:rPr>
        <w:t>3）使用2根双眼圆吊带，将导风篷缓缓起吊至机舱</w:t>
      </w:r>
      <w:r>
        <w:rPr>
          <w:rFonts w:hint="eastAsia" w:cs="Times New Roman"/>
          <w:lang w:val="en-US" w:eastAsia="zh-CN"/>
        </w:rPr>
        <w:t>尾</w:t>
      </w:r>
      <w:r>
        <w:rPr>
          <w:rFonts w:cs="Times New Roman"/>
        </w:rPr>
        <w:t>部，使导风篷缓慢降落。</w:t>
      </w:r>
    </w:p>
    <w:p>
      <w:pPr>
        <w:ind w:firstLine="480"/>
        <w:rPr>
          <w:rFonts w:cs="Times New Roman"/>
        </w:rPr>
      </w:pPr>
      <w:r>
        <w:rPr>
          <w:rFonts w:cs="Times New Roman"/>
        </w:rPr>
        <w:t>4）将螺栓穿入螺栓孔，按</w:t>
      </w:r>
      <w:r>
        <w:rPr>
          <w:rFonts w:hint="eastAsia" w:cs="Times New Roman"/>
        </w:rPr>
        <w:t>81</w:t>
      </w:r>
      <w:r>
        <w:rPr>
          <w:rFonts w:cs="Times New Roman"/>
        </w:rPr>
        <w:t>N.m力矩紧固螺栓。</w:t>
      </w:r>
    </w:p>
    <w:p>
      <w:pPr>
        <w:ind w:firstLine="480"/>
        <w:rPr>
          <w:rFonts w:hint="eastAsia" w:cs="Times New Roman"/>
        </w:rPr>
      </w:pPr>
      <w:r>
        <w:rPr>
          <w:rFonts w:cs="Times New Roman"/>
        </w:rPr>
        <w:t>5）</w:t>
      </w:r>
      <w:r>
        <w:rPr>
          <w:rFonts w:hint="eastAsia" w:cs="Times New Roman"/>
        </w:rPr>
        <w:t>待连接螺栓紧固完成后需对螺栓和垫片缝隙及装配面缝隙用密封胶密封，密封胶涂抹及连接外观如图</w:t>
      </w:r>
      <w:r>
        <w:rPr>
          <w:rFonts w:hint="eastAsia" w:cs="Times New Roman"/>
          <w:lang w:val="en-US" w:eastAsia="zh-CN"/>
        </w:rPr>
        <w:t>3-8</w:t>
      </w:r>
      <w:r>
        <w:rPr>
          <w:rFonts w:hint="eastAsia" w:cs="Times New Roman"/>
        </w:rPr>
        <w:t>所示。</w:t>
      </w:r>
    </w:p>
    <w:p>
      <w:pPr>
        <w:rPr>
          <w:rFonts w:cs="Times New Roman"/>
          <w:b/>
          <w:bCs/>
        </w:rPr>
      </w:pPr>
      <w:r>
        <w:rPr>
          <w:b/>
          <w:bCs/>
          <w:color w:val="000000"/>
        </w:rPr>
        <w:t>3.3.1</w:t>
      </w:r>
      <w:r>
        <w:rPr>
          <w:rFonts w:hint="eastAsia"/>
          <w:b/>
          <w:bCs/>
          <w:color w:val="000000"/>
          <w:lang w:val="en-US" w:eastAsia="zh-CN"/>
        </w:rPr>
        <w:t>.3</w:t>
      </w:r>
      <w:r>
        <w:rPr>
          <w:rFonts w:hint="eastAsia" w:cs="Times New Roman"/>
          <w:b/>
          <w:bCs/>
          <w:lang w:eastAsia="zh-CN"/>
        </w:rPr>
        <w:t>导流罩</w:t>
      </w:r>
      <w:r>
        <w:rPr>
          <w:rFonts w:cs="Times New Roman"/>
          <w:b/>
          <w:bCs/>
        </w:rPr>
        <w:t>安装</w:t>
      </w:r>
    </w:p>
    <w:p>
      <w:pPr>
        <w:rPr>
          <w:rFonts w:hint="eastAsia" w:cs="Times New Roman"/>
          <w:lang w:val="en-US" w:eastAsia="zh-CN"/>
        </w:rPr>
      </w:pPr>
      <w:r>
        <w:rPr>
          <w:rFonts w:hint="eastAsia" w:cs="Times New Roman"/>
          <w:lang w:val="en-US" w:eastAsia="zh-CN"/>
        </w:rPr>
        <w:t>1、导流罩吊装所用工具清单、物料清单详见表3-5、3-6：</w:t>
      </w:r>
    </w:p>
    <w:p>
      <w:pPr>
        <w:ind w:firstLine="3150" w:firstLineChars="1500"/>
      </w:pPr>
      <w:r>
        <w:rPr>
          <w:rFonts w:hint="eastAsia"/>
          <w:sz w:val="21"/>
          <w:szCs w:val="21"/>
        </w:rPr>
        <w:t>表3-</w:t>
      </w:r>
      <w:r>
        <w:rPr>
          <w:rFonts w:hint="eastAsia"/>
          <w:sz w:val="21"/>
          <w:szCs w:val="21"/>
          <w:lang w:val="en-US" w:eastAsia="zh-CN"/>
        </w:rPr>
        <w:t>5</w:t>
      </w:r>
      <w:r>
        <w:rPr>
          <w:rFonts w:hint="eastAsia"/>
          <w:sz w:val="21"/>
          <w:szCs w:val="21"/>
        </w:rPr>
        <w:t xml:space="preserve"> </w:t>
      </w:r>
      <w:r>
        <w:rPr>
          <w:rFonts w:hint="eastAsia"/>
          <w:sz w:val="21"/>
          <w:szCs w:val="21"/>
          <w:lang w:eastAsia="zh-CN"/>
        </w:rPr>
        <w:t>导流罩</w:t>
      </w:r>
      <w:r>
        <w:rPr>
          <w:rFonts w:hint="eastAsia"/>
          <w:sz w:val="21"/>
          <w:szCs w:val="21"/>
        </w:rPr>
        <w:t>组装工器具清单</w:t>
      </w:r>
    </w:p>
    <w:tbl>
      <w:tblPr>
        <w:tblStyle w:val="34"/>
        <w:tblW w:w="94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2638"/>
        <w:gridCol w:w="2145"/>
        <w:gridCol w:w="1067"/>
        <w:gridCol w:w="970"/>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序号</w:t>
            </w:r>
          </w:p>
        </w:tc>
        <w:tc>
          <w:tcPr>
            <w:tcW w:w="2638" w:type="dxa"/>
          </w:tcPr>
          <w:p>
            <w:pPr>
              <w:widowControl/>
              <w:jc w:val="center"/>
              <w:rPr>
                <w:rFonts w:cs="Times New Roman"/>
                <w:sz w:val="21"/>
                <w:szCs w:val="21"/>
              </w:rPr>
            </w:pPr>
            <w:r>
              <w:rPr>
                <w:rFonts w:cs="Times New Roman"/>
                <w:sz w:val="21"/>
                <w:szCs w:val="21"/>
              </w:rPr>
              <w:t>名称</w:t>
            </w:r>
          </w:p>
        </w:tc>
        <w:tc>
          <w:tcPr>
            <w:tcW w:w="2145" w:type="dxa"/>
          </w:tcPr>
          <w:p>
            <w:pPr>
              <w:widowControl/>
              <w:jc w:val="center"/>
              <w:rPr>
                <w:rFonts w:cs="Times New Roman"/>
                <w:sz w:val="21"/>
                <w:szCs w:val="21"/>
              </w:rPr>
            </w:pPr>
            <w:r>
              <w:rPr>
                <w:rFonts w:cs="Times New Roman"/>
                <w:sz w:val="21"/>
                <w:szCs w:val="21"/>
              </w:rPr>
              <w:t>规格</w:t>
            </w:r>
          </w:p>
        </w:tc>
        <w:tc>
          <w:tcPr>
            <w:tcW w:w="1067" w:type="dxa"/>
          </w:tcPr>
          <w:p>
            <w:pPr>
              <w:widowControl/>
              <w:jc w:val="center"/>
              <w:rPr>
                <w:rFonts w:cs="Times New Roman"/>
                <w:sz w:val="21"/>
                <w:szCs w:val="21"/>
              </w:rPr>
            </w:pPr>
            <w:r>
              <w:rPr>
                <w:rFonts w:hint="eastAsia" w:cs="Times New Roman"/>
                <w:sz w:val="21"/>
                <w:szCs w:val="21"/>
              </w:rPr>
              <w:t>单位</w:t>
            </w:r>
          </w:p>
        </w:tc>
        <w:tc>
          <w:tcPr>
            <w:tcW w:w="970" w:type="dxa"/>
          </w:tcPr>
          <w:p>
            <w:pPr>
              <w:widowControl/>
              <w:jc w:val="center"/>
              <w:rPr>
                <w:rFonts w:cs="Times New Roman"/>
                <w:sz w:val="21"/>
                <w:szCs w:val="21"/>
              </w:rPr>
            </w:pPr>
            <w:r>
              <w:rPr>
                <w:rFonts w:cs="Times New Roman"/>
                <w:sz w:val="21"/>
                <w:szCs w:val="21"/>
              </w:rPr>
              <w:t>数量</w:t>
            </w:r>
          </w:p>
        </w:tc>
        <w:tc>
          <w:tcPr>
            <w:tcW w:w="1949" w:type="dxa"/>
          </w:tcPr>
          <w:p>
            <w:pPr>
              <w:widowControl/>
              <w:jc w:val="center"/>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692" w:type="dxa"/>
          </w:tcPr>
          <w:p>
            <w:pPr>
              <w:widowControl/>
              <w:jc w:val="center"/>
              <w:rPr>
                <w:rFonts w:cs="Times New Roman"/>
                <w:sz w:val="21"/>
                <w:szCs w:val="21"/>
              </w:rPr>
            </w:pPr>
            <w:r>
              <w:rPr>
                <w:rFonts w:hint="eastAsia" w:cs="Times New Roman"/>
                <w:sz w:val="21"/>
                <w:szCs w:val="21"/>
              </w:rPr>
              <w:t>1</w:t>
            </w:r>
          </w:p>
        </w:tc>
        <w:tc>
          <w:tcPr>
            <w:tcW w:w="2638" w:type="dxa"/>
          </w:tcPr>
          <w:p>
            <w:pPr>
              <w:widowControl/>
              <w:jc w:val="center"/>
              <w:rPr>
                <w:rFonts w:cs="Times New Roman"/>
                <w:sz w:val="21"/>
                <w:szCs w:val="21"/>
              </w:rPr>
            </w:pPr>
            <w:r>
              <w:rPr>
                <w:rFonts w:hint="eastAsia" w:cs="Times New Roman"/>
                <w:sz w:val="21"/>
                <w:szCs w:val="21"/>
              </w:rPr>
              <w:t>样冲</w:t>
            </w:r>
          </w:p>
        </w:tc>
        <w:tc>
          <w:tcPr>
            <w:tcW w:w="2145" w:type="dxa"/>
          </w:tcPr>
          <w:p>
            <w:pPr>
              <w:widowControl/>
              <w:jc w:val="center"/>
              <w:rPr>
                <w:rFonts w:cs="Times New Roman"/>
                <w:sz w:val="21"/>
                <w:szCs w:val="21"/>
              </w:rPr>
            </w:pPr>
            <w:r>
              <w:rPr>
                <w:rFonts w:hint="eastAsia" w:cs="Times New Roman"/>
                <w:sz w:val="21"/>
                <w:szCs w:val="21"/>
              </w:rPr>
              <w:t>Φ</w:t>
            </w:r>
            <w:r>
              <w:rPr>
                <w:rFonts w:cs="Times New Roman"/>
                <w:sz w:val="21"/>
                <w:szCs w:val="21"/>
              </w:rPr>
              <w:t>12</w:t>
            </w:r>
          </w:p>
        </w:tc>
        <w:tc>
          <w:tcPr>
            <w:tcW w:w="1067" w:type="dxa"/>
          </w:tcPr>
          <w:p>
            <w:pPr>
              <w:widowControl/>
              <w:jc w:val="center"/>
              <w:rPr>
                <w:rFonts w:cs="Times New Roman"/>
                <w:sz w:val="21"/>
                <w:szCs w:val="21"/>
              </w:rPr>
            </w:pPr>
            <w:r>
              <w:rPr>
                <w:rFonts w:hint="eastAsia" w:cs="Times New Roman"/>
                <w:sz w:val="21"/>
                <w:szCs w:val="21"/>
              </w:rPr>
              <w:t>个</w:t>
            </w:r>
          </w:p>
        </w:tc>
        <w:tc>
          <w:tcPr>
            <w:tcW w:w="970"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2</w:t>
            </w:r>
          </w:p>
        </w:tc>
        <w:tc>
          <w:tcPr>
            <w:tcW w:w="2638" w:type="dxa"/>
          </w:tcPr>
          <w:p>
            <w:pPr>
              <w:widowControl/>
              <w:jc w:val="center"/>
              <w:rPr>
                <w:rFonts w:cs="Times New Roman"/>
                <w:sz w:val="21"/>
                <w:szCs w:val="21"/>
              </w:rPr>
            </w:pPr>
            <w:r>
              <w:rPr>
                <w:rFonts w:hint="eastAsia" w:cs="Times New Roman"/>
                <w:sz w:val="21"/>
                <w:szCs w:val="21"/>
              </w:rPr>
              <w:t>电动冲击扳手</w:t>
            </w:r>
          </w:p>
        </w:tc>
        <w:tc>
          <w:tcPr>
            <w:tcW w:w="2145" w:type="dxa"/>
          </w:tcPr>
          <w:p>
            <w:pPr>
              <w:widowControl/>
              <w:jc w:val="center"/>
              <w:rPr>
                <w:rFonts w:cs="Times New Roman"/>
                <w:sz w:val="21"/>
                <w:szCs w:val="21"/>
              </w:rPr>
            </w:pPr>
            <w:r>
              <w:rPr>
                <w:rFonts w:cs="Times New Roman"/>
                <w:sz w:val="21"/>
                <w:szCs w:val="21"/>
                <w:shd w:val="clear" w:color="auto" w:fill="FFFFFF"/>
              </w:rPr>
              <w:t>20Nm</w:t>
            </w:r>
          </w:p>
        </w:tc>
        <w:tc>
          <w:tcPr>
            <w:tcW w:w="1067" w:type="dxa"/>
          </w:tcPr>
          <w:p>
            <w:pPr>
              <w:widowControl/>
              <w:jc w:val="center"/>
              <w:rPr>
                <w:rFonts w:cs="Times New Roman"/>
                <w:sz w:val="21"/>
                <w:szCs w:val="21"/>
              </w:rPr>
            </w:pPr>
            <w:r>
              <w:rPr>
                <w:rFonts w:hint="eastAsia" w:cs="Times New Roman"/>
                <w:sz w:val="21"/>
                <w:szCs w:val="21"/>
              </w:rPr>
              <w:t>台</w:t>
            </w:r>
          </w:p>
        </w:tc>
        <w:tc>
          <w:tcPr>
            <w:tcW w:w="970" w:type="dxa"/>
          </w:tcPr>
          <w:p>
            <w:pPr>
              <w:widowControl/>
              <w:jc w:val="center"/>
              <w:rPr>
                <w:rFonts w:cs="Times New Roman"/>
                <w:sz w:val="21"/>
                <w:szCs w:val="21"/>
              </w:rPr>
            </w:pPr>
            <w:r>
              <w:rPr>
                <w:rFonts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3</w:t>
            </w:r>
          </w:p>
        </w:tc>
        <w:tc>
          <w:tcPr>
            <w:tcW w:w="2638" w:type="dxa"/>
          </w:tcPr>
          <w:p>
            <w:pPr>
              <w:widowControl/>
              <w:jc w:val="center"/>
              <w:rPr>
                <w:rFonts w:cs="Times New Roman"/>
                <w:sz w:val="21"/>
                <w:szCs w:val="21"/>
              </w:rPr>
            </w:pPr>
            <w:r>
              <w:rPr>
                <w:rFonts w:hint="eastAsia" w:cs="Times New Roman"/>
                <w:sz w:val="21"/>
                <w:szCs w:val="21"/>
              </w:rPr>
              <w:t>力矩扳手</w:t>
            </w:r>
          </w:p>
        </w:tc>
        <w:tc>
          <w:tcPr>
            <w:tcW w:w="2145" w:type="dxa"/>
          </w:tcPr>
          <w:p>
            <w:pPr>
              <w:widowControl/>
              <w:jc w:val="center"/>
              <w:rPr>
                <w:rFonts w:cs="Times New Roman"/>
                <w:sz w:val="21"/>
                <w:szCs w:val="21"/>
              </w:rPr>
            </w:pPr>
            <w:r>
              <w:rPr>
                <w:rFonts w:cs="Times New Roman"/>
                <w:sz w:val="21"/>
                <w:szCs w:val="21"/>
                <w:shd w:val="clear" w:color="auto" w:fill="FFFFFF"/>
              </w:rPr>
              <w:t xml:space="preserve">20~100Nm </w:t>
            </w:r>
            <w:r>
              <w:rPr>
                <w:rFonts w:hint="eastAsia" w:cs="Times New Roman"/>
                <w:sz w:val="21"/>
                <w:szCs w:val="21"/>
                <w:shd w:val="clear" w:color="auto" w:fill="FFFFFF"/>
                <w:lang w:eastAsia="zh-CN"/>
              </w:rPr>
              <w:t>、</w:t>
            </w:r>
            <w:r>
              <w:rPr>
                <w:rFonts w:hint="eastAsia" w:cs="Times New Roman"/>
                <w:sz w:val="21"/>
                <w:szCs w:val="21"/>
                <w:shd w:val="clear" w:color="auto" w:fill="FFFFFF"/>
                <w:lang w:val="en-US" w:eastAsia="zh-CN"/>
              </w:rPr>
              <w:t>100-500Nm</w:t>
            </w:r>
          </w:p>
        </w:tc>
        <w:tc>
          <w:tcPr>
            <w:tcW w:w="1067" w:type="dxa"/>
          </w:tcPr>
          <w:p>
            <w:pPr>
              <w:widowControl/>
              <w:jc w:val="center"/>
              <w:rPr>
                <w:rFonts w:cs="Times New Roman"/>
                <w:sz w:val="21"/>
                <w:szCs w:val="21"/>
              </w:rPr>
            </w:pPr>
            <w:r>
              <w:rPr>
                <w:rFonts w:hint="eastAsia" w:cs="Times New Roman"/>
                <w:sz w:val="21"/>
                <w:szCs w:val="21"/>
              </w:rPr>
              <w:t>把</w:t>
            </w:r>
          </w:p>
        </w:tc>
        <w:tc>
          <w:tcPr>
            <w:tcW w:w="970" w:type="dxa"/>
          </w:tcPr>
          <w:p>
            <w:pPr>
              <w:widowControl/>
              <w:jc w:val="center"/>
              <w:rPr>
                <w:rFonts w:hint="eastAsia" w:eastAsia="宋体" w:cs="Times New Roman"/>
                <w:sz w:val="21"/>
                <w:szCs w:val="21"/>
                <w:lang w:eastAsia="zh-CN"/>
              </w:rPr>
            </w:pPr>
            <w:r>
              <w:rPr>
                <w:rFonts w:hint="eastAsia" w:cs="Times New Roman"/>
                <w:sz w:val="21"/>
                <w:szCs w:val="21"/>
                <w:lang w:val="en-US" w:eastAsia="zh-CN"/>
              </w:rPr>
              <w:t>各1</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4</w:t>
            </w:r>
          </w:p>
        </w:tc>
        <w:tc>
          <w:tcPr>
            <w:tcW w:w="2638" w:type="dxa"/>
            <w:vAlign w:val="center"/>
          </w:tcPr>
          <w:p>
            <w:pPr>
              <w:widowControl/>
              <w:jc w:val="center"/>
              <w:rPr>
                <w:rFonts w:cs="Times New Roman"/>
                <w:sz w:val="21"/>
                <w:szCs w:val="21"/>
              </w:rPr>
            </w:pPr>
            <w:r>
              <w:rPr>
                <w:rFonts w:hint="eastAsia" w:cs="Times New Roman"/>
                <w:sz w:val="21"/>
                <w:szCs w:val="21"/>
              </w:rPr>
              <w:t>开口扳手</w:t>
            </w:r>
          </w:p>
        </w:tc>
        <w:tc>
          <w:tcPr>
            <w:tcW w:w="2145"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jc w:val="center"/>
              <w:rPr>
                <w:rFonts w:cs="Times New Roman"/>
                <w:kern w:val="0"/>
                <w:sz w:val="21"/>
                <w:szCs w:val="21"/>
              </w:rPr>
            </w:pPr>
            <w:r>
              <w:rPr>
                <w:rFonts w:hint="eastAsia" w:cs="Times New Roman"/>
                <w:kern w:val="0"/>
                <w:sz w:val="21"/>
                <w:szCs w:val="21"/>
              </w:rPr>
              <w:t>S19</w:t>
            </w:r>
            <w:r>
              <w:rPr>
                <w:rFonts w:hint="eastAsia" w:cs="Times New Roman"/>
                <w:kern w:val="0"/>
                <w:sz w:val="21"/>
                <w:szCs w:val="21"/>
                <w:lang w:eastAsia="zh-CN"/>
              </w:rPr>
              <w:t>、</w:t>
            </w:r>
            <w:r>
              <w:rPr>
                <w:rFonts w:hint="eastAsia" w:cs="Times New Roman"/>
                <w:kern w:val="0"/>
                <w:sz w:val="21"/>
                <w:szCs w:val="21"/>
                <w:lang w:val="en-US" w:eastAsia="zh-CN"/>
              </w:rPr>
              <w:t>S24</w:t>
            </w:r>
          </w:p>
        </w:tc>
        <w:tc>
          <w:tcPr>
            <w:tcW w:w="1067" w:type="dxa"/>
          </w:tcPr>
          <w:p>
            <w:pPr>
              <w:widowControl/>
              <w:jc w:val="center"/>
              <w:rPr>
                <w:rFonts w:cs="Times New Roman"/>
                <w:sz w:val="21"/>
                <w:szCs w:val="21"/>
              </w:rPr>
            </w:pPr>
            <w:r>
              <w:rPr>
                <w:rFonts w:hint="eastAsia" w:cs="Times New Roman"/>
                <w:sz w:val="21"/>
                <w:szCs w:val="21"/>
              </w:rPr>
              <w:t>把</w:t>
            </w:r>
          </w:p>
        </w:tc>
        <w:tc>
          <w:tcPr>
            <w:tcW w:w="970" w:type="dxa"/>
            <w:vAlign w:val="center"/>
          </w:tcPr>
          <w:p>
            <w:pPr>
              <w:widowControl/>
              <w:jc w:val="center"/>
              <w:rPr>
                <w:rFonts w:cs="Times New Roman"/>
                <w:sz w:val="21"/>
                <w:szCs w:val="21"/>
              </w:rPr>
            </w:pPr>
            <w:r>
              <w:rPr>
                <w:rFonts w:cs="Times New Roman"/>
                <w:sz w:val="21"/>
                <w:szCs w:val="21"/>
              </w:rPr>
              <w:t>2</w:t>
            </w:r>
          </w:p>
        </w:tc>
        <w:tc>
          <w:tcPr>
            <w:tcW w:w="1949" w:type="dxa"/>
            <w:vAlign w:val="center"/>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jc w:val="center"/>
              <w:rPr>
                <w:rFonts w:hint="eastAsia" w:cs="Times New Roman"/>
                <w:sz w:val="21"/>
                <w:szCs w:val="21"/>
              </w:rPr>
            </w:pPr>
            <w:r>
              <w:rPr>
                <w:rFonts w:hint="eastAsia" w:cs="Times New Roman"/>
                <w:kern w:val="0"/>
                <w:sz w:val="21"/>
                <w:szCs w:val="21"/>
              </w:rPr>
              <w:t>5</w:t>
            </w:r>
          </w:p>
        </w:tc>
        <w:tc>
          <w:tcPr>
            <w:tcW w:w="2638" w:type="dxa"/>
            <w:vAlign w:val="top"/>
          </w:tcPr>
          <w:p>
            <w:pPr>
              <w:jc w:val="center"/>
              <w:rPr>
                <w:rFonts w:hint="eastAsia" w:cs="Times New Roman"/>
                <w:sz w:val="21"/>
                <w:szCs w:val="21"/>
              </w:rPr>
            </w:pPr>
            <w:r>
              <w:rPr>
                <w:rFonts w:hint="eastAsia" w:cs="Times New Roman"/>
                <w:kern w:val="0"/>
                <w:sz w:val="21"/>
                <w:szCs w:val="21"/>
              </w:rPr>
              <w:t>棘轮扳手</w:t>
            </w:r>
          </w:p>
        </w:tc>
        <w:tc>
          <w:tcPr>
            <w:tcW w:w="2145" w:type="dxa"/>
            <w:vAlign w:val="top"/>
          </w:tcPr>
          <w:p>
            <w:pPr>
              <w:jc w:val="center"/>
              <w:rPr>
                <w:rFonts w:hint="eastAsia" w:cs="Times New Roman"/>
                <w:kern w:val="0"/>
                <w:sz w:val="21"/>
                <w:szCs w:val="21"/>
              </w:rPr>
            </w:pPr>
          </w:p>
        </w:tc>
        <w:tc>
          <w:tcPr>
            <w:tcW w:w="1067" w:type="dxa"/>
            <w:vAlign w:val="top"/>
          </w:tcPr>
          <w:p>
            <w:pPr>
              <w:jc w:val="center"/>
              <w:rPr>
                <w:rFonts w:hint="eastAsia" w:cs="Times New Roman"/>
                <w:sz w:val="21"/>
                <w:szCs w:val="21"/>
              </w:rPr>
            </w:pPr>
            <w:r>
              <w:rPr>
                <w:rFonts w:hint="eastAsia" w:cs="Times New Roman"/>
                <w:kern w:val="0"/>
                <w:sz w:val="21"/>
                <w:szCs w:val="21"/>
              </w:rPr>
              <w:t>把</w:t>
            </w:r>
          </w:p>
        </w:tc>
        <w:tc>
          <w:tcPr>
            <w:tcW w:w="970" w:type="dxa"/>
            <w:vAlign w:val="top"/>
          </w:tcPr>
          <w:p>
            <w:pPr>
              <w:jc w:val="center"/>
              <w:rPr>
                <w:rFonts w:cs="Times New Roman"/>
                <w:sz w:val="21"/>
                <w:szCs w:val="21"/>
              </w:rPr>
            </w:pPr>
            <w:r>
              <w:rPr>
                <w:rFonts w:hint="eastAsia" w:cs="Times New Roman"/>
                <w:kern w:val="0"/>
                <w:sz w:val="21"/>
                <w:szCs w:val="21"/>
              </w:rPr>
              <w:t>2</w:t>
            </w:r>
          </w:p>
        </w:tc>
        <w:tc>
          <w:tcPr>
            <w:tcW w:w="1949" w:type="dxa"/>
            <w:vAlign w:val="center"/>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eastAsia" w:cs="Times New Roman"/>
                <w:sz w:val="21"/>
                <w:szCs w:val="21"/>
              </w:rPr>
            </w:pPr>
            <w:r>
              <w:rPr>
                <w:rFonts w:hint="eastAsia" w:cs="Times New Roman"/>
                <w:sz w:val="21"/>
                <w:szCs w:val="21"/>
              </w:rPr>
              <w:t>6</w:t>
            </w:r>
          </w:p>
        </w:tc>
        <w:tc>
          <w:tcPr>
            <w:tcW w:w="2638" w:type="dxa"/>
            <w:vAlign w:val="top"/>
          </w:tcPr>
          <w:p>
            <w:pPr>
              <w:widowControl/>
              <w:jc w:val="center"/>
              <w:rPr>
                <w:rFonts w:hint="eastAsia" w:cs="Times New Roman"/>
                <w:sz w:val="21"/>
                <w:szCs w:val="21"/>
              </w:rPr>
            </w:pPr>
            <w:r>
              <w:rPr>
                <w:rFonts w:hint="eastAsia" w:cs="Times New Roman"/>
                <w:sz w:val="21"/>
                <w:szCs w:val="21"/>
              </w:rPr>
              <w:t>套筒</w:t>
            </w:r>
          </w:p>
        </w:tc>
        <w:tc>
          <w:tcPr>
            <w:tcW w:w="2145" w:type="dxa"/>
            <w:vAlign w:val="top"/>
          </w:tcPr>
          <w:p>
            <w:pPr>
              <w:widowControl/>
              <w:jc w:val="center"/>
              <w:rPr>
                <w:rFonts w:hint="eastAsia" w:cs="Times New Roman"/>
                <w:kern w:val="0"/>
                <w:sz w:val="21"/>
                <w:szCs w:val="21"/>
              </w:rPr>
            </w:pPr>
            <w:r>
              <w:rPr>
                <w:rFonts w:hint="eastAsia" w:cs="Times New Roman"/>
                <w:sz w:val="21"/>
                <w:szCs w:val="21"/>
              </w:rPr>
              <w:t>S19</w:t>
            </w:r>
            <w:r>
              <w:rPr>
                <w:rFonts w:hint="eastAsia" w:cs="Times New Roman"/>
                <w:sz w:val="21"/>
                <w:szCs w:val="21"/>
                <w:lang w:eastAsia="zh-CN"/>
              </w:rPr>
              <w:t>、</w:t>
            </w:r>
            <w:r>
              <w:rPr>
                <w:rFonts w:hint="eastAsia" w:cs="Times New Roman"/>
                <w:sz w:val="21"/>
                <w:szCs w:val="21"/>
                <w:lang w:val="en-US" w:eastAsia="zh-CN"/>
              </w:rPr>
              <w:t>S24</w:t>
            </w:r>
          </w:p>
        </w:tc>
        <w:tc>
          <w:tcPr>
            <w:tcW w:w="1067" w:type="dxa"/>
            <w:vAlign w:val="top"/>
          </w:tcPr>
          <w:p>
            <w:pPr>
              <w:widowControl/>
              <w:jc w:val="center"/>
              <w:rPr>
                <w:rFonts w:hint="eastAsia" w:cs="Times New Roman"/>
                <w:sz w:val="21"/>
                <w:szCs w:val="21"/>
              </w:rPr>
            </w:pPr>
            <w:r>
              <w:rPr>
                <w:rFonts w:hint="eastAsia" w:cs="Times New Roman"/>
                <w:sz w:val="21"/>
                <w:szCs w:val="21"/>
              </w:rPr>
              <w:t>个</w:t>
            </w:r>
          </w:p>
        </w:tc>
        <w:tc>
          <w:tcPr>
            <w:tcW w:w="970" w:type="dxa"/>
            <w:vAlign w:val="top"/>
          </w:tcPr>
          <w:p>
            <w:pPr>
              <w:widowControl/>
              <w:jc w:val="center"/>
              <w:rPr>
                <w:rFonts w:cs="Times New Roman"/>
                <w:sz w:val="21"/>
                <w:szCs w:val="21"/>
              </w:rPr>
            </w:pPr>
            <w:r>
              <w:rPr>
                <w:rFonts w:hint="eastAsia" w:cs="Times New Roman"/>
                <w:sz w:val="21"/>
                <w:szCs w:val="21"/>
              </w:rPr>
              <w:t>2</w:t>
            </w:r>
          </w:p>
        </w:tc>
        <w:tc>
          <w:tcPr>
            <w:tcW w:w="1949" w:type="dxa"/>
            <w:vAlign w:val="center"/>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eastAsia" w:cs="Times New Roman"/>
                <w:sz w:val="21"/>
                <w:szCs w:val="21"/>
              </w:rPr>
            </w:pPr>
            <w:r>
              <w:rPr>
                <w:rFonts w:hint="eastAsia" w:cs="Times New Roman"/>
                <w:sz w:val="21"/>
                <w:szCs w:val="21"/>
              </w:rPr>
              <w:t>7</w:t>
            </w:r>
          </w:p>
        </w:tc>
        <w:tc>
          <w:tcPr>
            <w:tcW w:w="2638" w:type="dxa"/>
            <w:vAlign w:val="top"/>
          </w:tcPr>
          <w:p>
            <w:pPr>
              <w:widowControl/>
              <w:jc w:val="center"/>
              <w:rPr>
                <w:rFonts w:hint="eastAsia" w:eastAsia="宋体" w:cs="Times New Roman"/>
                <w:sz w:val="21"/>
                <w:szCs w:val="21"/>
                <w:lang w:eastAsia="zh-CN"/>
              </w:rPr>
            </w:pPr>
            <w:r>
              <w:rPr>
                <w:rFonts w:hint="eastAsia" w:cs="Times New Roman"/>
                <w:sz w:val="21"/>
                <w:szCs w:val="21"/>
                <w:lang w:eastAsia="zh-CN"/>
              </w:rPr>
              <w:t>环形吊带</w:t>
            </w:r>
          </w:p>
        </w:tc>
        <w:tc>
          <w:tcPr>
            <w:tcW w:w="2145" w:type="dxa"/>
            <w:vAlign w:val="top"/>
          </w:tcPr>
          <w:p>
            <w:pPr>
              <w:widowControl/>
              <w:jc w:val="center"/>
              <w:rPr>
                <w:rFonts w:hint="eastAsia" w:cs="Times New Roman"/>
                <w:kern w:val="0"/>
                <w:sz w:val="21"/>
                <w:szCs w:val="21"/>
              </w:rPr>
            </w:pPr>
            <w:r>
              <w:rPr>
                <w:rFonts w:hint="eastAsia" w:cs="Times New Roman"/>
                <w:sz w:val="21"/>
                <w:szCs w:val="21"/>
                <w:lang w:val="en-US" w:eastAsia="zh-CN"/>
              </w:rPr>
              <w:t>3</w:t>
            </w:r>
            <w:r>
              <w:rPr>
                <w:rFonts w:cs="Times New Roman"/>
                <w:sz w:val="21"/>
                <w:szCs w:val="21"/>
              </w:rPr>
              <w:t>t×</w:t>
            </w:r>
            <w:r>
              <w:rPr>
                <w:rFonts w:hint="eastAsia" w:cs="Times New Roman"/>
                <w:sz w:val="21"/>
                <w:szCs w:val="21"/>
                <w:lang w:val="en-US" w:eastAsia="zh-CN"/>
              </w:rPr>
              <w:t>10</w:t>
            </w:r>
            <w:r>
              <w:rPr>
                <w:rFonts w:cs="Times New Roman"/>
                <w:sz w:val="21"/>
                <w:szCs w:val="21"/>
              </w:rPr>
              <w:t>m</w:t>
            </w:r>
          </w:p>
        </w:tc>
        <w:tc>
          <w:tcPr>
            <w:tcW w:w="1067" w:type="dxa"/>
            <w:vAlign w:val="top"/>
          </w:tcPr>
          <w:p>
            <w:pPr>
              <w:widowControl/>
              <w:jc w:val="center"/>
              <w:rPr>
                <w:rFonts w:hint="eastAsia" w:cs="Times New Roman"/>
                <w:sz w:val="21"/>
                <w:szCs w:val="21"/>
              </w:rPr>
            </w:pPr>
            <w:r>
              <w:rPr>
                <w:rFonts w:hint="eastAsia" w:cs="Times New Roman"/>
                <w:sz w:val="21"/>
                <w:szCs w:val="21"/>
              </w:rPr>
              <w:t>根</w:t>
            </w:r>
          </w:p>
        </w:tc>
        <w:tc>
          <w:tcPr>
            <w:tcW w:w="970" w:type="dxa"/>
            <w:vAlign w:val="top"/>
          </w:tcPr>
          <w:p>
            <w:pPr>
              <w:widowControl/>
              <w:jc w:val="center"/>
              <w:rPr>
                <w:rFonts w:hint="eastAsia" w:eastAsia="宋体" w:cs="Times New Roman"/>
                <w:sz w:val="21"/>
                <w:szCs w:val="21"/>
                <w:lang w:eastAsia="zh-CN"/>
              </w:rPr>
            </w:pPr>
            <w:r>
              <w:rPr>
                <w:rFonts w:hint="eastAsia" w:cs="Times New Roman"/>
                <w:sz w:val="21"/>
                <w:szCs w:val="21"/>
                <w:lang w:val="en-US" w:eastAsia="zh-CN"/>
              </w:rPr>
              <w:t>3</w:t>
            </w:r>
          </w:p>
        </w:tc>
        <w:tc>
          <w:tcPr>
            <w:tcW w:w="1949" w:type="dxa"/>
            <w:vAlign w:val="center"/>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eastAsia" w:eastAsia="宋体" w:cs="Times New Roman"/>
                <w:sz w:val="21"/>
                <w:szCs w:val="21"/>
                <w:lang w:eastAsia="zh-CN"/>
              </w:rPr>
            </w:pPr>
            <w:r>
              <w:rPr>
                <w:rFonts w:hint="eastAsia" w:cs="Times New Roman"/>
                <w:sz w:val="21"/>
                <w:szCs w:val="21"/>
                <w:lang w:val="en-US" w:eastAsia="zh-CN"/>
              </w:rPr>
              <w:t>8</w:t>
            </w:r>
          </w:p>
        </w:tc>
        <w:tc>
          <w:tcPr>
            <w:tcW w:w="2638" w:type="dxa"/>
            <w:vAlign w:val="top"/>
          </w:tcPr>
          <w:p>
            <w:pPr>
              <w:widowControl/>
              <w:jc w:val="center"/>
              <w:rPr>
                <w:rFonts w:hint="eastAsia" w:cs="Times New Roman"/>
                <w:sz w:val="21"/>
                <w:szCs w:val="21"/>
              </w:rPr>
            </w:pPr>
            <w:r>
              <w:rPr>
                <w:rFonts w:hint="eastAsia" w:cs="Times New Roman"/>
                <w:sz w:val="21"/>
                <w:szCs w:val="21"/>
              </w:rPr>
              <w:t>针织布</w:t>
            </w:r>
          </w:p>
        </w:tc>
        <w:tc>
          <w:tcPr>
            <w:tcW w:w="2145" w:type="dxa"/>
            <w:vAlign w:val="top"/>
          </w:tcPr>
          <w:p>
            <w:pPr>
              <w:widowControl/>
              <w:jc w:val="center"/>
              <w:rPr>
                <w:rFonts w:hint="eastAsia" w:cs="Times New Roman"/>
                <w:kern w:val="0"/>
                <w:sz w:val="21"/>
                <w:szCs w:val="21"/>
              </w:rPr>
            </w:pPr>
          </w:p>
        </w:tc>
        <w:tc>
          <w:tcPr>
            <w:tcW w:w="1067" w:type="dxa"/>
            <w:vAlign w:val="top"/>
          </w:tcPr>
          <w:p>
            <w:pPr>
              <w:widowControl/>
              <w:jc w:val="center"/>
              <w:rPr>
                <w:rFonts w:hint="eastAsia" w:cs="Times New Roman"/>
                <w:sz w:val="21"/>
                <w:szCs w:val="21"/>
              </w:rPr>
            </w:pPr>
            <w:r>
              <w:rPr>
                <w:rFonts w:hint="eastAsia" w:cs="Times New Roman"/>
                <w:sz w:val="21"/>
                <w:szCs w:val="21"/>
              </w:rPr>
              <w:t>千克</w:t>
            </w:r>
          </w:p>
        </w:tc>
        <w:tc>
          <w:tcPr>
            <w:tcW w:w="970" w:type="dxa"/>
            <w:vAlign w:val="top"/>
          </w:tcPr>
          <w:p>
            <w:pPr>
              <w:widowControl/>
              <w:jc w:val="center"/>
              <w:rPr>
                <w:rFonts w:cs="Times New Roman"/>
                <w:sz w:val="21"/>
                <w:szCs w:val="21"/>
              </w:rPr>
            </w:pPr>
            <w:r>
              <w:rPr>
                <w:rFonts w:hint="eastAsia" w:cs="Times New Roman"/>
                <w:sz w:val="21"/>
                <w:szCs w:val="21"/>
              </w:rPr>
              <w:t>0.5</w:t>
            </w:r>
          </w:p>
        </w:tc>
        <w:tc>
          <w:tcPr>
            <w:tcW w:w="1949" w:type="dxa"/>
            <w:vAlign w:val="top"/>
          </w:tcPr>
          <w:p>
            <w:pPr>
              <w:widowControl/>
              <w:jc w:val="center"/>
              <w:rPr>
                <w:rFonts w:cs="Times New Roman"/>
                <w:sz w:val="21"/>
                <w:szCs w:val="21"/>
              </w:rPr>
            </w:pPr>
            <w:r>
              <w:rPr>
                <w:rFonts w:hint="eastAsia" w:cs="Times New Roman"/>
                <w:sz w:val="21"/>
                <w:szCs w:val="21"/>
              </w:rPr>
              <w:t>安装清理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eastAsia" w:eastAsia="宋体" w:cs="Times New Roman"/>
                <w:sz w:val="21"/>
                <w:szCs w:val="21"/>
                <w:lang w:eastAsia="zh-CN"/>
              </w:rPr>
            </w:pPr>
            <w:r>
              <w:rPr>
                <w:rFonts w:hint="eastAsia" w:cs="Times New Roman"/>
                <w:sz w:val="21"/>
                <w:szCs w:val="21"/>
                <w:lang w:val="en-US" w:eastAsia="zh-CN"/>
              </w:rPr>
              <w:t>9</w:t>
            </w:r>
          </w:p>
        </w:tc>
        <w:tc>
          <w:tcPr>
            <w:tcW w:w="2638" w:type="dxa"/>
            <w:vAlign w:val="top"/>
          </w:tcPr>
          <w:p>
            <w:pPr>
              <w:widowControl/>
              <w:jc w:val="center"/>
              <w:rPr>
                <w:rFonts w:hint="eastAsia" w:cs="Times New Roman"/>
                <w:sz w:val="21"/>
                <w:szCs w:val="21"/>
              </w:rPr>
            </w:pPr>
            <w:r>
              <w:rPr>
                <w:rFonts w:hint="eastAsia" w:cs="Times New Roman"/>
                <w:sz w:val="21"/>
                <w:szCs w:val="21"/>
              </w:rPr>
              <w:t>酒精</w:t>
            </w:r>
          </w:p>
        </w:tc>
        <w:tc>
          <w:tcPr>
            <w:tcW w:w="2145" w:type="dxa"/>
            <w:vAlign w:val="top"/>
          </w:tcPr>
          <w:p>
            <w:pPr>
              <w:widowControl/>
              <w:jc w:val="center"/>
              <w:rPr>
                <w:rFonts w:hint="eastAsia" w:cs="Times New Roman"/>
                <w:kern w:val="0"/>
                <w:sz w:val="21"/>
                <w:szCs w:val="21"/>
              </w:rPr>
            </w:pPr>
          </w:p>
        </w:tc>
        <w:tc>
          <w:tcPr>
            <w:tcW w:w="1067" w:type="dxa"/>
            <w:vAlign w:val="top"/>
          </w:tcPr>
          <w:p>
            <w:pPr>
              <w:widowControl/>
              <w:jc w:val="center"/>
              <w:rPr>
                <w:rFonts w:hint="eastAsia" w:cs="Times New Roman"/>
                <w:sz w:val="21"/>
                <w:szCs w:val="21"/>
              </w:rPr>
            </w:pPr>
            <w:r>
              <w:rPr>
                <w:rFonts w:hint="eastAsia" w:cs="Times New Roman"/>
                <w:sz w:val="21"/>
                <w:szCs w:val="21"/>
              </w:rPr>
              <w:t>千克</w:t>
            </w:r>
          </w:p>
        </w:tc>
        <w:tc>
          <w:tcPr>
            <w:tcW w:w="970" w:type="dxa"/>
            <w:vAlign w:val="top"/>
          </w:tcPr>
          <w:p>
            <w:pPr>
              <w:widowControl/>
              <w:jc w:val="center"/>
              <w:rPr>
                <w:rFonts w:cs="Times New Roman"/>
                <w:sz w:val="21"/>
                <w:szCs w:val="21"/>
              </w:rPr>
            </w:pPr>
            <w:r>
              <w:rPr>
                <w:rFonts w:hint="eastAsia" w:cs="Times New Roman"/>
                <w:sz w:val="21"/>
                <w:szCs w:val="21"/>
              </w:rPr>
              <w:t>0.5</w:t>
            </w:r>
          </w:p>
        </w:tc>
        <w:tc>
          <w:tcPr>
            <w:tcW w:w="1949" w:type="dxa"/>
            <w:vAlign w:val="top"/>
          </w:tcPr>
          <w:p>
            <w:pPr>
              <w:widowControl/>
              <w:jc w:val="center"/>
              <w:rPr>
                <w:rFonts w:cs="Times New Roman"/>
                <w:sz w:val="21"/>
                <w:szCs w:val="21"/>
              </w:rPr>
            </w:pPr>
            <w:r>
              <w:rPr>
                <w:rFonts w:hint="eastAsia" w:cs="Times New Roman"/>
                <w:sz w:val="21"/>
                <w:szCs w:val="21"/>
              </w:rPr>
              <w:t>用作清洗剂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eastAsia" w:eastAsia="宋体" w:cs="Times New Roman"/>
                <w:sz w:val="21"/>
                <w:szCs w:val="21"/>
                <w:lang w:eastAsia="zh-CN"/>
              </w:rPr>
            </w:pPr>
            <w:r>
              <w:rPr>
                <w:rFonts w:hint="eastAsia" w:cs="Times New Roman"/>
                <w:sz w:val="21"/>
                <w:szCs w:val="21"/>
              </w:rPr>
              <w:t>1</w:t>
            </w:r>
            <w:r>
              <w:rPr>
                <w:rFonts w:hint="eastAsia" w:cs="Times New Roman"/>
                <w:sz w:val="21"/>
                <w:szCs w:val="21"/>
                <w:lang w:val="en-US" w:eastAsia="zh-CN"/>
              </w:rPr>
              <w:t>0</w:t>
            </w:r>
          </w:p>
        </w:tc>
        <w:tc>
          <w:tcPr>
            <w:tcW w:w="2638" w:type="dxa"/>
            <w:vAlign w:val="top"/>
          </w:tcPr>
          <w:p>
            <w:pPr>
              <w:widowControl/>
              <w:jc w:val="center"/>
              <w:rPr>
                <w:rFonts w:hint="eastAsia" w:cs="Times New Roman"/>
                <w:sz w:val="21"/>
                <w:szCs w:val="21"/>
              </w:rPr>
            </w:pPr>
            <w:r>
              <w:rPr>
                <w:rFonts w:hint="eastAsia" w:cs="Times New Roman"/>
                <w:sz w:val="21"/>
                <w:szCs w:val="21"/>
              </w:rPr>
              <w:t>剪刀</w:t>
            </w:r>
          </w:p>
        </w:tc>
        <w:tc>
          <w:tcPr>
            <w:tcW w:w="2145" w:type="dxa"/>
            <w:vAlign w:val="top"/>
          </w:tcPr>
          <w:p>
            <w:pPr>
              <w:widowControl/>
              <w:jc w:val="center"/>
              <w:rPr>
                <w:rFonts w:hint="eastAsia" w:cs="Times New Roman"/>
                <w:kern w:val="0"/>
                <w:sz w:val="21"/>
                <w:szCs w:val="21"/>
              </w:rPr>
            </w:pPr>
          </w:p>
        </w:tc>
        <w:tc>
          <w:tcPr>
            <w:tcW w:w="1067" w:type="dxa"/>
            <w:vAlign w:val="top"/>
          </w:tcPr>
          <w:p>
            <w:pPr>
              <w:widowControl/>
              <w:jc w:val="center"/>
              <w:rPr>
                <w:rFonts w:hint="eastAsia" w:cs="Times New Roman"/>
                <w:sz w:val="21"/>
                <w:szCs w:val="21"/>
              </w:rPr>
            </w:pPr>
            <w:r>
              <w:rPr>
                <w:rFonts w:hint="eastAsia" w:cs="Times New Roman"/>
                <w:sz w:val="21"/>
                <w:szCs w:val="21"/>
              </w:rPr>
              <w:t>把</w:t>
            </w:r>
          </w:p>
        </w:tc>
        <w:tc>
          <w:tcPr>
            <w:tcW w:w="970" w:type="dxa"/>
            <w:vAlign w:val="top"/>
          </w:tcPr>
          <w:p>
            <w:pPr>
              <w:widowControl/>
              <w:jc w:val="center"/>
              <w:rPr>
                <w:rFonts w:cs="Times New Roman"/>
                <w:sz w:val="21"/>
                <w:szCs w:val="21"/>
              </w:rPr>
            </w:pPr>
            <w:r>
              <w:rPr>
                <w:rFonts w:hint="eastAsia" w:cs="Times New Roman"/>
                <w:sz w:val="21"/>
                <w:szCs w:val="21"/>
              </w:rPr>
              <w:t>1</w:t>
            </w:r>
          </w:p>
        </w:tc>
        <w:tc>
          <w:tcPr>
            <w:tcW w:w="1949" w:type="dxa"/>
            <w:vAlign w:val="top"/>
          </w:tcPr>
          <w:p>
            <w:pPr>
              <w:widowControl/>
              <w:jc w:val="center"/>
              <w:rPr>
                <w:rFonts w:cs="Times New Roman"/>
                <w:sz w:val="21"/>
                <w:szCs w:val="21"/>
              </w:rPr>
            </w:pPr>
            <w:r>
              <w:rPr>
                <w:rFonts w:hint="eastAsia" w:cs="Times New Roman"/>
                <w:sz w:val="21"/>
                <w:szCs w:val="21"/>
              </w:rPr>
              <w:t>拆除外包装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eastAsia" w:eastAsia="宋体" w:cs="Times New Roman"/>
                <w:sz w:val="21"/>
                <w:szCs w:val="21"/>
                <w:lang w:eastAsia="zh-CN"/>
              </w:rPr>
            </w:pPr>
            <w:r>
              <w:rPr>
                <w:rFonts w:hint="eastAsia" w:cs="Times New Roman"/>
                <w:sz w:val="21"/>
                <w:szCs w:val="21"/>
              </w:rPr>
              <w:t>1</w:t>
            </w:r>
            <w:r>
              <w:rPr>
                <w:rFonts w:hint="eastAsia" w:cs="Times New Roman"/>
                <w:sz w:val="21"/>
                <w:szCs w:val="21"/>
                <w:lang w:val="en-US" w:eastAsia="zh-CN"/>
              </w:rPr>
              <w:t>1</w:t>
            </w:r>
          </w:p>
        </w:tc>
        <w:tc>
          <w:tcPr>
            <w:tcW w:w="2638" w:type="dxa"/>
            <w:vAlign w:val="top"/>
          </w:tcPr>
          <w:p>
            <w:pPr>
              <w:widowControl/>
              <w:jc w:val="center"/>
              <w:rPr>
                <w:rFonts w:hint="eastAsia" w:cs="Times New Roman"/>
                <w:sz w:val="21"/>
                <w:szCs w:val="21"/>
              </w:rPr>
            </w:pPr>
            <w:r>
              <w:rPr>
                <w:rFonts w:hint="eastAsia" w:cs="Times New Roman"/>
                <w:sz w:val="21"/>
                <w:szCs w:val="21"/>
              </w:rPr>
              <w:t>美工刀</w:t>
            </w:r>
          </w:p>
        </w:tc>
        <w:tc>
          <w:tcPr>
            <w:tcW w:w="2145" w:type="dxa"/>
            <w:vAlign w:val="top"/>
          </w:tcPr>
          <w:p>
            <w:pPr>
              <w:widowControl/>
              <w:jc w:val="center"/>
              <w:rPr>
                <w:rFonts w:hint="eastAsia" w:cs="Times New Roman"/>
                <w:kern w:val="0"/>
                <w:sz w:val="21"/>
                <w:szCs w:val="21"/>
              </w:rPr>
            </w:pPr>
          </w:p>
        </w:tc>
        <w:tc>
          <w:tcPr>
            <w:tcW w:w="1067" w:type="dxa"/>
            <w:vAlign w:val="top"/>
          </w:tcPr>
          <w:p>
            <w:pPr>
              <w:widowControl/>
              <w:jc w:val="center"/>
              <w:rPr>
                <w:rFonts w:hint="eastAsia" w:cs="Times New Roman"/>
                <w:sz w:val="21"/>
                <w:szCs w:val="21"/>
              </w:rPr>
            </w:pPr>
            <w:r>
              <w:rPr>
                <w:rFonts w:hint="eastAsia" w:cs="Times New Roman"/>
                <w:sz w:val="21"/>
                <w:szCs w:val="21"/>
              </w:rPr>
              <w:t>把</w:t>
            </w:r>
          </w:p>
        </w:tc>
        <w:tc>
          <w:tcPr>
            <w:tcW w:w="970" w:type="dxa"/>
            <w:vAlign w:val="top"/>
          </w:tcPr>
          <w:p>
            <w:pPr>
              <w:widowControl/>
              <w:jc w:val="center"/>
              <w:rPr>
                <w:rFonts w:cs="Times New Roman"/>
                <w:sz w:val="21"/>
                <w:szCs w:val="21"/>
              </w:rPr>
            </w:pPr>
            <w:r>
              <w:rPr>
                <w:rFonts w:hint="eastAsia" w:cs="Times New Roman"/>
                <w:sz w:val="21"/>
                <w:szCs w:val="21"/>
              </w:rPr>
              <w:t>1</w:t>
            </w:r>
          </w:p>
        </w:tc>
        <w:tc>
          <w:tcPr>
            <w:tcW w:w="1949" w:type="dxa"/>
            <w:vAlign w:val="top"/>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eastAsia" w:eastAsia="宋体" w:cs="Times New Roman"/>
                <w:sz w:val="21"/>
                <w:szCs w:val="21"/>
                <w:lang w:eastAsia="zh-CN"/>
              </w:rPr>
            </w:pPr>
            <w:r>
              <w:rPr>
                <w:rFonts w:hint="eastAsia" w:cs="Times New Roman"/>
                <w:sz w:val="21"/>
                <w:szCs w:val="21"/>
              </w:rPr>
              <w:t>1</w:t>
            </w:r>
            <w:r>
              <w:rPr>
                <w:rFonts w:hint="eastAsia" w:cs="Times New Roman"/>
                <w:sz w:val="21"/>
                <w:szCs w:val="21"/>
                <w:lang w:val="en-US" w:eastAsia="zh-CN"/>
              </w:rPr>
              <w:t>2</w:t>
            </w:r>
          </w:p>
        </w:tc>
        <w:tc>
          <w:tcPr>
            <w:tcW w:w="2638" w:type="dxa"/>
            <w:vAlign w:val="top"/>
          </w:tcPr>
          <w:p>
            <w:pPr>
              <w:widowControl/>
              <w:jc w:val="center"/>
              <w:rPr>
                <w:rFonts w:hint="eastAsia" w:cs="Times New Roman"/>
                <w:sz w:val="21"/>
                <w:szCs w:val="21"/>
              </w:rPr>
            </w:pPr>
            <w:r>
              <w:rPr>
                <w:rFonts w:hint="eastAsia" w:cs="Times New Roman"/>
                <w:sz w:val="21"/>
                <w:szCs w:val="21"/>
              </w:rPr>
              <w:t>螺纹锁固胶</w:t>
            </w:r>
          </w:p>
        </w:tc>
        <w:tc>
          <w:tcPr>
            <w:tcW w:w="2145" w:type="dxa"/>
            <w:vAlign w:val="top"/>
          </w:tcPr>
          <w:p>
            <w:pPr>
              <w:widowControl/>
              <w:jc w:val="center"/>
              <w:rPr>
                <w:rFonts w:hint="eastAsia" w:cs="Times New Roman"/>
                <w:kern w:val="0"/>
                <w:sz w:val="21"/>
                <w:szCs w:val="21"/>
              </w:rPr>
            </w:pPr>
            <w:r>
              <w:rPr>
                <w:rFonts w:hint="eastAsia" w:cs="Times New Roman"/>
                <w:sz w:val="21"/>
                <w:szCs w:val="21"/>
              </w:rPr>
              <w:t>乐泰 243</w:t>
            </w:r>
          </w:p>
        </w:tc>
        <w:tc>
          <w:tcPr>
            <w:tcW w:w="1067" w:type="dxa"/>
            <w:vAlign w:val="top"/>
          </w:tcPr>
          <w:p>
            <w:pPr>
              <w:widowControl/>
              <w:jc w:val="center"/>
              <w:rPr>
                <w:rFonts w:hint="eastAsia" w:cs="Times New Roman"/>
                <w:sz w:val="21"/>
                <w:szCs w:val="21"/>
              </w:rPr>
            </w:pPr>
            <w:r>
              <w:rPr>
                <w:rFonts w:hint="eastAsia" w:cs="Times New Roman"/>
                <w:sz w:val="21"/>
                <w:szCs w:val="21"/>
              </w:rPr>
              <w:t>瓶</w:t>
            </w:r>
          </w:p>
        </w:tc>
        <w:tc>
          <w:tcPr>
            <w:tcW w:w="970" w:type="dxa"/>
            <w:vAlign w:val="top"/>
          </w:tcPr>
          <w:p>
            <w:pPr>
              <w:widowControl/>
              <w:jc w:val="center"/>
              <w:rPr>
                <w:rFonts w:cs="Times New Roman"/>
                <w:sz w:val="21"/>
                <w:szCs w:val="21"/>
              </w:rPr>
            </w:pPr>
            <w:r>
              <w:rPr>
                <w:rFonts w:hint="eastAsia" w:cs="Times New Roman"/>
                <w:sz w:val="21"/>
                <w:szCs w:val="21"/>
              </w:rPr>
              <w:t>2</w:t>
            </w:r>
          </w:p>
        </w:tc>
        <w:tc>
          <w:tcPr>
            <w:tcW w:w="1949" w:type="dxa"/>
            <w:vAlign w:val="top"/>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eastAsia" w:eastAsia="宋体" w:cs="Times New Roman"/>
                <w:sz w:val="21"/>
                <w:szCs w:val="21"/>
                <w:lang w:eastAsia="zh-CN"/>
              </w:rPr>
            </w:pPr>
            <w:r>
              <w:rPr>
                <w:rFonts w:hint="eastAsia" w:cs="Times New Roman"/>
                <w:sz w:val="21"/>
                <w:szCs w:val="21"/>
              </w:rPr>
              <w:t>1</w:t>
            </w:r>
            <w:r>
              <w:rPr>
                <w:rFonts w:hint="eastAsia" w:cs="Times New Roman"/>
                <w:sz w:val="21"/>
                <w:szCs w:val="21"/>
                <w:lang w:val="en-US" w:eastAsia="zh-CN"/>
              </w:rPr>
              <w:t>3</w:t>
            </w:r>
          </w:p>
        </w:tc>
        <w:tc>
          <w:tcPr>
            <w:tcW w:w="2638" w:type="dxa"/>
            <w:vAlign w:val="top"/>
          </w:tcPr>
          <w:p>
            <w:pPr>
              <w:widowControl/>
              <w:jc w:val="center"/>
              <w:rPr>
                <w:rFonts w:hint="eastAsia" w:cs="Times New Roman"/>
                <w:sz w:val="21"/>
                <w:szCs w:val="21"/>
              </w:rPr>
            </w:pPr>
            <w:r>
              <w:rPr>
                <w:rFonts w:hint="eastAsia" w:cs="Times New Roman"/>
                <w:sz w:val="21"/>
                <w:szCs w:val="21"/>
              </w:rPr>
              <w:t>记号笔</w:t>
            </w:r>
          </w:p>
        </w:tc>
        <w:tc>
          <w:tcPr>
            <w:tcW w:w="2145" w:type="dxa"/>
            <w:vAlign w:val="top"/>
          </w:tcPr>
          <w:p>
            <w:pPr>
              <w:widowControl/>
              <w:jc w:val="center"/>
              <w:rPr>
                <w:rFonts w:hint="eastAsia" w:cs="Times New Roman"/>
                <w:kern w:val="0"/>
                <w:sz w:val="21"/>
                <w:szCs w:val="21"/>
              </w:rPr>
            </w:pPr>
            <w:r>
              <w:rPr>
                <w:rFonts w:hint="eastAsia" w:cs="Times New Roman"/>
                <w:sz w:val="21"/>
                <w:szCs w:val="21"/>
              </w:rPr>
              <w:t>红</w:t>
            </w:r>
          </w:p>
        </w:tc>
        <w:tc>
          <w:tcPr>
            <w:tcW w:w="1067" w:type="dxa"/>
            <w:vAlign w:val="top"/>
          </w:tcPr>
          <w:p>
            <w:pPr>
              <w:widowControl/>
              <w:jc w:val="center"/>
              <w:rPr>
                <w:rFonts w:hint="eastAsia" w:cs="Times New Roman"/>
                <w:sz w:val="21"/>
                <w:szCs w:val="21"/>
              </w:rPr>
            </w:pPr>
            <w:r>
              <w:rPr>
                <w:rFonts w:hint="eastAsia" w:cs="Times New Roman"/>
                <w:sz w:val="21"/>
                <w:szCs w:val="21"/>
              </w:rPr>
              <w:t>支</w:t>
            </w:r>
          </w:p>
        </w:tc>
        <w:tc>
          <w:tcPr>
            <w:tcW w:w="970" w:type="dxa"/>
            <w:vAlign w:val="top"/>
          </w:tcPr>
          <w:p>
            <w:pPr>
              <w:widowControl/>
              <w:jc w:val="center"/>
              <w:rPr>
                <w:rFonts w:cs="Times New Roman"/>
                <w:sz w:val="21"/>
                <w:szCs w:val="21"/>
              </w:rPr>
            </w:pPr>
            <w:r>
              <w:rPr>
                <w:rFonts w:hint="eastAsia" w:cs="Times New Roman"/>
                <w:sz w:val="21"/>
                <w:szCs w:val="21"/>
              </w:rPr>
              <w:t>2</w:t>
            </w:r>
          </w:p>
        </w:tc>
        <w:tc>
          <w:tcPr>
            <w:tcW w:w="1949" w:type="dxa"/>
            <w:vAlign w:val="top"/>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eastAsia" w:eastAsia="宋体" w:cs="Times New Roman"/>
                <w:sz w:val="21"/>
                <w:szCs w:val="21"/>
                <w:lang w:eastAsia="zh-CN"/>
              </w:rPr>
            </w:pPr>
            <w:r>
              <w:rPr>
                <w:rFonts w:hint="eastAsia" w:cs="Times New Roman"/>
                <w:sz w:val="21"/>
                <w:szCs w:val="21"/>
              </w:rPr>
              <w:t>1</w:t>
            </w:r>
            <w:r>
              <w:rPr>
                <w:rFonts w:hint="eastAsia" w:cs="Times New Roman"/>
                <w:sz w:val="21"/>
                <w:szCs w:val="21"/>
                <w:lang w:val="en-US" w:eastAsia="zh-CN"/>
              </w:rPr>
              <w:t>4</w:t>
            </w:r>
          </w:p>
        </w:tc>
        <w:tc>
          <w:tcPr>
            <w:tcW w:w="2638" w:type="dxa"/>
            <w:vAlign w:val="top"/>
          </w:tcPr>
          <w:p>
            <w:pPr>
              <w:widowControl/>
              <w:jc w:val="center"/>
              <w:rPr>
                <w:rFonts w:hint="eastAsia" w:cs="Times New Roman"/>
                <w:sz w:val="21"/>
                <w:szCs w:val="21"/>
              </w:rPr>
            </w:pPr>
            <w:r>
              <w:rPr>
                <w:rFonts w:hint="eastAsia" w:cs="Times New Roman"/>
                <w:sz w:val="21"/>
                <w:szCs w:val="21"/>
              </w:rPr>
              <w:t>机舱密封胶</w:t>
            </w:r>
          </w:p>
        </w:tc>
        <w:tc>
          <w:tcPr>
            <w:tcW w:w="2145" w:type="dxa"/>
            <w:vAlign w:val="top"/>
          </w:tcPr>
          <w:p>
            <w:pPr>
              <w:widowControl/>
              <w:jc w:val="center"/>
              <w:rPr>
                <w:rFonts w:hint="eastAsia" w:cs="Times New Roman"/>
                <w:kern w:val="0"/>
                <w:sz w:val="21"/>
                <w:szCs w:val="21"/>
              </w:rPr>
            </w:pPr>
            <w:r>
              <w:rPr>
                <w:rFonts w:hint="eastAsia" w:cs="Times New Roman"/>
                <w:sz w:val="21"/>
                <w:szCs w:val="21"/>
              </w:rPr>
              <w:t>可塞新 1921</w:t>
            </w:r>
          </w:p>
        </w:tc>
        <w:tc>
          <w:tcPr>
            <w:tcW w:w="1067" w:type="dxa"/>
            <w:vAlign w:val="top"/>
          </w:tcPr>
          <w:p>
            <w:pPr>
              <w:widowControl/>
              <w:jc w:val="center"/>
              <w:rPr>
                <w:rFonts w:hint="eastAsia" w:cs="Times New Roman"/>
                <w:sz w:val="21"/>
                <w:szCs w:val="21"/>
              </w:rPr>
            </w:pPr>
            <w:r>
              <w:rPr>
                <w:rFonts w:hint="eastAsia" w:cs="Times New Roman"/>
                <w:sz w:val="21"/>
                <w:szCs w:val="21"/>
              </w:rPr>
              <w:t>管</w:t>
            </w:r>
          </w:p>
        </w:tc>
        <w:tc>
          <w:tcPr>
            <w:tcW w:w="970" w:type="dxa"/>
            <w:vAlign w:val="top"/>
          </w:tcPr>
          <w:p>
            <w:pPr>
              <w:widowControl/>
              <w:jc w:val="center"/>
              <w:rPr>
                <w:rFonts w:cs="Times New Roman"/>
                <w:sz w:val="21"/>
                <w:szCs w:val="21"/>
              </w:rPr>
            </w:pPr>
            <w:r>
              <w:rPr>
                <w:rFonts w:hint="eastAsia" w:cs="Times New Roman"/>
                <w:sz w:val="21"/>
                <w:szCs w:val="21"/>
              </w:rPr>
              <w:t>2</w:t>
            </w:r>
          </w:p>
        </w:tc>
        <w:tc>
          <w:tcPr>
            <w:tcW w:w="1949" w:type="dxa"/>
            <w:vAlign w:val="top"/>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eastAsia" w:eastAsia="宋体" w:cs="Times New Roman"/>
                <w:sz w:val="21"/>
                <w:szCs w:val="21"/>
                <w:lang w:eastAsia="zh-CN"/>
              </w:rPr>
            </w:pPr>
            <w:r>
              <w:rPr>
                <w:rFonts w:hint="eastAsia" w:cs="Times New Roman"/>
                <w:sz w:val="21"/>
                <w:szCs w:val="21"/>
              </w:rPr>
              <w:t>1</w:t>
            </w:r>
            <w:r>
              <w:rPr>
                <w:rFonts w:hint="eastAsia" w:cs="Times New Roman"/>
                <w:sz w:val="21"/>
                <w:szCs w:val="21"/>
                <w:lang w:val="en-US" w:eastAsia="zh-CN"/>
              </w:rPr>
              <w:t>5</w:t>
            </w:r>
          </w:p>
        </w:tc>
        <w:tc>
          <w:tcPr>
            <w:tcW w:w="2638" w:type="dxa"/>
            <w:vAlign w:val="top"/>
          </w:tcPr>
          <w:p>
            <w:pPr>
              <w:widowControl/>
              <w:jc w:val="center"/>
              <w:rPr>
                <w:rFonts w:hint="eastAsia" w:cs="Times New Roman"/>
                <w:sz w:val="21"/>
                <w:szCs w:val="21"/>
              </w:rPr>
            </w:pPr>
            <w:r>
              <w:rPr>
                <w:rFonts w:hint="eastAsia" w:cs="Times New Roman"/>
                <w:sz w:val="21"/>
                <w:szCs w:val="21"/>
              </w:rPr>
              <w:t>胶枪</w:t>
            </w:r>
          </w:p>
        </w:tc>
        <w:tc>
          <w:tcPr>
            <w:tcW w:w="2145" w:type="dxa"/>
            <w:vAlign w:val="top"/>
          </w:tcPr>
          <w:p>
            <w:pPr>
              <w:widowControl/>
              <w:jc w:val="center"/>
              <w:rPr>
                <w:rFonts w:hint="eastAsia" w:cs="Times New Roman"/>
                <w:kern w:val="0"/>
                <w:sz w:val="21"/>
                <w:szCs w:val="21"/>
              </w:rPr>
            </w:pPr>
          </w:p>
        </w:tc>
        <w:tc>
          <w:tcPr>
            <w:tcW w:w="1067" w:type="dxa"/>
            <w:vAlign w:val="top"/>
          </w:tcPr>
          <w:p>
            <w:pPr>
              <w:widowControl/>
              <w:jc w:val="center"/>
              <w:rPr>
                <w:rFonts w:hint="eastAsia" w:cs="Times New Roman"/>
                <w:sz w:val="21"/>
                <w:szCs w:val="21"/>
              </w:rPr>
            </w:pPr>
            <w:r>
              <w:rPr>
                <w:rFonts w:hint="eastAsia" w:cs="Times New Roman"/>
                <w:sz w:val="21"/>
                <w:szCs w:val="21"/>
              </w:rPr>
              <w:t>把</w:t>
            </w:r>
          </w:p>
        </w:tc>
        <w:tc>
          <w:tcPr>
            <w:tcW w:w="970" w:type="dxa"/>
            <w:vAlign w:val="top"/>
          </w:tcPr>
          <w:p>
            <w:pPr>
              <w:widowControl/>
              <w:jc w:val="center"/>
              <w:rPr>
                <w:rFonts w:cs="Times New Roman"/>
                <w:sz w:val="21"/>
                <w:szCs w:val="21"/>
              </w:rPr>
            </w:pPr>
            <w:r>
              <w:rPr>
                <w:rFonts w:hint="eastAsia" w:cs="Times New Roman"/>
                <w:sz w:val="21"/>
                <w:szCs w:val="21"/>
              </w:rPr>
              <w:t>2</w:t>
            </w:r>
          </w:p>
        </w:tc>
        <w:tc>
          <w:tcPr>
            <w:tcW w:w="1949" w:type="dxa"/>
            <w:vAlign w:val="top"/>
          </w:tcPr>
          <w:p>
            <w:pPr>
              <w:widowControl/>
              <w:jc w:val="center"/>
              <w:rPr>
                <w:rFonts w:cs="Times New Roman"/>
                <w:sz w:val="21"/>
                <w:szCs w:val="21"/>
              </w:rPr>
            </w:pPr>
            <w:r>
              <w:rPr>
                <w:rFonts w:hint="eastAsia" w:cs="Times New Roman"/>
                <w:sz w:val="21"/>
                <w:szCs w:val="21"/>
              </w:rPr>
              <w:t>准备充足的胶枪头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default" w:eastAsia="宋体" w:cs="Times New Roman"/>
                <w:sz w:val="21"/>
                <w:szCs w:val="21"/>
                <w:lang w:val="en-US" w:eastAsia="zh-CN"/>
              </w:rPr>
            </w:pPr>
            <w:r>
              <w:rPr>
                <w:rFonts w:hint="eastAsia" w:cs="Times New Roman"/>
                <w:sz w:val="21"/>
                <w:szCs w:val="21"/>
                <w:lang w:val="en-US" w:eastAsia="zh-CN"/>
              </w:rPr>
              <w:t>16</w:t>
            </w:r>
          </w:p>
        </w:tc>
        <w:tc>
          <w:tcPr>
            <w:tcW w:w="2638" w:type="dxa"/>
            <w:vAlign w:val="top"/>
          </w:tcPr>
          <w:p>
            <w:pPr>
              <w:widowControl/>
              <w:jc w:val="center"/>
              <w:rPr>
                <w:rFonts w:hint="eastAsia" w:eastAsia="宋体" w:cs="Times New Roman"/>
                <w:sz w:val="21"/>
                <w:szCs w:val="21"/>
                <w:lang w:eastAsia="zh-CN"/>
              </w:rPr>
            </w:pPr>
            <w:r>
              <w:rPr>
                <w:rFonts w:hint="eastAsia" w:cs="Times New Roman"/>
                <w:sz w:val="21"/>
                <w:szCs w:val="21"/>
                <w:lang w:eastAsia="zh-CN"/>
              </w:rPr>
              <w:t>钢板尺</w:t>
            </w:r>
          </w:p>
        </w:tc>
        <w:tc>
          <w:tcPr>
            <w:tcW w:w="2145" w:type="dxa"/>
            <w:vAlign w:val="top"/>
          </w:tcPr>
          <w:p>
            <w:pPr>
              <w:widowControl/>
              <w:jc w:val="center"/>
              <w:rPr>
                <w:rFonts w:hint="default" w:eastAsia="宋体" w:cs="Times New Roman"/>
                <w:kern w:val="0"/>
                <w:sz w:val="21"/>
                <w:szCs w:val="21"/>
                <w:lang w:val="en-US" w:eastAsia="zh-CN"/>
              </w:rPr>
            </w:pPr>
            <w:r>
              <w:rPr>
                <w:rFonts w:hint="eastAsia" w:cs="Times New Roman"/>
                <w:kern w:val="0"/>
                <w:sz w:val="21"/>
                <w:szCs w:val="21"/>
                <w:lang w:val="en-US" w:eastAsia="zh-CN"/>
              </w:rPr>
              <w:t>300mm</w:t>
            </w:r>
          </w:p>
        </w:tc>
        <w:tc>
          <w:tcPr>
            <w:tcW w:w="1067" w:type="dxa"/>
            <w:vAlign w:val="top"/>
          </w:tcPr>
          <w:p>
            <w:pPr>
              <w:widowControl/>
              <w:jc w:val="center"/>
              <w:rPr>
                <w:rFonts w:hint="eastAsia" w:eastAsia="宋体" w:cs="Times New Roman"/>
                <w:sz w:val="21"/>
                <w:szCs w:val="21"/>
                <w:lang w:eastAsia="zh-CN"/>
              </w:rPr>
            </w:pPr>
            <w:r>
              <w:rPr>
                <w:rFonts w:hint="eastAsia" w:cs="Times New Roman"/>
                <w:sz w:val="21"/>
                <w:szCs w:val="21"/>
                <w:lang w:eastAsia="zh-CN"/>
              </w:rPr>
              <w:t>把</w:t>
            </w:r>
          </w:p>
        </w:tc>
        <w:tc>
          <w:tcPr>
            <w:tcW w:w="970" w:type="dxa"/>
            <w:vAlign w:val="top"/>
          </w:tcPr>
          <w:p>
            <w:pPr>
              <w:widowControl/>
              <w:jc w:val="center"/>
              <w:rPr>
                <w:rFonts w:hint="eastAsia" w:eastAsia="宋体" w:cs="Times New Roman"/>
                <w:sz w:val="21"/>
                <w:szCs w:val="21"/>
                <w:lang w:val="en-US" w:eastAsia="zh-CN"/>
              </w:rPr>
            </w:pPr>
            <w:r>
              <w:rPr>
                <w:rFonts w:hint="eastAsia" w:cs="Times New Roman"/>
                <w:sz w:val="21"/>
                <w:szCs w:val="21"/>
                <w:lang w:val="en-US" w:eastAsia="zh-CN"/>
              </w:rPr>
              <w:t>2</w:t>
            </w:r>
          </w:p>
        </w:tc>
        <w:tc>
          <w:tcPr>
            <w:tcW w:w="1949" w:type="dxa"/>
            <w:vAlign w:val="top"/>
          </w:tcPr>
          <w:p>
            <w:pPr>
              <w:widowControl/>
              <w:jc w:val="center"/>
              <w:rPr>
                <w:rFonts w:hint="eastAsia"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top"/>
          </w:tcPr>
          <w:p>
            <w:pPr>
              <w:widowControl/>
              <w:jc w:val="center"/>
              <w:rPr>
                <w:rFonts w:hint="default" w:cs="Times New Roman"/>
                <w:sz w:val="21"/>
                <w:szCs w:val="21"/>
                <w:lang w:val="en-US" w:eastAsia="zh-CN"/>
              </w:rPr>
            </w:pPr>
            <w:r>
              <w:rPr>
                <w:rFonts w:hint="eastAsia" w:cs="Times New Roman"/>
                <w:sz w:val="21"/>
                <w:szCs w:val="21"/>
                <w:lang w:val="en-US" w:eastAsia="zh-CN"/>
              </w:rPr>
              <w:t>17</w:t>
            </w:r>
          </w:p>
        </w:tc>
        <w:tc>
          <w:tcPr>
            <w:tcW w:w="2638" w:type="dxa"/>
            <w:vAlign w:val="top"/>
          </w:tcPr>
          <w:p>
            <w:pPr>
              <w:widowControl/>
              <w:jc w:val="center"/>
              <w:rPr>
                <w:rFonts w:hint="eastAsia" w:cs="Times New Roman"/>
                <w:sz w:val="21"/>
                <w:szCs w:val="21"/>
                <w:lang w:eastAsia="zh-CN"/>
              </w:rPr>
            </w:pPr>
            <w:r>
              <w:rPr>
                <w:rFonts w:hint="eastAsia" w:cs="Times New Roman"/>
                <w:sz w:val="21"/>
                <w:szCs w:val="21"/>
                <w:lang w:eastAsia="zh-CN"/>
              </w:rPr>
              <w:t>测量杆</w:t>
            </w:r>
          </w:p>
        </w:tc>
        <w:tc>
          <w:tcPr>
            <w:tcW w:w="2145" w:type="dxa"/>
            <w:vAlign w:val="top"/>
          </w:tcPr>
          <w:p>
            <w:pPr>
              <w:widowControl/>
              <w:jc w:val="center"/>
              <w:rPr>
                <w:rFonts w:hint="eastAsia" w:cs="Times New Roman"/>
                <w:kern w:val="0"/>
                <w:sz w:val="21"/>
                <w:szCs w:val="21"/>
                <w:lang w:val="en-US" w:eastAsia="zh-CN"/>
              </w:rPr>
            </w:pPr>
          </w:p>
        </w:tc>
        <w:tc>
          <w:tcPr>
            <w:tcW w:w="1067" w:type="dxa"/>
            <w:vAlign w:val="top"/>
          </w:tcPr>
          <w:p>
            <w:pPr>
              <w:widowControl/>
              <w:jc w:val="center"/>
              <w:rPr>
                <w:rFonts w:hint="eastAsia" w:cs="Times New Roman"/>
                <w:sz w:val="21"/>
                <w:szCs w:val="21"/>
                <w:lang w:eastAsia="zh-CN"/>
              </w:rPr>
            </w:pPr>
            <w:r>
              <w:rPr>
                <w:rFonts w:hint="eastAsia" w:cs="Times New Roman"/>
                <w:sz w:val="21"/>
                <w:szCs w:val="21"/>
                <w:lang w:eastAsia="zh-CN"/>
              </w:rPr>
              <w:t>件</w:t>
            </w:r>
          </w:p>
        </w:tc>
        <w:tc>
          <w:tcPr>
            <w:tcW w:w="970" w:type="dxa"/>
            <w:vAlign w:val="top"/>
          </w:tcPr>
          <w:p>
            <w:pPr>
              <w:widowControl/>
              <w:jc w:val="center"/>
              <w:rPr>
                <w:rFonts w:hint="default" w:cs="Times New Roman"/>
                <w:sz w:val="21"/>
                <w:szCs w:val="21"/>
                <w:lang w:val="en-US" w:eastAsia="zh-CN"/>
              </w:rPr>
            </w:pPr>
            <w:r>
              <w:rPr>
                <w:rFonts w:hint="eastAsia" w:cs="Times New Roman"/>
                <w:sz w:val="21"/>
                <w:szCs w:val="21"/>
                <w:lang w:val="en-US" w:eastAsia="zh-CN"/>
              </w:rPr>
              <w:t>4</w:t>
            </w:r>
          </w:p>
        </w:tc>
        <w:tc>
          <w:tcPr>
            <w:tcW w:w="1949" w:type="dxa"/>
            <w:vAlign w:val="top"/>
          </w:tcPr>
          <w:p>
            <w:pPr>
              <w:widowControl/>
              <w:jc w:val="center"/>
              <w:rPr>
                <w:rFonts w:hint="eastAsia" w:cs="Times New Roman"/>
                <w:sz w:val="21"/>
                <w:szCs w:val="21"/>
              </w:rPr>
            </w:pPr>
          </w:p>
        </w:tc>
      </w:tr>
    </w:tbl>
    <w:p>
      <w:pPr>
        <w:ind w:firstLine="3150" w:firstLineChars="1500"/>
        <w:rPr>
          <w:sz w:val="21"/>
          <w:szCs w:val="21"/>
        </w:rPr>
      </w:pPr>
      <w:r>
        <w:rPr>
          <w:rFonts w:hint="eastAsia"/>
          <w:sz w:val="21"/>
          <w:szCs w:val="21"/>
        </w:rPr>
        <w:t>表 3-</w:t>
      </w:r>
      <w:r>
        <w:rPr>
          <w:rFonts w:hint="eastAsia"/>
          <w:sz w:val="21"/>
          <w:szCs w:val="21"/>
          <w:lang w:val="en-US" w:eastAsia="zh-CN"/>
        </w:rPr>
        <w:t>6</w:t>
      </w:r>
      <w:r>
        <w:rPr>
          <w:rFonts w:hint="eastAsia"/>
          <w:sz w:val="21"/>
          <w:szCs w:val="21"/>
        </w:rPr>
        <w:t xml:space="preserve"> </w:t>
      </w:r>
      <w:r>
        <w:rPr>
          <w:rFonts w:hint="eastAsia"/>
          <w:sz w:val="21"/>
          <w:szCs w:val="21"/>
          <w:lang w:eastAsia="zh-CN"/>
        </w:rPr>
        <w:t>导流</w:t>
      </w:r>
      <w:r>
        <w:rPr>
          <w:rFonts w:hint="eastAsia"/>
          <w:sz w:val="21"/>
          <w:szCs w:val="21"/>
        </w:rPr>
        <w:t>罩物料清单</w:t>
      </w:r>
    </w:p>
    <w:tbl>
      <w:tblPr>
        <w:tblStyle w:val="34"/>
        <w:tblW w:w="94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3"/>
        <w:gridCol w:w="2088"/>
        <w:gridCol w:w="2242"/>
        <w:gridCol w:w="1134"/>
        <w:gridCol w:w="1275"/>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 w:hRule="atLeast"/>
          <w:jc w:val="center"/>
        </w:trPr>
        <w:tc>
          <w:tcPr>
            <w:tcW w:w="773" w:type="dxa"/>
          </w:tcPr>
          <w:p>
            <w:pPr>
              <w:widowControl/>
              <w:jc w:val="center"/>
              <w:rPr>
                <w:rFonts w:cs="Times New Roman"/>
                <w:sz w:val="21"/>
                <w:szCs w:val="21"/>
              </w:rPr>
            </w:pPr>
            <w:r>
              <w:rPr>
                <w:rFonts w:hint="eastAsia" w:cs="Times New Roman"/>
                <w:sz w:val="21"/>
                <w:szCs w:val="21"/>
              </w:rPr>
              <w:t>序号</w:t>
            </w:r>
          </w:p>
        </w:tc>
        <w:tc>
          <w:tcPr>
            <w:tcW w:w="2088" w:type="dxa"/>
          </w:tcPr>
          <w:p>
            <w:pPr>
              <w:widowControl/>
              <w:jc w:val="center"/>
              <w:rPr>
                <w:rFonts w:cs="Times New Roman"/>
                <w:sz w:val="21"/>
                <w:szCs w:val="21"/>
              </w:rPr>
            </w:pPr>
            <w:r>
              <w:rPr>
                <w:rFonts w:cs="Times New Roman"/>
                <w:sz w:val="21"/>
                <w:szCs w:val="21"/>
              </w:rPr>
              <w:t>名称</w:t>
            </w:r>
          </w:p>
        </w:tc>
        <w:tc>
          <w:tcPr>
            <w:tcW w:w="2242" w:type="dxa"/>
          </w:tcPr>
          <w:p>
            <w:pPr>
              <w:widowControl/>
              <w:jc w:val="center"/>
              <w:rPr>
                <w:rFonts w:cs="Times New Roman"/>
                <w:sz w:val="21"/>
                <w:szCs w:val="21"/>
              </w:rPr>
            </w:pPr>
            <w:r>
              <w:rPr>
                <w:rFonts w:cs="Times New Roman"/>
                <w:sz w:val="21"/>
                <w:szCs w:val="21"/>
              </w:rPr>
              <w:t>规格</w:t>
            </w:r>
          </w:p>
        </w:tc>
        <w:tc>
          <w:tcPr>
            <w:tcW w:w="1134" w:type="dxa"/>
          </w:tcPr>
          <w:p>
            <w:pPr>
              <w:widowControl/>
              <w:jc w:val="center"/>
              <w:rPr>
                <w:rFonts w:cs="Times New Roman"/>
                <w:sz w:val="21"/>
                <w:szCs w:val="21"/>
              </w:rPr>
            </w:pPr>
            <w:r>
              <w:rPr>
                <w:rFonts w:hint="eastAsia" w:cs="Times New Roman"/>
                <w:sz w:val="21"/>
                <w:szCs w:val="21"/>
              </w:rPr>
              <w:t>单位</w:t>
            </w:r>
          </w:p>
        </w:tc>
        <w:tc>
          <w:tcPr>
            <w:tcW w:w="1275" w:type="dxa"/>
          </w:tcPr>
          <w:p>
            <w:pPr>
              <w:widowControl/>
              <w:jc w:val="center"/>
              <w:rPr>
                <w:rFonts w:cs="Times New Roman"/>
                <w:sz w:val="21"/>
                <w:szCs w:val="21"/>
              </w:rPr>
            </w:pPr>
            <w:r>
              <w:rPr>
                <w:rFonts w:cs="Times New Roman"/>
                <w:sz w:val="21"/>
                <w:szCs w:val="21"/>
              </w:rPr>
              <w:t>数量</w:t>
            </w:r>
          </w:p>
        </w:tc>
        <w:tc>
          <w:tcPr>
            <w:tcW w:w="1949" w:type="dxa"/>
          </w:tcPr>
          <w:p>
            <w:pPr>
              <w:widowControl/>
              <w:jc w:val="center"/>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773" w:type="dxa"/>
          </w:tcPr>
          <w:p>
            <w:pPr>
              <w:widowControl/>
              <w:jc w:val="center"/>
              <w:rPr>
                <w:rFonts w:hint="eastAsia" w:eastAsia="宋体" w:cs="Times New Roman"/>
                <w:sz w:val="21"/>
                <w:szCs w:val="21"/>
                <w:lang w:eastAsia="zh-CN"/>
              </w:rPr>
            </w:pPr>
            <w:r>
              <w:rPr>
                <w:rFonts w:hint="eastAsia" w:cs="Times New Roman"/>
                <w:sz w:val="21"/>
                <w:szCs w:val="21"/>
                <w:lang w:val="en-US" w:eastAsia="zh-CN"/>
              </w:rPr>
              <w:t>1</w:t>
            </w:r>
          </w:p>
        </w:tc>
        <w:tc>
          <w:tcPr>
            <w:tcW w:w="2088" w:type="dxa"/>
          </w:tcPr>
          <w:p>
            <w:pPr>
              <w:widowControl/>
              <w:jc w:val="center"/>
              <w:rPr>
                <w:rFonts w:hint="eastAsia" w:eastAsia="宋体" w:cs="Times New Roman"/>
                <w:sz w:val="21"/>
                <w:szCs w:val="21"/>
                <w:lang w:eastAsia="zh-CN"/>
              </w:rPr>
            </w:pPr>
            <w:r>
              <w:rPr>
                <w:rFonts w:hint="eastAsia" w:cs="Times New Roman"/>
                <w:sz w:val="21"/>
                <w:szCs w:val="21"/>
                <w:lang w:eastAsia="zh-CN"/>
              </w:rPr>
              <w:t>导流罩</w:t>
            </w:r>
          </w:p>
        </w:tc>
        <w:tc>
          <w:tcPr>
            <w:tcW w:w="2242" w:type="dxa"/>
          </w:tcPr>
          <w:p>
            <w:pPr>
              <w:widowControl/>
              <w:jc w:val="center"/>
              <w:rPr>
                <w:rFonts w:cs="Times New Roman"/>
                <w:sz w:val="21"/>
                <w:szCs w:val="21"/>
              </w:rPr>
            </w:pPr>
            <w:r>
              <w:rPr>
                <w:rFonts w:hint="eastAsia" w:cs="Times New Roman"/>
                <w:sz w:val="21"/>
                <w:szCs w:val="21"/>
                <w:shd w:val="clear" w:color="auto" w:fill="FFFFFF"/>
              </w:rPr>
              <w:t>装配体</w:t>
            </w:r>
          </w:p>
        </w:tc>
        <w:tc>
          <w:tcPr>
            <w:tcW w:w="1134" w:type="dxa"/>
          </w:tcPr>
          <w:p>
            <w:pPr>
              <w:widowControl/>
              <w:jc w:val="center"/>
              <w:rPr>
                <w:rFonts w:cs="Times New Roman"/>
                <w:sz w:val="21"/>
                <w:szCs w:val="21"/>
              </w:rPr>
            </w:pPr>
            <w:r>
              <w:rPr>
                <w:rFonts w:hint="eastAsia" w:cs="Times New Roman"/>
                <w:sz w:val="21"/>
                <w:szCs w:val="21"/>
              </w:rPr>
              <w:t>套</w:t>
            </w:r>
          </w:p>
        </w:tc>
        <w:tc>
          <w:tcPr>
            <w:tcW w:w="1275" w:type="dxa"/>
          </w:tcPr>
          <w:p>
            <w:pPr>
              <w:widowControl/>
              <w:jc w:val="center"/>
              <w:rPr>
                <w:rFonts w:cs="Times New Roman"/>
                <w:sz w:val="21"/>
                <w:szCs w:val="21"/>
              </w:rPr>
            </w:pPr>
            <w:r>
              <w:rPr>
                <w:rFonts w:hint="eastAsia" w:cs="Times New Roman"/>
                <w:sz w:val="21"/>
                <w:szCs w:val="21"/>
              </w:rPr>
              <w:t>1</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773" w:type="dxa"/>
          </w:tcPr>
          <w:p>
            <w:pPr>
              <w:widowControl/>
              <w:jc w:val="center"/>
              <w:rPr>
                <w:rFonts w:hint="default" w:cs="Times New Roman"/>
                <w:sz w:val="21"/>
                <w:szCs w:val="21"/>
                <w:lang w:val="en-US" w:eastAsia="zh-CN"/>
              </w:rPr>
            </w:pPr>
            <w:r>
              <w:rPr>
                <w:rFonts w:hint="eastAsia" w:cs="Times New Roman"/>
                <w:sz w:val="21"/>
                <w:szCs w:val="21"/>
                <w:lang w:val="en-US" w:eastAsia="zh-CN"/>
              </w:rPr>
              <w:t>2</w:t>
            </w:r>
          </w:p>
        </w:tc>
        <w:tc>
          <w:tcPr>
            <w:tcW w:w="2088" w:type="dxa"/>
          </w:tcPr>
          <w:p>
            <w:pPr>
              <w:widowControl/>
              <w:jc w:val="center"/>
              <w:rPr>
                <w:rFonts w:hint="eastAsia" w:cs="Times New Roman"/>
                <w:sz w:val="21"/>
                <w:szCs w:val="21"/>
                <w:lang w:eastAsia="zh-CN"/>
              </w:rPr>
            </w:pPr>
            <w:r>
              <w:rPr>
                <w:rFonts w:hint="eastAsia" w:cs="Times New Roman"/>
                <w:sz w:val="21"/>
                <w:szCs w:val="21"/>
                <w:lang w:eastAsia="zh-CN"/>
              </w:rPr>
              <w:t>导流罩顶盖</w:t>
            </w:r>
          </w:p>
        </w:tc>
        <w:tc>
          <w:tcPr>
            <w:tcW w:w="2242" w:type="dxa"/>
          </w:tcPr>
          <w:p>
            <w:pPr>
              <w:widowControl/>
              <w:jc w:val="center"/>
              <w:rPr>
                <w:rFonts w:hint="eastAsia" w:cs="Times New Roman"/>
                <w:sz w:val="21"/>
                <w:szCs w:val="21"/>
                <w:shd w:val="clear" w:color="auto" w:fill="FFFFFF"/>
              </w:rPr>
            </w:pPr>
          </w:p>
        </w:tc>
        <w:tc>
          <w:tcPr>
            <w:tcW w:w="1134" w:type="dxa"/>
          </w:tcPr>
          <w:p>
            <w:pPr>
              <w:widowControl/>
              <w:jc w:val="center"/>
              <w:rPr>
                <w:rFonts w:hint="eastAsia" w:eastAsia="宋体" w:cs="Times New Roman"/>
                <w:sz w:val="21"/>
                <w:szCs w:val="21"/>
                <w:lang w:eastAsia="zh-CN"/>
              </w:rPr>
            </w:pPr>
            <w:r>
              <w:rPr>
                <w:rFonts w:hint="eastAsia" w:cs="Times New Roman"/>
                <w:sz w:val="21"/>
                <w:szCs w:val="21"/>
                <w:lang w:eastAsia="zh-CN"/>
              </w:rPr>
              <w:t>件</w:t>
            </w:r>
          </w:p>
        </w:tc>
        <w:tc>
          <w:tcPr>
            <w:tcW w:w="1275" w:type="dxa"/>
          </w:tcPr>
          <w:p>
            <w:pPr>
              <w:widowControl/>
              <w:jc w:val="center"/>
              <w:rPr>
                <w:rFonts w:hint="eastAsia" w:eastAsia="宋体" w:cs="Times New Roman"/>
                <w:sz w:val="21"/>
                <w:szCs w:val="21"/>
                <w:lang w:val="en-US" w:eastAsia="zh-CN"/>
              </w:rPr>
            </w:pPr>
            <w:r>
              <w:rPr>
                <w:rFonts w:hint="eastAsia" w:cs="Times New Roman"/>
                <w:sz w:val="21"/>
                <w:szCs w:val="21"/>
                <w:lang w:val="en-US" w:eastAsia="zh-CN"/>
              </w:rPr>
              <w:t>1</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773" w:type="dxa"/>
          </w:tcPr>
          <w:p>
            <w:pPr>
              <w:widowControl/>
              <w:jc w:val="center"/>
              <w:rPr>
                <w:rFonts w:hint="eastAsia" w:eastAsia="宋体" w:cs="Times New Roman"/>
                <w:sz w:val="21"/>
                <w:szCs w:val="21"/>
                <w:lang w:eastAsia="zh-CN"/>
              </w:rPr>
            </w:pPr>
            <w:r>
              <w:rPr>
                <w:rFonts w:hint="eastAsia" w:cs="Times New Roman"/>
                <w:sz w:val="21"/>
                <w:szCs w:val="21"/>
                <w:lang w:val="en-US" w:eastAsia="zh-CN"/>
              </w:rPr>
              <w:t>3</w:t>
            </w:r>
          </w:p>
        </w:tc>
        <w:tc>
          <w:tcPr>
            <w:tcW w:w="2088" w:type="dxa"/>
          </w:tcPr>
          <w:p>
            <w:pPr>
              <w:widowControl/>
              <w:jc w:val="center"/>
              <w:rPr>
                <w:rFonts w:cs="Times New Roman"/>
                <w:sz w:val="21"/>
                <w:szCs w:val="21"/>
              </w:rPr>
            </w:pPr>
            <w:r>
              <w:rPr>
                <w:rFonts w:hint="eastAsia" w:cs="Times New Roman"/>
                <w:sz w:val="21"/>
                <w:szCs w:val="21"/>
              </w:rPr>
              <w:t>连接螺栓M12×50</w:t>
            </w:r>
          </w:p>
        </w:tc>
        <w:tc>
          <w:tcPr>
            <w:tcW w:w="2242" w:type="dxa"/>
          </w:tcPr>
          <w:p>
            <w:pPr>
              <w:widowControl/>
              <w:jc w:val="center"/>
              <w:rPr>
                <w:rFonts w:cs="Times New Roman"/>
                <w:sz w:val="21"/>
                <w:szCs w:val="21"/>
              </w:rPr>
            </w:pPr>
            <w:r>
              <w:rPr>
                <w:rFonts w:hint="eastAsia" w:cs="Times New Roman"/>
                <w:sz w:val="21"/>
                <w:szCs w:val="21"/>
              </w:rPr>
              <w:t>GB/T5783</w:t>
            </w:r>
          </w:p>
        </w:tc>
        <w:tc>
          <w:tcPr>
            <w:tcW w:w="1134" w:type="dxa"/>
          </w:tcPr>
          <w:p>
            <w:pPr>
              <w:widowControl/>
              <w:jc w:val="center"/>
              <w:rPr>
                <w:rFonts w:cs="Times New Roman"/>
                <w:sz w:val="21"/>
                <w:szCs w:val="21"/>
              </w:rPr>
            </w:pPr>
            <w:r>
              <w:rPr>
                <w:rFonts w:hint="eastAsia" w:cs="Times New Roman"/>
                <w:sz w:val="21"/>
                <w:szCs w:val="21"/>
              </w:rPr>
              <w:t>个</w:t>
            </w:r>
          </w:p>
        </w:tc>
        <w:tc>
          <w:tcPr>
            <w:tcW w:w="1275" w:type="dxa"/>
          </w:tcPr>
          <w:p>
            <w:pPr>
              <w:widowControl/>
              <w:jc w:val="center"/>
              <w:rPr>
                <w:rFonts w:hint="eastAsia" w:eastAsia="宋体" w:cs="Times New Roman"/>
                <w:sz w:val="21"/>
                <w:szCs w:val="21"/>
                <w:lang w:eastAsia="zh-CN"/>
              </w:rPr>
            </w:pPr>
            <w:r>
              <w:rPr>
                <w:rFonts w:hint="eastAsia" w:cs="Times New Roman"/>
                <w:sz w:val="21"/>
                <w:szCs w:val="21"/>
                <w:lang w:val="en-US" w:eastAsia="zh-CN"/>
              </w:rPr>
              <w:t>51</w:t>
            </w:r>
          </w:p>
        </w:tc>
        <w:tc>
          <w:tcPr>
            <w:tcW w:w="1949" w:type="dxa"/>
            <w:vMerge w:val="restart"/>
            <w:vAlign w:val="center"/>
          </w:tcPr>
          <w:p>
            <w:pPr>
              <w:widowControl/>
              <w:jc w:val="center"/>
              <w:rPr>
                <w:rFonts w:hint="eastAsia" w:eastAsia="宋体" w:cs="Times New Roman"/>
                <w:sz w:val="21"/>
                <w:szCs w:val="21"/>
                <w:lang w:eastAsia="zh-CN"/>
              </w:rPr>
            </w:pPr>
            <w:r>
              <w:rPr>
                <w:rFonts w:hint="eastAsia" w:cs="Times New Roman"/>
                <w:sz w:val="21"/>
                <w:szCs w:val="21"/>
                <w:lang w:eastAsia="zh-CN"/>
              </w:rPr>
              <w:t>导流罩顶盖、导流罩组装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73" w:type="dxa"/>
          </w:tcPr>
          <w:p>
            <w:pPr>
              <w:widowControl/>
              <w:jc w:val="center"/>
              <w:rPr>
                <w:rFonts w:hint="eastAsia" w:eastAsia="宋体" w:cs="Times New Roman"/>
                <w:sz w:val="21"/>
                <w:szCs w:val="21"/>
                <w:lang w:eastAsia="zh-CN"/>
              </w:rPr>
            </w:pPr>
            <w:r>
              <w:rPr>
                <w:rFonts w:hint="eastAsia" w:cs="Times New Roman"/>
                <w:sz w:val="21"/>
                <w:szCs w:val="21"/>
                <w:lang w:val="en-US" w:eastAsia="zh-CN"/>
              </w:rPr>
              <w:t>4</w:t>
            </w:r>
          </w:p>
        </w:tc>
        <w:tc>
          <w:tcPr>
            <w:tcW w:w="2088" w:type="dxa"/>
          </w:tcPr>
          <w:p>
            <w:pPr>
              <w:widowControl/>
              <w:jc w:val="center"/>
              <w:rPr>
                <w:rFonts w:cs="Times New Roman"/>
                <w:sz w:val="21"/>
                <w:szCs w:val="21"/>
              </w:rPr>
            </w:pPr>
            <w:r>
              <w:rPr>
                <w:rFonts w:hint="eastAsia" w:cs="Times New Roman"/>
                <w:sz w:val="21"/>
                <w:szCs w:val="21"/>
              </w:rPr>
              <w:t>垫圈12</w:t>
            </w:r>
          </w:p>
        </w:tc>
        <w:tc>
          <w:tcPr>
            <w:tcW w:w="2242" w:type="dxa"/>
          </w:tcPr>
          <w:p>
            <w:pPr>
              <w:widowControl/>
              <w:jc w:val="center"/>
              <w:rPr>
                <w:rFonts w:cs="Times New Roman"/>
                <w:sz w:val="21"/>
                <w:szCs w:val="21"/>
              </w:rPr>
            </w:pPr>
            <w:r>
              <w:rPr>
                <w:rFonts w:hint="eastAsia" w:cs="Times New Roman"/>
                <w:sz w:val="21"/>
                <w:szCs w:val="21"/>
              </w:rPr>
              <w:t>GB/T96.1</w:t>
            </w:r>
          </w:p>
        </w:tc>
        <w:tc>
          <w:tcPr>
            <w:tcW w:w="1134" w:type="dxa"/>
          </w:tcPr>
          <w:p>
            <w:pPr>
              <w:widowControl/>
              <w:jc w:val="center"/>
              <w:rPr>
                <w:rFonts w:cs="Times New Roman"/>
                <w:sz w:val="21"/>
                <w:szCs w:val="21"/>
              </w:rPr>
            </w:pPr>
            <w:r>
              <w:rPr>
                <w:rFonts w:hint="eastAsia" w:cs="Times New Roman"/>
                <w:sz w:val="21"/>
                <w:szCs w:val="21"/>
              </w:rPr>
              <w:t>个</w:t>
            </w:r>
          </w:p>
        </w:tc>
        <w:tc>
          <w:tcPr>
            <w:tcW w:w="1275" w:type="dxa"/>
          </w:tcPr>
          <w:p>
            <w:pPr>
              <w:widowControl/>
              <w:jc w:val="center"/>
              <w:rPr>
                <w:rFonts w:hint="default" w:cs="Times New Roman"/>
                <w:sz w:val="21"/>
                <w:szCs w:val="21"/>
                <w:lang w:val="en-US"/>
              </w:rPr>
            </w:pPr>
            <w:r>
              <w:rPr>
                <w:rFonts w:hint="eastAsia" w:cs="Times New Roman"/>
                <w:sz w:val="21"/>
                <w:szCs w:val="21"/>
                <w:lang w:val="en-US" w:eastAsia="zh-CN"/>
              </w:rPr>
              <w:t>102</w:t>
            </w:r>
          </w:p>
        </w:tc>
        <w:tc>
          <w:tcPr>
            <w:tcW w:w="1949" w:type="dxa"/>
            <w:vMerge w:val="continue"/>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773" w:type="dxa"/>
          </w:tcPr>
          <w:p>
            <w:pPr>
              <w:widowControl/>
              <w:jc w:val="center"/>
              <w:rPr>
                <w:rFonts w:hint="eastAsia" w:eastAsia="宋体" w:cs="Times New Roman"/>
                <w:sz w:val="21"/>
                <w:szCs w:val="21"/>
                <w:lang w:eastAsia="zh-CN"/>
              </w:rPr>
            </w:pPr>
            <w:r>
              <w:rPr>
                <w:rFonts w:hint="eastAsia" w:cs="Times New Roman"/>
                <w:sz w:val="21"/>
                <w:szCs w:val="21"/>
                <w:lang w:val="en-US" w:eastAsia="zh-CN"/>
              </w:rPr>
              <w:t>5</w:t>
            </w:r>
          </w:p>
        </w:tc>
        <w:tc>
          <w:tcPr>
            <w:tcW w:w="2088" w:type="dxa"/>
          </w:tcPr>
          <w:p>
            <w:pPr>
              <w:widowControl/>
              <w:jc w:val="center"/>
              <w:rPr>
                <w:rFonts w:cs="Times New Roman"/>
                <w:sz w:val="21"/>
                <w:szCs w:val="21"/>
              </w:rPr>
            </w:pPr>
            <w:r>
              <w:rPr>
                <w:rFonts w:hint="eastAsia" w:cs="Times New Roman"/>
                <w:sz w:val="21"/>
                <w:szCs w:val="21"/>
              </w:rPr>
              <w:t>螺母M12</w:t>
            </w:r>
          </w:p>
        </w:tc>
        <w:tc>
          <w:tcPr>
            <w:tcW w:w="2242" w:type="dxa"/>
          </w:tcPr>
          <w:p>
            <w:pPr>
              <w:widowControl/>
              <w:jc w:val="center"/>
              <w:rPr>
                <w:rFonts w:cs="Times New Roman"/>
                <w:b/>
                <w:bCs/>
                <w:sz w:val="21"/>
                <w:szCs w:val="21"/>
              </w:rPr>
            </w:pPr>
            <w:r>
              <w:rPr>
                <w:rFonts w:hint="eastAsia" w:cs="Times New Roman"/>
                <w:sz w:val="21"/>
                <w:szCs w:val="21"/>
              </w:rPr>
              <w:t>GB/T889.1</w:t>
            </w:r>
          </w:p>
        </w:tc>
        <w:tc>
          <w:tcPr>
            <w:tcW w:w="1134" w:type="dxa"/>
          </w:tcPr>
          <w:p>
            <w:pPr>
              <w:widowControl/>
              <w:jc w:val="center"/>
              <w:rPr>
                <w:rFonts w:cs="Times New Roman"/>
                <w:sz w:val="21"/>
                <w:szCs w:val="21"/>
              </w:rPr>
            </w:pPr>
            <w:r>
              <w:rPr>
                <w:rFonts w:hint="eastAsia" w:cs="Times New Roman"/>
                <w:sz w:val="21"/>
                <w:szCs w:val="21"/>
              </w:rPr>
              <w:t>个</w:t>
            </w:r>
          </w:p>
        </w:tc>
        <w:tc>
          <w:tcPr>
            <w:tcW w:w="1275" w:type="dxa"/>
          </w:tcPr>
          <w:p>
            <w:pPr>
              <w:widowControl/>
              <w:jc w:val="center"/>
              <w:rPr>
                <w:rFonts w:hint="eastAsia" w:eastAsia="宋体" w:cs="Times New Roman"/>
                <w:sz w:val="21"/>
                <w:szCs w:val="21"/>
                <w:lang w:eastAsia="zh-CN"/>
              </w:rPr>
            </w:pPr>
            <w:r>
              <w:rPr>
                <w:rFonts w:hint="eastAsia" w:cs="Times New Roman"/>
                <w:sz w:val="21"/>
                <w:szCs w:val="21"/>
                <w:lang w:val="en-US" w:eastAsia="zh-CN"/>
              </w:rPr>
              <w:t>51</w:t>
            </w:r>
          </w:p>
        </w:tc>
        <w:tc>
          <w:tcPr>
            <w:tcW w:w="1949" w:type="dxa"/>
            <w:vMerge w:val="continue"/>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773" w:type="dxa"/>
          </w:tcPr>
          <w:p>
            <w:pPr>
              <w:widowControl/>
              <w:jc w:val="center"/>
              <w:rPr>
                <w:rFonts w:hint="default" w:cs="Times New Roman"/>
                <w:sz w:val="21"/>
                <w:szCs w:val="21"/>
                <w:lang w:val="en-US" w:eastAsia="zh-CN"/>
              </w:rPr>
            </w:pPr>
            <w:r>
              <w:rPr>
                <w:rFonts w:hint="eastAsia" w:cs="Times New Roman"/>
                <w:sz w:val="21"/>
                <w:szCs w:val="21"/>
                <w:lang w:val="en-US" w:eastAsia="zh-CN"/>
              </w:rPr>
              <w:t>6</w:t>
            </w:r>
          </w:p>
        </w:tc>
        <w:tc>
          <w:tcPr>
            <w:tcW w:w="2088" w:type="dxa"/>
          </w:tcPr>
          <w:p>
            <w:pPr>
              <w:widowControl/>
              <w:jc w:val="center"/>
              <w:rPr>
                <w:rFonts w:hint="default" w:eastAsia="宋体" w:cs="Times New Roman"/>
                <w:sz w:val="21"/>
                <w:szCs w:val="21"/>
                <w:lang w:val="en-US" w:eastAsia="zh-CN"/>
              </w:rPr>
            </w:pPr>
            <w:r>
              <w:rPr>
                <w:rFonts w:hint="eastAsia" w:cs="Times New Roman"/>
                <w:sz w:val="21"/>
                <w:szCs w:val="21"/>
                <w:lang w:eastAsia="zh-CN"/>
              </w:rPr>
              <w:t>螺栓</w:t>
            </w:r>
            <w:r>
              <w:rPr>
                <w:rFonts w:hint="eastAsia" w:cs="Times New Roman"/>
                <w:sz w:val="21"/>
                <w:szCs w:val="21"/>
                <w:lang w:val="en-US" w:eastAsia="zh-CN"/>
              </w:rPr>
              <w:t>M16</w:t>
            </w:r>
            <w:r>
              <w:rPr>
                <w:rFonts w:hint="eastAsia" w:cs="Times New Roman"/>
                <w:sz w:val="21"/>
                <w:szCs w:val="21"/>
              </w:rPr>
              <w:t>×</w:t>
            </w:r>
            <w:r>
              <w:rPr>
                <w:rFonts w:hint="eastAsia" w:cs="Times New Roman"/>
                <w:sz w:val="21"/>
                <w:szCs w:val="21"/>
                <w:lang w:val="en-US" w:eastAsia="zh-CN"/>
              </w:rPr>
              <w:t>6</w:t>
            </w:r>
            <w:r>
              <w:rPr>
                <w:rFonts w:hint="eastAsia" w:cs="Times New Roman"/>
                <w:sz w:val="21"/>
                <w:szCs w:val="21"/>
              </w:rPr>
              <w:t>0</w:t>
            </w:r>
          </w:p>
        </w:tc>
        <w:tc>
          <w:tcPr>
            <w:tcW w:w="2242" w:type="dxa"/>
          </w:tcPr>
          <w:p>
            <w:pPr>
              <w:widowControl/>
              <w:jc w:val="center"/>
              <w:rPr>
                <w:rFonts w:hint="eastAsia" w:cs="Times New Roman"/>
                <w:sz w:val="21"/>
                <w:szCs w:val="21"/>
              </w:rPr>
            </w:pPr>
            <w:r>
              <w:rPr>
                <w:rFonts w:hint="eastAsia" w:cs="Times New Roman"/>
                <w:sz w:val="21"/>
                <w:szCs w:val="21"/>
              </w:rPr>
              <w:t>GB/T5783</w:t>
            </w:r>
          </w:p>
        </w:tc>
        <w:tc>
          <w:tcPr>
            <w:tcW w:w="1134" w:type="dxa"/>
          </w:tcPr>
          <w:p>
            <w:pPr>
              <w:widowControl/>
              <w:jc w:val="center"/>
              <w:rPr>
                <w:rFonts w:hint="eastAsia" w:cs="Times New Roman"/>
                <w:sz w:val="21"/>
                <w:szCs w:val="21"/>
              </w:rPr>
            </w:pPr>
            <w:r>
              <w:rPr>
                <w:rFonts w:hint="eastAsia" w:cs="Times New Roman"/>
                <w:sz w:val="21"/>
                <w:szCs w:val="21"/>
              </w:rPr>
              <w:t>个</w:t>
            </w:r>
          </w:p>
        </w:tc>
        <w:tc>
          <w:tcPr>
            <w:tcW w:w="1275" w:type="dxa"/>
          </w:tcPr>
          <w:p>
            <w:pPr>
              <w:widowControl/>
              <w:jc w:val="center"/>
              <w:rPr>
                <w:rFonts w:hint="default" w:cs="Times New Roman"/>
                <w:sz w:val="21"/>
                <w:szCs w:val="21"/>
                <w:lang w:val="en-US" w:eastAsia="zh-CN"/>
              </w:rPr>
            </w:pPr>
            <w:r>
              <w:rPr>
                <w:rFonts w:hint="eastAsia" w:cs="Times New Roman"/>
                <w:sz w:val="21"/>
                <w:szCs w:val="21"/>
                <w:lang w:val="en-US" w:eastAsia="zh-CN"/>
              </w:rPr>
              <w:t>24</w:t>
            </w:r>
          </w:p>
        </w:tc>
        <w:tc>
          <w:tcPr>
            <w:tcW w:w="1949" w:type="dxa"/>
            <w:vMerge w:val="restart"/>
            <w:vAlign w:val="center"/>
          </w:tcPr>
          <w:p>
            <w:pPr>
              <w:widowControl/>
              <w:jc w:val="center"/>
              <w:rPr>
                <w:rFonts w:hint="eastAsia" w:eastAsia="宋体" w:cs="Times New Roman"/>
                <w:sz w:val="21"/>
                <w:szCs w:val="21"/>
                <w:lang w:eastAsia="zh-CN"/>
              </w:rPr>
            </w:pPr>
            <w:r>
              <w:rPr>
                <w:rFonts w:hint="eastAsia" w:cs="Times New Roman"/>
                <w:sz w:val="21"/>
                <w:szCs w:val="21"/>
                <w:lang w:eastAsia="zh-CN"/>
              </w:rPr>
              <w:t>导流罩后支架连接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773" w:type="dxa"/>
          </w:tcPr>
          <w:p>
            <w:pPr>
              <w:widowControl/>
              <w:jc w:val="center"/>
              <w:rPr>
                <w:rFonts w:hint="default" w:cs="Times New Roman"/>
                <w:sz w:val="21"/>
                <w:szCs w:val="21"/>
                <w:lang w:val="en-US" w:eastAsia="zh-CN"/>
              </w:rPr>
            </w:pPr>
            <w:r>
              <w:rPr>
                <w:rFonts w:hint="eastAsia" w:cs="Times New Roman"/>
                <w:sz w:val="21"/>
                <w:szCs w:val="21"/>
                <w:lang w:val="en-US" w:eastAsia="zh-CN"/>
              </w:rPr>
              <w:t>7</w:t>
            </w:r>
          </w:p>
        </w:tc>
        <w:tc>
          <w:tcPr>
            <w:tcW w:w="2088" w:type="dxa"/>
            <w:vAlign w:val="top"/>
          </w:tcPr>
          <w:p>
            <w:pPr>
              <w:widowControl/>
              <w:jc w:val="center"/>
              <w:rPr>
                <w:rFonts w:hint="default" w:eastAsia="宋体" w:cs="Times New Roman"/>
                <w:sz w:val="21"/>
                <w:szCs w:val="21"/>
                <w:lang w:val="en-US" w:eastAsia="zh-CN"/>
              </w:rPr>
            </w:pPr>
            <w:r>
              <w:rPr>
                <w:rFonts w:hint="eastAsia" w:cs="Times New Roman"/>
                <w:sz w:val="21"/>
                <w:szCs w:val="21"/>
              </w:rPr>
              <w:t>垫圈</w:t>
            </w:r>
            <w:r>
              <w:rPr>
                <w:rFonts w:hint="eastAsia" w:cs="Times New Roman"/>
                <w:sz w:val="21"/>
                <w:szCs w:val="21"/>
                <w:lang w:val="en-US" w:eastAsia="zh-CN"/>
              </w:rPr>
              <w:t>16</w:t>
            </w:r>
          </w:p>
        </w:tc>
        <w:tc>
          <w:tcPr>
            <w:tcW w:w="2242" w:type="dxa"/>
          </w:tcPr>
          <w:p>
            <w:pPr>
              <w:widowControl/>
              <w:jc w:val="center"/>
              <w:rPr>
                <w:rFonts w:hint="default" w:eastAsia="宋体" w:cs="Times New Roman"/>
                <w:sz w:val="21"/>
                <w:szCs w:val="21"/>
                <w:lang w:val="en-US" w:eastAsia="zh-CN"/>
              </w:rPr>
            </w:pPr>
            <w:r>
              <w:rPr>
                <w:rFonts w:hint="eastAsia" w:cs="Times New Roman"/>
                <w:sz w:val="21"/>
                <w:szCs w:val="21"/>
              </w:rPr>
              <w:t>GB/T</w:t>
            </w:r>
            <w:r>
              <w:rPr>
                <w:rFonts w:hint="eastAsia" w:cs="Times New Roman"/>
                <w:sz w:val="21"/>
                <w:szCs w:val="21"/>
                <w:lang w:val="en-US" w:eastAsia="zh-CN"/>
              </w:rPr>
              <w:t>97.2</w:t>
            </w:r>
          </w:p>
        </w:tc>
        <w:tc>
          <w:tcPr>
            <w:tcW w:w="1134" w:type="dxa"/>
          </w:tcPr>
          <w:p>
            <w:pPr>
              <w:widowControl/>
              <w:jc w:val="center"/>
              <w:rPr>
                <w:rFonts w:hint="eastAsia" w:cs="Times New Roman"/>
                <w:sz w:val="21"/>
                <w:szCs w:val="21"/>
              </w:rPr>
            </w:pPr>
            <w:r>
              <w:rPr>
                <w:rFonts w:hint="eastAsia" w:cs="Times New Roman"/>
                <w:sz w:val="21"/>
                <w:szCs w:val="21"/>
              </w:rPr>
              <w:t>个</w:t>
            </w:r>
          </w:p>
        </w:tc>
        <w:tc>
          <w:tcPr>
            <w:tcW w:w="1275" w:type="dxa"/>
          </w:tcPr>
          <w:p>
            <w:pPr>
              <w:widowControl/>
              <w:jc w:val="center"/>
              <w:rPr>
                <w:rFonts w:hint="default" w:cs="Times New Roman"/>
                <w:sz w:val="21"/>
                <w:szCs w:val="21"/>
                <w:lang w:val="en-US" w:eastAsia="zh-CN"/>
              </w:rPr>
            </w:pPr>
            <w:r>
              <w:rPr>
                <w:rFonts w:hint="eastAsia" w:cs="Times New Roman"/>
                <w:sz w:val="21"/>
                <w:szCs w:val="21"/>
                <w:lang w:val="en-US" w:eastAsia="zh-CN"/>
              </w:rPr>
              <w:t>48</w:t>
            </w:r>
          </w:p>
        </w:tc>
        <w:tc>
          <w:tcPr>
            <w:tcW w:w="1949" w:type="dxa"/>
            <w:vMerge w:val="continue"/>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773" w:type="dxa"/>
          </w:tcPr>
          <w:p>
            <w:pPr>
              <w:widowControl/>
              <w:jc w:val="center"/>
              <w:rPr>
                <w:rFonts w:hint="default" w:cs="Times New Roman"/>
                <w:sz w:val="21"/>
                <w:szCs w:val="21"/>
                <w:lang w:val="en-US" w:eastAsia="zh-CN"/>
              </w:rPr>
            </w:pPr>
            <w:r>
              <w:rPr>
                <w:rFonts w:hint="eastAsia" w:cs="Times New Roman"/>
                <w:sz w:val="21"/>
                <w:szCs w:val="21"/>
                <w:lang w:val="en-US" w:eastAsia="zh-CN"/>
              </w:rPr>
              <w:t>8</w:t>
            </w:r>
          </w:p>
        </w:tc>
        <w:tc>
          <w:tcPr>
            <w:tcW w:w="2088" w:type="dxa"/>
            <w:vAlign w:val="top"/>
          </w:tcPr>
          <w:p>
            <w:pPr>
              <w:widowControl/>
              <w:jc w:val="center"/>
              <w:rPr>
                <w:rFonts w:hint="eastAsia" w:eastAsia="宋体" w:cs="Times New Roman"/>
                <w:sz w:val="21"/>
                <w:szCs w:val="21"/>
                <w:lang w:eastAsia="zh-CN"/>
              </w:rPr>
            </w:pPr>
            <w:r>
              <w:rPr>
                <w:rFonts w:hint="eastAsia" w:cs="Times New Roman"/>
                <w:sz w:val="21"/>
                <w:szCs w:val="21"/>
              </w:rPr>
              <w:t>螺母M1</w:t>
            </w:r>
            <w:r>
              <w:rPr>
                <w:rFonts w:hint="eastAsia" w:cs="Times New Roman"/>
                <w:sz w:val="21"/>
                <w:szCs w:val="21"/>
                <w:lang w:val="en-US" w:eastAsia="zh-CN"/>
              </w:rPr>
              <w:t>6</w:t>
            </w:r>
          </w:p>
        </w:tc>
        <w:tc>
          <w:tcPr>
            <w:tcW w:w="2242" w:type="dxa"/>
          </w:tcPr>
          <w:p>
            <w:pPr>
              <w:widowControl/>
              <w:jc w:val="center"/>
              <w:rPr>
                <w:rFonts w:hint="default" w:eastAsia="宋体" w:cs="Times New Roman"/>
                <w:sz w:val="21"/>
                <w:szCs w:val="21"/>
                <w:lang w:val="en-US" w:eastAsia="zh-CN"/>
              </w:rPr>
            </w:pPr>
            <w:r>
              <w:rPr>
                <w:rFonts w:hint="eastAsia" w:cs="Times New Roman"/>
                <w:sz w:val="21"/>
                <w:szCs w:val="21"/>
              </w:rPr>
              <w:t>GB/T</w:t>
            </w:r>
            <w:r>
              <w:rPr>
                <w:rFonts w:hint="eastAsia" w:cs="Times New Roman"/>
                <w:sz w:val="21"/>
                <w:szCs w:val="21"/>
                <w:lang w:val="en-US" w:eastAsia="zh-CN"/>
              </w:rPr>
              <w:t>6170</w:t>
            </w:r>
          </w:p>
        </w:tc>
        <w:tc>
          <w:tcPr>
            <w:tcW w:w="1134" w:type="dxa"/>
          </w:tcPr>
          <w:p>
            <w:pPr>
              <w:widowControl/>
              <w:jc w:val="center"/>
              <w:rPr>
                <w:rFonts w:hint="eastAsia" w:cs="Times New Roman"/>
                <w:sz w:val="21"/>
                <w:szCs w:val="21"/>
              </w:rPr>
            </w:pPr>
            <w:r>
              <w:rPr>
                <w:rFonts w:hint="eastAsia" w:cs="Times New Roman"/>
                <w:sz w:val="21"/>
                <w:szCs w:val="21"/>
              </w:rPr>
              <w:t>个</w:t>
            </w:r>
          </w:p>
        </w:tc>
        <w:tc>
          <w:tcPr>
            <w:tcW w:w="1275" w:type="dxa"/>
          </w:tcPr>
          <w:p>
            <w:pPr>
              <w:widowControl/>
              <w:jc w:val="center"/>
              <w:rPr>
                <w:rFonts w:hint="default" w:cs="Times New Roman"/>
                <w:sz w:val="21"/>
                <w:szCs w:val="21"/>
                <w:lang w:val="en-US" w:eastAsia="zh-CN"/>
              </w:rPr>
            </w:pPr>
            <w:r>
              <w:rPr>
                <w:rFonts w:hint="eastAsia" w:cs="Times New Roman"/>
                <w:sz w:val="21"/>
                <w:szCs w:val="21"/>
                <w:lang w:val="en-US" w:eastAsia="zh-CN"/>
              </w:rPr>
              <w:t>24</w:t>
            </w:r>
          </w:p>
        </w:tc>
        <w:tc>
          <w:tcPr>
            <w:tcW w:w="1949" w:type="dxa"/>
            <w:vMerge w:val="continue"/>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773" w:type="dxa"/>
          </w:tcPr>
          <w:p>
            <w:pPr>
              <w:widowControl/>
              <w:jc w:val="center"/>
              <w:rPr>
                <w:rFonts w:hint="default" w:cs="Times New Roman"/>
                <w:sz w:val="21"/>
                <w:szCs w:val="21"/>
                <w:lang w:val="en-US" w:eastAsia="zh-CN"/>
              </w:rPr>
            </w:pPr>
            <w:r>
              <w:rPr>
                <w:rFonts w:hint="eastAsia" w:cs="Times New Roman"/>
                <w:sz w:val="21"/>
                <w:szCs w:val="21"/>
                <w:lang w:val="en-US" w:eastAsia="zh-CN"/>
              </w:rPr>
              <w:t>9</w:t>
            </w:r>
          </w:p>
        </w:tc>
        <w:tc>
          <w:tcPr>
            <w:tcW w:w="2088" w:type="dxa"/>
            <w:vAlign w:val="top"/>
          </w:tcPr>
          <w:p>
            <w:pPr>
              <w:widowControl/>
              <w:jc w:val="center"/>
              <w:rPr>
                <w:rFonts w:hint="eastAsia" w:eastAsia="宋体" w:cs="Times New Roman"/>
                <w:sz w:val="21"/>
                <w:szCs w:val="21"/>
                <w:lang w:eastAsia="zh-CN"/>
              </w:rPr>
            </w:pPr>
            <w:r>
              <w:rPr>
                <w:rFonts w:hint="eastAsia" w:cs="Times New Roman"/>
                <w:sz w:val="21"/>
                <w:szCs w:val="21"/>
                <w:lang w:eastAsia="zh-CN"/>
              </w:rPr>
              <w:t>压板</w:t>
            </w:r>
          </w:p>
        </w:tc>
        <w:tc>
          <w:tcPr>
            <w:tcW w:w="2242" w:type="dxa"/>
          </w:tcPr>
          <w:p>
            <w:pPr>
              <w:widowControl/>
              <w:jc w:val="center"/>
              <w:rPr>
                <w:rFonts w:hint="eastAsia" w:cs="Times New Roman"/>
                <w:sz w:val="21"/>
                <w:szCs w:val="21"/>
              </w:rPr>
            </w:pPr>
          </w:p>
        </w:tc>
        <w:tc>
          <w:tcPr>
            <w:tcW w:w="1134" w:type="dxa"/>
          </w:tcPr>
          <w:p>
            <w:pPr>
              <w:widowControl/>
              <w:jc w:val="center"/>
              <w:rPr>
                <w:rFonts w:hint="eastAsia" w:eastAsia="宋体" w:cs="Times New Roman"/>
                <w:sz w:val="21"/>
                <w:szCs w:val="21"/>
                <w:lang w:eastAsia="zh-CN"/>
              </w:rPr>
            </w:pPr>
            <w:r>
              <w:rPr>
                <w:rFonts w:hint="eastAsia" w:cs="Times New Roman"/>
                <w:sz w:val="21"/>
                <w:szCs w:val="21"/>
                <w:lang w:eastAsia="zh-CN"/>
              </w:rPr>
              <w:t>件</w:t>
            </w:r>
          </w:p>
        </w:tc>
        <w:tc>
          <w:tcPr>
            <w:tcW w:w="1275" w:type="dxa"/>
          </w:tcPr>
          <w:p>
            <w:pPr>
              <w:widowControl/>
              <w:jc w:val="center"/>
              <w:rPr>
                <w:rFonts w:hint="default" w:cs="Times New Roman"/>
                <w:sz w:val="21"/>
                <w:szCs w:val="21"/>
                <w:lang w:val="en-US" w:eastAsia="zh-CN"/>
              </w:rPr>
            </w:pPr>
            <w:r>
              <w:rPr>
                <w:rFonts w:hint="eastAsia" w:cs="Times New Roman"/>
                <w:sz w:val="21"/>
                <w:szCs w:val="21"/>
                <w:lang w:val="en-US" w:eastAsia="zh-CN"/>
              </w:rPr>
              <w:t>3</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773" w:type="dxa"/>
          </w:tcPr>
          <w:p>
            <w:pPr>
              <w:widowControl/>
              <w:jc w:val="center"/>
              <w:rPr>
                <w:rFonts w:hint="default" w:cs="Times New Roman"/>
                <w:sz w:val="21"/>
                <w:szCs w:val="21"/>
                <w:lang w:val="en-US" w:eastAsia="zh-CN"/>
              </w:rPr>
            </w:pPr>
            <w:r>
              <w:rPr>
                <w:rFonts w:hint="eastAsia" w:cs="Times New Roman"/>
                <w:sz w:val="21"/>
                <w:szCs w:val="21"/>
                <w:lang w:val="en-US" w:eastAsia="zh-CN"/>
              </w:rPr>
              <w:t>10</w:t>
            </w:r>
          </w:p>
        </w:tc>
        <w:tc>
          <w:tcPr>
            <w:tcW w:w="2088" w:type="dxa"/>
            <w:vAlign w:val="top"/>
          </w:tcPr>
          <w:p>
            <w:pPr>
              <w:widowControl/>
              <w:jc w:val="center"/>
              <w:rPr>
                <w:rFonts w:hint="default" w:eastAsia="宋体" w:cs="Times New Roman"/>
                <w:sz w:val="21"/>
                <w:szCs w:val="21"/>
                <w:lang w:val="en-US" w:eastAsia="zh-CN"/>
              </w:rPr>
            </w:pPr>
            <w:r>
              <w:rPr>
                <w:rFonts w:hint="eastAsia" w:cs="Times New Roman"/>
                <w:sz w:val="21"/>
                <w:szCs w:val="21"/>
                <w:lang w:eastAsia="zh-CN"/>
              </w:rPr>
              <w:t>螺栓</w:t>
            </w:r>
            <w:r>
              <w:rPr>
                <w:rFonts w:hint="eastAsia" w:cs="Times New Roman"/>
                <w:sz w:val="21"/>
                <w:szCs w:val="21"/>
                <w:lang w:val="en-US" w:eastAsia="zh-CN"/>
              </w:rPr>
              <w:t>M12</w:t>
            </w:r>
            <w:r>
              <w:rPr>
                <w:rFonts w:hint="eastAsia" w:cs="Times New Roman"/>
                <w:sz w:val="21"/>
                <w:szCs w:val="21"/>
              </w:rPr>
              <w:t>×</w:t>
            </w:r>
            <w:r>
              <w:rPr>
                <w:rFonts w:hint="eastAsia" w:cs="Times New Roman"/>
                <w:sz w:val="21"/>
                <w:szCs w:val="21"/>
                <w:lang w:val="en-US" w:eastAsia="zh-CN"/>
              </w:rPr>
              <w:t>110</w:t>
            </w:r>
          </w:p>
        </w:tc>
        <w:tc>
          <w:tcPr>
            <w:tcW w:w="2242" w:type="dxa"/>
            <w:vAlign w:val="top"/>
          </w:tcPr>
          <w:p>
            <w:pPr>
              <w:widowControl/>
              <w:jc w:val="center"/>
              <w:rPr>
                <w:rFonts w:hint="eastAsia" w:cs="Times New Roman"/>
                <w:sz w:val="21"/>
                <w:szCs w:val="21"/>
              </w:rPr>
            </w:pPr>
            <w:r>
              <w:rPr>
                <w:rFonts w:hint="eastAsia" w:cs="Times New Roman"/>
                <w:sz w:val="21"/>
                <w:szCs w:val="21"/>
              </w:rPr>
              <w:t>GB/T5783</w:t>
            </w:r>
          </w:p>
        </w:tc>
        <w:tc>
          <w:tcPr>
            <w:tcW w:w="1134" w:type="dxa"/>
          </w:tcPr>
          <w:p>
            <w:pPr>
              <w:widowControl/>
              <w:jc w:val="center"/>
              <w:rPr>
                <w:rFonts w:hint="eastAsia" w:cs="Times New Roman"/>
                <w:sz w:val="21"/>
                <w:szCs w:val="21"/>
              </w:rPr>
            </w:pPr>
            <w:r>
              <w:rPr>
                <w:rFonts w:hint="eastAsia" w:cs="Times New Roman"/>
                <w:sz w:val="21"/>
                <w:szCs w:val="21"/>
              </w:rPr>
              <w:t>个</w:t>
            </w:r>
          </w:p>
        </w:tc>
        <w:tc>
          <w:tcPr>
            <w:tcW w:w="1275" w:type="dxa"/>
          </w:tcPr>
          <w:p>
            <w:pPr>
              <w:widowControl/>
              <w:jc w:val="center"/>
              <w:rPr>
                <w:rFonts w:hint="default" w:cs="Times New Roman"/>
                <w:sz w:val="21"/>
                <w:szCs w:val="21"/>
                <w:lang w:val="en-US" w:eastAsia="zh-CN"/>
              </w:rPr>
            </w:pPr>
            <w:r>
              <w:rPr>
                <w:rFonts w:hint="eastAsia" w:cs="Times New Roman"/>
                <w:sz w:val="21"/>
                <w:szCs w:val="21"/>
                <w:lang w:val="en-US" w:eastAsia="zh-CN"/>
              </w:rPr>
              <w:t>21</w:t>
            </w:r>
          </w:p>
        </w:tc>
        <w:tc>
          <w:tcPr>
            <w:tcW w:w="1949" w:type="dxa"/>
            <w:vMerge w:val="restart"/>
            <w:vAlign w:val="center"/>
          </w:tcPr>
          <w:p>
            <w:pPr>
              <w:widowControl/>
              <w:jc w:val="center"/>
              <w:rPr>
                <w:rFonts w:hint="default" w:eastAsia="宋体" w:cs="Times New Roman"/>
                <w:sz w:val="21"/>
                <w:szCs w:val="21"/>
                <w:lang w:val="en-US" w:eastAsia="zh-CN"/>
              </w:rPr>
            </w:pPr>
            <w:r>
              <w:rPr>
                <w:rFonts w:hint="eastAsia" w:cs="Times New Roman"/>
                <w:sz w:val="21"/>
                <w:szCs w:val="21"/>
                <w:lang w:val="en-US" w:eastAsia="zh-CN"/>
              </w:rPr>
              <w:t>压板安装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773" w:type="dxa"/>
          </w:tcPr>
          <w:p>
            <w:pPr>
              <w:widowControl/>
              <w:jc w:val="center"/>
              <w:rPr>
                <w:rFonts w:hint="default" w:cs="Times New Roman"/>
                <w:sz w:val="21"/>
                <w:szCs w:val="21"/>
                <w:lang w:val="en-US" w:eastAsia="zh-CN"/>
              </w:rPr>
            </w:pPr>
            <w:r>
              <w:rPr>
                <w:rFonts w:hint="eastAsia" w:cs="Times New Roman"/>
                <w:sz w:val="21"/>
                <w:szCs w:val="21"/>
                <w:lang w:val="en-US" w:eastAsia="zh-CN"/>
              </w:rPr>
              <w:t>11</w:t>
            </w:r>
          </w:p>
        </w:tc>
        <w:tc>
          <w:tcPr>
            <w:tcW w:w="2088" w:type="dxa"/>
            <w:vAlign w:val="top"/>
          </w:tcPr>
          <w:p>
            <w:pPr>
              <w:widowControl/>
              <w:jc w:val="center"/>
              <w:rPr>
                <w:rFonts w:hint="eastAsia" w:cs="Times New Roman"/>
                <w:sz w:val="21"/>
                <w:szCs w:val="21"/>
              </w:rPr>
            </w:pPr>
            <w:r>
              <w:rPr>
                <w:rFonts w:hint="eastAsia" w:cs="Times New Roman"/>
                <w:sz w:val="21"/>
                <w:szCs w:val="21"/>
              </w:rPr>
              <w:t>垫圈12</w:t>
            </w:r>
          </w:p>
        </w:tc>
        <w:tc>
          <w:tcPr>
            <w:tcW w:w="2242" w:type="dxa"/>
            <w:vAlign w:val="top"/>
          </w:tcPr>
          <w:p>
            <w:pPr>
              <w:widowControl/>
              <w:jc w:val="center"/>
              <w:rPr>
                <w:rFonts w:hint="default" w:cs="Times New Roman"/>
                <w:sz w:val="21"/>
                <w:szCs w:val="21"/>
                <w:lang w:val="en-US"/>
              </w:rPr>
            </w:pPr>
            <w:r>
              <w:rPr>
                <w:rFonts w:hint="eastAsia" w:cs="Times New Roman"/>
                <w:sz w:val="21"/>
                <w:szCs w:val="21"/>
              </w:rPr>
              <w:t>GB/T</w:t>
            </w:r>
            <w:r>
              <w:rPr>
                <w:rFonts w:hint="eastAsia" w:cs="Times New Roman"/>
                <w:sz w:val="21"/>
                <w:szCs w:val="21"/>
                <w:lang w:val="en-US" w:eastAsia="zh-CN"/>
              </w:rPr>
              <w:t>96.1</w:t>
            </w:r>
          </w:p>
        </w:tc>
        <w:tc>
          <w:tcPr>
            <w:tcW w:w="1134" w:type="dxa"/>
          </w:tcPr>
          <w:p>
            <w:pPr>
              <w:widowControl/>
              <w:jc w:val="center"/>
              <w:rPr>
                <w:rFonts w:hint="eastAsia" w:cs="Times New Roman"/>
                <w:sz w:val="21"/>
                <w:szCs w:val="21"/>
              </w:rPr>
            </w:pPr>
            <w:r>
              <w:rPr>
                <w:rFonts w:hint="eastAsia" w:cs="Times New Roman"/>
                <w:sz w:val="21"/>
                <w:szCs w:val="21"/>
              </w:rPr>
              <w:t>个</w:t>
            </w:r>
          </w:p>
        </w:tc>
        <w:tc>
          <w:tcPr>
            <w:tcW w:w="1275" w:type="dxa"/>
          </w:tcPr>
          <w:p>
            <w:pPr>
              <w:widowControl/>
              <w:jc w:val="center"/>
              <w:rPr>
                <w:rFonts w:hint="default" w:cs="Times New Roman"/>
                <w:sz w:val="21"/>
                <w:szCs w:val="21"/>
                <w:lang w:val="en-US" w:eastAsia="zh-CN"/>
              </w:rPr>
            </w:pPr>
            <w:r>
              <w:rPr>
                <w:rFonts w:hint="eastAsia" w:cs="Times New Roman"/>
                <w:sz w:val="21"/>
                <w:szCs w:val="21"/>
                <w:lang w:val="en-US" w:eastAsia="zh-CN"/>
              </w:rPr>
              <w:t>42</w:t>
            </w:r>
          </w:p>
        </w:tc>
        <w:tc>
          <w:tcPr>
            <w:tcW w:w="1949" w:type="dxa"/>
            <w:vMerge w:val="continue"/>
            <w:vAlign w:val="center"/>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773" w:type="dxa"/>
          </w:tcPr>
          <w:p>
            <w:pPr>
              <w:widowControl/>
              <w:jc w:val="center"/>
              <w:rPr>
                <w:rFonts w:hint="default" w:cs="Times New Roman"/>
                <w:sz w:val="21"/>
                <w:szCs w:val="21"/>
                <w:lang w:val="en-US" w:eastAsia="zh-CN"/>
              </w:rPr>
            </w:pPr>
            <w:r>
              <w:rPr>
                <w:rFonts w:hint="eastAsia" w:cs="Times New Roman"/>
                <w:sz w:val="21"/>
                <w:szCs w:val="21"/>
                <w:lang w:val="en-US" w:eastAsia="zh-CN"/>
              </w:rPr>
              <w:t>12</w:t>
            </w:r>
          </w:p>
        </w:tc>
        <w:tc>
          <w:tcPr>
            <w:tcW w:w="2088" w:type="dxa"/>
            <w:vAlign w:val="top"/>
          </w:tcPr>
          <w:p>
            <w:pPr>
              <w:widowControl/>
              <w:jc w:val="center"/>
              <w:rPr>
                <w:rFonts w:hint="eastAsia" w:cs="Times New Roman"/>
                <w:sz w:val="21"/>
                <w:szCs w:val="21"/>
              </w:rPr>
            </w:pPr>
            <w:r>
              <w:rPr>
                <w:rFonts w:hint="eastAsia" w:cs="Times New Roman"/>
                <w:sz w:val="21"/>
                <w:szCs w:val="21"/>
              </w:rPr>
              <w:t>螺母M12</w:t>
            </w:r>
          </w:p>
        </w:tc>
        <w:tc>
          <w:tcPr>
            <w:tcW w:w="2242" w:type="dxa"/>
            <w:vAlign w:val="top"/>
          </w:tcPr>
          <w:p>
            <w:pPr>
              <w:widowControl/>
              <w:jc w:val="center"/>
              <w:rPr>
                <w:rFonts w:hint="eastAsia" w:cs="Times New Roman"/>
                <w:sz w:val="21"/>
                <w:szCs w:val="21"/>
              </w:rPr>
            </w:pPr>
            <w:r>
              <w:rPr>
                <w:rFonts w:hint="eastAsia" w:cs="Times New Roman"/>
                <w:sz w:val="21"/>
                <w:szCs w:val="21"/>
              </w:rPr>
              <w:t>GB/T</w:t>
            </w:r>
            <w:r>
              <w:rPr>
                <w:rFonts w:hint="eastAsia" w:cs="Times New Roman"/>
                <w:sz w:val="21"/>
                <w:szCs w:val="21"/>
                <w:lang w:val="en-US" w:eastAsia="zh-CN"/>
              </w:rPr>
              <w:t>6170</w:t>
            </w:r>
          </w:p>
        </w:tc>
        <w:tc>
          <w:tcPr>
            <w:tcW w:w="1134" w:type="dxa"/>
          </w:tcPr>
          <w:p>
            <w:pPr>
              <w:widowControl/>
              <w:jc w:val="center"/>
              <w:rPr>
                <w:rFonts w:hint="eastAsia" w:cs="Times New Roman"/>
                <w:sz w:val="21"/>
                <w:szCs w:val="21"/>
              </w:rPr>
            </w:pPr>
            <w:r>
              <w:rPr>
                <w:rFonts w:hint="eastAsia" w:cs="Times New Roman"/>
                <w:sz w:val="21"/>
                <w:szCs w:val="21"/>
              </w:rPr>
              <w:t>个</w:t>
            </w:r>
          </w:p>
        </w:tc>
        <w:tc>
          <w:tcPr>
            <w:tcW w:w="1275" w:type="dxa"/>
          </w:tcPr>
          <w:p>
            <w:pPr>
              <w:widowControl/>
              <w:jc w:val="center"/>
              <w:rPr>
                <w:rFonts w:hint="default" w:cs="Times New Roman"/>
                <w:sz w:val="21"/>
                <w:szCs w:val="21"/>
                <w:lang w:val="en-US" w:eastAsia="zh-CN"/>
              </w:rPr>
            </w:pPr>
            <w:r>
              <w:rPr>
                <w:rFonts w:hint="eastAsia" w:cs="Times New Roman"/>
                <w:sz w:val="21"/>
                <w:szCs w:val="21"/>
                <w:lang w:val="en-US" w:eastAsia="zh-CN"/>
              </w:rPr>
              <w:t>21</w:t>
            </w:r>
          </w:p>
        </w:tc>
        <w:tc>
          <w:tcPr>
            <w:tcW w:w="1949" w:type="dxa"/>
            <w:vMerge w:val="continue"/>
            <w:vAlign w:val="center"/>
          </w:tcPr>
          <w:p>
            <w:pPr>
              <w:widowControl/>
              <w:jc w:val="center"/>
              <w:rPr>
                <w:rFonts w:cs="Times New Roman"/>
                <w:sz w:val="21"/>
                <w:szCs w:val="21"/>
              </w:rPr>
            </w:pPr>
          </w:p>
        </w:tc>
      </w:tr>
    </w:tbl>
    <w:p>
      <w:pPr>
        <w:rPr>
          <w:rFonts w:hint="eastAsia" w:cs="Times New Roman"/>
          <w:lang w:val="en-US" w:eastAsia="zh-CN"/>
        </w:rPr>
      </w:pPr>
      <w:r>
        <w:rPr>
          <w:rFonts w:hint="eastAsia" w:cs="Times New Roman"/>
          <w:lang w:val="en-US" w:eastAsia="zh-CN"/>
        </w:rPr>
        <w:t>2、导流罩吊装</w:t>
      </w:r>
    </w:p>
    <w:p>
      <w:pPr>
        <w:rPr>
          <w:rFonts w:hint="eastAsia" w:cs="Times New Roman"/>
          <w:lang w:val="en-US" w:eastAsia="zh-CN"/>
        </w:rPr>
      </w:pPr>
      <w:r>
        <w:rPr>
          <w:rFonts w:hint="eastAsia" w:cs="Times New Roman"/>
          <w:lang w:val="en-US" w:eastAsia="zh-CN"/>
        </w:rPr>
        <w:t>1）导流罩组装，将三件导流罩舱体用螺栓拼接成一个整体，螺栓力矩33Nm。</w:t>
      </w:r>
    </w:p>
    <w:p>
      <w:pPr>
        <w:rPr>
          <w:rFonts w:hint="eastAsia" w:cs="Times New Roman"/>
          <w:lang w:val="en-US" w:eastAsia="zh-CN"/>
        </w:rPr>
      </w:pPr>
      <w:r>
        <w:rPr>
          <w:rFonts w:hint="eastAsia" w:cs="Times New Roman"/>
          <w:lang w:val="en-US" w:eastAsia="zh-CN"/>
        </w:rPr>
        <w:t>2）用三根3t×10m吊带吊起导流罩，吊带位置如图3-9。吊起后平稳移动，放置到轮毂顶部，导流罩与轮毂前支架接触，此时进行导流罩同轴度调整工作。</w:t>
      </w:r>
    </w:p>
    <w:p>
      <w:pPr>
        <w:ind w:firstLine="480"/>
        <w:rPr>
          <w:rFonts w:hint="default" w:cs="Times New Roman"/>
          <w:sz w:val="21"/>
          <w:szCs w:val="21"/>
          <w:lang w:val="en-US" w:eastAsia="zh-CN"/>
        </w:rPr>
      </w:pPr>
    </w:p>
    <w:p>
      <w:pPr>
        <w:ind w:firstLine="480"/>
        <w:jc w:val="center"/>
        <w:rPr>
          <w:rFonts w:hint="eastAsia" w:eastAsia="宋体"/>
          <w:lang w:eastAsia="zh-CN"/>
        </w:rPr>
      </w:pPr>
      <w:r>
        <w:rPr>
          <w:rFonts w:hint="eastAsia" w:eastAsia="宋体"/>
          <w:lang w:eastAsia="zh-CN"/>
        </w:rPr>
        <w:drawing>
          <wp:inline distT="0" distB="0" distL="114300" distR="114300">
            <wp:extent cx="3572510" cy="3552190"/>
            <wp:effectExtent l="0" t="0" r="8890" b="13970"/>
            <wp:docPr id="5" name="图片 5" descr="1570857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70857351(1)"/>
                    <pic:cNvPicPr>
                      <a:picLocks noChangeAspect="1"/>
                    </pic:cNvPicPr>
                  </pic:nvPicPr>
                  <pic:blipFill>
                    <a:blip r:embed="rId39"/>
                    <a:stretch>
                      <a:fillRect/>
                    </a:stretch>
                  </pic:blipFill>
                  <pic:spPr>
                    <a:xfrm>
                      <a:off x="0" y="0"/>
                      <a:ext cx="3572510" cy="3552190"/>
                    </a:xfrm>
                    <a:prstGeom prst="rect">
                      <a:avLst/>
                    </a:prstGeom>
                  </pic:spPr>
                </pic:pic>
              </a:graphicData>
            </a:graphic>
          </wp:inline>
        </w:drawing>
      </w:r>
    </w:p>
    <w:p>
      <w:pPr>
        <w:ind w:firstLine="480"/>
        <w:jc w:val="center"/>
        <w:rPr>
          <w:rFonts w:hint="eastAsia"/>
          <w:lang w:val="en-US" w:eastAsia="zh-CN"/>
        </w:rPr>
      </w:pPr>
      <w:r>
        <w:rPr>
          <w:rFonts w:hint="eastAsia"/>
          <w:lang w:eastAsia="zh-CN"/>
        </w:rPr>
        <w:t>图</w:t>
      </w:r>
      <w:r>
        <w:rPr>
          <w:rFonts w:hint="eastAsia"/>
          <w:lang w:val="en-US" w:eastAsia="zh-CN"/>
        </w:rPr>
        <w:t>3-9 导流罩吊装示意图</w:t>
      </w:r>
    </w:p>
    <w:p>
      <w:pPr>
        <w:ind w:firstLine="480"/>
        <w:jc w:val="center"/>
        <w:rPr>
          <w:rFonts w:hint="eastAsia"/>
          <w:lang w:val="en-US" w:eastAsia="zh-CN"/>
        </w:rPr>
      </w:pPr>
    </w:p>
    <w:p>
      <w:pPr>
        <w:numPr>
          <w:ilvl w:val="0"/>
          <w:numId w:val="0"/>
        </w:numPr>
        <w:ind w:leftChars="0"/>
        <w:jc w:val="left"/>
        <w:rPr>
          <w:rFonts w:hint="eastAsia"/>
          <w:color w:val="000000"/>
          <w:sz w:val="24"/>
          <w:szCs w:val="24"/>
        </w:rPr>
      </w:pPr>
      <w:r>
        <w:rPr>
          <w:rFonts w:hint="eastAsia" w:cs="Times New Roman"/>
          <w:lang w:val="en-US" w:eastAsia="zh-CN"/>
        </w:rPr>
        <w:t>3）</w:t>
      </w:r>
      <w:r>
        <w:rPr>
          <w:rFonts w:hint="eastAsia"/>
          <w:b/>
          <w:sz w:val="24"/>
          <w:szCs w:val="24"/>
          <w:lang w:eastAsia="zh-CN"/>
        </w:rPr>
        <w:t>同轴度调整步骤</w:t>
      </w:r>
      <w:r>
        <w:rPr>
          <w:rFonts w:hint="eastAsia"/>
          <w:sz w:val="24"/>
          <w:szCs w:val="24"/>
          <w:lang w:eastAsia="zh-CN"/>
        </w:rPr>
        <w:t>：</w:t>
      </w:r>
      <w:r>
        <w:rPr>
          <w:rFonts w:hint="eastAsia"/>
          <w:sz w:val="24"/>
          <w:szCs w:val="24"/>
        </w:rPr>
        <w:t>将四个测量杆分别插入变桨轴承的上下左右四个叶片连接螺栓孔；用钢板尺测量轮毂罩各叶片安装孔外边与</w:t>
      </w:r>
      <w:r>
        <w:rPr>
          <w:rFonts w:hint="eastAsia"/>
          <w:sz w:val="24"/>
          <w:szCs w:val="24"/>
          <w:lang w:eastAsia="zh-CN"/>
        </w:rPr>
        <w:t>轮毂罩袖口法兰边</w:t>
      </w:r>
      <w:r>
        <w:rPr>
          <w:rFonts w:hint="eastAsia"/>
          <w:sz w:val="24"/>
          <w:szCs w:val="24"/>
        </w:rPr>
        <w:t>距离，叶片安装孔与</w:t>
      </w:r>
      <w:r>
        <w:rPr>
          <w:rFonts w:hint="eastAsia"/>
          <w:sz w:val="24"/>
          <w:szCs w:val="24"/>
          <w:lang w:eastAsia="zh-CN"/>
        </w:rPr>
        <w:t>轮毂罩袖口法兰边</w:t>
      </w:r>
      <w:r>
        <w:rPr>
          <w:rFonts w:hint="eastAsia"/>
          <w:sz w:val="24"/>
          <w:szCs w:val="24"/>
        </w:rPr>
        <w:t>同轴度（即</w:t>
      </w:r>
      <w:r>
        <w:rPr>
          <w:rFonts w:hint="eastAsia"/>
          <w:sz w:val="24"/>
          <w:szCs w:val="24"/>
          <w:lang w:eastAsia="zh-CN"/>
        </w:rPr>
        <w:t>轴向</w:t>
      </w:r>
      <w:r>
        <w:rPr>
          <w:rFonts w:hint="eastAsia"/>
          <w:sz w:val="24"/>
          <w:szCs w:val="24"/>
        </w:rPr>
        <w:t>、</w:t>
      </w:r>
      <w:r>
        <w:rPr>
          <w:rFonts w:hint="eastAsia"/>
          <w:sz w:val="24"/>
          <w:szCs w:val="24"/>
          <w:lang w:eastAsia="zh-CN"/>
        </w:rPr>
        <w:t>径向</w:t>
      </w:r>
      <w:r>
        <w:rPr>
          <w:rFonts w:hint="eastAsia"/>
          <w:sz w:val="24"/>
          <w:szCs w:val="24"/>
        </w:rPr>
        <w:t>差值）都保证在</w:t>
      </w:r>
      <w:r>
        <w:rPr>
          <w:rFonts w:hint="eastAsia"/>
          <w:sz w:val="24"/>
          <w:szCs w:val="24"/>
          <w:lang w:val="en-US" w:eastAsia="zh-CN"/>
        </w:rPr>
        <w:t>20</w:t>
      </w:r>
      <w:r>
        <w:rPr>
          <w:color w:val="000000"/>
          <w:sz w:val="24"/>
          <w:szCs w:val="24"/>
        </w:rPr>
        <w:t>mm以内</w:t>
      </w:r>
      <w:r>
        <w:rPr>
          <w:rFonts w:hint="eastAsia"/>
          <w:color w:val="000000"/>
          <w:sz w:val="24"/>
          <w:szCs w:val="24"/>
          <w:lang w:eastAsia="zh-CN"/>
        </w:rPr>
        <w:t>，</w:t>
      </w:r>
      <w:r>
        <w:rPr>
          <w:rFonts w:hint="eastAsia"/>
          <w:color w:val="000000"/>
          <w:sz w:val="24"/>
          <w:szCs w:val="24"/>
        </w:rPr>
        <w:t>每个面至少测量三个点。</w:t>
      </w:r>
    </w:p>
    <w:p>
      <w:pPr>
        <w:numPr>
          <w:ilvl w:val="0"/>
          <w:numId w:val="0"/>
        </w:numPr>
        <w:ind w:leftChars="0"/>
        <w:jc w:val="center"/>
        <w:rPr>
          <w:rFonts w:hint="eastAsia" w:eastAsia="宋体"/>
          <w:lang w:eastAsia="zh-CN"/>
        </w:rPr>
      </w:pPr>
      <w:r>
        <w:rPr>
          <w:rFonts w:hint="eastAsia" w:eastAsia="宋体"/>
          <w:lang w:eastAsia="zh-CN"/>
        </w:rPr>
        <w:drawing>
          <wp:inline distT="0" distB="0" distL="114300" distR="114300">
            <wp:extent cx="2286000" cy="2346960"/>
            <wp:effectExtent l="0" t="0" r="0" b="15240"/>
            <wp:docPr id="8" name="图片 8" descr="157085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70858382(1)"/>
                    <pic:cNvPicPr>
                      <a:picLocks noChangeAspect="1"/>
                    </pic:cNvPicPr>
                  </pic:nvPicPr>
                  <pic:blipFill>
                    <a:blip r:embed="rId40"/>
                    <a:stretch>
                      <a:fillRect/>
                    </a:stretch>
                  </pic:blipFill>
                  <pic:spPr>
                    <a:xfrm>
                      <a:off x="0" y="0"/>
                      <a:ext cx="2286000" cy="2346960"/>
                    </a:xfrm>
                    <a:prstGeom prst="rect">
                      <a:avLst/>
                    </a:prstGeom>
                  </pic:spPr>
                </pic:pic>
              </a:graphicData>
            </a:graphic>
          </wp:inline>
        </w:drawing>
      </w:r>
    </w:p>
    <w:p>
      <w:pPr>
        <w:numPr>
          <w:ilvl w:val="0"/>
          <w:numId w:val="0"/>
        </w:numPr>
        <w:ind w:leftChars="0"/>
        <w:jc w:val="center"/>
        <w:rPr>
          <w:rFonts w:hint="eastAsia"/>
          <w:lang w:val="en-US" w:eastAsia="zh-CN"/>
        </w:rPr>
      </w:pPr>
      <w:r>
        <w:rPr>
          <w:rFonts w:hint="eastAsia"/>
          <w:lang w:eastAsia="zh-CN"/>
        </w:rPr>
        <w:t>图</w:t>
      </w:r>
      <w:r>
        <w:rPr>
          <w:rFonts w:hint="eastAsia"/>
          <w:lang w:val="en-US" w:eastAsia="zh-CN"/>
        </w:rPr>
        <w:t>3-10同轴度调整示意图</w:t>
      </w:r>
    </w:p>
    <w:p>
      <w:pPr>
        <w:numPr>
          <w:ilvl w:val="0"/>
          <w:numId w:val="0"/>
        </w:numPr>
        <w:ind w:leftChars="0"/>
        <w:jc w:val="both"/>
        <w:rPr>
          <w:rFonts w:hint="eastAsia"/>
          <w:lang w:val="en-US" w:eastAsia="zh-CN"/>
        </w:rPr>
      </w:pPr>
      <w:r>
        <w:rPr>
          <w:rFonts w:hint="eastAsia" w:cs="Times New Roman"/>
          <w:lang w:val="en-US" w:eastAsia="zh-CN"/>
        </w:rPr>
        <w:t>4）</w:t>
      </w:r>
      <w:r>
        <w:rPr>
          <w:rFonts w:hint="eastAsia"/>
          <w:lang w:val="en-US" w:eastAsia="zh-CN"/>
        </w:rPr>
        <w:t>同轴度调整完成后，将导流罩与前支架、压板、后支架连接起来。导流罩前支架连接螺栓为螺栓M12x50，导流罩后支架连接螺栓为螺栓M16x60，压板连接螺栓为M12x110。</w:t>
      </w:r>
    </w:p>
    <w:p>
      <w:pPr>
        <w:numPr>
          <w:ilvl w:val="0"/>
          <w:numId w:val="0"/>
        </w:numPr>
        <w:ind w:leftChars="0"/>
        <w:jc w:val="both"/>
        <w:rPr>
          <w:rFonts w:hint="default"/>
          <w:lang w:val="en-US" w:eastAsia="zh-CN"/>
        </w:rPr>
      </w:pPr>
      <w:r>
        <w:rPr>
          <w:rFonts w:hint="eastAsia"/>
          <w:lang w:val="en-US" w:eastAsia="zh-CN"/>
        </w:rPr>
        <w:t>将压板放置于导流罩上部，螺栓孔正对，用M12x110螺栓从上往下穿入，连接压板、导流罩、导流罩前支架。拧紧打力矩，力矩80Nm。图示见图3-11</w:t>
      </w:r>
    </w:p>
    <w:p>
      <w:pPr>
        <w:numPr>
          <w:ilvl w:val="0"/>
          <w:numId w:val="0"/>
        </w:numPr>
        <w:ind w:leftChars="0"/>
        <w:jc w:val="center"/>
      </w:pPr>
      <w:r>
        <w:rPr>
          <w:sz w:val="24"/>
        </w:rPr>
        <w:drawing>
          <wp:inline distT="0" distB="0" distL="114300" distR="114300">
            <wp:extent cx="2651760" cy="2141220"/>
            <wp:effectExtent l="0" t="0" r="15240" b="11430"/>
            <wp:docPr id="13" name="图片 13" descr="1570859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70859425(1)"/>
                    <pic:cNvPicPr>
                      <a:picLocks noChangeAspect="1"/>
                    </pic:cNvPicPr>
                  </pic:nvPicPr>
                  <pic:blipFill>
                    <a:blip r:embed="rId41"/>
                    <a:stretch>
                      <a:fillRect/>
                    </a:stretch>
                  </pic:blipFill>
                  <pic:spPr>
                    <a:xfrm>
                      <a:off x="0" y="0"/>
                      <a:ext cx="2651760" cy="2141220"/>
                    </a:xfrm>
                    <a:prstGeom prst="rect">
                      <a:avLst/>
                    </a:prstGeom>
                  </pic:spPr>
                </pic:pic>
              </a:graphicData>
            </a:graphic>
          </wp:inline>
        </w:drawing>
      </w:r>
    </w:p>
    <w:p>
      <w:pPr>
        <w:numPr>
          <w:ilvl w:val="0"/>
          <w:numId w:val="0"/>
        </w:numPr>
        <w:ind w:leftChars="0"/>
        <w:jc w:val="center"/>
        <w:rPr>
          <w:rFonts w:hint="eastAsia" w:cs="Times New Roman"/>
        </w:rPr>
      </w:pPr>
      <w:r>
        <w:rPr>
          <w:rFonts w:hint="eastAsia"/>
          <w:lang w:eastAsia="zh-CN"/>
        </w:rPr>
        <w:t>图</w:t>
      </w:r>
      <w:r>
        <w:rPr>
          <w:rFonts w:hint="eastAsia"/>
          <w:lang w:val="en-US" w:eastAsia="zh-CN"/>
        </w:rPr>
        <w:t>3-11前支架、导流罩、</w:t>
      </w:r>
      <w:r>
        <w:rPr>
          <w:rFonts w:hint="eastAsia"/>
          <w:lang w:eastAsia="zh-CN"/>
        </w:rPr>
        <w:t>压板安装示意图</w:t>
      </w:r>
    </w:p>
    <w:p>
      <w:pPr>
        <w:pStyle w:val="5"/>
        <w:spacing w:before="163"/>
      </w:pPr>
      <w:bookmarkStart w:id="185" w:name="_Toc381618716"/>
      <w:bookmarkStart w:id="186" w:name="_Toc8691"/>
      <w:bookmarkStart w:id="187" w:name="_Toc381619992"/>
      <w:bookmarkStart w:id="188" w:name="_Toc381108356"/>
      <w:r>
        <w:t>3.4基础</w:t>
      </w:r>
      <w:bookmarkEnd w:id="140"/>
      <w:bookmarkEnd w:id="141"/>
      <w:bookmarkEnd w:id="142"/>
      <w:bookmarkEnd w:id="143"/>
      <w:r>
        <w:t>检查</w:t>
      </w:r>
      <w:bookmarkEnd w:id="144"/>
      <w:bookmarkEnd w:id="145"/>
      <w:bookmarkEnd w:id="185"/>
      <w:bookmarkEnd w:id="186"/>
      <w:bookmarkEnd w:id="187"/>
      <w:bookmarkEnd w:id="188"/>
    </w:p>
    <w:p>
      <w:pPr>
        <w:ind w:firstLine="480"/>
        <w:rPr>
          <w:rFonts w:cs="Times New Roman"/>
        </w:rPr>
      </w:pPr>
      <w:r>
        <w:rPr>
          <w:rFonts w:cs="Times New Roman"/>
        </w:rPr>
        <w:t>基础检查主要对</w:t>
      </w:r>
      <w:r>
        <w:rPr>
          <w:rFonts w:hint="eastAsia" w:cs="Times New Roman"/>
        </w:rPr>
        <w:t>锚栓组合件的上锚板水平</w:t>
      </w:r>
      <w:r>
        <w:rPr>
          <w:rFonts w:cs="Times New Roman"/>
        </w:rPr>
        <w:t>度和基础的接地电阻进行检查</w:t>
      </w:r>
      <w:r>
        <w:rPr>
          <w:rFonts w:hint="eastAsia" w:cs="Times New Roman"/>
        </w:rPr>
        <w:t>（</w:t>
      </w:r>
      <w:r>
        <w:rPr>
          <w:rFonts w:cs="Times New Roman"/>
        </w:rPr>
        <w:t>小于4Ω</w:t>
      </w:r>
      <w:r>
        <w:rPr>
          <w:rFonts w:hint="eastAsia" w:cs="Times New Roman"/>
        </w:rPr>
        <w:t>）</w:t>
      </w:r>
      <w:r>
        <w:rPr>
          <w:rFonts w:cs="Times New Roman"/>
        </w:rPr>
        <w:t>，检查标准见1.3.2，检查所需工具如表</w:t>
      </w:r>
      <w:r>
        <w:rPr>
          <w:rFonts w:hint="eastAsia" w:cs="Times New Roman"/>
          <w:lang w:val="en-US" w:eastAsia="zh-CN"/>
        </w:rPr>
        <w:t>3-7</w:t>
      </w:r>
      <w:r>
        <w:rPr>
          <w:rFonts w:cs="Times New Roman"/>
        </w:rPr>
        <w:t>：</w:t>
      </w:r>
    </w:p>
    <w:p>
      <w:pPr>
        <w:ind w:firstLine="480"/>
        <w:jc w:val="center"/>
        <w:rPr>
          <w:rFonts w:cs="Times New Roman"/>
          <w:sz w:val="21"/>
        </w:rPr>
      </w:pPr>
      <w:r>
        <w:rPr>
          <w:rFonts w:cs="Times New Roman"/>
          <w:sz w:val="21"/>
        </w:rPr>
        <w:t>表</w:t>
      </w:r>
      <w:r>
        <w:rPr>
          <w:rFonts w:hint="eastAsia" w:cs="Times New Roman"/>
          <w:sz w:val="21"/>
          <w:lang w:val="en-US" w:eastAsia="zh-CN"/>
        </w:rPr>
        <w:t>3-7</w:t>
      </w:r>
      <w:r>
        <w:rPr>
          <w:rFonts w:cs="Times New Roman"/>
          <w:sz w:val="21"/>
        </w:rPr>
        <w:t>基础检查所需工具</w:t>
      </w:r>
    </w:p>
    <w:tbl>
      <w:tblPr>
        <w:tblStyle w:val="34"/>
        <w:tblW w:w="644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4"/>
        <w:gridCol w:w="2385"/>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4" w:type="dxa"/>
            <w:vAlign w:val="center"/>
          </w:tcPr>
          <w:p>
            <w:pPr>
              <w:widowControl/>
              <w:jc w:val="center"/>
              <w:rPr>
                <w:rFonts w:cs="Times New Roman"/>
                <w:sz w:val="21"/>
                <w:szCs w:val="21"/>
              </w:rPr>
            </w:pPr>
            <w:r>
              <w:rPr>
                <w:rFonts w:cs="Times New Roman"/>
                <w:sz w:val="21"/>
                <w:szCs w:val="21"/>
              </w:rPr>
              <w:t>名称</w:t>
            </w:r>
          </w:p>
        </w:tc>
        <w:tc>
          <w:tcPr>
            <w:tcW w:w="2385" w:type="dxa"/>
            <w:vAlign w:val="center"/>
          </w:tcPr>
          <w:p>
            <w:pPr>
              <w:widowControl/>
              <w:jc w:val="center"/>
              <w:rPr>
                <w:rFonts w:cs="Times New Roman"/>
                <w:sz w:val="21"/>
                <w:szCs w:val="21"/>
              </w:rPr>
            </w:pPr>
            <w:r>
              <w:rPr>
                <w:rFonts w:cs="Times New Roman"/>
                <w:sz w:val="21"/>
                <w:szCs w:val="21"/>
              </w:rPr>
              <w:t>数量</w:t>
            </w:r>
          </w:p>
        </w:tc>
        <w:tc>
          <w:tcPr>
            <w:tcW w:w="1886" w:type="dxa"/>
            <w:vAlign w:val="center"/>
          </w:tcPr>
          <w:p>
            <w:pPr>
              <w:widowControl/>
              <w:jc w:val="center"/>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4" w:type="dxa"/>
            <w:vAlign w:val="center"/>
          </w:tcPr>
          <w:p>
            <w:pPr>
              <w:widowControl/>
              <w:jc w:val="center"/>
              <w:rPr>
                <w:rFonts w:cs="Times New Roman"/>
                <w:sz w:val="21"/>
                <w:szCs w:val="21"/>
              </w:rPr>
            </w:pPr>
            <w:r>
              <w:rPr>
                <w:rFonts w:cs="Times New Roman"/>
                <w:sz w:val="21"/>
                <w:szCs w:val="21"/>
              </w:rPr>
              <w:t>水准仪</w:t>
            </w:r>
          </w:p>
        </w:tc>
        <w:tc>
          <w:tcPr>
            <w:tcW w:w="2385" w:type="dxa"/>
            <w:vAlign w:val="center"/>
          </w:tcPr>
          <w:p>
            <w:pPr>
              <w:widowControl/>
              <w:jc w:val="center"/>
              <w:rPr>
                <w:rFonts w:cs="Times New Roman"/>
                <w:sz w:val="21"/>
                <w:szCs w:val="21"/>
              </w:rPr>
            </w:pPr>
            <w:r>
              <w:rPr>
                <w:rFonts w:cs="Times New Roman"/>
                <w:sz w:val="21"/>
                <w:szCs w:val="21"/>
              </w:rPr>
              <w:t>1</w:t>
            </w:r>
            <w:r>
              <w:rPr>
                <w:rFonts w:hint="eastAsia" w:cs="Times New Roman"/>
                <w:sz w:val="21"/>
                <w:szCs w:val="21"/>
              </w:rPr>
              <w:t>套</w:t>
            </w:r>
          </w:p>
        </w:tc>
        <w:tc>
          <w:tcPr>
            <w:tcW w:w="1886" w:type="dxa"/>
            <w:vAlign w:val="center"/>
          </w:tcPr>
          <w:p>
            <w:pPr>
              <w:widowControl/>
              <w:jc w:val="both"/>
              <w:rPr>
                <w:rFonts w:cs="Times New Roman"/>
                <w:sz w:val="21"/>
                <w:szCs w:val="21"/>
              </w:rPr>
            </w:pPr>
            <w:r>
              <w:rPr>
                <w:rFonts w:hint="eastAsia" w:cs="Times New Roman"/>
                <w:sz w:val="21"/>
                <w:szCs w:val="21"/>
                <w:lang w:val="en-US" w:eastAsia="zh-CN"/>
              </w:rPr>
              <w:t>锚板</w:t>
            </w:r>
            <w:r>
              <w:rPr>
                <w:rFonts w:cs="Times New Roman"/>
                <w:sz w:val="21"/>
                <w:szCs w:val="21"/>
              </w:rPr>
              <w:t>水平度测试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4" w:type="dxa"/>
            <w:vAlign w:val="center"/>
          </w:tcPr>
          <w:p>
            <w:pPr>
              <w:widowControl/>
              <w:jc w:val="center"/>
              <w:rPr>
                <w:rFonts w:cs="Times New Roman"/>
                <w:sz w:val="21"/>
                <w:szCs w:val="21"/>
              </w:rPr>
            </w:pPr>
            <w:r>
              <w:rPr>
                <w:rFonts w:cs="Times New Roman"/>
                <w:sz w:val="21"/>
                <w:szCs w:val="21"/>
              </w:rPr>
              <w:t>接地电阻测试仪</w:t>
            </w:r>
          </w:p>
        </w:tc>
        <w:tc>
          <w:tcPr>
            <w:tcW w:w="2385" w:type="dxa"/>
            <w:vAlign w:val="center"/>
          </w:tcPr>
          <w:p>
            <w:pPr>
              <w:widowControl/>
              <w:jc w:val="center"/>
              <w:rPr>
                <w:rFonts w:cs="Times New Roman"/>
                <w:sz w:val="21"/>
                <w:szCs w:val="21"/>
              </w:rPr>
            </w:pPr>
            <w:r>
              <w:rPr>
                <w:rFonts w:cs="Times New Roman"/>
                <w:sz w:val="21"/>
                <w:szCs w:val="21"/>
              </w:rPr>
              <w:t>1</w:t>
            </w:r>
            <w:r>
              <w:rPr>
                <w:rFonts w:hint="eastAsia" w:cs="Times New Roman"/>
                <w:sz w:val="21"/>
                <w:szCs w:val="21"/>
              </w:rPr>
              <w:t>部</w:t>
            </w:r>
          </w:p>
        </w:tc>
        <w:tc>
          <w:tcPr>
            <w:tcW w:w="1886" w:type="dxa"/>
            <w:vAlign w:val="center"/>
          </w:tcPr>
          <w:p>
            <w:pPr>
              <w:widowControl/>
              <w:jc w:val="both"/>
              <w:rPr>
                <w:rFonts w:cs="Times New Roman"/>
                <w:sz w:val="21"/>
                <w:szCs w:val="21"/>
              </w:rPr>
            </w:pPr>
            <w:r>
              <w:rPr>
                <w:rFonts w:cs="Times New Roman"/>
                <w:sz w:val="21"/>
                <w:szCs w:val="21"/>
              </w:rPr>
              <w:t>接地电阻值测试</w:t>
            </w:r>
          </w:p>
        </w:tc>
      </w:tr>
    </w:tbl>
    <w:p>
      <w:pPr>
        <w:pStyle w:val="5"/>
        <w:tabs>
          <w:tab w:val="left" w:pos="2565"/>
        </w:tabs>
        <w:spacing w:before="163"/>
        <w:rPr>
          <w:sz w:val="21"/>
          <w:szCs w:val="21"/>
        </w:rPr>
      </w:pPr>
      <w:bookmarkStart w:id="189" w:name="_Toc381618721"/>
      <w:bookmarkStart w:id="190" w:name="_Toc400481808"/>
      <w:bookmarkStart w:id="191" w:name="_Toc381619997"/>
      <w:bookmarkStart w:id="192" w:name="_Toc381108361"/>
      <w:bookmarkStart w:id="193" w:name="_Toc13547"/>
      <w:bookmarkStart w:id="194" w:name="_Toc381108365"/>
      <w:bookmarkStart w:id="195" w:name="_Toc381620001"/>
      <w:bookmarkStart w:id="196" w:name="_Toc381618725"/>
      <w:r>
        <w:t>3.</w:t>
      </w:r>
      <w:r>
        <w:rPr>
          <w:rFonts w:hint="eastAsia"/>
        </w:rPr>
        <w:t>5</w:t>
      </w:r>
      <w:r>
        <w:t>塔筒一吊装</w:t>
      </w:r>
      <w:bookmarkEnd w:id="189"/>
      <w:bookmarkEnd w:id="190"/>
      <w:bookmarkEnd w:id="191"/>
      <w:bookmarkEnd w:id="192"/>
      <w:bookmarkEnd w:id="193"/>
      <w:r>
        <w:tab/>
      </w:r>
      <w:bookmarkStart w:id="197" w:name="_Toc381108362"/>
      <w:bookmarkStart w:id="198" w:name="_Toc381618722"/>
      <w:bookmarkStart w:id="199" w:name="_Toc400481809"/>
      <w:bookmarkStart w:id="200" w:name="_Toc381619998"/>
    </w:p>
    <w:p>
      <w:pPr>
        <w:rPr>
          <w:rFonts w:hint="eastAsia" w:ascii="Cambria" w:hAnsi="Cambria" w:eastAsia="黑体" w:cs="黑体"/>
          <w:b/>
          <w:bCs/>
          <w:kern w:val="2"/>
          <w:sz w:val="28"/>
          <w:szCs w:val="32"/>
          <w:lang w:val="en-US" w:eastAsia="zh-CN" w:bidi="ar-SA"/>
        </w:rPr>
      </w:pPr>
      <w:r>
        <w:rPr>
          <w:rFonts w:hint="eastAsia" w:ascii="Times New Roman" w:hAnsi="Times New Roman"/>
          <w:b/>
          <w:bCs/>
          <w:color w:val="000000"/>
          <w:sz w:val="24"/>
        </w:rPr>
        <w:t>3.5.</w:t>
      </w:r>
      <w:r>
        <w:rPr>
          <w:rFonts w:hint="eastAsia"/>
          <w:b/>
          <w:bCs/>
          <w:color w:val="000000"/>
          <w:sz w:val="24"/>
          <w:lang w:val="en-US" w:eastAsia="zh-CN"/>
        </w:rPr>
        <w:t>1平台一安装</w:t>
      </w:r>
    </w:p>
    <w:p>
      <w:pPr>
        <w:ind w:firstLine="480" w:firstLineChars="200"/>
        <w:rPr>
          <w:rFonts w:hint="eastAsia"/>
        </w:rPr>
      </w:pPr>
      <w:r>
        <w:rPr>
          <w:rFonts w:hint="eastAsia"/>
        </w:rPr>
        <w:t>用2根3</w:t>
      </w:r>
      <w:r>
        <w:t>tx</w:t>
      </w:r>
      <w:r>
        <w:rPr>
          <w:rFonts w:hint="eastAsia"/>
        </w:rPr>
        <w:t>2.5</w:t>
      </w:r>
      <w:r>
        <w:t>m</w:t>
      </w:r>
      <w:r>
        <w:rPr>
          <w:rFonts w:hint="eastAsia"/>
        </w:rPr>
        <w:t>吊带、4件2t卸扣将辅助变压器吊放至塔筒1门下位置，具体安装及位置依据电气安装指导书</w:t>
      </w:r>
      <w:r>
        <w:rPr>
          <w:rFonts w:hint="eastAsia"/>
          <w:lang w:eastAsia="zh-CN"/>
        </w:rPr>
        <w:t>（</w:t>
      </w:r>
      <w:r>
        <w:rPr>
          <w:rFonts w:hint="eastAsia"/>
          <w:lang w:val="en-US" w:eastAsia="zh-CN"/>
        </w:rPr>
        <w:t>项目无此配件时，可忽略此步</w:t>
      </w:r>
      <w:r>
        <w:rPr>
          <w:rFonts w:hint="eastAsia"/>
          <w:lang w:eastAsia="zh-CN"/>
        </w:rPr>
        <w:t>）</w:t>
      </w:r>
      <w:r>
        <w:rPr>
          <w:rFonts w:hint="eastAsia"/>
        </w:rPr>
        <w:t>。</w:t>
      </w:r>
      <w:r>
        <w:rPr>
          <w:rFonts w:hint="eastAsia"/>
          <w:lang w:val="en-US" w:eastAsia="zh-CN"/>
        </w:rPr>
        <w:t>见</w:t>
      </w:r>
      <w:r>
        <w:rPr>
          <w:rFonts w:hint="eastAsia"/>
          <w:sz w:val="21"/>
          <w:szCs w:val="21"/>
        </w:rPr>
        <w:t>图3-</w:t>
      </w:r>
      <w:r>
        <w:rPr>
          <w:rFonts w:hint="eastAsia"/>
          <w:sz w:val="21"/>
          <w:szCs w:val="21"/>
          <w:lang w:val="en-US" w:eastAsia="zh-CN"/>
        </w:rPr>
        <w:t>12：</w:t>
      </w:r>
    </w:p>
    <w:p>
      <w:pPr>
        <w:ind w:firstLine="480" w:firstLineChars="200"/>
        <w:rPr>
          <w:rFonts w:hint="eastAsia" w:eastAsia="宋体"/>
          <w:lang w:eastAsia="zh-CN"/>
        </w:rPr>
      </w:pPr>
      <w:r>
        <w:drawing>
          <wp:inline distT="0" distB="0" distL="0" distR="0">
            <wp:extent cx="2299970" cy="1725930"/>
            <wp:effectExtent l="0" t="0" r="508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9970" cy="1725930"/>
                    </a:xfrm>
                    <a:prstGeom prst="rect">
                      <a:avLst/>
                    </a:prstGeom>
                  </pic:spPr>
                </pic:pic>
              </a:graphicData>
            </a:graphic>
          </wp:inline>
        </w:drawing>
      </w:r>
      <w:r>
        <w:rPr>
          <w:rFonts w:hint="eastAsia" w:eastAsia="宋体"/>
          <w:lang w:eastAsia="zh-CN"/>
        </w:rPr>
        <w:drawing>
          <wp:inline distT="0" distB="0" distL="114300" distR="114300">
            <wp:extent cx="3063875" cy="1724025"/>
            <wp:effectExtent l="0" t="0" r="3175" b="9525"/>
            <wp:docPr id="57" name="图片 57" descr="微信图片_2019073021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微信图片_20190730213144"/>
                    <pic:cNvPicPr>
                      <a:picLocks noChangeAspect="1"/>
                    </pic:cNvPicPr>
                  </pic:nvPicPr>
                  <pic:blipFill>
                    <a:blip r:embed="rId43"/>
                    <a:stretch>
                      <a:fillRect/>
                    </a:stretch>
                  </pic:blipFill>
                  <pic:spPr>
                    <a:xfrm>
                      <a:off x="0" y="0"/>
                      <a:ext cx="3063875" cy="1724025"/>
                    </a:xfrm>
                    <a:prstGeom prst="rect">
                      <a:avLst/>
                    </a:prstGeom>
                  </pic:spPr>
                </pic:pic>
              </a:graphicData>
            </a:graphic>
          </wp:inline>
        </w:drawing>
      </w:r>
    </w:p>
    <w:p>
      <w:pPr>
        <w:ind w:firstLine="3570" w:firstLineChars="1700"/>
        <w:rPr>
          <w:rFonts w:hint="eastAsia" w:eastAsia="宋体"/>
          <w:lang w:eastAsia="zh-CN"/>
        </w:rPr>
      </w:pPr>
      <w:r>
        <w:rPr>
          <w:rFonts w:hint="eastAsia"/>
          <w:sz w:val="21"/>
          <w:szCs w:val="21"/>
        </w:rPr>
        <w:t>图3-</w:t>
      </w:r>
      <w:r>
        <w:rPr>
          <w:rFonts w:hint="eastAsia"/>
          <w:sz w:val="21"/>
          <w:szCs w:val="21"/>
          <w:lang w:val="en-US" w:eastAsia="zh-CN"/>
        </w:rPr>
        <w:t>12辅助变压器</w:t>
      </w:r>
      <w:r>
        <w:rPr>
          <w:rFonts w:hint="eastAsia"/>
          <w:sz w:val="21"/>
          <w:szCs w:val="21"/>
        </w:rPr>
        <w:t>安装示意图</w:t>
      </w:r>
    </w:p>
    <w:p>
      <w:pPr>
        <w:ind w:firstLine="480" w:firstLineChars="200"/>
      </w:pPr>
      <w:r>
        <w:rPr>
          <w:rFonts w:hint="eastAsia"/>
        </w:rPr>
        <w:t>用3根5tx6m吊带将平台一吊装至安装位置（平台一零点与锚板零点重合），调节地脚螺栓9-M30高度,平台一安装板上部1个螺母，下部2个螺母。吊装完成</w:t>
      </w:r>
      <w:r>
        <w:rPr>
          <w:rFonts w:hint="eastAsia"/>
          <w:lang w:val="en-US" w:eastAsia="zh-CN"/>
        </w:rPr>
        <w:t>后</w:t>
      </w:r>
      <w:r>
        <w:rPr>
          <w:rFonts w:hint="eastAsia"/>
        </w:rPr>
        <w:t>调平。见图3-</w:t>
      </w:r>
      <w:r>
        <w:rPr>
          <w:rFonts w:hint="eastAsia"/>
          <w:lang w:val="en-US" w:eastAsia="zh-CN"/>
        </w:rPr>
        <w:t>13</w:t>
      </w:r>
      <w:r>
        <w:rPr>
          <w:rFonts w:hint="eastAsia"/>
        </w:rPr>
        <w:t>、图3-</w:t>
      </w:r>
      <w:r>
        <w:rPr>
          <w:rFonts w:hint="eastAsia"/>
          <w:lang w:val="en-US" w:eastAsia="zh-CN"/>
        </w:rPr>
        <w:t>14</w:t>
      </w:r>
      <w:r>
        <w:rPr>
          <w:rFonts w:hint="eastAsia"/>
        </w:rPr>
        <w:t>：</w:t>
      </w:r>
    </w:p>
    <w:p>
      <w:pPr>
        <w:jc w:val="center"/>
      </w:pPr>
      <w:r>
        <w:drawing>
          <wp:inline distT="0" distB="0" distL="0" distR="0">
            <wp:extent cx="1981200" cy="1485900"/>
            <wp:effectExtent l="0" t="0" r="0" b="0"/>
            <wp:docPr id="256" name="图片 256" descr="E:\新建文件夹\风场吊装工艺\续\新建文件夹 (4)\微信图片_20190328201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E:\新建文件夹\风场吊装工艺\续\新建文件夹 (4)\微信图片_2019032820173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981200" cy="1485900"/>
                    </a:xfrm>
                    <a:prstGeom prst="rect">
                      <a:avLst/>
                    </a:prstGeom>
                    <a:noFill/>
                    <a:ln>
                      <a:noFill/>
                    </a:ln>
                  </pic:spPr>
                </pic:pic>
              </a:graphicData>
            </a:graphic>
          </wp:inline>
        </w:drawing>
      </w:r>
      <w:r>
        <w:rPr>
          <w:rFonts w:hint="eastAsia"/>
        </w:rPr>
        <w:t xml:space="preserve"> </w:t>
      </w:r>
    </w:p>
    <w:p>
      <w:pPr>
        <w:ind w:firstLine="3570" w:firstLineChars="1700"/>
      </w:pPr>
      <w:r>
        <w:rPr>
          <w:rFonts w:hint="eastAsia"/>
          <w:sz w:val="21"/>
          <w:szCs w:val="21"/>
        </w:rPr>
        <w:t>图3-</w:t>
      </w:r>
      <w:r>
        <w:rPr>
          <w:rFonts w:hint="eastAsia"/>
          <w:sz w:val="21"/>
          <w:szCs w:val="21"/>
          <w:lang w:val="en-US" w:eastAsia="zh-CN"/>
        </w:rPr>
        <w:t>13</w:t>
      </w:r>
      <w:r>
        <w:rPr>
          <w:rFonts w:hint="eastAsia"/>
          <w:sz w:val="21"/>
          <w:szCs w:val="21"/>
        </w:rPr>
        <w:t>平台一安装示意图</w:t>
      </w:r>
    </w:p>
    <w:p>
      <w:r>
        <w:rPr>
          <w:rFonts w:hint="eastAsia"/>
        </w:rPr>
        <w:t xml:space="preserve">  </w:t>
      </w:r>
      <w:r>
        <w:rPr>
          <w:rFonts w:hint="eastAsia"/>
        </w:rPr>
        <w:drawing>
          <wp:inline distT="0" distB="0" distL="114300" distR="114300">
            <wp:extent cx="3651885" cy="1813560"/>
            <wp:effectExtent l="0" t="0" r="5715" b="15240"/>
            <wp:docPr id="15" name="图片 15" descr="QQ截图2019061916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190619160955"/>
                    <pic:cNvPicPr>
                      <a:picLocks noChangeAspect="1"/>
                    </pic:cNvPicPr>
                  </pic:nvPicPr>
                  <pic:blipFill>
                    <a:blip r:embed="rId45"/>
                    <a:stretch>
                      <a:fillRect/>
                    </a:stretch>
                  </pic:blipFill>
                  <pic:spPr>
                    <a:xfrm>
                      <a:off x="0" y="0"/>
                      <a:ext cx="3651885" cy="1813560"/>
                    </a:xfrm>
                    <a:prstGeom prst="rect">
                      <a:avLst/>
                    </a:prstGeom>
                  </pic:spPr>
                </pic:pic>
              </a:graphicData>
            </a:graphic>
          </wp:inline>
        </w:drawing>
      </w:r>
      <w:r>
        <w:rPr>
          <w:rFonts w:hint="eastAsia"/>
        </w:rPr>
        <w:t xml:space="preserve"> </w:t>
      </w:r>
      <w:r>
        <w:drawing>
          <wp:inline distT="0" distB="0" distL="114300" distR="114300">
            <wp:extent cx="1844040" cy="1817370"/>
            <wp:effectExtent l="0" t="0" r="3810" b="11430"/>
            <wp:docPr id="11" name="图片 11" descr="QQ截图2019061916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截图20190619160646"/>
                    <pic:cNvPicPr>
                      <a:picLocks noChangeAspect="1"/>
                    </pic:cNvPicPr>
                  </pic:nvPicPr>
                  <pic:blipFill>
                    <a:blip r:embed="rId46"/>
                    <a:stretch>
                      <a:fillRect/>
                    </a:stretch>
                  </pic:blipFill>
                  <pic:spPr>
                    <a:xfrm>
                      <a:off x="0" y="0"/>
                      <a:ext cx="1844040" cy="1817370"/>
                    </a:xfrm>
                    <a:prstGeom prst="rect">
                      <a:avLst/>
                    </a:prstGeom>
                  </pic:spPr>
                </pic:pic>
              </a:graphicData>
            </a:graphic>
          </wp:inline>
        </w:drawing>
      </w:r>
    </w:p>
    <w:p>
      <w:pPr>
        <w:ind w:firstLine="3570" w:firstLineChars="1700"/>
      </w:pPr>
      <w:r>
        <w:rPr>
          <w:rFonts w:hint="eastAsia"/>
          <w:sz w:val="21"/>
          <w:szCs w:val="21"/>
        </w:rPr>
        <w:t>图3-</w:t>
      </w:r>
      <w:r>
        <w:rPr>
          <w:rFonts w:hint="eastAsia"/>
          <w:sz w:val="21"/>
          <w:szCs w:val="21"/>
          <w:lang w:val="en-US" w:eastAsia="zh-CN"/>
        </w:rPr>
        <w:t>14</w:t>
      </w:r>
      <w:r>
        <w:rPr>
          <w:rFonts w:hint="eastAsia"/>
          <w:sz w:val="21"/>
          <w:szCs w:val="21"/>
        </w:rPr>
        <w:t xml:space="preserve"> 平台一安装参考图 </w:t>
      </w:r>
      <w:r>
        <w:rPr>
          <w:rFonts w:hint="eastAsia"/>
        </w:rPr>
        <w:t xml:space="preserve">    </w:t>
      </w:r>
      <w:r>
        <w:rPr>
          <w:rFonts w:hint="eastAsia"/>
          <w:sz w:val="21"/>
          <w:szCs w:val="21"/>
        </w:rPr>
        <w:t xml:space="preserve">               </w:t>
      </w:r>
    </w:p>
    <w:p>
      <w:pPr>
        <w:ind w:firstLine="480" w:firstLineChars="200"/>
      </w:pPr>
      <w:r>
        <w:rPr>
          <w:rFonts w:hint="eastAsia"/>
        </w:rPr>
        <w:t>塔筒一内爬梯需地面固定，打膨胀螺栓4-M12</w:t>
      </w:r>
      <w:r>
        <w:rPr>
          <w:rFonts w:hint="eastAsia"/>
          <w:lang w:eastAsia="zh-CN"/>
        </w:rPr>
        <w:t>（</w:t>
      </w:r>
      <w:r>
        <w:rPr>
          <w:rFonts w:hint="eastAsia"/>
          <w:lang w:val="en-US" w:eastAsia="zh-CN"/>
        </w:rPr>
        <w:t>项目无此配件时，可忽略此步</w:t>
      </w:r>
      <w:r>
        <w:rPr>
          <w:rFonts w:hint="eastAsia"/>
          <w:lang w:eastAsia="zh-CN"/>
        </w:rPr>
        <w:t>）</w:t>
      </w:r>
      <w:r>
        <w:rPr>
          <w:rFonts w:hint="eastAsia"/>
        </w:rPr>
        <w:t>。见图3-</w:t>
      </w:r>
      <w:r>
        <w:rPr>
          <w:rFonts w:hint="eastAsia"/>
          <w:lang w:val="en-US" w:eastAsia="zh-CN"/>
        </w:rPr>
        <w:t>15</w:t>
      </w:r>
      <w:r>
        <w:rPr>
          <w:rFonts w:hint="eastAsia"/>
        </w:rPr>
        <w:t>：</w:t>
      </w:r>
    </w:p>
    <w:p>
      <w:r>
        <w:rPr>
          <w:rFonts w:hint="eastAsia"/>
        </w:rPr>
        <w:t xml:space="preserve">                 </w:t>
      </w:r>
      <w:r>
        <w:rPr>
          <w:rFonts w:hint="eastAsia"/>
          <w:lang w:val="en-US" w:eastAsia="zh-CN"/>
        </w:rPr>
        <w:t xml:space="preserve">  </w:t>
      </w:r>
      <w:r>
        <w:rPr>
          <w:rFonts w:hint="eastAsia"/>
        </w:rPr>
        <w:t xml:space="preserve">     </w:t>
      </w:r>
      <w:r>
        <w:drawing>
          <wp:inline distT="0" distB="0" distL="0" distR="0">
            <wp:extent cx="1920875" cy="2562225"/>
            <wp:effectExtent l="0" t="0" r="3175" b="9525"/>
            <wp:docPr id="73" name="图片 73" descr="E:\新建文件夹\风场吊装工艺\续\新建文件夹 (4)\微信图片_20190328201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E:\新建文件夹\风场吊装工艺\续\新建文件夹 (4)\微信图片_2019032820174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920875" cy="2562225"/>
                    </a:xfrm>
                    <a:prstGeom prst="rect">
                      <a:avLst/>
                    </a:prstGeom>
                    <a:noFill/>
                    <a:ln>
                      <a:noFill/>
                    </a:ln>
                  </pic:spPr>
                </pic:pic>
              </a:graphicData>
            </a:graphic>
          </wp:inline>
        </w:drawing>
      </w:r>
    </w:p>
    <w:p>
      <w:pPr>
        <w:ind w:firstLine="2940" w:firstLineChars="1400"/>
        <w:rPr>
          <w:sz w:val="21"/>
          <w:szCs w:val="21"/>
        </w:rPr>
      </w:pPr>
      <w:r>
        <w:rPr>
          <w:rFonts w:hint="eastAsia"/>
          <w:sz w:val="21"/>
          <w:szCs w:val="21"/>
        </w:rPr>
        <w:t>图3-</w:t>
      </w:r>
      <w:r>
        <w:rPr>
          <w:rFonts w:hint="eastAsia"/>
          <w:sz w:val="21"/>
          <w:szCs w:val="21"/>
          <w:lang w:val="en-US" w:eastAsia="zh-CN"/>
        </w:rPr>
        <w:t>15</w:t>
      </w:r>
      <w:r>
        <w:rPr>
          <w:rFonts w:hint="eastAsia"/>
          <w:sz w:val="21"/>
          <w:szCs w:val="21"/>
        </w:rPr>
        <w:t>塔筒内爬梯安装示意图</w:t>
      </w:r>
    </w:p>
    <w:p>
      <w:pPr>
        <w:pStyle w:val="6"/>
        <w:spacing w:before="163"/>
        <w:outlineLvl w:val="2"/>
        <w:rPr>
          <w:rFonts w:ascii="Times New Roman" w:hAnsi="Times New Roman"/>
          <w:color w:val="000000"/>
          <w:sz w:val="24"/>
        </w:rPr>
      </w:pPr>
      <w:bookmarkStart w:id="201" w:name="_Toc4759071"/>
      <w:bookmarkStart w:id="202" w:name="_Toc31644"/>
      <w:r>
        <w:rPr>
          <w:rFonts w:hint="eastAsia" w:ascii="Times New Roman" w:hAnsi="Times New Roman"/>
          <w:color w:val="000000"/>
          <w:sz w:val="24"/>
        </w:rPr>
        <w:t>3.5.</w:t>
      </w:r>
      <w:r>
        <w:rPr>
          <w:rFonts w:hint="eastAsia" w:ascii="Times New Roman" w:hAnsi="Times New Roman"/>
          <w:color w:val="000000"/>
          <w:sz w:val="24"/>
          <w:lang w:val="en-US" w:eastAsia="zh-CN"/>
        </w:rPr>
        <w:t>1</w:t>
      </w:r>
      <w:r>
        <w:rPr>
          <w:rFonts w:hint="eastAsia" w:ascii="Times New Roman" w:hAnsi="Times New Roman"/>
          <w:color w:val="000000"/>
          <w:sz w:val="24"/>
        </w:rPr>
        <w:t>变流器柜吊装</w:t>
      </w:r>
      <w:bookmarkEnd w:id="201"/>
      <w:bookmarkEnd w:id="202"/>
    </w:p>
    <w:p>
      <w:pPr>
        <w:spacing w:before="163"/>
        <w:outlineLvl w:val="9"/>
      </w:pPr>
      <w:bookmarkStart w:id="203" w:name="_Toc4759072"/>
      <w:r>
        <w:t>3.5.</w:t>
      </w:r>
      <w:r>
        <w:rPr>
          <w:rFonts w:hint="eastAsia"/>
          <w:lang w:val="en-US" w:eastAsia="zh-CN"/>
        </w:rPr>
        <w:t>1</w:t>
      </w:r>
      <w:r>
        <w:rPr>
          <w:rFonts w:hint="eastAsia"/>
        </w:rPr>
        <w:t>.1器件及工具清单</w:t>
      </w:r>
      <w:bookmarkEnd w:id="203"/>
    </w:p>
    <w:p>
      <w:pPr>
        <w:jc w:val="center"/>
        <w:rPr>
          <w:sz w:val="21"/>
        </w:rPr>
      </w:pPr>
      <w:r>
        <w:rPr>
          <w:rFonts w:hint="eastAsia"/>
          <w:sz w:val="21"/>
        </w:rPr>
        <w:t>表3-</w:t>
      </w:r>
      <w:r>
        <w:rPr>
          <w:rFonts w:hint="eastAsia"/>
          <w:sz w:val="21"/>
          <w:lang w:val="en-US" w:eastAsia="zh-CN"/>
        </w:rPr>
        <w:t>8</w:t>
      </w:r>
      <w:r>
        <w:rPr>
          <w:sz w:val="21"/>
        </w:rPr>
        <w:t xml:space="preserve"> </w:t>
      </w:r>
      <w:r>
        <w:rPr>
          <w:rFonts w:hint="eastAsia"/>
          <w:sz w:val="21"/>
        </w:rPr>
        <w:t>变流器柜吊装工具清单</w:t>
      </w:r>
    </w:p>
    <w:tbl>
      <w:tblPr>
        <w:tblStyle w:val="34"/>
        <w:tblW w:w="74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9"/>
        <w:gridCol w:w="2265"/>
        <w:gridCol w:w="1417"/>
        <w:gridCol w:w="1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widowControl/>
              <w:jc w:val="center"/>
              <w:rPr>
                <w:rFonts w:cs="Times New Roman"/>
                <w:kern w:val="0"/>
                <w:sz w:val="21"/>
              </w:rPr>
            </w:pPr>
            <w:r>
              <w:rPr>
                <w:rFonts w:cs="Times New Roman"/>
                <w:kern w:val="0"/>
                <w:sz w:val="21"/>
              </w:rPr>
              <w:t>名称</w:t>
            </w:r>
          </w:p>
        </w:tc>
        <w:tc>
          <w:tcPr>
            <w:tcW w:w="2265" w:type="dxa"/>
            <w:vAlign w:val="center"/>
          </w:tcPr>
          <w:p>
            <w:pPr>
              <w:widowControl/>
              <w:jc w:val="center"/>
              <w:rPr>
                <w:rFonts w:cs="Times New Roman"/>
                <w:kern w:val="0"/>
                <w:sz w:val="21"/>
              </w:rPr>
            </w:pPr>
            <w:r>
              <w:rPr>
                <w:rFonts w:cs="Times New Roman"/>
                <w:kern w:val="0"/>
                <w:sz w:val="21"/>
              </w:rPr>
              <w:t>型号</w:t>
            </w:r>
          </w:p>
        </w:tc>
        <w:tc>
          <w:tcPr>
            <w:tcW w:w="1417" w:type="dxa"/>
            <w:vAlign w:val="center"/>
          </w:tcPr>
          <w:p>
            <w:pPr>
              <w:widowControl/>
              <w:jc w:val="center"/>
              <w:rPr>
                <w:rFonts w:cs="Times New Roman"/>
                <w:kern w:val="0"/>
                <w:sz w:val="21"/>
              </w:rPr>
            </w:pPr>
            <w:r>
              <w:rPr>
                <w:rFonts w:cs="Times New Roman"/>
                <w:kern w:val="0"/>
                <w:sz w:val="21"/>
              </w:rPr>
              <w:t>数量</w:t>
            </w:r>
          </w:p>
        </w:tc>
        <w:tc>
          <w:tcPr>
            <w:tcW w:w="1981" w:type="dxa"/>
          </w:tcPr>
          <w:p>
            <w:pPr>
              <w:widowControl/>
              <w:jc w:val="center"/>
              <w:rPr>
                <w:rFonts w:cs="Times New Roman"/>
                <w:kern w:val="0"/>
                <w:sz w:val="21"/>
              </w:rPr>
            </w:pPr>
            <w:r>
              <w:rPr>
                <w:rFonts w:cs="Times New Roman"/>
                <w:kern w:val="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spacing w:line="360" w:lineRule="exact"/>
              <w:jc w:val="center"/>
              <w:rPr>
                <w:rFonts w:cs="Times New Roman"/>
                <w:sz w:val="21"/>
                <w:szCs w:val="21"/>
              </w:rPr>
            </w:pPr>
            <w:r>
              <w:rPr>
                <w:rFonts w:hint="eastAsia" w:cs="Times New Roman"/>
                <w:sz w:val="21"/>
                <w:szCs w:val="21"/>
              </w:rPr>
              <w:t>吊带</w:t>
            </w:r>
          </w:p>
        </w:tc>
        <w:tc>
          <w:tcPr>
            <w:tcW w:w="2265" w:type="dxa"/>
            <w:vAlign w:val="center"/>
          </w:tcPr>
          <w:p>
            <w:pPr>
              <w:spacing w:line="360" w:lineRule="exact"/>
              <w:jc w:val="center"/>
              <w:rPr>
                <w:rFonts w:cs="Times New Roman"/>
                <w:sz w:val="21"/>
                <w:szCs w:val="21"/>
              </w:rPr>
            </w:pPr>
            <w:r>
              <w:rPr>
                <w:rFonts w:eastAsia="仿宋_GB2312" w:cs="Times New Roman"/>
                <w:color w:val="000000"/>
                <w:szCs w:val="21"/>
              </w:rPr>
              <w:t>1</w:t>
            </w:r>
            <w:r>
              <w:rPr>
                <w:rFonts w:hint="eastAsia" w:eastAsia="仿宋_GB2312" w:cs="Times New Roman"/>
                <w:color w:val="000000"/>
                <w:szCs w:val="21"/>
              </w:rPr>
              <w:t>5</w:t>
            </w:r>
            <w:r>
              <w:rPr>
                <w:rFonts w:eastAsia="仿宋_GB2312" w:cs="Times New Roman"/>
                <w:color w:val="000000"/>
                <w:szCs w:val="21"/>
              </w:rPr>
              <w:t>t×</w:t>
            </w:r>
            <w:r>
              <w:rPr>
                <w:rFonts w:hint="eastAsia" w:eastAsia="仿宋_GB2312" w:cs="Times New Roman"/>
                <w:color w:val="000000"/>
                <w:szCs w:val="21"/>
              </w:rPr>
              <w:t>6</w:t>
            </w:r>
            <w:r>
              <w:rPr>
                <w:rFonts w:eastAsia="仿宋_GB2312" w:cs="Times New Roman"/>
                <w:color w:val="000000"/>
                <w:szCs w:val="21"/>
              </w:rPr>
              <w:t>m</w:t>
            </w:r>
          </w:p>
        </w:tc>
        <w:tc>
          <w:tcPr>
            <w:tcW w:w="1417" w:type="dxa"/>
            <w:vAlign w:val="center"/>
          </w:tcPr>
          <w:p>
            <w:pPr>
              <w:spacing w:line="360" w:lineRule="exact"/>
              <w:jc w:val="center"/>
              <w:rPr>
                <w:rFonts w:cs="Times New Roman"/>
                <w:sz w:val="21"/>
                <w:szCs w:val="21"/>
              </w:rPr>
            </w:pPr>
            <w:r>
              <w:rPr>
                <w:rFonts w:cs="Times New Roman"/>
                <w:sz w:val="21"/>
                <w:szCs w:val="21"/>
              </w:rPr>
              <w:t>2</w:t>
            </w:r>
          </w:p>
        </w:tc>
        <w:tc>
          <w:tcPr>
            <w:tcW w:w="1981" w:type="dxa"/>
            <w:vAlign w:val="center"/>
          </w:tcPr>
          <w:p>
            <w:pPr>
              <w:spacing w:line="360" w:lineRule="exact"/>
              <w:jc w:val="center"/>
              <w:rPr>
                <w:rFonts w:cs="Times New Roman"/>
                <w:sz w:val="21"/>
                <w:szCs w:val="21"/>
              </w:rPr>
            </w:pPr>
            <w:r>
              <w:rPr>
                <w:rFonts w:hint="eastAsia" w:cs="Times New Roman"/>
                <w:sz w:val="21"/>
                <w:szCs w:val="21"/>
              </w:rPr>
              <w:t>柜子吊装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spacing w:line="360" w:lineRule="exact"/>
              <w:jc w:val="center"/>
              <w:rPr>
                <w:rFonts w:cs="Times New Roman"/>
                <w:sz w:val="21"/>
                <w:szCs w:val="21"/>
              </w:rPr>
            </w:pPr>
            <w:r>
              <w:rPr>
                <w:rFonts w:hint="eastAsia" w:cs="Times New Roman"/>
                <w:sz w:val="21"/>
                <w:szCs w:val="21"/>
              </w:rPr>
              <w:t>卸扣</w:t>
            </w:r>
          </w:p>
        </w:tc>
        <w:tc>
          <w:tcPr>
            <w:tcW w:w="2265" w:type="dxa"/>
            <w:vAlign w:val="center"/>
          </w:tcPr>
          <w:p>
            <w:pPr>
              <w:spacing w:line="360" w:lineRule="exact"/>
              <w:jc w:val="center"/>
              <w:rPr>
                <w:rFonts w:eastAsia="仿宋_GB2312" w:cs="Times New Roman"/>
                <w:color w:val="000000"/>
                <w:szCs w:val="21"/>
              </w:rPr>
            </w:pPr>
            <w:r>
              <w:rPr>
                <w:rFonts w:hint="eastAsia" w:eastAsia="仿宋_GB2312" w:cs="Times New Roman"/>
                <w:color w:val="000000"/>
                <w:szCs w:val="21"/>
              </w:rPr>
              <w:t>6.5</w:t>
            </w:r>
            <w:r>
              <w:rPr>
                <w:rFonts w:eastAsia="仿宋_GB2312" w:cs="Times New Roman"/>
                <w:color w:val="000000"/>
                <w:szCs w:val="21"/>
              </w:rPr>
              <w:t>t</w:t>
            </w:r>
          </w:p>
        </w:tc>
        <w:tc>
          <w:tcPr>
            <w:tcW w:w="1417" w:type="dxa"/>
            <w:vAlign w:val="center"/>
          </w:tcPr>
          <w:p>
            <w:pPr>
              <w:spacing w:line="360" w:lineRule="exact"/>
              <w:jc w:val="center"/>
              <w:rPr>
                <w:rFonts w:cs="Times New Roman"/>
                <w:sz w:val="21"/>
                <w:szCs w:val="21"/>
              </w:rPr>
            </w:pPr>
            <w:r>
              <w:rPr>
                <w:rFonts w:cs="Times New Roman"/>
                <w:sz w:val="21"/>
                <w:szCs w:val="21"/>
              </w:rPr>
              <w:t>4</w:t>
            </w:r>
          </w:p>
        </w:tc>
        <w:tc>
          <w:tcPr>
            <w:tcW w:w="1981" w:type="dxa"/>
            <w:vAlign w:val="center"/>
          </w:tcPr>
          <w:p>
            <w:pPr>
              <w:spacing w:line="360" w:lineRule="exact"/>
              <w:jc w:val="center"/>
              <w:rPr>
                <w:rFonts w:cs="Times New Roman"/>
                <w:sz w:val="21"/>
                <w:szCs w:val="21"/>
              </w:rPr>
            </w:pPr>
            <w:r>
              <w:rPr>
                <w:rFonts w:hint="eastAsia" w:cs="Times New Roman"/>
                <w:sz w:val="21"/>
                <w:szCs w:val="21"/>
              </w:rPr>
              <w:t>柜子吊装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jc w:val="center"/>
              <w:rPr>
                <w:rFonts w:cs="Times New Roman"/>
                <w:sz w:val="21"/>
              </w:rPr>
            </w:pPr>
            <w:r>
              <w:rPr>
                <w:rFonts w:hint="eastAsia" w:cs="Times New Roman"/>
                <w:sz w:val="21"/>
              </w:rPr>
              <w:t>扭</w:t>
            </w:r>
            <w:r>
              <w:rPr>
                <w:rFonts w:cs="Times New Roman"/>
                <w:sz w:val="21"/>
              </w:rPr>
              <w:t>矩扳手</w:t>
            </w:r>
          </w:p>
        </w:tc>
        <w:tc>
          <w:tcPr>
            <w:tcW w:w="2265" w:type="dxa"/>
            <w:vAlign w:val="center"/>
          </w:tcPr>
          <w:p>
            <w:pPr>
              <w:jc w:val="center"/>
              <w:rPr>
                <w:rFonts w:cs="Times New Roman"/>
                <w:sz w:val="21"/>
              </w:rPr>
            </w:pPr>
            <w:r>
              <w:rPr>
                <w:rFonts w:cs="Times New Roman"/>
                <w:kern w:val="0"/>
                <w:sz w:val="21"/>
                <w:szCs w:val="21"/>
              </w:rPr>
              <w:t>20-100Nm</w:t>
            </w:r>
          </w:p>
        </w:tc>
        <w:tc>
          <w:tcPr>
            <w:tcW w:w="1417" w:type="dxa"/>
            <w:vAlign w:val="center"/>
          </w:tcPr>
          <w:p>
            <w:pPr>
              <w:jc w:val="center"/>
              <w:rPr>
                <w:rFonts w:cs="Times New Roman"/>
                <w:sz w:val="21"/>
              </w:rPr>
            </w:pPr>
            <w:r>
              <w:rPr>
                <w:rFonts w:cs="Times New Roman"/>
                <w:sz w:val="21"/>
              </w:rPr>
              <w:t>2把</w:t>
            </w:r>
          </w:p>
        </w:tc>
        <w:tc>
          <w:tcPr>
            <w:tcW w:w="1981" w:type="dxa"/>
            <w:vAlign w:val="center"/>
          </w:tcPr>
          <w:p>
            <w:pPr>
              <w:jc w:val="center"/>
              <w:rPr>
                <w:rFonts w:cs="Times New Roman"/>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jc w:val="center"/>
              <w:rPr>
                <w:rFonts w:cs="Times New Roman"/>
                <w:sz w:val="21"/>
              </w:rPr>
            </w:pPr>
            <w:r>
              <w:rPr>
                <w:rFonts w:cs="Times New Roman"/>
                <w:sz w:val="21"/>
              </w:rPr>
              <w:t>套筒</w:t>
            </w:r>
          </w:p>
        </w:tc>
        <w:tc>
          <w:tcPr>
            <w:tcW w:w="2265" w:type="dxa"/>
            <w:vAlign w:val="center"/>
          </w:tcPr>
          <w:p>
            <w:pPr>
              <w:jc w:val="center"/>
              <w:rPr>
                <w:rFonts w:cs="Times New Roman"/>
                <w:kern w:val="0"/>
                <w:sz w:val="21"/>
                <w:szCs w:val="21"/>
              </w:rPr>
            </w:pPr>
            <w:r>
              <w:rPr>
                <w:rFonts w:cs="Times New Roman"/>
                <w:kern w:val="0"/>
                <w:sz w:val="21"/>
                <w:szCs w:val="21"/>
              </w:rPr>
              <w:t>S1</w:t>
            </w:r>
            <w:r>
              <w:rPr>
                <w:rFonts w:hint="eastAsia" w:cs="Times New Roman"/>
                <w:kern w:val="0"/>
                <w:sz w:val="21"/>
                <w:szCs w:val="21"/>
              </w:rPr>
              <w:t>9</w:t>
            </w:r>
          </w:p>
        </w:tc>
        <w:tc>
          <w:tcPr>
            <w:tcW w:w="1417" w:type="dxa"/>
            <w:vAlign w:val="center"/>
          </w:tcPr>
          <w:p>
            <w:pPr>
              <w:jc w:val="center"/>
              <w:rPr>
                <w:rFonts w:cs="Times New Roman"/>
                <w:sz w:val="21"/>
              </w:rPr>
            </w:pPr>
            <w:r>
              <w:rPr>
                <w:rFonts w:cs="Times New Roman"/>
                <w:sz w:val="21"/>
              </w:rPr>
              <w:t>2个</w:t>
            </w:r>
          </w:p>
        </w:tc>
        <w:tc>
          <w:tcPr>
            <w:tcW w:w="1981" w:type="dxa"/>
            <w:vAlign w:val="center"/>
          </w:tcPr>
          <w:p>
            <w:pPr>
              <w:jc w:val="center"/>
              <w:rPr>
                <w:rFonts w:cs="Times New Roman"/>
                <w:sz w:val="21"/>
              </w:rPr>
            </w:pPr>
            <w:r>
              <w:rPr>
                <w:rFonts w:cs="Times New Roman"/>
                <w:sz w:val="21"/>
              </w:rPr>
              <w:t>紧固螺栓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jc w:val="center"/>
              <w:rPr>
                <w:rFonts w:cs="Times New Roman"/>
                <w:sz w:val="21"/>
              </w:rPr>
            </w:pPr>
            <w:r>
              <w:rPr>
                <w:rFonts w:hint="eastAsia" w:cs="Times New Roman"/>
                <w:sz w:val="21"/>
              </w:rPr>
              <w:t>活口</w:t>
            </w:r>
            <w:r>
              <w:rPr>
                <w:rFonts w:cs="Times New Roman"/>
                <w:sz w:val="21"/>
              </w:rPr>
              <w:t>扳手</w:t>
            </w:r>
          </w:p>
        </w:tc>
        <w:tc>
          <w:tcPr>
            <w:tcW w:w="2265" w:type="dxa"/>
            <w:vAlign w:val="center"/>
          </w:tcPr>
          <w:p>
            <w:pPr>
              <w:jc w:val="center"/>
              <w:rPr>
                <w:rFonts w:cs="Times New Roman"/>
                <w:kern w:val="0"/>
                <w:sz w:val="21"/>
                <w:szCs w:val="21"/>
              </w:rPr>
            </w:pPr>
            <w:r>
              <w:rPr>
                <w:rFonts w:cs="Times New Roman"/>
                <w:kern w:val="0"/>
                <w:sz w:val="21"/>
                <w:szCs w:val="21"/>
              </w:rPr>
              <w:t>10吋</w:t>
            </w:r>
          </w:p>
        </w:tc>
        <w:tc>
          <w:tcPr>
            <w:tcW w:w="1417" w:type="dxa"/>
            <w:vAlign w:val="center"/>
          </w:tcPr>
          <w:p>
            <w:pPr>
              <w:jc w:val="center"/>
              <w:rPr>
                <w:rFonts w:cs="Times New Roman"/>
                <w:sz w:val="21"/>
              </w:rPr>
            </w:pPr>
            <w:r>
              <w:rPr>
                <w:rFonts w:cs="Times New Roman"/>
                <w:sz w:val="21"/>
              </w:rPr>
              <w:t>2把</w:t>
            </w:r>
          </w:p>
        </w:tc>
        <w:tc>
          <w:tcPr>
            <w:tcW w:w="1981" w:type="dxa"/>
            <w:vAlign w:val="center"/>
          </w:tcPr>
          <w:p>
            <w:pPr>
              <w:jc w:val="center"/>
              <w:rPr>
                <w:rFonts w:cs="Times New Roman"/>
                <w:sz w:val="21"/>
              </w:rPr>
            </w:pPr>
            <w:r>
              <w:rPr>
                <w:rFonts w:cs="Times New Roman"/>
                <w:sz w:val="21"/>
              </w:rPr>
              <w:t>紧固螺栓</w:t>
            </w:r>
          </w:p>
        </w:tc>
      </w:tr>
    </w:tbl>
    <w:p>
      <w:pPr>
        <w:ind w:firstLine="2520" w:firstLineChars="1200"/>
        <w:jc w:val="both"/>
        <w:rPr>
          <w:rFonts w:hint="eastAsia"/>
          <w:sz w:val="21"/>
        </w:rPr>
      </w:pPr>
    </w:p>
    <w:p>
      <w:pPr>
        <w:ind w:firstLine="2520" w:firstLineChars="1200"/>
        <w:jc w:val="both"/>
        <w:rPr>
          <w:rFonts w:hint="eastAsia"/>
          <w:sz w:val="21"/>
        </w:rPr>
      </w:pPr>
    </w:p>
    <w:p>
      <w:pPr>
        <w:jc w:val="center"/>
      </w:pPr>
      <w:r>
        <w:rPr>
          <w:rFonts w:hint="eastAsia"/>
          <w:sz w:val="21"/>
        </w:rPr>
        <w:t>表3-</w:t>
      </w:r>
      <w:r>
        <w:rPr>
          <w:rFonts w:hint="eastAsia"/>
          <w:sz w:val="21"/>
          <w:lang w:val="en-US" w:eastAsia="zh-CN"/>
        </w:rPr>
        <w:t>9</w:t>
      </w:r>
      <w:r>
        <w:rPr>
          <w:sz w:val="21"/>
        </w:rPr>
        <w:t xml:space="preserve"> </w:t>
      </w:r>
      <w:r>
        <w:rPr>
          <w:rFonts w:hint="eastAsia"/>
          <w:sz w:val="21"/>
        </w:rPr>
        <w:t>变流器柜吊装器具清单</w:t>
      </w:r>
    </w:p>
    <w:tbl>
      <w:tblPr>
        <w:tblStyle w:val="35"/>
        <w:tblW w:w="91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2"/>
        <w:gridCol w:w="2292"/>
        <w:gridCol w:w="2292"/>
        <w:gridCol w:w="22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2" w:type="dxa"/>
            <w:vAlign w:val="center"/>
          </w:tcPr>
          <w:p>
            <w:pPr>
              <w:widowControl/>
              <w:jc w:val="center"/>
              <w:rPr>
                <w:rFonts w:cs="Times New Roman"/>
                <w:kern w:val="0"/>
                <w:sz w:val="21"/>
              </w:rPr>
            </w:pPr>
            <w:r>
              <w:rPr>
                <w:rFonts w:cs="Times New Roman"/>
                <w:kern w:val="0"/>
                <w:sz w:val="21"/>
              </w:rPr>
              <w:t>名称</w:t>
            </w:r>
          </w:p>
        </w:tc>
        <w:tc>
          <w:tcPr>
            <w:tcW w:w="2292" w:type="dxa"/>
            <w:vAlign w:val="center"/>
          </w:tcPr>
          <w:p>
            <w:pPr>
              <w:widowControl/>
              <w:jc w:val="center"/>
              <w:rPr>
                <w:rFonts w:cs="Times New Roman"/>
                <w:kern w:val="0"/>
                <w:sz w:val="21"/>
              </w:rPr>
            </w:pPr>
            <w:r>
              <w:rPr>
                <w:rFonts w:cs="Times New Roman"/>
                <w:kern w:val="0"/>
                <w:sz w:val="21"/>
              </w:rPr>
              <w:t>型号</w:t>
            </w:r>
          </w:p>
        </w:tc>
        <w:tc>
          <w:tcPr>
            <w:tcW w:w="2292" w:type="dxa"/>
            <w:vAlign w:val="center"/>
          </w:tcPr>
          <w:p>
            <w:pPr>
              <w:widowControl/>
              <w:jc w:val="center"/>
              <w:rPr>
                <w:rFonts w:cs="Times New Roman"/>
                <w:kern w:val="0"/>
                <w:sz w:val="21"/>
              </w:rPr>
            </w:pPr>
            <w:r>
              <w:rPr>
                <w:rFonts w:cs="Times New Roman"/>
                <w:kern w:val="0"/>
                <w:sz w:val="21"/>
              </w:rPr>
              <w:t>数量</w:t>
            </w:r>
          </w:p>
        </w:tc>
        <w:tc>
          <w:tcPr>
            <w:tcW w:w="2293" w:type="dxa"/>
          </w:tcPr>
          <w:p>
            <w:pPr>
              <w:widowControl/>
              <w:jc w:val="center"/>
              <w:rPr>
                <w:rFonts w:cs="Times New Roman"/>
                <w:kern w:val="0"/>
                <w:sz w:val="21"/>
              </w:rPr>
            </w:pPr>
            <w:r>
              <w:rPr>
                <w:rFonts w:cs="Times New Roman"/>
                <w:kern w:val="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2" w:type="dxa"/>
            <w:vAlign w:val="center"/>
          </w:tcPr>
          <w:p>
            <w:pPr>
              <w:jc w:val="center"/>
              <w:rPr>
                <w:rFonts w:cs="Times New Roman"/>
                <w:sz w:val="21"/>
                <w:szCs w:val="21"/>
              </w:rPr>
            </w:pPr>
            <w:r>
              <w:rPr>
                <w:rFonts w:hint="eastAsia" w:cs="Times New Roman"/>
                <w:sz w:val="21"/>
                <w:szCs w:val="21"/>
              </w:rPr>
              <w:t>变流器柜固定</w:t>
            </w:r>
            <w:r>
              <w:rPr>
                <w:rFonts w:cs="Times New Roman"/>
                <w:sz w:val="21"/>
                <w:szCs w:val="21"/>
              </w:rPr>
              <w:t>螺栓</w:t>
            </w:r>
          </w:p>
        </w:tc>
        <w:tc>
          <w:tcPr>
            <w:tcW w:w="2292" w:type="dxa"/>
            <w:vAlign w:val="center"/>
          </w:tcPr>
          <w:p>
            <w:pPr>
              <w:spacing w:line="360" w:lineRule="exact"/>
              <w:jc w:val="center"/>
              <w:rPr>
                <w:rFonts w:cs="Times New Roman"/>
                <w:sz w:val="21"/>
                <w:szCs w:val="21"/>
              </w:rPr>
            </w:pPr>
            <w:r>
              <w:rPr>
                <w:rFonts w:hint="eastAsia" w:cs="Times New Roman"/>
                <w:sz w:val="21"/>
                <w:szCs w:val="21"/>
              </w:rPr>
              <w:t>2MW</w:t>
            </w:r>
          </w:p>
        </w:tc>
        <w:tc>
          <w:tcPr>
            <w:tcW w:w="2292" w:type="dxa"/>
            <w:vAlign w:val="center"/>
          </w:tcPr>
          <w:p>
            <w:pPr>
              <w:spacing w:line="360" w:lineRule="exact"/>
              <w:jc w:val="center"/>
              <w:rPr>
                <w:rFonts w:cs="Times New Roman"/>
                <w:sz w:val="21"/>
                <w:szCs w:val="21"/>
              </w:rPr>
            </w:pPr>
            <w:r>
              <w:rPr>
                <w:rFonts w:hint="eastAsia" w:cs="Times New Roman"/>
                <w:sz w:val="21"/>
                <w:szCs w:val="21"/>
              </w:rPr>
              <w:t>1袋</w:t>
            </w:r>
          </w:p>
        </w:tc>
        <w:tc>
          <w:tcPr>
            <w:tcW w:w="2293" w:type="dxa"/>
            <w:vAlign w:val="center"/>
          </w:tcPr>
          <w:p>
            <w:pPr>
              <w:spacing w:line="360" w:lineRule="exact"/>
              <w:jc w:val="center"/>
              <w:rPr>
                <w:rFonts w:cs="Times New Roman"/>
                <w:sz w:val="21"/>
                <w:szCs w:val="21"/>
              </w:rPr>
            </w:pPr>
            <w:r>
              <w:rPr>
                <w:rFonts w:hint="eastAsia" w:cs="Times New Roman"/>
                <w:sz w:val="21"/>
                <w:szCs w:val="21"/>
              </w:rPr>
              <w:t>在变流器柜内</w:t>
            </w:r>
          </w:p>
        </w:tc>
      </w:tr>
    </w:tbl>
    <w:p>
      <w:pPr>
        <w:tabs>
          <w:tab w:val="left" w:pos="4110"/>
        </w:tabs>
        <w:spacing w:before="163"/>
        <w:outlineLvl w:val="9"/>
      </w:pPr>
      <w:bookmarkStart w:id="204" w:name="_Toc4759073"/>
      <w:r>
        <w:t>3.5.</w:t>
      </w:r>
      <w:r>
        <w:rPr>
          <w:rFonts w:hint="eastAsia"/>
          <w:lang w:val="en-US" w:eastAsia="zh-CN"/>
        </w:rPr>
        <w:t>1</w:t>
      </w:r>
      <w:r>
        <w:rPr>
          <w:rFonts w:hint="eastAsia"/>
        </w:rPr>
        <w:t>.2准备工作</w:t>
      </w:r>
      <w:bookmarkEnd w:id="204"/>
      <w:r>
        <w:tab/>
      </w:r>
    </w:p>
    <w:p>
      <w:pPr>
        <w:ind w:firstLine="480"/>
        <w:outlineLvl w:val="9"/>
        <w:rPr>
          <w:rFonts w:hint="eastAsia"/>
        </w:rPr>
      </w:pPr>
      <w:r>
        <w:rPr>
          <w:rFonts w:hint="eastAsia"/>
        </w:rPr>
        <w:t>核对变流器柜编号，拆除外包装，挂好吊带。</w:t>
      </w:r>
    </w:p>
    <w:p>
      <w:pPr>
        <w:spacing w:before="163"/>
        <w:outlineLvl w:val="9"/>
      </w:pPr>
      <w:bookmarkStart w:id="205" w:name="_Toc4759074"/>
      <w:bookmarkStart w:id="206" w:name="_Toc400481815"/>
      <w:r>
        <w:t>3.5.</w:t>
      </w:r>
      <w:r>
        <w:rPr>
          <w:rFonts w:hint="eastAsia"/>
          <w:lang w:val="en-US" w:eastAsia="zh-CN"/>
        </w:rPr>
        <w:t>1</w:t>
      </w:r>
      <w:r>
        <w:rPr>
          <w:rFonts w:hint="eastAsia"/>
        </w:rPr>
        <w:t>.3变流器柜吊装</w:t>
      </w:r>
      <w:bookmarkEnd w:id="205"/>
      <w:bookmarkEnd w:id="206"/>
    </w:p>
    <w:p>
      <w:pPr>
        <w:pStyle w:val="15"/>
        <w:outlineLvl w:val="9"/>
      </w:pPr>
      <w:r>
        <w:rPr>
          <w:rFonts w:hint="eastAsia"/>
        </w:rPr>
        <w:t xml:space="preserve">  1）将变流器柜吊装至平台一上部，对好螺栓孔，安装随柜附带的螺栓，按附件3要求力矩值紧固螺栓。如图3-</w:t>
      </w:r>
      <w:r>
        <w:rPr>
          <w:rFonts w:hint="eastAsia"/>
          <w:lang w:val="en-US" w:eastAsia="zh-CN"/>
        </w:rPr>
        <w:t>16</w:t>
      </w:r>
      <w:r>
        <w:rPr>
          <w:rFonts w:hint="eastAsia"/>
        </w:rPr>
        <w:t>：</w:t>
      </w:r>
    </w:p>
    <w:p>
      <w:pPr>
        <w:outlineLvl w:val="9"/>
      </w:pPr>
      <w:r>
        <w:rPr>
          <w:rFonts w:hint="eastAsia"/>
        </w:rPr>
        <w:t xml:space="preserve">                 </w:t>
      </w:r>
      <w:r>
        <w:rPr>
          <w:rFonts w:hint="eastAsia"/>
          <w:lang w:val="en-US" w:eastAsia="zh-CN"/>
        </w:rPr>
        <w:t xml:space="preserve"> </w:t>
      </w:r>
      <w:r>
        <w:rPr>
          <w:rFonts w:hint="eastAsia"/>
        </w:rPr>
        <w:t xml:space="preserve">   </w:t>
      </w:r>
      <w:r>
        <w:drawing>
          <wp:inline distT="0" distB="0" distL="0" distR="0">
            <wp:extent cx="1865630" cy="1581150"/>
            <wp:effectExtent l="0" t="0" r="127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8" cstate="print"/>
                    <a:stretch>
                      <a:fillRect/>
                    </a:stretch>
                  </pic:blipFill>
                  <pic:spPr>
                    <a:xfrm>
                      <a:off x="0" y="0"/>
                      <a:ext cx="1865630" cy="1581150"/>
                    </a:xfrm>
                    <a:prstGeom prst="rect">
                      <a:avLst/>
                    </a:prstGeom>
                  </pic:spPr>
                </pic:pic>
              </a:graphicData>
            </a:graphic>
          </wp:inline>
        </w:drawing>
      </w:r>
    </w:p>
    <w:p>
      <w:pPr>
        <w:ind w:firstLine="2520" w:firstLineChars="1200"/>
        <w:outlineLvl w:val="9"/>
        <w:rPr>
          <w:rFonts w:hint="eastAsia"/>
        </w:rPr>
      </w:pPr>
      <w:r>
        <w:rPr>
          <w:rFonts w:hint="eastAsia"/>
          <w:sz w:val="21"/>
        </w:rPr>
        <w:t>图3-</w:t>
      </w:r>
      <w:r>
        <w:rPr>
          <w:rFonts w:hint="eastAsia"/>
          <w:sz w:val="21"/>
          <w:lang w:val="en-US" w:eastAsia="zh-CN"/>
        </w:rPr>
        <w:t>16</w:t>
      </w:r>
      <w:r>
        <w:rPr>
          <w:rFonts w:hint="eastAsia"/>
          <w:sz w:val="21"/>
        </w:rPr>
        <w:t xml:space="preserve"> 变流器</w:t>
      </w:r>
      <w:r>
        <w:rPr>
          <w:sz w:val="21"/>
        </w:rPr>
        <w:t>吊装</w:t>
      </w:r>
      <w:r>
        <w:rPr>
          <w:rFonts w:hint="eastAsia"/>
          <w:sz w:val="21"/>
        </w:rPr>
        <w:t>示意图</w:t>
      </w:r>
    </w:p>
    <w:p>
      <w:pPr>
        <w:outlineLvl w:val="9"/>
      </w:pPr>
      <w:r>
        <w:rPr>
          <w:sz w:val="21"/>
        </w:rPr>
        <w:t xml:space="preserve"> </w:t>
      </w:r>
      <w:r>
        <w:rPr>
          <w:rFonts w:hint="eastAsia"/>
          <w:sz w:val="21"/>
          <w:lang w:val="en-US" w:eastAsia="zh-CN"/>
        </w:rPr>
        <w:t xml:space="preserve">   </w:t>
      </w:r>
      <w:r>
        <w:rPr>
          <w:rFonts w:hint="eastAsia" w:cs="Times New Roman"/>
          <w:b/>
          <w:bCs/>
        </w:rPr>
        <w:t>注：</w:t>
      </w:r>
      <w:r>
        <w:rPr>
          <w:rFonts w:hint="eastAsia" w:cs="Times New Roman"/>
          <w:b/>
          <w:bCs/>
          <w:lang w:val="en-US" w:eastAsia="zh-CN"/>
        </w:rPr>
        <w:t>电梯、免爬器</w:t>
      </w:r>
      <w:r>
        <w:rPr>
          <w:rFonts w:hint="eastAsia" w:cs="Times New Roman"/>
          <w:b/>
          <w:bCs/>
        </w:rPr>
        <w:t>部分部件在塔筒一吊装前需先吊放至平台一上</w:t>
      </w:r>
      <w:r>
        <w:rPr>
          <w:rFonts w:hint="eastAsia" w:cs="Times New Roman"/>
          <w:b/>
          <w:bCs/>
          <w:lang w:eastAsia="zh-CN"/>
        </w:rPr>
        <w:t>！</w:t>
      </w:r>
    </w:p>
    <w:p>
      <w:pPr>
        <w:spacing w:before="163"/>
        <w:outlineLvl w:val="2"/>
        <w:rPr>
          <w:rFonts w:hint="eastAsia"/>
          <w:lang w:val="en-US" w:eastAsia="zh-CN"/>
        </w:rPr>
      </w:pPr>
      <w:bookmarkStart w:id="207" w:name="_Toc25705"/>
      <w:r>
        <w:t>3.</w:t>
      </w:r>
      <w:r>
        <w:rPr>
          <w:rFonts w:hint="eastAsia"/>
          <w:lang w:val="en-US" w:eastAsia="zh-CN"/>
        </w:rPr>
        <w:t>5</w:t>
      </w:r>
      <w:r>
        <w:t>.</w:t>
      </w:r>
      <w:r>
        <w:rPr>
          <w:rFonts w:hint="eastAsia"/>
          <w:lang w:val="en-US" w:eastAsia="zh-CN"/>
        </w:rPr>
        <w:t>2</w:t>
      </w:r>
      <w:r>
        <w:t xml:space="preserve"> </w:t>
      </w:r>
      <w:r>
        <w:rPr>
          <w:rFonts w:hint="eastAsia"/>
          <w:lang w:val="en-US" w:eastAsia="zh-CN"/>
        </w:rPr>
        <w:t>塔筒一吊装</w:t>
      </w:r>
      <w:bookmarkEnd w:id="207"/>
    </w:p>
    <w:p>
      <w:pPr>
        <w:spacing w:before="163"/>
        <w:outlineLvl w:val="9"/>
      </w:pPr>
      <w:r>
        <w:t>3.</w:t>
      </w:r>
      <w:r>
        <w:rPr>
          <w:rFonts w:hint="eastAsia"/>
          <w:lang w:val="en-US" w:eastAsia="zh-CN"/>
        </w:rPr>
        <w:t>5</w:t>
      </w:r>
      <w:r>
        <w:t>.</w:t>
      </w:r>
      <w:r>
        <w:rPr>
          <w:rFonts w:hint="eastAsia"/>
          <w:lang w:val="en-US" w:eastAsia="zh-CN"/>
        </w:rPr>
        <w:t>2.1</w:t>
      </w:r>
      <w:r>
        <w:rPr>
          <w:rFonts w:hint="eastAsia"/>
        </w:rPr>
        <w:t>器件及工具</w:t>
      </w:r>
      <w:r>
        <w:t>清单</w:t>
      </w:r>
      <w:bookmarkEnd w:id="197"/>
      <w:bookmarkEnd w:id="198"/>
      <w:bookmarkEnd w:id="199"/>
      <w:bookmarkEnd w:id="200"/>
    </w:p>
    <w:p>
      <w:pPr>
        <w:ind w:firstLine="480"/>
        <w:outlineLvl w:val="9"/>
        <w:rPr>
          <w:rFonts w:cs="Times New Roman"/>
        </w:rPr>
      </w:pPr>
      <w:r>
        <w:rPr>
          <w:rFonts w:cs="Times New Roman"/>
        </w:rPr>
        <w:t>塔筒一与</w:t>
      </w:r>
      <w:r>
        <w:rPr>
          <w:rFonts w:hint="eastAsia" w:cs="Times New Roman"/>
        </w:rPr>
        <w:t>锚栓</w:t>
      </w:r>
      <w:r>
        <w:rPr>
          <w:rFonts w:cs="Times New Roman"/>
        </w:rPr>
        <w:t>安装所需工具及消耗品清单</w:t>
      </w:r>
      <w:r>
        <w:rPr>
          <w:rFonts w:hint="eastAsia" w:cs="Times New Roman"/>
          <w:lang w:eastAsia="zh-CN"/>
        </w:rPr>
        <w:t>。</w:t>
      </w:r>
      <w:r>
        <w:rPr>
          <w:rFonts w:cs="Times New Roman"/>
        </w:rPr>
        <w:t>如表</w:t>
      </w:r>
      <w:r>
        <w:rPr>
          <w:rFonts w:hint="eastAsia" w:cs="Times New Roman"/>
          <w:lang w:val="en-US" w:eastAsia="zh-CN"/>
        </w:rPr>
        <w:t>3-10</w:t>
      </w:r>
      <w:r>
        <w:rPr>
          <w:rFonts w:cs="Times New Roman"/>
        </w:rPr>
        <w:t>：</w:t>
      </w:r>
    </w:p>
    <w:p>
      <w:pPr>
        <w:ind w:firstLine="480"/>
        <w:jc w:val="center"/>
        <w:outlineLvl w:val="9"/>
        <w:rPr>
          <w:rFonts w:cs="Times New Roman"/>
          <w:sz w:val="21"/>
        </w:rPr>
      </w:pPr>
      <w:r>
        <w:rPr>
          <w:rFonts w:cs="Times New Roman"/>
          <w:sz w:val="21"/>
        </w:rPr>
        <w:t>表</w:t>
      </w:r>
      <w:r>
        <w:rPr>
          <w:rFonts w:hint="eastAsia" w:cs="Times New Roman"/>
          <w:sz w:val="21"/>
          <w:lang w:val="en-US" w:eastAsia="zh-CN"/>
        </w:rPr>
        <w:t>3-10</w:t>
      </w:r>
      <w:r>
        <w:rPr>
          <w:rFonts w:cs="Times New Roman"/>
          <w:sz w:val="21"/>
        </w:rPr>
        <w:t xml:space="preserve"> 塔筒一与</w:t>
      </w:r>
      <w:r>
        <w:rPr>
          <w:rFonts w:hint="eastAsia" w:cs="Times New Roman"/>
          <w:sz w:val="21"/>
          <w:lang w:val="en-US" w:eastAsia="zh-CN"/>
        </w:rPr>
        <w:t>锚栓</w:t>
      </w:r>
      <w:r>
        <w:rPr>
          <w:rFonts w:cs="Times New Roman"/>
          <w:sz w:val="21"/>
        </w:rPr>
        <w:t>安装所需工具及消耗品清单</w:t>
      </w:r>
    </w:p>
    <w:tbl>
      <w:tblPr>
        <w:tblStyle w:val="34"/>
        <w:tblW w:w="74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9"/>
        <w:gridCol w:w="2265"/>
        <w:gridCol w:w="1417"/>
        <w:gridCol w:w="1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widowControl/>
              <w:jc w:val="center"/>
              <w:outlineLvl w:val="9"/>
              <w:rPr>
                <w:rFonts w:cs="Times New Roman"/>
                <w:kern w:val="0"/>
                <w:sz w:val="21"/>
              </w:rPr>
            </w:pPr>
            <w:r>
              <w:rPr>
                <w:rFonts w:cs="Times New Roman"/>
                <w:kern w:val="0"/>
                <w:sz w:val="21"/>
              </w:rPr>
              <w:t>名称</w:t>
            </w:r>
          </w:p>
        </w:tc>
        <w:tc>
          <w:tcPr>
            <w:tcW w:w="2265" w:type="dxa"/>
            <w:vAlign w:val="center"/>
          </w:tcPr>
          <w:p>
            <w:pPr>
              <w:widowControl/>
              <w:jc w:val="center"/>
              <w:outlineLvl w:val="9"/>
              <w:rPr>
                <w:rFonts w:cs="Times New Roman"/>
                <w:kern w:val="0"/>
                <w:sz w:val="21"/>
              </w:rPr>
            </w:pPr>
            <w:r>
              <w:rPr>
                <w:rFonts w:cs="Times New Roman"/>
                <w:kern w:val="0"/>
                <w:sz w:val="21"/>
              </w:rPr>
              <w:t>型号</w:t>
            </w:r>
          </w:p>
        </w:tc>
        <w:tc>
          <w:tcPr>
            <w:tcW w:w="1417" w:type="dxa"/>
            <w:vAlign w:val="center"/>
          </w:tcPr>
          <w:p>
            <w:pPr>
              <w:widowControl/>
              <w:jc w:val="center"/>
              <w:outlineLvl w:val="9"/>
              <w:rPr>
                <w:rFonts w:cs="Times New Roman"/>
                <w:kern w:val="0"/>
                <w:sz w:val="21"/>
              </w:rPr>
            </w:pPr>
            <w:r>
              <w:rPr>
                <w:rFonts w:cs="Times New Roman"/>
                <w:kern w:val="0"/>
                <w:sz w:val="21"/>
              </w:rPr>
              <w:t>数量</w:t>
            </w:r>
          </w:p>
        </w:tc>
        <w:tc>
          <w:tcPr>
            <w:tcW w:w="1981" w:type="dxa"/>
          </w:tcPr>
          <w:p>
            <w:pPr>
              <w:widowControl/>
              <w:jc w:val="center"/>
              <w:outlineLvl w:val="9"/>
              <w:rPr>
                <w:rFonts w:cs="Times New Roman"/>
                <w:kern w:val="0"/>
                <w:sz w:val="21"/>
              </w:rPr>
            </w:pPr>
            <w:r>
              <w:rPr>
                <w:rFonts w:cs="Times New Roman"/>
                <w:kern w:val="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jc w:val="center"/>
              <w:outlineLvl w:val="9"/>
              <w:rPr>
                <w:rFonts w:cs="Times New Roman"/>
                <w:sz w:val="21"/>
                <w:szCs w:val="21"/>
              </w:rPr>
            </w:pPr>
            <w:r>
              <w:rPr>
                <w:rFonts w:cs="Times New Roman"/>
                <w:sz w:val="21"/>
                <w:szCs w:val="21"/>
              </w:rPr>
              <w:t>抗咬合剂</w:t>
            </w:r>
          </w:p>
        </w:tc>
        <w:tc>
          <w:tcPr>
            <w:tcW w:w="2265" w:type="dxa"/>
            <w:vAlign w:val="center"/>
          </w:tcPr>
          <w:p>
            <w:pPr>
              <w:jc w:val="center"/>
              <w:outlineLvl w:val="9"/>
              <w:rPr>
                <w:rFonts w:hint="eastAsia" w:eastAsia="宋体" w:cs="Times New Roman"/>
                <w:sz w:val="21"/>
                <w:szCs w:val="21"/>
                <w:highlight w:val="yellow"/>
                <w:lang w:eastAsia="zh-CN"/>
              </w:rPr>
            </w:pPr>
            <w:r>
              <w:rPr>
                <w:rFonts w:hint="eastAsia" w:cs="Times New Roman"/>
                <w:sz w:val="21"/>
                <w:szCs w:val="21"/>
                <w:lang w:eastAsia="zh-CN"/>
              </w:rPr>
              <w:t>摩力克</w:t>
            </w:r>
          </w:p>
        </w:tc>
        <w:tc>
          <w:tcPr>
            <w:tcW w:w="1417" w:type="dxa"/>
            <w:vAlign w:val="center"/>
          </w:tcPr>
          <w:p>
            <w:pPr>
              <w:spacing w:line="360" w:lineRule="exact"/>
              <w:jc w:val="center"/>
              <w:outlineLvl w:val="9"/>
              <w:rPr>
                <w:rFonts w:cs="Times New Roman"/>
                <w:sz w:val="21"/>
                <w:szCs w:val="21"/>
              </w:rPr>
            </w:pPr>
            <w:r>
              <w:rPr>
                <w:rFonts w:cs="Times New Roman"/>
                <w:sz w:val="21"/>
                <w:szCs w:val="21"/>
              </w:rPr>
              <w:t>2瓶</w:t>
            </w:r>
          </w:p>
        </w:tc>
        <w:tc>
          <w:tcPr>
            <w:tcW w:w="1981" w:type="dxa"/>
            <w:vAlign w:val="center"/>
          </w:tcPr>
          <w:p>
            <w:pPr>
              <w:spacing w:line="360" w:lineRule="exact"/>
              <w:jc w:val="center"/>
              <w:outlineLvl w:val="9"/>
              <w:rPr>
                <w:rFonts w:cs="Times New Roman"/>
                <w:sz w:val="21"/>
                <w:szCs w:val="21"/>
              </w:rPr>
            </w:pPr>
            <w:r>
              <w:rPr>
                <w:rFonts w:hint="eastAsia" w:cs="Times New Roman"/>
                <w:sz w:val="21"/>
                <w:szCs w:val="21"/>
              </w:rPr>
              <w:t>高强螺栓使用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jc w:val="center"/>
              <w:outlineLvl w:val="9"/>
              <w:rPr>
                <w:rFonts w:cs="Times New Roman"/>
                <w:sz w:val="21"/>
                <w:szCs w:val="21"/>
              </w:rPr>
            </w:pPr>
            <w:r>
              <w:rPr>
                <w:rFonts w:cs="Times New Roman"/>
                <w:sz w:val="21"/>
                <w:szCs w:val="21"/>
              </w:rPr>
              <w:t>塔筒密封胶</w:t>
            </w:r>
          </w:p>
        </w:tc>
        <w:tc>
          <w:tcPr>
            <w:tcW w:w="2265" w:type="dxa"/>
            <w:vAlign w:val="center"/>
          </w:tcPr>
          <w:p>
            <w:pPr>
              <w:spacing w:line="360" w:lineRule="exact"/>
              <w:jc w:val="center"/>
              <w:outlineLvl w:val="9"/>
              <w:rPr>
                <w:rFonts w:cs="Times New Roman"/>
                <w:sz w:val="21"/>
                <w:szCs w:val="21"/>
              </w:rPr>
            </w:pPr>
            <w:r>
              <w:rPr>
                <w:rFonts w:cs="Times New Roman"/>
                <w:sz w:val="21"/>
                <w:szCs w:val="21"/>
              </w:rPr>
              <w:t>可赛新 MS1937</w:t>
            </w:r>
          </w:p>
        </w:tc>
        <w:tc>
          <w:tcPr>
            <w:tcW w:w="1417" w:type="dxa"/>
            <w:vAlign w:val="center"/>
          </w:tcPr>
          <w:p>
            <w:pPr>
              <w:spacing w:line="360" w:lineRule="exact"/>
              <w:jc w:val="center"/>
              <w:outlineLvl w:val="9"/>
              <w:rPr>
                <w:rFonts w:cs="Times New Roman"/>
                <w:sz w:val="21"/>
                <w:szCs w:val="21"/>
              </w:rPr>
            </w:pPr>
            <w:r>
              <w:rPr>
                <w:rFonts w:cs="Times New Roman"/>
                <w:sz w:val="21"/>
                <w:szCs w:val="21"/>
              </w:rPr>
              <w:t>2袋</w:t>
            </w:r>
          </w:p>
        </w:tc>
        <w:tc>
          <w:tcPr>
            <w:tcW w:w="1981" w:type="dxa"/>
            <w:vAlign w:val="center"/>
          </w:tcPr>
          <w:p>
            <w:pPr>
              <w:spacing w:line="360" w:lineRule="exact"/>
              <w:jc w:val="center"/>
              <w:outlineLvl w:val="9"/>
              <w:rPr>
                <w:rFonts w:cs="Times New Roman"/>
                <w:sz w:val="21"/>
                <w:szCs w:val="21"/>
              </w:rPr>
            </w:pPr>
            <w:r>
              <w:rPr>
                <w:rFonts w:hint="eastAsia" w:cs="Times New Roman"/>
                <w:sz w:val="21"/>
                <w:szCs w:val="21"/>
              </w:rPr>
              <w:t>塔筒密封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spacing w:line="360" w:lineRule="exact"/>
              <w:jc w:val="center"/>
              <w:outlineLvl w:val="9"/>
              <w:rPr>
                <w:rFonts w:cs="Times New Roman"/>
                <w:sz w:val="21"/>
                <w:szCs w:val="21"/>
              </w:rPr>
            </w:pPr>
            <w:r>
              <w:rPr>
                <w:rFonts w:cs="Times New Roman"/>
                <w:sz w:val="21"/>
                <w:szCs w:val="21"/>
              </w:rPr>
              <w:t>敲击扳手</w:t>
            </w:r>
          </w:p>
        </w:tc>
        <w:tc>
          <w:tcPr>
            <w:tcW w:w="2265" w:type="dxa"/>
            <w:vAlign w:val="center"/>
          </w:tcPr>
          <w:p>
            <w:pPr>
              <w:spacing w:line="360" w:lineRule="exact"/>
              <w:jc w:val="center"/>
              <w:outlineLvl w:val="9"/>
              <w:rPr>
                <w:rFonts w:cs="Times New Roman"/>
                <w:sz w:val="21"/>
                <w:szCs w:val="21"/>
              </w:rPr>
            </w:pPr>
            <w:r>
              <w:rPr>
                <w:rFonts w:cs="Times New Roman"/>
                <w:sz w:val="21"/>
                <w:szCs w:val="21"/>
              </w:rPr>
              <w:t>S</w:t>
            </w:r>
            <w:r>
              <w:rPr>
                <w:rFonts w:hint="eastAsia" w:cs="Times New Roman"/>
                <w:sz w:val="21"/>
                <w:szCs w:val="21"/>
                <w:lang w:val="en-US" w:eastAsia="zh-CN"/>
              </w:rPr>
              <w:t>65</w:t>
            </w:r>
          </w:p>
        </w:tc>
        <w:tc>
          <w:tcPr>
            <w:tcW w:w="1417" w:type="dxa"/>
            <w:vAlign w:val="center"/>
          </w:tcPr>
          <w:p>
            <w:pPr>
              <w:spacing w:line="360" w:lineRule="exact"/>
              <w:jc w:val="center"/>
              <w:outlineLvl w:val="9"/>
              <w:rPr>
                <w:rFonts w:cs="Times New Roman"/>
                <w:sz w:val="21"/>
                <w:szCs w:val="21"/>
              </w:rPr>
            </w:pPr>
            <w:r>
              <w:rPr>
                <w:rFonts w:cs="Times New Roman"/>
                <w:sz w:val="21"/>
                <w:szCs w:val="21"/>
              </w:rPr>
              <w:t>1把</w:t>
            </w:r>
          </w:p>
        </w:tc>
        <w:tc>
          <w:tcPr>
            <w:tcW w:w="1981" w:type="dxa"/>
            <w:vAlign w:val="center"/>
          </w:tcPr>
          <w:p>
            <w:pPr>
              <w:spacing w:line="360" w:lineRule="exact"/>
              <w:jc w:val="center"/>
              <w:outlineLvl w:val="9"/>
              <w:rPr>
                <w:rFonts w:cs="Times New Roman"/>
                <w:sz w:val="21"/>
                <w:szCs w:val="21"/>
              </w:rPr>
            </w:pPr>
            <w:r>
              <w:rPr>
                <w:rFonts w:hint="eastAsia" w:cs="Times New Roman"/>
                <w:sz w:val="21"/>
                <w:szCs w:val="21"/>
              </w:rPr>
              <w:t>带紧螺栓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spacing w:line="360" w:lineRule="exact"/>
              <w:jc w:val="center"/>
              <w:outlineLvl w:val="9"/>
              <w:rPr>
                <w:rFonts w:cs="Times New Roman"/>
                <w:sz w:val="21"/>
                <w:szCs w:val="21"/>
              </w:rPr>
            </w:pPr>
            <w:r>
              <w:rPr>
                <w:rFonts w:cs="Times New Roman"/>
                <w:sz w:val="21"/>
                <w:szCs w:val="21"/>
              </w:rPr>
              <w:t>快速电动扳手</w:t>
            </w:r>
          </w:p>
        </w:tc>
        <w:tc>
          <w:tcPr>
            <w:tcW w:w="2265" w:type="dxa"/>
            <w:vAlign w:val="center"/>
          </w:tcPr>
          <w:p>
            <w:pPr>
              <w:spacing w:line="360" w:lineRule="exact"/>
              <w:jc w:val="center"/>
              <w:outlineLvl w:val="9"/>
              <w:rPr>
                <w:rFonts w:cs="Times New Roman"/>
                <w:sz w:val="21"/>
                <w:szCs w:val="21"/>
              </w:rPr>
            </w:pPr>
            <w:r>
              <w:rPr>
                <w:rFonts w:cs="Times New Roman"/>
                <w:sz w:val="21"/>
                <w:szCs w:val="21"/>
              </w:rPr>
              <w:t>1＇ 1000Nm</w:t>
            </w:r>
          </w:p>
        </w:tc>
        <w:tc>
          <w:tcPr>
            <w:tcW w:w="1417" w:type="dxa"/>
            <w:vAlign w:val="center"/>
          </w:tcPr>
          <w:p>
            <w:pPr>
              <w:spacing w:line="360" w:lineRule="exact"/>
              <w:jc w:val="center"/>
              <w:outlineLvl w:val="9"/>
              <w:rPr>
                <w:rFonts w:cs="Times New Roman"/>
                <w:sz w:val="21"/>
                <w:szCs w:val="21"/>
              </w:rPr>
            </w:pPr>
            <w:r>
              <w:rPr>
                <w:rFonts w:cs="Times New Roman"/>
                <w:sz w:val="21"/>
                <w:szCs w:val="21"/>
              </w:rPr>
              <w:t>1部</w:t>
            </w:r>
          </w:p>
        </w:tc>
        <w:tc>
          <w:tcPr>
            <w:tcW w:w="1981" w:type="dxa"/>
            <w:vAlign w:val="center"/>
          </w:tcPr>
          <w:p>
            <w:pPr>
              <w:spacing w:line="360" w:lineRule="exact"/>
              <w:jc w:val="center"/>
              <w:outlineLvl w:val="9"/>
              <w:rPr>
                <w:rFonts w:cs="Times New Roman"/>
                <w:sz w:val="21"/>
                <w:szCs w:val="21"/>
              </w:rPr>
            </w:pPr>
            <w:r>
              <w:rPr>
                <w:rFonts w:hint="eastAsia" w:cs="Times New Roman"/>
                <w:sz w:val="21"/>
                <w:szCs w:val="21"/>
              </w:rPr>
              <w:t>快速上紧螺栓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spacing w:line="360" w:lineRule="exact"/>
              <w:jc w:val="center"/>
              <w:outlineLvl w:val="9"/>
              <w:rPr>
                <w:rFonts w:cs="Times New Roman"/>
                <w:sz w:val="21"/>
                <w:szCs w:val="21"/>
              </w:rPr>
            </w:pPr>
            <w:r>
              <w:rPr>
                <w:rFonts w:cs="Times New Roman"/>
                <w:sz w:val="21"/>
                <w:szCs w:val="21"/>
              </w:rPr>
              <w:t>六角套筒</w:t>
            </w:r>
          </w:p>
        </w:tc>
        <w:tc>
          <w:tcPr>
            <w:tcW w:w="2265" w:type="dxa"/>
            <w:vAlign w:val="center"/>
          </w:tcPr>
          <w:p>
            <w:pPr>
              <w:spacing w:line="360" w:lineRule="exact"/>
              <w:jc w:val="center"/>
              <w:outlineLvl w:val="9"/>
              <w:rPr>
                <w:rFonts w:cs="Times New Roman"/>
                <w:sz w:val="21"/>
                <w:szCs w:val="21"/>
              </w:rPr>
            </w:pPr>
            <w:r>
              <w:rPr>
                <w:rFonts w:cs="Times New Roman"/>
                <w:sz w:val="21"/>
                <w:szCs w:val="21"/>
              </w:rPr>
              <w:t>1＇ S</w:t>
            </w:r>
            <w:r>
              <w:rPr>
                <w:rFonts w:hint="eastAsia" w:cs="Times New Roman"/>
                <w:sz w:val="21"/>
                <w:szCs w:val="21"/>
                <w:lang w:val="en-US" w:eastAsia="zh-CN"/>
              </w:rPr>
              <w:t>65</w:t>
            </w:r>
          </w:p>
        </w:tc>
        <w:tc>
          <w:tcPr>
            <w:tcW w:w="1417" w:type="dxa"/>
            <w:vAlign w:val="center"/>
          </w:tcPr>
          <w:p>
            <w:pPr>
              <w:spacing w:line="360" w:lineRule="exact"/>
              <w:jc w:val="center"/>
              <w:outlineLvl w:val="9"/>
              <w:rPr>
                <w:rFonts w:cs="Times New Roman"/>
                <w:sz w:val="21"/>
                <w:szCs w:val="21"/>
              </w:rPr>
            </w:pPr>
            <w:r>
              <w:rPr>
                <w:rFonts w:cs="Times New Roman"/>
                <w:sz w:val="21"/>
                <w:szCs w:val="21"/>
              </w:rPr>
              <w:t>1只</w:t>
            </w:r>
          </w:p>
        </w:tc>
        <w:tc>
          <w:tcPr>
            <w:tcW w:w="1981" w:type="dxa"/>
            <w:vAlign w:val="center"/>
          </w:tcPr>
          <w:p>
            <w:pPr>
              <w:spacing w:line="360" w:lineRule="exact"/>
              <w:jc w:val="center"/>
              <w:outlineLvl w:val="9"/>
              <w:rPr>
                <w:rFonts w:cs="Times New Roman"/>
                <w:sz w:val="21"/>
                <w:szCs w:val="21"/>
              </w:rPr>
            </w:pPr>
            <w:r>
              <w:rPr>
                <w:rFonts w:hint="eastAsia" w:cs="Times New Roman"/>
                <w:sz w:val="21"/>
                <w:szCs w:val="21"/>
              </w:rPr>
              <w:t>配合电动扳手使用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spacing w:line="360" w:lineRule="exact"/>
              <w:jc w:val="center"/>
              <w:outlineLvl w:val="9"/>
              <w:rPr>
                <w:rFonts w:cs="Times New Roman"/>
                <w:sz w:val="21"/>
                <w:szCs w:val="21"/>
              </w:rPr>
            </w:pPr>
            <w:r>
              <w:rPr>
                <w:rFonts w:hint="eastAsia" w:cs="Times New Roman"/>
                <w:sz w:val="21"/>
                <w:szCs w:val="21"/>
              </w:rPr>
              <w:t>锚栓拉伸器</w:t>
            </w:r>
          </w:p>
        </w:tc>
        <w:tc>
          <w:tcPr>
            <w:tcW w:w="2265" w:type="dxa"/>
            <w:vAlign w:val="center"/>
          </w:tcPr>
          <w:p>
            <w:pPr>
              <w:spacing w:line="360" w:lineRule="exact"/>
              <w:jc w:val="center"/>
              <w:outlineLvl w:val="9"/>
              <w:rPr>
                <w:rFonts w:cs="Times New Roman"/>
                <w:sz w:val="21"/>
                <w:szCs w:val="21"/>
              </w:rPr>
            </w:pPr>
            <w:r>
              <w:rPr>
                <w:rFonts w:hint="eastAsia" w:cs="Times New Roman"/>
                <w:sz w:val="21"/>
                <w:szCs w:val="21"/>
              </w:rPr>
              <w:t>M4</w:t>
            </w:r>
            <w:r>
              <w:rPr>
                <w:rFonts w:hint="eastAsia" w:cs="Times New Roman"/>
                <w:sz w:val="21"/>
                <w:szCs w:val="21"/>
                <w:lang w:val="en-US" w:eastAsia="zh-CN"/>
              </w:rPr>
              <w:t>2</w:t>
            </w:r>
          </w:p>
        </w:tc>
        <w:tc>
          <w:tcPr>
            <w:tcW w:w="1417" w:type="dxa"/>
            <w:vAlign w:val="center"/>
          </w:tcPr>
          <w:p>
            <w:pPr>
              <w:spacing w:line="360" w:lineRule="exact"/>
              <w:jc w:val="center"/>
              <w:outlineLvl w:val="9"/>
              <w:rPr>
                <w:rFonts w:cs="Times New Roman"/>
                <w:sz w:val="21"/>
                <w:szCs w:val="21"/>
              </w:rPr>
            </w:pPr>
            <w:r>
              <w:rPr>
                <w:rFonts w:cs="Times New Roman"/>
                <w:sz w:val="21"/>
                <w:szCs w:val="21"/>
              </w:rPr>
              <w:t>1</w:t>
            </w:r>
            <w:r>
              <w:rPr>
                <w:rFonts w:hint="eastAsia" w:cs="Times New Roman"/>
                <w:sz w:val="21"/>
                <w:szCs w:val="21"/>
              </w:rPr>
              <w:t>套</w:t>
            </w:r>
          </w:p>
        </w:tc>
        <w:tc>
          <w:tcPr>
            <w:tcW w:w="1981" w:type="dxa"/>
            <w:vAlign w:val="center"/>
          </w:tcPr>
          <w:p>
            <w:pPr>
              <w:spacing w:line="360" w:lineRule="exact"/>
              <w:jc w:val="left"/>
              <w:outlineLvl w:val="9"/>
              <w:rPr>
                <w:rFonts w:cs="Times New Roman"/>
                <w:sz w:val="21"/>
                <w:szCs w:val="21"/>
              </w:rPr>
            </w:pPr>
            <w:r>
              <w:rPr>
                <w:rFonts w:hint="eastAsia" w:cs="Times New Roman"/>
                <w:sz w:val="21"/>
                <w:szCs w:val="21"/>
              </w:rPr>
              <w:t>1拖2，含泵及液压管路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jc w:val="center"/>
        </w:trPr>
        <w:tc>
          <w:tcPr>
            <w:tcW w:w="1789" w:type="dxa"/>
          </w:tcPr>
          <w:p>
            <w:pPr>
              <w:spacing w:line="360" w:lineRule="exact"/>
              <w:jc w:val="center"/>
              <w:outlineLvl w:val="9"/>
              <w:rPr>
                <w:rFonts w:cs="Times New Roman"/>
                <w:sz w:val="21"/>
                <w:szCs w:val="21"/>
              </w:rPr>
            </w:pPr>
            <w:r>
              <w:rPr>
                <w:rFonts w:cs="Times New Roman"/>
                <w:sz w:val="21"/>
                <w:szCs w:val="21"/>
              </w:rPr>
              <w:t>胶枪</w:t>
            </w:r>
          </w:p>
        </w:tc>
        <w:tc>
          <w:tcPr>
            <w:tcW w:w="2265" w:type="dxa"/>
          </w:tcPr>
          <w:p>
            <w:pPr>
              <w:spacing w:line="360" w:lineRule="exact"/>
              <w:jc w:val="center"/>
              <w:outlineLvl w:val="9"/>
              <w:rPr>
                <w:rFonts w:cs="Times New Roman"/>
                <w:sz w:val="21"/>
                <w:szCs w:val="21"/>
              </w:rPr>
            </w:pPr>
            <w:r>
              <w:rPr>
                <w:rFonts w:hint="eastAsia" w:cs="Times New Roman"/>
                <w:sz w:val="21"/>
                <w:szCs w:val="21"/>
              </w:rPr>
              <w:t>注胶枪</w:t>
            </w:r>
          </w:p>
        </w:tc>
        <w:tc>
          <w:tcPr>
            <w:tcW w:w="1417" w:type="dxa"/>
          </w:tcPr>
          <w:p>
            <w:pPr>
              <w:spacing w:line="360" w:lineRule="exact"/>
              <w:jc w:val="center"/>
              <w:outlineLvl w:val="9"/>
              <w:rPr>
                <w:rFonts w:cs="Times New Roman"/>
                <w:sz w:val="21"/>
                <w:szCs w:val="21"/>
              </w:rPr>
            </w:pPr>
            <w:r>
              <w:rPr>
                <w:rFonts w:cs="Times New Roman"/>
                <w:sz w:val="21"/>
                <w:szCs w:val="21"/>
              </w:rPr>
              <w:t>1支</w:t>
            </w:r>
          </w:p>
        </w:tc>
        <w:tc>
          <w:tcPr>
            <w:tcW w:w="1981" w:type="dxa"/>
            <w:vAlign w:val="center"/>
          </w:tcPr>
          <w:p>
            <w:pPr>
              <w:spacing w:line="360" w:lineRule="exact"/>
              <w:jc w:val="center"/>
              <w:outlineLvl w:val="9"/>
              <w:rPr>
                <w:rFonts w:cs="Times New Roman"/>
                <w:sz w:val="21"/>
                <w:szCs w:val="21"/>
              </w:rPr>
            </w:pPr>
            <w:r>
              <w:rPr>
                <w:rFonts w:hint="eastAsia" w:cs="Times New Roman"/>
                <w:sz w:val="21"/>
                <w:szCs w:val="21"/>
              </w:rPr>
              <w:t>密封用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widowControl/>
              <w:jc w:val="center"/>
              <w:outlineLvl w:val="9"/>
              <w:rPr>
                <w:rFonts w:cs="Times New Roman"/>
                <w:kern w:val="0"/>
                <w:sz w:val="21"/>
              </w:rPr>
            </w:pPr>
            <w:r>
              <w:rPr>
                <w:rFonts w:cs="Times New Roman"/>
                <w:kern w:val="0"/>
                <w:sz w:val="21"/>
              </w:rPr>
              <w:t>电动角磨机</w:t>
            </w:r>
          </w:p>
        </w:tc>
        <w:tc>
          <w:tcPr>
            <w:tcW w:w="2265" w:type="dxa"/>
            <w:vAlign w:val="center"/>
          </w:tcPr>
          <w:p>
            <w:pPr>
              <w:widowControl/>
              <w:jc w:val="center"/>
              <w:outlineLvl w:val="9"/>
              <w:rPr>
                <w:rFonts w:cs="Times New Roman"/>
                <w:kern w:val="0"/>
                <w:sz w:val="21"/>
              </w:rPr>
            </w:pPr>
          </w:p>
        </w:tc>
        <w:tc>
          <w:tcPr>
            <w:tcW w:w="1417" w:type="dxa"/>
            <w:vAlign w:val="center"/>
          </w:tcPr>
          <w:p>
            <w:pPr>
              <w:widowControl/>
              <w:jc w:val="center"/>
              <w:outlineLvl w:val="9"/>
              <w:rPr>
                <w:rFonts w:cs="Times New Roman"/>
                <w:kern w:val="0"/>
                <w:sz w:val="21"/>
              </w:rPr>
            </w:pPr>
            <w:r>
              <w:rPr>
                <w:rFonts w:cs="Times New Roman"/>
                <w:kern w:val="0"/>
                <w:sz w:val="21"/>
              </w:rPr>
              <w:t>1台</w:t>
            </w:r>
          </w:p>
        </w:tc>
        <w:tc>
          <w:tcPr>
            <w:tcW w:w="1981" w:type="dxa"/>
          </w:tcPr>
          <w:p>
            <w:pPr>
              <w:widowControl/>
              <w:jc w:val="center"/>
              <w:outlineLvl w:val="9"/>
              <w:rPr>
                <w:rFonts w:cs="Times New Roman"/>
                <w:kern w:val="0"/>
                <w:sz w:val="21"/>
              </w:rPr>
            </w:pPr>
            <w:r>
              <w:rPr>
                <w:rFonts w:hint="eastAsia" w:cs="Times New Roman"/>
                <w:kern w:val="0"/>
                <w:sz w:val="21"/>
              </w:rPr>
              <w:t>修复法兰面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widowControl/>
              <w:jc w:val="center"/>
              <w:outlineLvl w:val="9"/>
              <w:rPr>
                <w:rFonts w:cs="Times New Roman"/>
                <w:kern w:val="0"/>
                <w:sz w:val="21"/>
              </w:rPr>
            </w:pPr>
            <w:r>
              <w:rPr>
                <w:rFonts w:cs="Times New Roman"/>
                <w:kern w:val="0"/>
                <w:sz w:val="21"/>
              </w:rPr>
              <w:t>电缆盘</w:t>
            </w:r>
          </w:p>
        </w:tc>
        <w:tc>
          <w:tcPr>
            <w:tcW w:w="2265" w:type="dxa"/>
            <w:vAlign w:val="center"/>
          </w:tcPr>
          <w:p>
            <w:pPr>
              <w:widowControl/>
              <w:jc w:val="center"/>
              <w:outlineLvl w:val="9"/>
              <w:rPr>
                <w:rFonts w:cs="Times New Roman"/>
                <w:kern w:val="0"/>
                <w:sz w:val="21"/>
              </w:rPr>
            </w:pPr>
          </w:p>
        </w:tc>
        <w:tc>
          <w:tcPr>
            <w:tcW w:w="1417" w:type="dxa"/>
            <w:vAlign w:val="center"/>
          </w:tcPr>
          <w:p>
            <w:pPr>
              <w:widowControl/>
              <w:jc w:val="center"/>
              <w:outlineLvl w:val="9"/>
              <w:rPr>
                <w:rFonts w:cs="Times New Roman"/>
                <w:kern w:val="0"/>
                <w:sz w:val="21"/>
              </w:rPr>
            </w:pPr>
            <w:r>
              <w:rPr>
                <w:rFonts w:cs="Times New Roman"/>
                <w:kern w:val="0"/>
                <w:sz w:val="21"/>
              </w:rPr>
              <w:t>2个</w:t>
            </w:r>
          </w:p>
        </w:tc>
        <w:tc>
          <w:tcPr>
            <w:tcW w:w="1981" w:type="dxa"/>
          </w:tcPr>
          <w:p>
            <w:pPr>
              <w:widowControl/>
              <w:jc w:val="center"/>
              <w:outlineLvl w:val="9"/>
              <w:rPr>
                <w:rFonts w:cs="Times New Roman"/>
                <w:kern w:val="0"/>
                <w:sz w:val="21"/>
              </w:rPr>
            </w:pPr>
            <w:r>
              <w:rPr>
                <w:rFonts w:hint="eastAsia" w:cs="Times New Roman"/>
                <w:kern w:val="0"/>
                <w:sz w:val="21"/>
              </w:rPr>
              <w:t>接电源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widowControl/>
              <w:jc w:val="center"/>
              <w:outlineLvl w:val="9"/>
              <w:rPr>
                <w:rFonts w:cs="Times New Roman"/>
                <w:kern w:val="0"/>
                <w:sz w:val="21"/>
              </w:rPr>
            </w:pPr>
            <w:r>
              <w:rPr>
                <w:rFonts w:cs="Times New Roman"/>
                <w:kern w:val="0"/>
                <w:sz w:val="21"/>
              </w:rPr>
              <w:t>平板锉刀</w:t>
            </w:r>
          </w:p>
        </w:tc>
        <w:tc>
          <w:tcPr>
            <w:tcW w:w="2265" w:type="dxa"/>
            <w:vAlign w:val="center"/>
          </w:tcPr>
          <w:p>
            <w:pPr>
              <w:widowControl/>
              <w:jc w:val="center"/>
              <w:outlineLvl w:val="9"/>
              <w:rPr>
                <w:rFonts w:cs="Times New Roman"/>
                <w:kern w:val="0"/>
                <w:sz w:val="21"/>
              </w:rPr>
            </w:pPr>
            <w:r>
              <w:rPr>
                <w:rFonts w:cs="Times New Roman"/>
                <w:kern w:val="0"/>
                <w:sz w:val="21"/>
              </w:rPr>
              <w:t>12</w:t>
            </w:r>
            <w:r>
              <w:rPr>
                <w:rFonts w:cs="Times New Roman"/>
                <w:sz w:val="21"/>
                <w:szCs w:val="21"/>
              </w:rPr>
              <w:t>＇</w:t>
            </w:r>
          </w:p>
        </w:tc>
        <w:tc>
          <w:tcPr>
            <w:tcW w:w="1417" w:type="dxa"/>
            <w:vAlign w:val="center"/>
          </w:tcPr>
          <w:p>
            <w:pPr>
              <w:widowControl/>
              <w:jc w:val="center"/>
              <w:outlineLvl w:val="9"/>
              <w:rPr>
                <w:rFonts w:cs="Times New Roman"/>
                <w:kern w:val="0"/>
                <w:sz w:val="21"/>
              </w:rPr>
            </w:pPr>
            <w:r>
              <w:rPr>
                <w:rFonts w:cs="Times New Roman"/>
                <w:kern w:val="0"/>
                <w:sz w:val="21"/>
              </w:rPr>
              <w:t>1把</w:t>
            </w:r>
          </w:p>
        </w:tc>
        <w:tc>
          <w:tcPr>
            <w:tcW w:w="1981" w:type="dxa"/>
          </w:tcPr>
          <w:p>
            <w:pPr>
              <w:widowControl/>
              <w:jc w:val="center"/>
              <w:outlineLvl w:val="9"/>
              <w:rPr>
                <w:rFonts w:cs="Times New Roman"/>
                <w:kern w:val="0"/>
                <w:sz w:val="21"/>
              </w:rPr>
            </w:pPr>
            <w:r>
              <w:rPr>
                <w:rFonts w:hint="eastAsia" w:cs="Times New Roman"/>
                <w:kern w:val="0"/>
                <w:sz w:val="21"/>
              </w:rPr>
              <w:t>修复法兰面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1789" w:type="dxa"/>
            <w:vAlign w:val="center"/>
          </w:tcPr>
          <w:p>
            <w:pPr>
              <w:widowControl/>
              <w:jc w:val="center"/>
              <w:outlineLvl w:val="9"/>
              <w:rPr>
                <w:rFonts w:cs="Times New Roman"/>
                <w:kern w:val="0"/>
                <w:sz w:val="21"/>
              </w:rPr>
            </w:pPr>
            <w:r>
              <w:rPr>
                <w:rFonts w:cs="Times New Roman"/>
                <w:kern w:val="0"/>
                <w:sz w:val="21"/>
              </w:rPr>
              <w:t>角磨片</w:t>
            </w:r>
          </w:p>
        </w:tc>
        <w:tc>
          <w:tcPr>
            <w:tcW w:w="2265" w:type="dxa"/>
            <w:vAlign w:val="center"/>
          </w:tcPr>
          <w:p>
            <w:pPr>
              <w:widowControl/>
              <w:jc w:val="center"/>
              <w:outlineLvl w:val="9"/>
              <w:rPr>
                <w:rFonts w:cs="Times New Roman"/>
                <w:kern w:val="0"/>
                <w:sz w:val="21"/>
              </w:rPr>
            </w:pPr>
            <w:r>
              <w:rPr>
                <w:rFonts w:cs="Times New Roman"/>
                <w:kern w:val="0"/>
                <w:sz w:val="21"/>
              </w:rPr>
              <w:t>125mm</w:t>
            </w:r>
          </w:p>
        </w:tc>
        <w:tc>
          <w:tcPr>
            <w:tcW w:w="1417" w:type="dxa"/>
            <w:vAlign w:val="center"/>
          </w:tcPr>
          <w:p>
            <w:pPr>
              <w:widowControl/>
              <w:jc w:val="center"/>
              <w:outlineLvl w:val="9"/>
              <w:rPr>
                <w:rFonts w:cs="Times New Roman"/>
                <w:kern w:val="0"/>
                <w:sz w:val="21"/>
              </w:rPr>
            </w:pPr>
            <w:r>
              <w:rPr>
                <w:rFonts w:cs="Times New Roman"/>
                <w:kern w:val="0"/>
                <w:sz w:val="21"/>
              </w:rPr>
              <w:t>5片</w:t>
            </w:r>
          </w:p>
        </w:tc>
        <w:tc>
          <w:tcPr>
            <w:tcW w:w="1981" w:type="dxa"/>
          </w:tcPr>
          <w:p>
            <w:pPr>
              <w:widowControl/>
              <w:jc w:val="center"/>
              <w:outlineLvl w:val="9"/>
              <w:rPr>
                <w:rFonts w:cs="Times New Roman"/>
                <w:kern w:val="0"/>
                <w:sz w:val="21"/>
              </w:rPr>
            </w:pPr>
            <w:r>
              <w:rPr>
                <w:rFonts w:hint="eastAsia" w:cs="Times New Roman"/>
                <w:kern w:val="0"/>
                <w:sz w:val="21"/>
              </w:rPr>
              <w:t>修复法兰面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widowControl/>
              <w:jc w:val="center"/>
              <w:outlineLvl w:val="9"/>
              <w:rPr>
                <w:rFonts w:cs="Times New Roman"/>
                <w:kern w:val="0"/>
                <w:sz w:val="21"/>
              </w:rPr>
            </w:pPr>
            <w:r>
              <w:rPr>
                <w:rFonts w:cs="Times New Roman"/>
                <w:kern w:val="0"/>
                <w:sz w:val="21"/>
              </w:rPr>
              <w:t>彩色粉笔</w:t>
            </w:r>
          </w:p>
        </w:tc>
        <w:tc>
          <w:tcPr>
            <w:tcW w:w="2265" w:type="dxa"/>
            <w:vAlign w:val="center"/>
          </w:tcPr>
          <w:p>
            <w:pPr>
              <w:widowControl/>
              <w:jc w:val="center"/>
              <w:outlineLvl w:val="9"/>
              <w:rPr>
                <w:rFonts w:cs="Times New Roman"/>
                <w:kern w:val="0"/>
                <w:sz w:val="21"/>
              </w:rPr>
            </w:pPr>
          </w:p>
        </w:tc>
        <w:tc>
          <w:tcPr>
            <w:tcW w:w="1417" w:type="dxa"/>
            <w:vAlign w:val="center"/>
          </w:tcPr>
          <w:p>
            <w:pPr>
              <w:widowControl/>
              <w:jc w:val="center"/>
              <w:outlineLvl w:val="9"/>
              <w:rPr>
                <w:rFonts w:cs="Times New Roman"/>
                <w:kern w:val="0"/>
                <w:sz w:val="21"/>
              </w:rPr>
            </w:pPr>
            <w:r>
              <w:rPr>
                <w:rFonts w:cs="Times New Roman"/>
                <w:kern w:val="0"/>
                <w:sz w:val="21"/>
              </w:rPr>
              <w:t>1盒</w:t>
            </w:r>
          </w:p>
        </w:tc>
        <w:tc>
          <w:tcPr>
            <w:tcW w:w="1981" w:type="dxa"/>
          </w:tcPr>
          <w:p>
            <w:pPr>
              <w:widowControl/>
              <w:jc w:val="center"/>
              <w:outlineLvl w:val="9"/>
              <w:rPr>
                <w:rFonts w:cs="Times New Roman"/>
                <w:kern w:val="0"/>
                <w:sz w:val="21"/>
              </w:rPr>
            </w:pPr>
            <w:r>
              <w:rPr>
                <w:rFonts w:hint="eastAsia" w:cs="Times New Roman"/>
                <w:kern w:val="0"/>
                <w:sz w:val="21"/>
              </w:rPr>
              <w:t>划线用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widowControl/>
              <w:jc w:val="center"/>
              <w:outlineLvl w:val="9"/>
              <w:rPr>
                <w:rFonts w:cs="Times New Roman"/>
                <w:kern w:val="0"/>
                <w:sz w:val="21"/>
              </w:rPr>
            </w:pPr>
            <w:r>
              <w:rPr>
                <w:rFonts w:cs="Times New Roman"/>
                <w:kern w:val="0"/>
                <w:sz w:val="21"/>
              </w:rPr>
              <w:t>砂纸</w:t>
            </w:r>
          </w:p>
        </w:tc>
        <w:tc>
          <w:tcPr>
            <w:tcW w:w="2265" w:type="dxa"/>
            <w:vAlign w:val="center"/>
          </w:tcPr>
          <w:p>
            <w:pPr>
              <w:widowControl/>
              <w:jc w:val="center"/>
              <w:outlineLvl w:val="9"/>
              <w:rPr>
                <w:rFonts w:cs="Times New Roman"/>
                <w:kern w:val="0"/>
                <w:sz w:val="21"/>
              </w:rPr>
            </w:pPr>
            <w:r>
              <w:rPr>
                <w:rFonts w:cs="Times New Roman"/>
                <w:kern w:val="0"/>
                <w:sz w:val="21"/>
              </w:rPr>
              <w:t>100 目</w:t>
            </w:r>
          </w:p>
        </w:tc>
        <w:tc>
          <w:tcPr>
            <w:tcW w:w="1417" w:type="dxa"/>
            <w:vAlign w:val="center"/>
          </w:tcPr>
          <w:p>
            <w:pPr>
              <w:widowControl/>
              <w:jc w:val="center"/>
              <w:outlineLvl w:val="9"/>
              <w:rPr>
                <w:rFonts w:cs="Times New Roman"/>
                <w:kern w:val="0"/>
                <w:sz w:val="21"/>
              </w:rPr>
            </w:pPr>
            <w:r>
              <w:rPr>
                <w:rFonts w:cs="Times New Roman"/>
                <w:kern w:val="0"/>
                <w:sz w:val="21"/>
              </w:rPr>
              <w:t>2张</w:t>
            </w:r>
          </w:p>
        </w:tc>
        <w:tc>
          <w:tcPr>
            <w:tcW w:w="1981" w:type="dxa"/>
          </w:tcPr>
          <w:p>
            <w:pPr>
              <w:widowControl/>
              <w:jc w:val="center"/>
              <w:outlineLvl w:val="9"/>
              <w:rPr>
                <w:rFonts w:cs="Times New Roman"/>
                <w:kern w:val="0"/>
                <w:sz w:val="21"/>
              </w:rPr>
            </w:pPr>
            <w:r>
              <w:rPr>
                <w:rFonts w:hint="eastAsia" w:cs="Times New Roman"/>
                <w:kern w:val="0"/>
                <w:sz w:val="21"/>
              </w:rPr>
              <w:t>打磨法兰面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widowControl/>
              <w:jc w:val="center"/>
              <w:outlineLvl w:val="9"/>
              <w:rPr>
                <w:rFonts w:cs="Times New Roman"/>
                <w:kern w:val="0"/>
                <w:sz w:val="21"/>
              </w:rPr>
            </w:pPr>
            <w:r>
              <w:rPr>
                <w:rFonts w:cs="Times New Roman"/>
                <w:kern w:val="0"/>
                <w:sz w:val="21"/>
              </w:rPr>
              <w:t>记号笔</w:t>
            </w:r>
          </w:p>
        </w:tc>
        <w:tc>
          <w:tcPr>
            <w:tcW w:w="2265" w:type="dxa"/>
            <w:vAlign w:val="center"/>
          </w:tcPr>
          <w:p>
            <w:pPr>
              <w:widowControl/>
              <w:jc w:val="center"/>
              <w:outlineLvl w:val="9"/>
              <w:rPr>
                <w:rFonts w:cs="Times New Roman"/>
                <w:kern w:val="0"/>
                <w:sz w:val="21"/>
              </w:rPr>
            </w:pPr>
            <w:r>
              <w:rPr>
                <w:rFonts w:cs="Times New Roman"/>
                <w:kern w:val="0"/>
                <w:sz w:val="21"/>
              </w:rPr>
              <w:t>红</w:t>
            </w:r>
          </w:p>
        </w:tc>
        <w:tc>
          <w:tcPr>
            <w:tcW w:w="1417" w:type="dxa"/>
            <w:vAlign w:val="center"/>
          </w:tcPr>
          <w:p>
            <w:pPr>
              <w:widowControl/>
              <w:jc w:val="center"/>
              <w:outlineLvl w:val="9"/>
              <w:rPr>
                <w:rFonts w:cs="Times New Roman"/>
                <w:kern w:val="0"/>
                <w:sz w:val="21"/>
              </w:rPr>
            </w:pPr>
            <w:r>
              <w:rPr>
                <w:rFonts w:cs="Times New Roman"/>
                <w:kern w:val="0"/>
                <w:sz w:val="21"/>
              </w:rPr>
              <w:t>2支</w:t>
            </w:r>
          </w:p>
        </w:tc>
        <w:tc>
          <w:tcPr>
            <w:tcW w:w="1981" w:type="dxa"/>
          </w:tcPr>
          <w:p>
            <w:pPr>
              <w:widowControl/>
              <w:jc w:val="center"/>
              <w:outlineLvl w:val="9"/>
              <w:rPr>
                <w:rFonts w:cs="Times New Roman"/>
                <w:kern w:val="0"/>
                <w:sz w:val="21"/>
              </w:rPr>
            </w:pPr>
            <w:r>
              <w:rPr>
                <w:rFonts w:hint="eastAsia" w:cs="Times New Roman"/>
                <w:kern w:val="0"/>
                <w:sz w:val="21"/>
              </w:rPr>
              <w:t>标记用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widowControl/>
              <w:jc w:val="center"/>
              <w:outlineLvl w:val="9"/>
              <w:rPr>
                <w:rFonts w:cs="Times New Roman"/>
                <w:kern w:val="0"/>
                <w:sz w:val="21"/>
              </w:rPr>
            </w:pPr>
            <w:r>
              <w:rPr>
                <w:rFonts w:cs="Times New Roman"/>
                <w:kern w:val="0"/>
                <w:sz w:val="21"/>
              </w:rPr>
              <w:t>毛刷</w:t>
            </w:r>
          </w:p>
        </w:tc>
        <w:tc>
          <w:tcPr>
            <w:tcW w:w="2265" w:type="dxa"/>
            <w:vAlign w:val="center"/>
          </w:tcPr>
          <w:p>
            <w:pPr>
              <w:widowControl/>
              <w:jc w:val="center"/>
              <w:outlineLvl w:val="9"/>
              <w:rPr>
                <w:rFonts w:cs="Times New Roman"/>
                <w:kern w:val="0"/>
                <w:sz w:val="21"/>
              </w:rPr>
            </w:pPr>
          </w:p>
        </w:tc>
        <w:tc>
          <w:tcPr>
            <w:tcW w:w="1417" w:type="dxa"/>
            <w:vAlign w:val="center"/>
          </w:tcPr>
          <w:p>
            <w:pPr>
              <w:widowControl/>
              <w:jc w:val="center"/>
              <w:outlineLvl w:val="9"/>
              <w:rPr>
                <w:rFonts w:cs="Times New Roman"/>
                <w:kern w:val="0"/>
                <w:sz w:val="21"/>
              </w:rPr>
            </w:pPr>
            <w:r>
              <w:rPr>
                <w:rFonts w:hint="eastAsia" w:cs="Times New Roman"/>
                <w:kern w:val="0"/>
                <w:sz w:val="21"/>
              </w:rPr>
              <w:t>1把</w:t>
            </w:r>
          </w:p>
        </w:tc>
        <w:tc>
          <w:tcPr>
            <w:tcW w:w="1981" w:type="dxa"/>
          </w:tcPr>
          <w:p>
            <w:pPr>
              <w:widowControl/>
              <w:jc w:val="center"/>
              <w:outlineLvl w:val="9"/>
              <w:rPr>
                <w:rFonts w:cs="Times New Roman"/>
                <w:kern w:val="0"/>
                <w:sz w:val="21"/>
              </w:rPr>
            </w:pPr>
            <w:r>
              <w:rPr>
                <w:rFonts w:hint="eastAsia" w:cs="Times New Roman"/>
                <w:kern w:val="0"/>
                <w:sz w:val="21"/>
              </w:rPr>
              <w:t>清理杂物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Align w:val="center"/>
          </w:tcPr>
          <w:p>
            <w:pPr>
              <w:widowControl/>
              <w:jc w:val="center"/>
              <w:outlineLvl w:val="9"/>
              <w:rPr>
                <w:rFonts w:cs="Times New Roman"/>
                <w:kern w:val="0"/>
                <w:sz w:val="21"/>
              </w:rPr>
            </w:pPr>
            <w:r>
              <w:rPr>
                <w:rFonts w:cs="Times New Roman"/>
                <w:kern w:val="0"/>
                <w:sz w:val="21"/>
              </w:rPr>
              <w:t>针织布</w:t>
            </w:r>
          </w:p>
        </w:tc>
        <w:tc>
          <w:tcPr>
            <w:tcW w:w="2265" w:type="dxa"/>
            <w:vAlign w:val="center"/>
          </w:tcPr>
          <w:p>
            <w:pPr>
              <w:widowControl/>
              <w:jc w:val="center"/>
              <w:outlineLvl w:val="9"/>
              <w:rPr>
                <w:rFonts w:cs="Times New Roman"/>
                <w:kern w:val="0"/>
                <w:sz w:val="21"/>
              </w:rPr>
            </w:pPr>
          </w:p>
        </w:tc>
        <w:tc>
          <w:tcPr>
            <w:tcW w:w="1417" w:type="dxa"/>
            <w:vAlign w:val="center"/>
          </w:tcPr>
          <w:p>
            <w:pPr>
              <w:widowControl/>
              <w:jc w:val="center"/>
              <w:outlineLvl w:val="9"/>
              <w:rPr>
                <w:rFonts w:cs="Times New Roman"/>
                <w:kern w:val="0"/>
                <w:sz w:val="21"/>
              </w:rPr>
            </w:pPr>
            <w:r>
              <w:rPr>
                <w:rFonts w:hint="eastAsia" w:cs="Times New Roman"/>
                <w:kern w:val="0"/>
                <w:sz w:val="21"/>
              </w:rPr>
              <w:t>0.5kg</w:t>
            </w:r>
          </w:p>
        </w:tc>
        <w:tc>
          <w:tcPr>
            <w:tcW w:w="1981" w:type="dxa"/>
          </w:tcPr>
          <w:p>
            <w:pPr>
              <w:widowControl/>
              <w:jc w:val="center"/>
              <w:outlineLvl w:val="9"/>
              <w:rPr>
                <w:rFonts w:cs="Times New Roman"/>
                <w:kern w:val="0"/>
                <w:sz w:val="21"/>
              </w:rPr>
            </w:pPr>
            <w:r>
              <w:rPr>
                <w:rFonts w:hint="eastAsia" w:cs="Times New Roman"/>
                <w:kern w:val="0"/>
                <w:sz w:val="21"/>
              </w:rPr>
              <w:t>清理杂物</w:t>
            </w:r>
          </w:p>
        </w:tc>
      </w:tr>
    </w:tbl>
    <w:p>
      <w:pPr>
        <w:outlineLvl w:val="9"/>
        <w:rPr>
          <w:rFonts w:cs="Times New Roman"/>
          <w:color w:val="FF0000"/>
          <w:sz w:val="21"/>
        </w:rPr>
      </w:pPr>
      <w:r>
        <w:rPr>
          <w:rFonts w:cs="Times New Roman"/>
        </w:rPr>
        <w:t>塔筒一安装所需器件清单如表</w:t>
      </w:r>
      <w:r>
        <w:rPr>
          <w:rFonts w:hint="eastAsia" w:cs="Times New Roman"/>
          <w:lang w:val="en-US" w:eastAsia="zh-CN"/>
        </w:rPr>
        <w:t>3-11</w:t>
      </w:r>
      <w:r>
        <w:rPr>
          <w:rFonts w:cs="Times New Roman"/>
        </w:rPr>
        <w:t>：</w:t>
      </w:r>
    </w:p>
    <w:p>
      <w:pPr>
        <w:ind w:firstLine="480"/>
        <w:jc w:val="center"/>
        <w:outlineLvl w:val="9"/>
        <w:rPr>
          <w:rFonts w:cs="Times New Roman"/>
          <w:sz w:val="21"/>
        </w:rPr>
      </w:pPr>
      <w:r>
        <w:rPr>
          <w:rFonts w:cs="Times New Roman"/>
          <w:sz w:val="21"/>
        </w:rPr>
        <w:t>表</w:t>
      </w:r>
      <w:r>
        <w:rPr>
          <w:rFonts w:hint="eastAsia" w:cs="Times New Roman"/>
          <w:sz w:val="21"/>
          <w:lang w:val="en-US" w:eastAsia="zh-CN"/>
        </w:rPr>
        <w:t>3-11</w:t>
      </w:r>
      <w:r>
        <w:rPr>
          <w:rFonts w:cs="Times New Roman"/>
          <w:sz w:val="21"/>
        </w:rPr>
        <w:t xml:space="preserve"> 塔筒一与</w:t>
      </w:r>
      <w:r>
        <w:rPr>
          <w:rFonts w:hint="eastAsia" w:cs="Times New Roman"/>
          <w:sz w:val="21"/>
          <w:lang w:val="en-US" w:eastAsia="zh-CN"/>
        </w:rPr>
        <w:t>锚栓</w:t>
      </w:r>
      <w:r>
        <w:rPr>
          <w:rFonts w:cs="Times New Roman"/>
          <w:sz w:val="21"/>
        </w:rPr>
        <w:t>安装器件清单</w:t>
      </w:r>
    </w:p>
    <w:tbl>
      <w:tblPr>
        <w:tblStyle w:val="34"/>
        <w:tblW w:w="93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9"/>
        <w:gridCol w:w="2349"/>
        <w:gridCol w:w="2348"/>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9" w:type="dxa"/>
            <w:vAlign w:val="center"/>
          </w:tcPr>
          <w:p>
            <w:pPr>
              <w:spacing w:line="360" w:lineRule="exact"/>
              <w:jc w:val="center"/>
              <w:outlineLvl w:val="9"/>
              <w:rPr>
                <w:rFonts w:cs="Times New Roman"/>
                <w:sz w:val="21"/>
                <w:szCs w:val="21"/>
              </w:rPr>
            </w:pPr>
            <w:r>
              <w:rPr>
                <w:rFonts w:cs="Times New Roman"/>
                <w:sz w:val="21"/>
                <w:szCs w:val="21"/>
              </w:rPr>
              <w:t>名称</w:t>
            </w:r>
          </w:p>
        </w:tc>
        <w:tc>
          <w:tcPr>
            <w:tcW w:w="2349" w:type="dxa"/>
            <w:vAlign w:val="center"/>
          </w:tcPr>
          <w:p>
            <w:pPr>
              <w:spacing w:line="360" w:lineRule="exact"/>
              <w:jc w:val="center"/>
              <w:outlineLvl w:val="9"/>
              <w:rPr>
                <w:rFonts w:cs="Times New Roman"/>
                <w:sz w:val="21"/>
                <w:szCs w:val="21"/>
              </w:rPr>
            </w:pPr>
            <w:r>
              <w:rPr>
                <w:rFonts w:cs="Times New Roman"/>
                <w:sz w:val="21"/>
                <w:szCs w:val="21"/>
              </w:rPr>
              <w:t>规格</w:t>
            </w:r>
          </w:p>
        </w:tc>
        <w:tc>
          <w:tcPr>
            <w:tcW w:w="2348" w:type="dxa"/>
            <w:vAlign w:val="center"/>
          </w:tcPr>
          <w:p>
            <w:pPr>
              <w:spacing w:line="360" w:lineRule="exact"/>
              <w:jc w:val="center"/>
              <w:outlineLvl w:val="9"/>
              <w:rPr>
                <w:rFonts w:cs="Times New Roman"/>
                <w:sz w:val="21"/>
                <w:szCs w:val="21"/>
              </w:rPr>
            </w:pPr>
            <w:r>
              <w:rPr>
                <w:rFonts w:cs="Times New Roman"/>
                <w:sz w:val="21"/>
                <w:szCs w:val="21"/>
              </w:rPr>
              <w:t>数量</w:t>
            </w:r>
          </w:p>
        </w:tc>
        <w:tc>
          <w:tcPr>
            <w:tcW w:w="2349" w:type="dxa"/>
            <w:vAlign w:val="center"/>
          </w:tcPr>
          <w:p>
            <w:pPr>
              <w:spacing w:line="360" w:lineRule="exact"/>
              <w:jc w:val="center"/>
              <w:outlineLvl w:val="9"/>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9" w:type="dxa"/>
            <w:vAlign w:val="center"/>
          </w:tcPr>
          <w:p>
            <w:pPr>
              <w:widowControl/>
              <w:jc w:val="center"/>
              <w:outlineLvl w:val="9"/>
              <w:rPr>
                <w:rFonts w:cs="Times New Roman"/>
                <w:kern w:val="0"/>
                <w:sz w:val="21"/>
              </w:rPr>
            </w:pPr>
            <w:r>
              <w:rPr>
                <w:rFonts w:cs="Times New Roman"/>
                <w:kern w:val="0"/>
                <w:sz w:val="21"/>
              </w:rPr>
              <w:t>螺母</w:t>
            </w:r>
          </w:p>
        </w:tc>
        <w:tc>
          <w:tcPr>
            <w:tcW w:w="2349" w:type="dxa"/>
            <w:vAlign w:val="center"/>
          </w:tcPr>
          <w:p>
            <w:pPr>
              <w:widowControl/>
              <w:jc w:val="center"/>
              <w:outlineLvl w:val="9"/>
              <w:rPr>
                <w:rFonts w:cs="Times New Roman"/>
                <w:kern w:val="0"/>
                <w:sz w:val="21"/>
              </w:rPr>
            </w:pPr>
            <w:r>
              <w:rPr>
                <w:rFonts w:cs="Times New Roman"/>
                <w:kern w:val="0"/>
                <w:sz w:val="21"/>
              </w:rPr>
              <w:t>M</w:t>
            </w:r>
            <w:r>
              <w:rPr>
                <w:rFonts w:hint="eastAsia" w:cs="Times New Roman"/>
                <w:kern w:val="0"/>
                <w:sz w:val="21"/>
              </w:rPr>
              <w:t>4</w:t>
            </w:r>
            <w:r>
              <w:rPr>
                <w:rFonts w:hint="eastAsia" w:cs="Times New Roman"/>
                <w:kern w:val="0"/>
                <w:sz w:val="21"/>
                <w:lang w:val="en-US" w:eastAsia="zh-CN"/>
              </w:rPr>
              <w:t>2</w:t>
            </w:r>
          </w:p>
        </w:tc>
        <w:tc>
          <w:tcPr>
            <w:tcW w:w="2348" w:type="dxa"/>
            <w:vAlign w:val="center"/>
          </w:tcPr>
          <w:p>
            <w:pPr>
              <w:jc w:val="center"/>
              <w:outlineLvl w:val="9"/>
              <w:rPr>
                <w:rFonts w:cs="Times New Roman"/>
                <w:sz w:val="21"/>
                <w:szCs w:val="21"/>
              </w:rPr>
            </w:pPr>
            <w:r>
              <w:rPr>
                <w:rFonts w:hint="eastAsia" w:cs="Times New Roman"/>
                <w:sz w:val="21"/>
                <w:szCs w:val="21"/>
                <w:lang w:val="en-US" w:eastAsia="zh-CN"/>
              </w:rPr>
              <w:t>256</w:t>
            </w:r>
            <w:r>
              <w:rPr>
                <w:rFonts w:cs="Times New Roman"/>
                <w:sz w:val="21"/>
                <w:szCs w:val="21"/>
              </w:rPr>
              <w:t>个</w:t>
            </w:r>
          </w:p>
        </w:tc>
        <w:tc>
          <w:tcPr>
            <w:tcW w:w="2349" w:type="dxa"/>
            <w:vAlign w:val="center"/>
          </w:tcPr>
          <w:p>
            <w:pPr>
              <w:spacing w:line="360" w:lineRule="exact"/>
              <w:jc w:val="center"/>
              <w:outlineLvl w:val="9"/>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9" w:type="dxa"/>
            <w:vAlign w:val="center"/>
          </w:tcPr>
          <w:p>
            <w:pPr>
              <w:widowControl/>
              <w:jc w:val="center"/>
              <w:outlineLvl w:val="9"/>
              <w:rPr>
                <w:rFonts w:cs="Times New Roman"/>
                <w:kern w:val="0"/>
                <w:sz w:val="21"/>
              </w:rPr>
            </w:pPr>
            <w:r>
              <w:rPr>
                <w:rFonts w:cs="Times New Roman"/>
                <w:kern w:val="0"/>
                <w:sz w:val="21"/>
              </w:rPr>
              <w:t>垫圈</w:t>
            </w:r>
          </w:p>
        </w:tc>
        <w:tc>
          <w:tcPr>
            <w:tcW w:w="2349" w:type="dxa"/>
            <w:vAlign w:val="center"/>
          </w:tcPr>
          <w:p>
            <w:pPr>
              <w:widowControl/>
              <w:jc w:val="center"/>
              <w:outlineLvl w:val="9"/>
              <w:rPr>
                <w:rFonts w:cs="Times New Roman"/>
                <w:kern w:val="0"/>
                <w:sz w:val="21"/>
              </w:rPr>
            </w:pPr>
            <w:r>
              <w:rPr>
                <w:rFonts w:cs="Times New Roman"/>
                <w:kern w:val="0"/>
                <w:sz w:val="21"/>
              </w:rPr>
              <w:t>Φ</w:t>
            </w:r>
            <w:r>
              <w:rPr>
                <w:rFonts w:hint="eastAsia" w:cs="Times New Roman"/>
                <w:kern w:val="0"/>
                <w:sz w:val="21"/>
              </w:rPr>
              <w:t>4</w:t>
            </w:r>
            <w:r>
              <w:rPr>
                <w:rFonts w:hint="eastAsia" w:cs="Times New Roman"/>
                <w:kern w:val="0"/>
                <w:sz w:val="21"/>
                <w:lang w:val="en-US" w:eastAsia="zh-CN"/>
              </w:rPr>
              <w:t>2</w:t>
            </w:r>
          </w:p>
        </w:tc>
        <w:tc>
          <w:tcPr>
            <w:tcW w:w="2348" w:type="dxa"/>
            <w:vAlign w:val="center"/>
          </w:tcPr>
          <w:p>
            <w:pPr>
              <w:jc w:val="center"/>
              <w:outlineLvl w:val="9"/>
              <w:rPr>
                <w:rFonts w:cs="Times New Roman"/>
                <w:sz w:val="21"/>
                <w:szCs w:val="21"/>
              </w:rPr>
            </w:pPr>
            <w:r>
              <w:rPr>
                <w:rFonts w:hint="eastAsia" w:cs="Times New Roman"/>
                <w:sz w:val="21"/>
                <w:szCs w:val="21"/>
                <w:lang w:val="en-US" w:eastAsia="zh-CN"/>
              </w:rPr>
              <w:t>256</w:t>
            </w:r>
            <w:r>
              <w:rPr>
                <w:rFonts w:cs="Times New Roman"/>
                <w:sz w:val="21"/>
                <w:szCs w:val="21"/>
              </w:rPr>
              <w:t>个</w:t>
            </w:r>
          </w:p>
        </w:tc>
        <w:tc>
          <w:tcPr>
            <w:tcW w:w="2349" w:type="dxa"/>
            <w:vAlign w:val="center"/>
          </w:tcPr>
          <w:p>
            <w:pPr>
              <w:spacing w:line="360" w:lineRule="exact"/>
              <w:jc w:val="center"/>
              <w:outlineLvl w:val="9"/>
              <w:rPr>
                <w:rFonts w:cs="Times New Roman"/>
                <w:sz w:val="21"/>
                <w:szCs w:val="21"/>
              </w:rPr>
            </w:pPr>
          </w:p>
        </w:tc>
      </w:tr>
    </w:tbl>
    <w:p>
      <w:pPr>
        <w:spacing w:before="163"/>
        <w:outlineLvl w:val="9"/>
      </w:pPr>
      <w:bookmarkStart w:id="208" w:name="_Toc381108363"/>
      <w:bookmarkStart w:id="209" w:name="_Toc400481810"/>
      <w:bookmarkStart w:id="210" w:name="_Toc381618723"/>
      <w:bookmarkStart w:id="211" w:name="_Toc381619999"/>
      <w:r>
        <w:t>3.</w:t>
      </w:r>
      <w:r>
        <w:rPr>
          <w:rFonts w:hint="eastAsia"/>
          <w:lang w:val="en-US" w:eastAsia="zh-CN"/>
        </w:rPr>
        <w:t>5</w:t>
      </w:r>
      <w:r>
        <w:t>.</w:t>
      </w:r>
      <w:r>
        <w:rPr>
          <w:rFonts w:hint="eastAsia"/>
          <w:lang w:val="en-US" w:eastAsia="zh-CN"/>
        </w:rPr>
        <w:t>2.2</w:t>
      </w:r>
      <w:r>
        <w:t>准备工作</w:t>
      </w:r>
      <w:bookmarkEnd w:id="208"/>
      <w:bookmarkEnd w:id="209"/>
      <w:bookmarkEnd w:id="210"/>
      <w:bookmarkEnd w:id="211"/>
    </w:p>
    <w:p>
      <w:pPr>
        <w:ind w:firstLine="480" w:firstLineChars="200"/>
        <w:outlineLvl w:val="9"/>
        <w:rPr>
          <w:rFonts w:cs="Times New Roman"/>
        </w:rPr>
      </w:pPr>
      <w:bookmarkStart w:id="212" w:name="_Toc381618724"/>
      <w:bookmarkStart w:id="213" w:name="_Toc400481811"/>
      <w:bookmarkStart w:id="214" w:name="_Toc381620000"/>
      <w:bookmarkStart w:id="215" w:name="_Toc381108364"/>
      <w:r>
        <w:rPr>
          <w:rFonts w:cs="Times New Roman"/>
        </w:rPr>
        <w:t>1）</w:t>
      </w:r>
      <w:r>
        <w:rPr>
          <w:rFonts w:hint="eastAsia" w:cs="Times New Roman"/>
        </w:rPr>
        <w:t>检查</w:t>
      </w:r>
      <w:r>
        <w:rPr>
          <w:rFonts w:cs="Times New Roman"/>
        </w:rPr>
        <w:t>第一节塔筒门</w:t>
      </w:r>
      <w:r>
        <w:rPr>
          <w:rFonts w:hint="eastAsia" w:cs="Times New Roman"/>
        </w:rPr>
        <w:t>中心</w:t>
      </w:r>
      <w:r>
        <w:rPr>
          <w:rFonts w:cs="Times New Roman"/>
        </w:rPr>
        <w:t>与零刻度的相对位置</w:t>
      </w:r>
      <w:r>
        <w:rPr>
          <w:rFonts w:hint="eastAsia" w:cs="Times New Roman"/>
        </w:rPr>
        <w:t>是否正确（</w:t>
      </w:r>
      <w:r>
        <w:rPr>
          <w:rFonts w:cs="Times New Roman"/>
        </w:rPr>
        <w:t>上</w:t>
      </w:r>
      <w:r>
        <w:rPr>
          <w:rFonts w:hint="eastAsia" w:cs="Times New Roman"/>
        </w:rPr>
        <w:t>锚板、</w:t>
      </w:r>
      <w:r>
        <w:rPr>
          <w:rFonts w:cs="Times New Roman"/>
        </w:rPr>
        <w:t>平台一</w:t>
      </w:r>
      <w:r>
        <w:rPr>
          <w:rFonts w:hint="eastAsia" w:cs="Times New Roman"/>
        </w:rPr>
        <w:t>、</w:t>
      </w:r>
      <w:r>
        <w:rPr>
          <w:rFonts w:cs="Times New Roman"/>
        </w:rPr>
        <w:t>塔筒</w:t>
      </w:r>
      <w:r>
        <w:rPr>
          <w:rFonts w:hint="eastAsia" w:cs="Times New Roman"/>
        </w:rPr>
        <w:t>一</w:t>
      </w:r>
      <w:r>
        <w:rPr>
          <w:rFonts w:cs="Times New Roman"/>
        </w:rPr>
        <w:t>零刻度位置</w:t>
      </w:r>
      <w:r>
        <w:rPr>
          <w:rFonts w:hint="eastAsia" w:cs="Times New Roman"/>
        </w:rPr>
        <w:t>要求重合）</w:t>
      </w:r>
      <w:r>
        <w:rPr>
          <w:rFonts w:cs="Times New Roman"/>
        </w:rPr>
        <w:t>。</w:t>
      </w:r>
    </w:p>
    <w:p>
      <w:pPr>
        <w:ind w:firstLine="480" w:firstLineChars="200"/>
        <w:outlineLvl w:val="9"/>
        <w:rPr>
          <w:rFonts w:cs="Times New Roman"/>
        </w:rPr>
      </w:pPr>
      <w:r>
        <w:rPr>
          <w:rFonts w:cs="Times New Roman"/>
        </w:rPr>
        <w:t>2）清理地基表面，清除杂物和混凝土残留部分。将穿电缆用保护管截取至合适的长度（距地面150mm</w:t>
      </w:r>
      <w:r>
        <w:rPr>
          <w:rFonts w:hint="eastAsia" w:cs="Times New Roman"/>
        </w:rPr>
        <w:t>左右</w:t>
      </w:r>
      <w:r>
        <w:rPr>
          <w:rFonts w:cs="Times New Roman"/>
        </w:rPr>
        <w:t>），目测平齐、美观。</w:t>
      </w:r>
    </w:p>
    <w:p>
      <w:pPr>
        <w:ind w:firstLine="480"/>
        <w:outlineLvl w:val="9"/>
        <w:rPr>
          <w:rFonts w:cs="Times New Roman"/>
        </w:rPr>
      </w:pPr>
      <w:r>
        <w:rPr>
          <w:rFonts w:hint="eastAsia" w:cs="Times New Roman"/>
        </w:rPr>
        <w:t>3</w:t>
      </w:r>
      <w:r>
        <w:rPr>
          <w:rFonts w:cs="Times New Roman"/>
        </w:rPr>
        <w:t>）清</w:t>
      </w:r>
      <w:r>
        <w:rPr>
          <w:rFonts w:hint="eastAsia" w:cs="Times New Roman"/>
        </w:rPr>
        <w:t>除锚栓组合件上锚板杂物</w:t>
      </w:r>
      <w:r>
        <w:rPr>
          <w:rFonts w:cs="Times New Roman"/>
        </w:rPr>
        <w:t>。</w:t>
      </w:r>
    </w:p>
    <w:p>
      <w:pPr>
        <w:ind w:firstLine="480"/>
        <w:rPr>
          <w:rFonts w:cs="Times New Roman"/>
        </w:rPr>
      </w:pPr>
      <w:r>
        <w:rPr>
          <w:rFonts w:hint="eastAsia" w:cs="Times New Roman"/>
        </w:rPr>
        <w:t>4</w:t>
      </w:r>
      <w:r>
        <w:rPr>
          <w:rFonts w:cs="Times New Roman"/>
        </w:rPr>
        <w:t>）摆放螺母，垫片，并对带有细微缺陷如毛刺、翻边等螺栓进行修复。</w:t>
      </w:r>
    </w:p>
    <w:p>
      <w:pPr>
        <w:ind w:firstLine="480"/>
        <w:rPr>
          <w:rFonts w:hint="eastAsia" w:cs="Times New Roman"/>
        </w:rPr>
      </w:pPr>
      <w:r>
        <w:rPr>
          <w:rFonts w:hint="eastAsia" w:cs="Times New Roman"/>
        </w:rPr>
        <w:t>5）拆除塔筒端部“米字”支撑。</w:t>
      </w:r>
    </w:p>
    <w:p>
      <w:pPr>
        <w:ind w:firstLine="480"/>
        <w:rPr>
          <w:rFonts w:hint="eastAsia" w:cs="Times New Roman"/>
          <w:lang w:val="en-US" w:eastAsia="zh-CN"/>
        </w:rPr>
      </w:pPr>
      <w:r>
        <w:rPr>
          <w:rFonts w:hint="eastAsia" w:cs="Times New Roman"/>
          <w:lang w:val="en-US" w:eastAsia="zh-CN"/>
        </w:rPr>
        <w:t>6）检查塔筒一内部附件，清理内部表面，检查母线排安装力矩及连接力矩（如采用母线排）并对表面包装物进行清理，安装力矩值见附件1、2。</w:t>
      </w:r>
    </w:p>
    <w:p>
      <w:pPr>
        <w:spacing w:before="163"/>
        <w:outlineLvl w:val="9"/>
      </w:pPr>
      <w:r>
        <w:t>3.</w:t>
      </w:r>
      <w:r>
        <w:rPr>
          <w:rFonts w:hint="eastAsia"/>
          <w:lang w:val="en-US" w:eastAsia="zh-CN"/>
        </w:rPr>
        <w:t>5</w:t>
      </w:r>
      <w:r>
        <w:t>.</w:t>
      </w:r>
      <w:r>
        <w:rPr>
          <w:rFonts w:hint="eastAsia"/>
          <w:lang w:val="en-US" w:eastAsia="zh-CN"/>
        </w:rPr>
        <w:t>2.3</w:t>
      </w:r>
      <w:r>
        <w:t>塔筒吊装</w:t>
      </w:r>
      <w:bookmarkEnd w:id="212"/>
      <w:bookmarkEnd w:id="213"/>
      <w:bookmarkEnd w:id="214"/>
      <w:bookmarkEnd w:id="215"/>
    </w:p>
    <w:p>
      <w:pPr>
        <w:ind w:firstLine="480"/>
        <w:rPr>
          <w:rFonts w:cs="Times New Roman"/>
          <w:b/>
          <w:bCs/>
          <w:color w:val="C00000"/>
        </w:rPr>
      </w:pPr>
      <w:r>
        <w:rPr>
          <w:rFonts w:cs="Times New Roman"/>
        </w:rPr>
        <w:t>1）</w:t>
      </w:r>
      <w:r>
        <w:rPr>
          <w:rFonts w:cs="Times New Roman"/>
          <w:color w:val="auto"/>
        </w:rPr>
        <w:t>将螺母，</w:t>
      </w:r>
      <w:r>
        <w:rPr>
          <w:rFonts w:cs="Times New Roman"/>
          <w:b w:val="0"/>
          <w:bCs w:val="0"/>
          <w:color w:val="auto"/>
        </w:rPr>
        <w:t>垫片摆放至相应位置。</w:t>
      </w:r>
    </w:p>
    <w:p>
      <w:pPr>
        <w:ind w:firstLine="480"/>
        <w:rPr>
          <w:rFonts w:cs="Times New Roman"/>
        </w:rPr>
      </w:pPr>
      <w:r>
        <w:rPr>
          <w:rFonts w:cs="Times New Roman"/>
        </w:rPr>
        <w:t>2）去除塔筒外包装，清理塔筒内外表面，并修复油漆。将第一节与第二节塔筒法兰连接螺栓、螺母、垫片及母线排连接段放置于第一节塔筒上平台并固定。</w:t>
      </w:r>
    </w:p>
    <w:p>
      <w:pPr>
        <w:ind w:firstLine="480"/>
        <w:rPr>
          <w:rFonts w:cs="Times New Roman"/>
        </w:rPr>
      </w:pPr>
      <w:r>
        <w:rPr>
          <w:rFonts w:cs="Times New Roman"/>
        </w:rPr>
        <w:t>3）</w:t>
      </w:r>
      <w:r>
        <w:rPr>
          <w:rFonts w:hint="eastAsia" w:cs="Times New Roman"/>
        </w:rPr>
        <w:t>用“两点主吊”吊装方式安装主吊板和</w:t>
      </w:r>
      <w:r>
        <w:rPr>
          <w:rFonts w:hint="eastAsia" w:cs="Times New Roman"/>
          <w:lang w:val="en-US" w:eastAsia="zh-CN"/>
        </w:rPr>
        <w:t>辅</w:t>
      </w:r>
      <w:r>
        <w:rPr>
          <w:rFonts w:hint="eastAsia" w:cs="Times New Roman"/>
        </w:rPr>
        <w:t>吊板，</w:t>
      </w:r>
      <w:r>
        <w:rPr>
          <w:rFonts w:cs="Times New Roman"/>
        </w:rPr>
        <w:t>如图</w:t>
      </w:r>
      <w:r>
        <w:rPr>
          <w:rFonts w:hint="eastAsia" w:cs="Times New Roman"/>
          <w:lang w:val="en-US" w:eastAsia="zh-CN"/>
        </w:rPr>
        <w:t>3-17</w:t>
      </w:r>
      <w:r>
        <w:rPr>
          <w:rFonts w:cs="Times New Roman"/>
        </w:rPr>
        <w:t>所示。</w:t>
      </w:r>
      <w:r>
        <w:rPr>
          <w:rFonts w:hint="eastAsia" w:cs="Times New Roman"/>
        </w:rPr>
        <w:t>吊板螺栓以800N.m</w:t>
      </w:r>
      <w:r>
        <w:rPr>
          <w:rFonts w:cs="Times New Roman"/>
        </w:rPr>
        <w:t>紧固牢固后，主副吊车同时缓慢起吊，根据指挥人员指挥使塔筒变为垂直状态。如图</w:t>
      </w:r>
      <w:r>
        <w:rPr>
          <w:rFonts w:hint="eastAsia" w:cs="Times New Roman"/>
          <w:lang w:val="en-US" w:eastAsia="zh-CN"/>
        </w:rPr>
        <w:t>3-18</w:t>
      </w:r>
      <w:r>
        <w:rPr>
          <w:rFonts w:cs="Times New Roman"/>
        </w:rPr>
        <w:t>所示。</w:t>
      </w:r>
    </w:p>
    <w:p>
      <w:pPr>
        <w:ind w:firstLine="141" w:firstLineChars="59"/>
        <w:jc w:val="left"/>
        <w:rPr>
          <w:rFonts w:cs="Times New Roman"/>
        </w:rPr>
      </w:pPr>
      <w:r>
        <w:rPr>
          <w:rFonts w:hint="eastAsia" w:cs="Times New Roman"/>
          <w:lang w:val="en-US" w:eastAsia="zh-CN"/>
        </w:rPr>
        <w:t xml:space="preserve">                     </w:t>
      </w:r>
      <w:r>
        <w:rPr>
          <w:rFonts w:cs="Times New Roman"/>
        </w:rPr>
        <w:drawing>
          <wp:inline distT="0" distB="0" distL="0" distR="0">
            <wp:extent cx="2422525" cy="1426845"/>
            <wp:effectExtent l="0" t="0" r="635" b="5715"/>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noChangeArrowheads="1"/>
                    </pic:cNvPicPr>
                  </pic:nvPicPr>
                  <pic:blipFill>
                    <a:blip r:embed="rId49" cstate="print"/>
                    <a:srcRect/>
                    <a:stretch>
                      <a:fillRect/>
                    </a:stretch>
                  </pic:blipFill>
                  <pic:spPr>
                    <a:xfrm>
                      <a:off x="0" y="0"/>
                      <a:ext cx="2422525" cy="1426845"/>
                    </a:xfrm>
                    <a:prstGeom prst="rect">
                      <a:avLst/>
                    </a:prstGeom>
                    <a:noFill/>
                    <a:ln w="9525">
                      <a:noFill/>
                      <a:miter lim="800000"/>
                      <a:headEnd/>
                      <a:tailEnd/>
                    </a:ln>
                  </pic:spPr>
                </pic:pic>
              </a:graphicData>
            </a:graphic>
          </wp:inline>
        </w:drawing>
      </w:r>
    </w:p>
    <w:p>
      <w:pPr>
        <w:ind w:firstLine="3150" w:firstLineChars="1500"/>
        <w:rPr>
          <w:rFonts w:cs="Times New Roman"/>
          <w:sz w:val="21"/>
        </w:rPr>
      </w:pPr>
      <w:r>
        <w:rPr>
          <w:rFonts w:cs="Times New Roman"/>
          <w:sz w:val="21"/>
        </w:rPr>
        <w:t>图</w:t>
      </w:r>
      <w:r>
        <w:rPr>
          <w:rFonts w:hint="eastAsia" w:cs="Times New Roman"/>
          <w:sz w:val="21"/>
          <w:lang w:val="en-US" w:eastAsia="zh-CN"/>
        </w:rPr>
        <w:t>3-17</w:t>
      </w:r>
      <w:r>
        <w:rPr>
          <w:rFonts w:cs="Times New Roman"/>
          <w:sz w:val="21"/>
        </w:rPr>
        <w:t>塔筒吊板安装示意图</w:t>
      </w:r>
    </w:p>
    <w:p>
      <w:pPr>
        <w:jc w:val="center"/>
        <w:rPr>
          <w:rFonts w:cs="Times New Roman"/>
          <w:sz w:val="21"/>
        </w:rPr>
      </w:pPr>
      <w:r>
        <w:drawing>
          <wp:inline distT="0" distB="0" distL="0" distR="0">
            <wp:extent cx="2122170" cy="1610995"/>
            <wp:effectExtent l="0" t="0" r="1143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0" cstate="print"/>
                    <a:stretch>
                      <a:fillRect/>
                    </a:stretch>
                  </pic:blipFill>
                  <pic:spPr>
                    <a:xfrm>
                      <a:off x="0" y="0"/>
                      <a:ext cx="2122170" cy="1610995"/>
                    </a:xfrm>
                    <a:prstGeom prst="rect">
                      <a:avLst/>
                    </a:prstGeom>
                  </pic:spPr>
                </pic:pic>
              </a:graphicData>
            </a:graphic>
          </wp:inline>
        </w:drawing>
      </w:r>
      <w:r>
        <w:rPr>
          <w:rFonts w:ascii="Calibri" w:hAnsi="Calibri" w:cs="Times New Roman"/>
          <w:sz w:val="21"/>
        </w:rPr>
        <w:drawing>
          <wp:inline distT="0" distB="0" distL="0" distR="0">
            <wp:extent cx="2360930" cy="1610995"/>
            <wp:effectExtent l="0" t="0" r="1270" b="8255"/>
            <wp:docPr id="2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360930" cy="1610995"/>
                    </a:xfrm>
                    <a:prstGeom prst="rect">
                      <a:avLst/>
                    </a:prstGeom>
                    <a:noFill/>
                    <a:ln>
                      <a:noFill/>
                    </a:ln>
                  </pic:spPr>
                </pic:pic>
              </a:graphicData>
            </a:graphic>
          </wp:inline>
        </w:drawing>
      </w:r>
    </w:p>
    <w:p>
      <w:pPr>
        <w:jc w:val="center"/>
        <w:rPr>
          <w:rFonts w:cs="Times New Roman"/>
          <w:sz w:val="21"/>
        </w:rPr>
      </w:pPr>
      <w:r>
        <w:rPr>
          <w:rFonts w:cs="Times New Roman"/>
          <w:sz w:val="21"/>
        </w:rPr>
        <w:t>图</w:t>
      </w:r>
      <w:r>
        <w:rPr>
          <w:rFonts w:hint="eastAsia" w:cs="Times New Roman"/>
          <w:sz w:val="21"/>
          <w:lang w:val="en-US" w:eastAsia="zh-CN"/>
        </w:rPr>
        <w:t>3-18</w:t>
      </w:r>
      <w:r>
        <w:rPr>
          <w:rFonts w:cs="Times New Roman"/>
          <w:sz w:val="21"/>
        </w:rPr>
        <w:t xml:space="preserve"> </w:t>
      </w:r>
      <w:r>
        <w:rPr>
          <w:rFonts w:hint="eastAsia" w:cs="Times New Roman"/>
          <w:sz w:val="21"/>
        </w:rPr>
        <w:t>主副吊车同时起吊示意</w:t>
      </w:r>
    </w:p>
    <w:p>
      <w:pPr>
        <w:ind w:firstLine="480"/>
        <w:rPr>
          <w:rFonts w:cs="Times New Roman"/>
        </w:rPr>
      </w:pPr>
      <w:r>
        <w:rPr>
          <w:rFonts w:cs="Times New Roman"/>
        </w:rPr>
        <w:t>4）塔筒需缓慢下降，确保塔筒与柜体无磕碰。塔筒距离</w:t>
      </w:r>
      <w:r>
        <w:rPr>
          <w:rFonts w:hint="eastAsia" w:cs="Times New Roman"/>
          <w:lang w:val="en-US" w:eastAsia="zh-CN"/>
        </w:rPr>
        <w:t>锚板</w:t>
      </w:r>
      <w:r>
        <w:rPr>
          <w:rFonts w:cs="Times New Roman"/>
        </w:rPr>
        <w:t>上表面2-8cm时，旋转塔筒使塔筒“0”刻度标志与</w:t>
      </w:r>
      <w:r>
        <w:rPr>
          <w:rFonts w:hint="eastAsia" w:cs="Times New Roman"/>
          <w:lang w:val="en-US" w:eastAsia="zh-CN"/>
        </w:rPr>
        <w:t>锚板</w:t>
      </w:r>
      <w:r>
        <w:rPr>
          <w:rFonts w:cs="Times New Roman"/>
        </w:rPr>
        <w:t>“0”刻度标志对齐，调整塔筒法兰安装孔与</w:t>
      </w:r>
      <w:r>
        <w:rPr>
          <w:rFonts w:hint="eastAsia" w:cs="Times New Roman"/>
          <w:lang w:val="en-US" w:eastAsia="zh-CN"/>
        </w:rPr>
        <w:t>锚栓</w:t>
      </w:r>
      <w:r>
        <w:rPr>
          <w:rFonts w:cs="Times New Roman"/>
        </w:rPr>
        <w:t>对正，缓慢降低塔筒至法兰接触面，穿入所有连接螺</w:t>
      </w:r>
      <w:r>
        <w:rPr>
          <w:rFonts w:hint="eastAsia" w:cs="Times New Roman"/>
          <w:lang w:val="en-US" w:eastAsia="zh-CN"/>
        </w:rPr>
        <w:t>母</w:t>
      </w:r>
      <w:r>
        <w:rPr>
          <w:rFonts w:cs="Times New Roman"/>
        </w:rPr>
        <w:t>后主吊车应保持负荷在30%塔筒重量左右。</w:t>
      </w:r>
    </w:p>
    <w:p>
      <w:pPr>
        <w:ind w:firstLine="420"/>
        <w:rPr>
          <w:rFonts w:hint="eastAsia" w:cs="Times New Roman"/>
          <w:b/>
          <w:bCs/>
          <w:color w:val="auto"/>
        </w:rPr>
      </w:pPr>
      <w:r>
        <w:rPr>
          <w:rFonts w:cs="Times New Roman"/>
        </w:rPr>
        <w:t>5）安装螺</w:t>
      </w:r>
      <w:r>
        <w:rPr>
          <w:rFonts w:hint="eastAsia" w:cs="Times New Roman"/>
          <w:lang w:val="en-US" w:eastAsia="zh-CN"/>
        </w:rPr>
        <w:t>母</w:t>
      </w:r>
      <w:r>
        <w:rPr>
          <w:rFonts w:cs="Times New Roman"/>
        </w:rPr>
        <w:t>后使用按照“</w:t>
      </w:r>
      <w:r>
        <w:rPr>
          <w:rFonts w:hint="eastAsia" w:cs="Times New Roman"/>
          <w:lang w:val="en-US" w:eastAsia="zh-CN"/>
        </w:rPr>
        <w:t>星形紧固</w:t>
      </w:r>
      <w:r>
        <w:rPr>
          <w:rFonts w:cs="Times New Roman"/>
        </w:rPr>
        <w:t>”方法拧紧所有螺栓，</w:t>
      </w:r>
      <w:r>
        <w:rPr>
          <w:rFonts w:hint="eastAsia" w:cs="Times New Roman"/>
        </w:rPr>
        <w:t>整个预紧过程中吊车维持主吊钢丝绳仍为拉紧状态，吊车提升力保持在约1t～5t即可。</w:t>
      </w:r>
      <w:r>
        <w:rPr>
          <w:rFonts w:hint="eastAsia" w:cs="Times New Roman"/>
          <w:b/>
          <w:bCs/>
          <w:color w:val="auto"/>
          <w:lang w:eastAsia="zh-CN"/>
        </w:rPr>
        <w:t>在机舱、塔筒、风轮吊装完成后</w:t>
      </w:r>
      <w:r>
        <w:rPr>
          <w:rFonts w:cs="Times New Roman"/>
          <w:b/>
          <w:bCs/>
          <w:color w:val="auto"/>
        </w:rPr>
        <w:t>使用</w:t>
      </w:r>
      <w:r>
        <w:rPr>
          <w:rFonts w:hint="eastAsia" w:cs="Times New Roman"/>
          <w:b/>
          <w:bCs/>
          <w:color w:val="auto"/>
        </w:rPr>
        <w:t>锚栓专用拉伸器按100％预紧力进行</w:t>
      </w:r>
      <w:r>
        <w:rPr>
          <w:rFonts w:hint="eastAsia" w:cs="Times New Roman"/>
          <w:b/>
          <w:bCs/>
          <w:color w:val="auto"/>
          <w:lang w:eastAsia="zh-CN"/>
        </w:rPr>
        <w:t>星型</w:t>
      </w:r>
      <w:r>
        <w:rPr>
          <w:rFonts w:hint="eastAsia" w:cs="Times New Roman"/>
          <w:b/>
          <w:bCs/>
          <w:color w:val="auto"/>
        </w:rPr>
        <w:t>拉伸。</w:t>
      </w:r>
    </w:p>
    <w:p>
      <w:pPr>
        <w:ind w:firstLine="420"/>
        <w:rPr>
          <w:rFonts w:asciiTheme="minorEastAsia" w:hAnsiTheme="minorEastAsia"/>
          <w:color w:val="auto"/>
          <w:szCs w:val="21"/>
        </w:rPr>
      </w:pPr>
      <w:r>
        <w:rPr>
          <w:rFonts w:hint="eastAsia" w:asciiTheme="minorEastAsia" w:hAnsiTheme="minorEastAsia"/>
          <w:color w:val="auto"/>
          <w:szCs w:val="21"/>
        </w:rPr>
        <w:t>6）调节调整底座高度，使底座与上锚板接触。</w:t>
      </w:r>
    </w:p>
    <w:p>
      <w:pPr>
        <w:ind w:firstLine="420"/>
        <w:rPr>
          <w:rFonts w:cs="Times New Roman"/>
          <w:color w:val="auto"/>
        </w:rPr>
      </w:pPr>
      <w:r>
        <w:rPr>
          <w:rFonts w:hint="eastAsia" w:asciiTheme="minorEastAsia" w:hAnsiTheme="minorEastAsia"/>
          <w:color w:val="auto"/>
          <w:szCs w:val="21"/>
        </w:rPr>
        <w:t>7）</w:t>
      </w:r>
      <w:r>
        <w:rPr>
          <w:rFonts w:cs="Times New Roman"/>
          <w:color w:val="auto"/>
        </w:rPr>
        <w:t>按照图</w:t>
      </w:r>
      <w:r>
        <w:rPr>
          <w:rFonts w:hint="eastAsia" w:cs="Times New Roman"/>
          <w:color w:val="auto"/>
          <w:lang w:val="en-US" w:eastAsia="zh-CN"/>
        </w:rPr>
        <w:t>3-19</w:t>
      </w:r>
      <w:r>
        <w:rPr>
          <w:rFonts w:cs="Times New Roman"/>
          <w:color w:val="auto"/>
        </w:rPr>
        <w:t>所示示意图安装塔筒外部爬梯。用4</w:t>
      </w:r>
      <w:r>
        <w:rPr>
          <w:rFonts w:hint="eastAsia" w:cs="Times New Roman"/>
          <w:color w:val="auto"/>
        </w:rPr>
        <w:t>颗</w:t>
      </w:r>
      <w:r>
        <w:rPr>
          <w:rFonts w:cs="Times New Roman"/>
          <w:color w:val="auto"/>
        </w:rPr>
        <w:t>M</w:t>
      </w:r>
      <w:r>
        <w:rPr>
          <w:rFonts w:hint="eastAsia" w:cs="Times New Roman"/>
          <w:color w:val="auto"/>
        </w:rPr>
        <w:t>16</w:t>
      </w:r>
      <w:r>
        <w:rPr>
          <w:rFonts w:hint="eastAsia" w:ascii="宋体" w:hAnsi="宋体" w:cs="Times New Roman"/>
          <w:color w:val="auto"/>
        </w:rPr>
        <w:t>×</w:t>
      </w:r>
      <w:r>
        <w:rPr>
          <w:rFonts w:hint="eastAsia" w:cs="Times New Roman"/>
          <w:color w:val="auto"/>
        </w:rPr>
        <w:t>55</w:t>
      </w:r>
      <w:r>
        <w:rPr>
          <w:rFonts w:cs="Times New Roman"/>
          <w:color w:val="auto"/>
        </w:rPr>
        <w:t>螺栓连接爬梯与塔筒门，外部爬梯安装需调整螺杆控制爬梯地脚高度，使爬梯台阶与地面水平。</w:t>
      </w:r>
    </w:p>
    <w:p>
      <w:pPr>
        <w:jc w:val="center"/>
        <w:rPr>
          <w:rFonts w:cs="Times New Roman"/>
          <w:color w:val="auto"/>
        </w:rPr>
      </w:pPr>
      <w:r>
        <w:rPr>
          <w:rFonts w:cs="Times New Roman"/>
          <w:color w:val="auto"/>
        </w:rPr>
        <w:drawing>
          <wp:inline distT="0" distB="0" distL="0" distR="0">
            <wp:extent cx="2253615" cy="1690370"/>
            <wp:effectExtent l="0" t="0" r="13335" b="508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noChangeArrowheads="1"/>
                    </pic:cNvPicPr>
                  </pic:nvPicPr>
                  <pic:blipFill>
                    <a:blip r:embed="rId52" cstate="print"/>
                    <a:srcRect/>
                    <a:stretch>
                      <a:fillRect/>
                    </a:stretch>
                  </pic:blipFill>
                  <pic:spPr>
                    <a:xfrm>
                      <a:off x="0" y="0"/>
                      <a:ext cx="2253615" cy="1690370"/>
                    </a:xfrm>
                    <a:prstGeom prst="rect">
                      <a:avLst/>
                    </a:prstGeom>
                    <a:noFill/>
                    <a:ln w="9525">
                      <a:noFill/>
                      <a:miter lim="800000"/>
                      <a:headEnd/>
                      <a:tailEnd/>
                    </a:ln>
                  </pic:spPr>
                </pic:pic>
              </a:graphicData>
            </a:graphic>
          </wp:inline>
        </w:drawing>
      </w:r>
      <w:r>
        <w:rPr>
          <w:rFonts w:hint="eastAsia" w:cs="Times New Roman"/>
          <w:color w:val="auto"/>
          <w:lang w:val="en-US" w:eastAsia="zh-CN"/>
        </w:rPr>
        <w:t xml:space="preserve"> </w:t>
      </w:r>
      <w:r>
        <w:rPr>
          <w:rFonts w:cs="Times New Roman"/>
          <w:color w:val="auto"/>
        </w:rPr>
        <w:drawing>
          <wp:inline distT="0" distB="0" distL="114300" distR="114300">
            <wp:extent cx="2138680" cy="1692910"/>
            <wp:effectExtent l="0" t="0" r="13970" b="2540"/>
            <wp:docPr id="12" name="图片 12" descr="QQ截图2019061916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截图20190619160821"/>
                    <pic:cNvPicPr>
                      <a:picLocks noChangeAspect="1"/>
                    </pic:cNvPicPr>
                  </pic:nvPicPr>
                  <pic:blipFill>
                    <a:blip r:embed="rId53"/>
                    <a:stretch>
                      <a:fillRect/>
                    </a:stretch>
                  </pic:blipFill>
                  <pic:spPr>
                    <a:xfrm>
                      <a:off x="0" y="0"/>
                      <a:ext cx="2138680" cy="1692910"/>
                    </a:xfrm>
                    <a:prstGeom prst="rect">
                      <a:avLst/>
                    </a:prstGeom>
                  </pic:spPr>
                </pic:pic>
              </a:graphicData>
            </a:graphic>
          </wp:inline>
        </w:drawing>
      </w:r>
    </w:p>
    <w:p>
      <w:pPr>
        <w:ind w:firstLine="480"/>
        <w:jc w:val="center"/>
        <w:rPr>
          <w:rFonts w:cs="Times New Roman"/>
          <w:color w:val="auto"/>
          <w:sz w:val="21"/>
        </w:rPr>
      </w:pPr>
      <w:r>
        <w:rPr>
          <w:rFonts w:cs="Times New Roman"/>
          <w:color w:val="auto"/>
          <w:sz w:val="21"/>
        </w:rPr>
        <w:t>图</w:t>
      </w:r>
      <w:r>
        <w:rPr>
          <w:rFonts w:hint="eastAsia" w:cs="Times New Roman"/>
          <w:color w:val="auto"/>
          <w:sz w:val="21"/>
          <w:lang w:val="en-US" w:eastAsia="zh-CN"/>
        </w:rPr>
        <w:t xml:space="preserve">3-19 </w:t>
      </w:r>
      <w:r>
        <w:rPr>
          <w:rFonts w:cs="Times New Roman"/>
          <w:color w:val="auto"/>
          <w:sz w:val="21"/>
        </w:rPr>
        <w:t>塔筒外部扶梯安装示意图</w:t>
      </w:r>
    </w:p>
    <w:p>
      <w:pPr>
        <w:ind w:firstLine="420"/>
        <w:rPr>
          <w:color w:val="auto"/>
        </w:rPr>
      </w:pPr>
      <w:r>
        <w:rPr>
          <w:rFonts w:cs="Times New Roman"/>
          <w:b/>
          <w:color w:val="auto"/>
        </w:rPr>
        <w:t>注意：塔筒全部螺栓按</w:t>
      </w:r>
      <w:r>
        <w:rPr>
          <w:rFonts w:hint="eastAsia" w:cs="Times New Roman"/>
          <w:b/>
          <w:color w:val="auto"/>
          <w:lang w:eastAsia="zh-CN"/>
        </w:rPr>
        <w:t>第一次</w:t>
      </w:r>
      <w:r>
        <w:rPr>
          <w:rFonts w:hint="eastAsia" w:cs="Times New Roman"/>
          <w:b/>
          <w:color w:val="auto"/>
          <w:lang w:val="en-US" w:eastAsia="zh-CN"/>
        </w:rPr>
        <w:t>100</w:t>
      </w:r>
      <w:r>
        <w:rPr>
          <w:rFonts w:cs="Times New Roman"/>
          <w:b/>
          <w:color w:val="auto"/>
        </w:rPr>
        <w:t>%力矩</w:t>
      </w:r>
      <w:r>
        <w:rPr>
          <w:rFonts w:hint="eastAsia" w:cs="Times New Roman"/>
          <w:b/>
          <w:color w:val="auto"/>
          <w:lang w:val="en-US" w:eastAsia="zh-CN"/>
        </w:rPr>
        <w:t>拉伸</w:t>
      </w:r>
      <w:r>
        <w:rPr>
          <w:rFonts w:cs="Times New Roman"/>
          <w:b/>
          <w:color w:val="auto"/>
        </w:rPr>
        <w:t>后方可</w:t>
      </w:r>
      <w:r>
        <w:rPr>
          <w:rFonts w:hint="eastAsia" w:asciiTheme="minorEastAsia" w:hAnsiTheme="minorEastAsia"/>
          <w:b/>
          <w:color w:val="auto"/>
          <w:szCs w:val="21"/>
        </w:rPr>
        <w:t>拆除吊具</w:t>
      </w:r>
      <w:r>
        <w:rPr>
          <w:rFonts w:cs="Times New Roman"/>
          <w:b/>
          <w:color w:val="auto"/>
        </w:rPr>
        <w:t>。</w:t>
      </w:r>
      <w:r>
        <w:rPr>
          <w:rFonts w:hint="eastAsia" w:cs="Times New Roman"/>
          <w:b/>
          <w:color w:val="auto"/>
        </w:rPr>
        <w:t>塔筒</w:t>
      </w:r>
      <w:r>
        <w:rPr>
          <w:rFonts w:hint="eastAsia" w:cs="Times New Roman"/>
          <w:b/>
          <w:color w:val="auto"/>
          <w:lang w:val="en-US" w:eastAsia="zh-CN"/>
        </w:rPr>
        <w:t>拉伸</w:t>
      </w:r>
      <w:r>
        <w:rPr>
          <w:rFonts w:hint="eastAsia" w:cs="Times New Roman"/>
          <w:b/>
          <w:color w:val="auto"/>
        </w:rPr>
        <w:t>工作应连续进行至第</w:t>
      </w:r>
      <w:r>
        <w:rPr>
          <w:rFonts w:hint="eastAsia" w:cs="Times New Roman"/>
          <w:b/>
          <w:color w:val="auto"/>
          <w:lang w:val="en-US" w:eastAsia="zh-CN"/>
        </w:rPr>
        <w:t>二</w:t>
      </w:r>
      <w:r>
        <w:rPr>
          <w:rFonts w:hint="eastAsia" w:cs="Times New Roman"/>
          <w:b/>
          <w:color w:val="auto"/>
        </w:rPr>
        <w:t>遍100</w:t>
      </w:r>
      <w:r>
        <w:rPr>
          <w:rFonts w:cs="Times New Roman"/>
          <w:b/>
          <w:color w:val="auto"/>
        </w:rPr>
        <w:t>%</w:t>
      </w:r>
      <w:r>
        <w:rPr>
          <w:rFonts w:hint="eastAsia" w:cs="Times New Roman"/>
          <w:b/>
          <w:color w:val="auto"/>
        </w:rPr>
        <w:t>全部完成。变流器柜和第一节塔筒必须同一天完成吊装。</w:t>
      </w:r>
    </w:p>
    <w:p>
      <w:pPr>
        <w:pStyle w:val="5"/>
        <w:spacing w:before="163"/>
      </w:pPr>
      <w:bookmarkStart w:id="216" w:name="_Toc85"/>
      <w:r>
        <w:t>3.</w:t>
      </w:r>
      <w:r>
        <w:rPr>
          <w:rFonts w:hint="eastAsia"/>
          <w:lang w:val="en-US" w:eastAsia="zh-CN"/>
        </w:rPr>
        <w:t>6</w:t>
      </w:r>
      <w:r>
        <w:t>其它节塔筒安装</w:t>
      </w:r>
      <w:bookmarkEnd w:id="194"/>
      <w:bookmarkEnd w:id="195"/>
      <w:bookmarkEnd w:id="196"/>
      <w:bookmarkEnd w:id="216"/>
      <w:bookmarkStart w:id="217" w:name="_Toc381108366"/>
      <w:bookmarkStart w:id="218" w:name="_Toc381618726"/>
      <w:bookmarkStart w:id="219" w:name="_Toc381620002"/>
    </w:p>
    <w:p>
      <w:pPr>
        <w:pStyle w:val="6"/>
        <w:spacing w:before="163"/>
      </w:pPr>
      <w:bookmarkStart w:id="220" w:name="_Toc17092"/>
      <w:r>
        <w:t>3.</w:t>
      </w:r>
      <w:r>
        <w:rPr>
          <w:rFonts w:hint="eastAsia"/>
          <w:lang w:val="en-US" w:eastAsia="zh-CN"/>
        </w:rPr>
        <w:t>6</w:t>
      </w:r>
      <w:r>
        <w:t>.1</w:t>
      </w:r>
      <w:bookmarkEnd w:id="217"/>
      <w:bookmarkEnd w:id="218"/>
      <w:bookmarkEnd w:id="219"/>
      <w:r>
        <w:rPr>
          <w:rFonts w:hint="eastAsia"/>
        </w:rPr>
        <w:t>器件及工具清单</w:t>
      </w:r>
      <w:bookmarkEnd w:id="220"/>
    </w:p>
    <w:p>
      <w:pPr>
        <w:ind w:firstLine="480"/>
        <w:rPr>
          <w:rFonts w:cs="Times New Roman"/>
          <w:sz w:val="21"/>
        </w:rPr>
      </w:pPr>
      <w:r>
        <w:rPr>
          <w:rFonts w:cs="Times New Roman"/>
        </w:rPr>
        <w:t>安装所需工具及耗材清单如表</w:t>
      </w:r>
      <w:r>
        <w:rPr>
          <w:rFonts w:hint="eastAsia" w:cs="Times New Roman"/>
          <w:lang w:val="en-US" w:eastAsia="zh-CN"/>
        </w:rPr>
        <w:t>3-12</w:t>
      </w:r>
      <w:r>
        <w:rPr>
          <w:rFonts w:cs="Times New Roman"/>
        </w:rPr>
        <w:t>：</w:t>
      </w:r>
    </w:p>
    <w:p>
      <w:pPr>
        <w:ind w:firstLine="480"/>
        <w:jc w:val="center"/>
        <w:rPr>
          <w:rFonts w:cs="Times New Roman"/>
          <w:sz w:val="21"/>
        </w:rPr>
      </w:pPr>
      <w:r>
        <w:rPr>
          <w:rFonts w:cs="Times New Roman"/>
          <w:sz w:val="21"/>
        </w:rPr>
        <w:t>表</w:t>
      </w:r>
      <w:r>
        <w:rPr>
          <w:rFonts w:hint="eastAsia" w:cs="Times New Roman"/>
          <w:sz w:val="21"/>
          <w:lang w:val="en-US" w:eastAsia="zh-CN"/>
        </w:rPr>
        <w:t xml:space="preserve">3-12 </w:t>
      </w:r>
      <w:r>
        <w:rPr>
          <w:rFonts w:cs="Times New Roman"/>
          <w:sz w:val="21"/>
        </w:rPr>
        <w:t>安装所需工具及易耗品清单</w:t>
      </w:r>
    </w:p>
    <w:tbl>
      <w:tblPr>
        <w:tblStyle w:val="34"/>
        <w:tblW w:w="9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8"/>
        <w:gridCol w:w="2349"/>
        <w:gridCol w:w="2348"/>
        <w:gridCol w:w="2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4"/>
            <w:vAlign w:val="center"/>
          </w:tcPr>
          <w:p>
            <w:pPr>
              <w:widowControl/>
              <w:jc w:val="center"/>
              <w:rPr>
                <w:rFonts w:cs="Times New Roman"/>
                <w:kern w:val="0"/>
                <w:sz w:val="21"/>
              </w:rPr>
            </w:pPr>
            <w:r>
              <w:rPr>
                <w:rFonts w:cs="Times New Roman"/>
                <w:kern w:val="0"/>
                <w:sz w:val="21"/>
              </w:rPr>
              <w:t>塔筒二</w:t>
            </w:r>
            <w:r>
              <w:rPr>
                <w:rFonts w:hint="eastAsia" w:cs="Times New Roman"/>
                <w:kern w:val="0"/>
                <w:sz w:val="21"/>
              </w:rPr>
              <w:t>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widowControl/>
              <w:jc w:val="center"/>
              <w:rPr>
                <w:rFonts w:cs="Times New Roman"/>
                <w:kern w:val="0"/>
                <w:sz w:val="21"/>
              </w:rPr>
            </w:pPr>
            <w:r>
              <w:rPr>
                <w:rFonts w:cs="Times New Roman"/>
                <w:kern w:val="0"/>
                <w:sz w:val="21"/>
              </w:rPr>
              <w:t>名称</w:t>
            </w:r>
          </w:p>
        </w:tc>
        <w:tc>
          <w:tcPr>
            <w:tcW w:w="2349" w:type="dxa"/>
            <w:vAlign w:val="center"/>
          </w:tcPr>
          <w:p>
            <w:pPr>
              <w:widowControl/>
              <w:jc w:val="center"/>
              <w:rPr>
                <w:rFonts w:cs="Times New Roman"/>
                <w:kern w:val="0"/>
                <w:sz w:val="21"/>
              </w:rPr>
            </w:pPr>
            <w:r>
              <w:rPr>
                <w:rFonts w:cs="Times New Roman"/>
                <w:kern w:val="0"/>
                <w:sz w:val="21"/>
              </w:rPr>
              <w:t>型号</w:t>
            </w:r>
          </w:p>
        </w:tc>
        <w:tc>
          <w:tcPr>
            <w:tcW w:w="2348" w:type="dxa"/>
            <w:vAlign w:val="center"/>
          </w:tcPr>
          <w:p>
            <w:pPr>
              <w:widowControl/>
              <w:jc w:val="center"/>
              <w:rPr>
                <w:rFonts w:cs="Times New Roman"/>
                <w:kern w:val="0"/>
                <w:sz w:val="21"/>
              </w:rPr>
            </w:pPr>
            <w:r>
              <w:rPr>
                <w:rFonts w:cs="Times New Roman"/>
                <w:kern w:val="0"/>
                <w:sz w:val="21"/>
              </w:rPr>
              <w:t>数量</w:t>
            </w:r>
          </w:p>
        </w:tc>
        <w:tc>
          <w:tcPr>
            <w:tcW w:w="2350" w:type="dxa"/>
          </w:tcPr>
          <w:p>
            <w:pPr>
              <w:widowControl/>
              <w:jc w:val="center"/>
              <w:rPr>
                <w:rFonts w:cs="Times New Roman"/>
                <w:kern w:val="0"/>
                <w:sz w:val="21"/>
              </w:rPr>
            </w:pPr>
            <w:r>
              <w:rPr>
                <w:rFonts w:cs="Times New Roman"/>
                <w:kern w:val="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cs="Times New Roman"/>
                <w:sz w:val="21"/>
                <w:szCs w:val="21"/>
              </w:rPr>
              <w:t>抗咬合剂</w:t>
            </w:r>
          </w:p>
        </w:tc>
        <w:tc>
          <w:tcPr>
            <w:tcW w:w="2349" w:type="dxa"/>
            <w:vAlign w:val="center"/>
          </w:tcPr>
          <w:p>
            <w:pPr>
              <w:spacing w:line="360" w:lineRule="exact"/>
              <w:jc w:val="center"/>
              <w:rPr>
                <w:rFonts w:hint="eastAsia" w:eastAsia="宋体" w:cs="Times New Roman"/>
                <w:sz w:val="21"/>
                <w:szCs w:val="21"/>
                <w:lang w:eastAsia="zh-CN"/>
              </w:rPr>
            </w:pPr>
            <w:r>
              <w:rPr>
                <w:rFonts w:hint="eastAsia" w:ascii="宋体" w:hAnsi="宋体"/>
                <w:sz w:val="21"/>
                <w:szCs w:val="28"/>
                <w:lang w:eastAsia="zh-CN"/>
              </w:rPr>
              <w:t>摩力克</w:t>
            </w:r>
          </w:p>
        </w:tc>
        <w:tc>
          <w:tcPr>
            <w:tcW w:w="2348" w:type="dxa"/>
            <w:vAlign w:val="center"/>
          </w:tcPr>
          <w:p>
            <w:pPr>
              <w:spacing w:line="360" w:lineRule="exact"/>
              <w:jc w:val="center"/>
              <w:rPr>
                <w:rFonts w:cs="Times New Roman"/>
                <w:sz w:val="21"/>
                <w:szCs w:val="21"/>
              </w:rPr>
            </w:pPr>
            <w:r>
              <w:rPr>
                <w:rFonts w:cs="Times New Roman"/>
                <w:sz w:val="21"/>
                <w:szCs w:val="21"/>
              </w:rPr>
              <w:t>2瓶</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cs="Times New Roman"/>
                <w:sz w:val="21"/>
                <w:szCs w:val="21"/>
              </w:rPr>
              <w:t>塔筒密封胶</w:t>
            </w:r>
          </w:p>
        </w:tc>
        <w:tc>
          <w:tcPr>
            <w:tcW w:w="2349" w:type="dxa"/>
            <w:vAlign w:val="center"/>
          </w:tcPr>
          <w:p>
            <w:pPr>
              <w:spacing w:line="360" w:lineRule="exact"/>
              <w:jc w:val="center"/>
              <w:rPr>
                <w:rFonts w:cs="Times New Roman"/>
                <w:sz w:val="21"/>
                <w:szCs w:val="21"/>
              </w:rPr>
            </w:pPr>
            <w:r>
              <w:rPr>
                <w:rFonts w:cs="Times New Roman"/>
                <w:sz w:val="21"/>
                <w:szCs w:val="21"/>
              </w:rPr>
              <w:t>可赛新 MS1937</w:t>
            </w:r>
          </w:p>
        </w:tc>
        <w:tc>
          <w:tcPr>
            <w:tcW w:w="2348" w:type="dxa"/>
            <w:vAlign w:val="center"/>
          </w:tcPr>
          <w:p>
            <w:pPr>
              <w:spacing w:line="360" w:lineRule="exact"/>
              <w:jc w:val="center"/>
              <w:rPr>
                <w:rFonts w:cs="Times New Roman"/>
                <w:sz w:val="21"/>
                <w:szCs w:val="21"/>
              </w:rPr>
            </w:pPr>
            <w:r>
              <w:rPr>
                <w:rFonts w:cs="Times New Roman"/>
                <w:sz w:val="21"/>
                <w:szCs w:val="21"/>
              </w:rPr>
              <w:t>2袋</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cs="Times New Roman"/>
                <w:sz w:val="21"/>
                <w:szCs w:val="21"/>
              </w:rPr>
              <w:t>敲击呆扳手</w:t>
            </w:r>
          </w:p>
        </w:tc>
        <w:tc>
          <w:tcPr>
            <w:tcW w:w="2349" w:type="dxa"/>
            <w:vAlign w:val="center"/>
          </w:tcPr>
          <w:p>
            <w:pPr>
              <w:spacing w:line="360" w:lineRule="exact"/>
              <w:jc w:val="center"/>
              <w:rPr>
                <w:rFonts w:cs="Times New Roman"/>
                <w:sz w:val="21"/>
                <w:szCs w:val="21"/>
              </w:rPr>
            </w:pPr>
            <w:r>
              <w:rPr>
                <w:rFonts w:cs="Times New Roman"/>
                <w:sz w:val="21"/>
                <w:szCs w:val="21"/>
              </w:rPr>
              <w:t>S</w:t>
            </w:r>
            <w:r>
              <w:rPr>
                <w:rFonts w:hint="eastAsia" w:cs="Times New Roman"/>
                <w:sz w:val="21"/>
                <w:szCs w:val="21"/>
                <w:lang w:val="en-US" w:eastAsia="zh-CN"/>
              </w:rPr>
              <w:t>90</w:t>
            </w:r>
          </w:p>
        </w:tc>
        <w:tc>
          <w:tcPr>
            <w:tcW w:w="2348" w:type="dxa"/>
            <w:vAlign w:val="center"/>
          </w:tcPr>
          <w:p>
            <w:pPr>
              <w:spacing w:line="360" w:lineRule="exact"/>
              <w:jc w:val="center"/>
              <w:rPr>
                <w:rFonts w:cs="Times New Roman"/>
                <w:sz w:val="21"/>
                <w:szCs w:val="21"/>
              </w:rPr>
            </w:pPr>
            <w:r>
              <w:rPr>
                <w:rFonts w:cs="Times New Roman"/>
                <w:sz w:val="21"/>
                <w:szCs w:val="21"/>
              </w:rPr>
              <w:t>1把</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cs="Times New Roman"/>
                <w:sz w:val="21"/>
                <w:szCs w:val="21"/>
              </w:rPr>
              <w:t>套筒</w:t>
            </w:r>
          </w:p>
        </w:tc>
        <w:tc>
          <w:tcPr>
            <w:tcW w:w="2349" w:type="dxa"/>
            <w:vAlign w:val="center"/>
          </w:tcPr>
          <w:p>
            <w:pPr>
              <w:spacing w:line="360" w:lineRule="exact"/>
              <w:jc w:val="center"/>
              <w:rPr>
                <w:rFonts w:cs="Times New Roman"/>
                <w:sz w:val="21"/>
                <w:szCs w:val="21"/>
              </w:rPr>
            </w:pPr>
            <w:r>
              <w:rPr>
                <w:rFonts w:cs="Times New Roman"/>
                <w:sz w:val="21"/>
                <w:szCs w:val="21"/>
              </w:rPr>
              <w:t>1.5＇ S</w:t>
            </w:r>
            <w:r>
              <w:rPr>
                <w:rFonts w:hint="eastAsia" w:cs="Times New Roman"/>
                <w:sz w:val="21"/>
                <w:szCs w:val="21"/>
                <w:lang w:val="en-US" w:eastAsia="zh-CN"/>
              </w:rPr>
              <w:t>90</w:t>
            </w:r>
          </w:p>
        </w:tc>
        <w:tc>
          <w:tcPr>
            <w:tcW w:w="2348"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只</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cs="Times New Roman"/>
                <w:sz w:val="21"/>
                <w:szCs w:val="21"/>
              </w:rPr>
              <w:t>电动液压泵</w:t>
            </w:r>
          </w:p>
        </w:tc>
        <w:tc>
          <w:tcPr>
            <w:tcW w:w="2349" w:type="dxa"/>
            <w:vAlign w:val="center"/>
          </w:tcPr>
          <w:p>
            <w:pPr>
              <w:spacing w:line="360" w:lineRule="exact"/>
              <w:jc w:val="center"/>
              <w:rPr>
                <w:rFonts w:cs="Times New Roman"/>
                <w:sz w:val="21"/>
                <w:szCs w:val="21"/>
              </w:rPr>
            </w:pPr>
            <w:r>
              <w:rPr>
                <w:rFonts w:cs="Times New Roman"/>
                <w:sz w:val="21"/>
                <w:szCs w:val="21"/>
              </w:rPr>
              <w:t>700bar</w:t>
            </w:r>
          </w:p>
        </w:tc>
        <w:tc>
          <w:tcPr>
            <w:tcW w:w="2348" w:type="dxa"/>
            <w:vAlign w:val="center"/>
          </w:tcPr>
          <w:p>
            <w:pPr>
              <w:spacing w:line="360" w:lineRule="exact"/>
              <w:jc w:val="center"/>
              <w:rPr>
                <w:rFonts w:cs="Times New Roman"/>
                <w:sz w:val="21"/>
                <w:szCs w:val="21"/>
              </w:rPr>
            </w:pPr>
            <w:r>
              <w:rPr>
                <w:rFonts w:cs="Times New Roman"/>
                <w:sz w:val="21"/>
                <w:szCs w:val="21"/>
              </w:rPr>
              <w:t>1台</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hint="eastAsia" w:cs="Times New Roman"/>
                <w:sz w:val="21"/>
                <w:szCs w:val="21"/>
              </w:rPr>
              <w:t>液</w:t>
            </w:r>
            <w:r>
              <w:rPr>
                <w:rFonts w:cs="Times New Roman"/>
                <w:sz w:val="21"/>
                <w:szCs w:val="21"/>
              </w:rPr>
              <w:t>压油管</w:t>
            </w:r>
          </w:p>
        </w:tc>
        <w:tc>
          <w:tcPr>
            <w:tcW w:w="2349" w:type="dxa"/>
            <w:vAlign w:val="center"/>
          </w:tcPr>
          <w:p>
            <w:pPr>
              <w:spacing w:line="360" w:lineRule="exact"/>
              <w:jc w:val="center"/>
              <w:rPr>
                <w:rFonts w:cs="Times New Roman"/>
                <w:sz w:val="21"/>
                <w:szCs w:val="21"/>
              </w:rPr>
            </w:pPr>
          </w:p>
        </w:tc>
        <w:tc>
          <w:tcPr>
            <w:tcW w:w="2348"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根</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cs="Times New Roman"/>
                <w:sz w:val="21"/>
                <w:szCs w:val="21"/>
              </w:rPr>
              <w:t>方驱液压扳手头</w:t>
            </w:r>
          </w:p>
        </w:tc>
        <w:tc>
          <w:tcPr>
            <w:tcW w:w="2349" w:type="dxa"/>
            <w:vAlign w:val="center"/>
          </w:tcPr>
          <w:p>
            <w:pPr>
              <w:spacing w:line="360" w:lineRule="exact"/>
              <w:jc w:val="center"/>
              <w:rPr>
                <w:rFonts w:cs="Times New Roman"/>
                <w:sz w:val="21"/>
                <w:szCs w:val="21"/>
              </w:rPr>
            </w:pPr>
            <w:r>
              <w:rPr>
                <w:rFonts w:cs="Times New Roman"/>
                <w:sz w:val="21"/>
                <w:szCs w:val="21"/>
              </w:rPr>
              <w:t xml:space="preserve">  1.5＇</w:t>
            </w:r>
          </w:p>
        </w:tc>
        <w:tc>
          <w:tcPr>
            <w:tcW w:w="2348"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部</w:t>
            </w:r>
          </w:p>
        </w:tc>
        <w:tc>
          <w:tcPr>
            <w:tcW w:w="2350" w:type="dxa"/>
            <w:vAlign w:val="center"/>
          </w:tcPr>
          <w:p>
            <w:pPr>
              <w:spacing w:line="360" w:lineRule="exact"/>
              <w:jc w:val="center"/>
              <w:rPr>
                <w:rFonts w:cs="Times New Roman"/>
                <w:sz w:val="21"/>
                <w:szCs w:val="21"/>
              </w:rPr>
            </w:pPr>
            <w:r>
              <w:rPr>
                <w:rFonts w:hint="eastAsia" w:cs="Times New Roman"/>
                <w:sz w:val="21"/>
                <w:szCs w:val="21"/>
              </w:rPr>
              <w:t>如</w:t>
            </w:r>
            <w:r>
              <w:rPr>
                <w:rFonts w:hint="eastAsia" w:cs="Times New Roman"/>
                <w:sz w:val="21"/>
                <w:szCs w:val="21"/>
                <w:lang w:val="en-US" w:eastAsia="zh-CN"/>
              </w:rPr>
              <w:t>10</w:t>
            </w:r>
            <w:r>
              <w:rPr>
                <w:rFonts w:hint="eastAsia" w:cs="Times New Roman"/>
                <w:sz w:val="21"/>
                <w:szCs w:val="21"/>
              </w:rPr>
              <w:t>MXT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cs="Times New Roman"/>
                <w:sz w:val="21"/>
                <w:szCs w:val="21"/>
              </w:rPr>
              <w:t>胶枪</w:t>
            </w:r>
          </w:p>
        </w:tc>
        <w:tc>
          <w:tcPr>
            <w:tcW w:w="2349" w:type="dxa"/>
            <w:vAlign w:val="center"/>
          </w:tcPr>
          <w:p>
            <w:pPr>
              <w:spacing w:line="360" w:lineRule="exact"/>
              <w:jc w:val="center"/>
              <w:rPr>
                <w:rFonts w:cs="Times New Roman"/>
                <w:sz w:val="21"/>
                <w:szCs w:val="21"/>
              </w:rPr>
            </w:pPr>
          </w:p>
        </w:tc>
        <w:tc>
          <w:tcPr>
            <w:tcW w:w="2348" w:type="dxa"/>
            <w:vAlign w:val="center"/>
          </w:tcPr>
          <w:p>
            <w:pPr>
              <w:spacing w:line="360" w:lineRule="exact"/>
              <w:jc w:val="center"/>
              <w:rPr>
                <w:rFonts w:cs="Times New Roman"/>
                <w:sz w:val="21"/>
                <w:szCs w:val="21"/>
              </w:rPr>
            </w:pPr>
            <w:r>
              <w:rPr>
                <w:rFonts w:cs="Times New Roman"/>
                <w:sz w:val="21"/>
                <w:szCs w:val="21"/>
              </w:rPr>
              <w:t>1支</w:t>
            </w:r>
          </w:p>
        </w:tc>
        <w:tc>
          <w:tcPr>
            <w:tcW w:w="2350" w:type="dxa"/>
            <w:vAlign w:val="center"/>
          </w:tcPr>
          <w:p>
            <w:pPr>
              <w:spacing w:line="360" w:lineRule="exact"/>
              <w:jc w:val="center"/>
              <w:rPr>
                <w:rFonts w:cs="Times New Roman"/>
                <w:sz w:val="21"/>
                <w:szCs w:val="21"/>
              </w:rPr>
            </w:pPr>
            <w:r>
              <w:rPr>
                <w:rFonts w:hint="eastAsia" w:cs="Times New Roman"/>
                <w:sz w:val="21"/>
                <w:szCs w:val="21"/>
              </w:rPr>
              <w:t>注胶密封用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hint="eastAsia" w:cs="Times New Roman"/>
                <w:sz w:val="21"/>
                <w:szCs w:val="21"/>
              </w:rPr>
              <w:t>电缆盘</w:t>
            </w:r>
          </w:p>
        </w:tc>
        <w:tc>
          <w:tcPr>
            <w:tcW w:w="2349" w:type="dxa"/>
            <w:vAlign w:val="center"/>
          </w:tcPr>
          <w:p>
            <w:pPr>
              <w:spacing w:line="360" w:lineRule="exact"/>
              <w:jc w:val="center"/>
              <w:rPr>
                <w:rFonts w:cs="Times New Roman"/>
                <w:sz w:val="21"/>
                <w:szCs w:val="21"/>
              </w:rPr>
            </w:pPr>
          </w:p>
        </w:tc>
        <w:tc>
          <w:tcPr>
            <w:tcW w:w="2348" w:type="dxa"/>
            <w:vAlign w:val="center"/>
          </w:tcPr>
          <w:p>
            <w:pPr>
              <w:spacing w:line="360" w:lineRule="exact"/>
              <w:jc w:val="center"/>
              <w:rPr>
                <w:rFonts w:cs="Times New Roman"/>
                <w:sz w:val="21"/>
                <w:szCs w:val="21"/>
              </w:rPr>
            </w:pPr>
            <w:r>
              <w:rPr>
                <w:rFonts w:hint="eastAsia" w:cs="Times New Roman"/>
                <w:sz w:val="21"/>
                <w:szCs w:val="21"/>
              </w:rPr>
              <w:t>1个</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4"/>
            <w:vAlign w:val="center"/>
          </w:tcPr>
          <w:p>
            <w:pPr>
              <w:spacing w:line="360" w:lineRule="exact"/>
              <w:jc w:val="center"/>
              <w:rPr>
                <w:rFonts w:cs="Times New Roman"/>
                <w:sz w:val="21"/>
                <w:szCs w:val="21"/>
              </w:rPr>
            </w:pPr>
            <w:r>
              <w:rPr>
                <w:rFonts w:cs="Times New Roman"/>
                <w:sz w:val="21"/>
                <w:szCs w:val="21"/>
              </w:rPr>
              <w:t>塔筒</w:t>
            </w:r>
            <w:r>
              <w:rPr>
                <w:rFonts w:hint="eastAsia" w:cs="Times New Roman"/>
                <w:sz w:val="21"/>
                <w:szCs w:val="21"/>
              </w:rPr>
              <w:t>三安装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抗咬合剂</w:t>
            </w:r>
          </w:p>
        </w:tc>
        <w:tc>
          <w:tcPr>
            <w:tcW w:w="2349" w:type="dxa"/>
            <w:vAlign w:val="center"/>
          </w:tcPr>
          <w:p>
            <w:pPr>
              <w:spacing w:line="360" w:lineRule="exact"/>
              <w:jc w:val="center"/>
              <w:rPr>
                <w:rFonts w:hint="eastAsia" w:eastAsia="宋体" w:cs="Times New Roman"/>
                <w:sz w:val="21"/>
                <w:szCs w:val="21"/>
                <w:lang w:eastAsia="zh-CN"/>
              </w:rPr>
            </w:pPr>
            <w:r>
              <w:rPr>
                <w:rFonts w:hint="eastAsia" w:cs="Times New Roman"/>
                <w:sz w:val="21"/>
                <w:szCs w:val="28"/>
                <w:lang w:eastAsia="zh-CN"/>
              </w:rPr>
              <w:t>摩力克</w:t>
            </w:r>
          </w:p>
        </w:tc>
        <w:tc>
          <w:tcPr>
            <w:tcW w:w="2348" w:type="dxa"/>
            <w:vAlign w:val="center"/>
          </w:tcPr>
          <w:p>
            <w:pPr>
              <w:spacing w:line="360" w:lineRule="exact"/>
              <w:jc w:val="center"/>
              <w:rPr>
                <w:rFonts w:cs="Times New Roman"/>
                <w:sz w:val="21"/>
                <w:szCs w:val="21"/>
              </w:rPr>
            </w:pPr>
            <w:r>
              <w:rPr>
                <w:rFonts w:cs="Times New Roman"/>
                <w:sz w:val="21"/>
                <w:szCs w:val="21"/>
              </w:rPr>
              <w:t>2瓶</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塔筒密封胶</w:t>
            </w:r>
          </w:p>
        </w:tc>
        <w:tc>
          <w:tcPr>
            <w:tcW w:w="2349" w:type="dxa"/>
            <w:vAlign w:val="center"/>
          </w:tcPr>
          <w:p>
            <w:pPr>
              <w:spacing w:line="360" w:lineRule="exact"/>
              <w:jc w:val="center"/>
              <w:rPr>
                <w:rFonts w:cs="Times New Roman"/>
                <w:sz w:val="21"/>
                <w:szCs w:val="21"/>
              </w:rPr>
            </w:pPr>
            <w:r>
              <w:rPr>
                <w:rFonts w:cs="Times New Roman"/>
                <w:sz w:val="21"/>
                <w:szCs w:val="21"/>
              </w:rPr>
              <w:t>可赛新 MS1937</w:t>
            </w:r>
          </w:p>
        </w:tc>
        <w:tc>
          <w:tcPr>
            <w:tcW w:w="2348" w:type="dxa"/>
            <w:vAlign w:val="center"/>
          </w:tcPr>
          <w:p>
            <w:pPr>
              <w:spacing w:line="360" w:lineRule="exact"/>
              <w:jc w:val="center"/>
              <w:rPr>
                <w:rFonts w:cs="Times New Roman"/>
                <w:sz w:val="21"/>
                <w:szCs w:val="21"/>
              </w:rPr>
            </w:pPr>
            <w:r>
              <w:rPr>
                <w:rFonts w:cs="Times New Roman"/>
                <w:sz w:val="21"/>
                <w:szCs w:val="21"/>
              </w:rPr>
              <w:t>2袋</w:t>
            </w:r>
          </w:p>
        </w:tc>
        <w:tc>
          <w:tcPr>
            <w:tcW w:w="2350" w:type="dxa"/>
            <w:vAlign w:val="center"/>
          </w:tcPr>
          <w:p>
            <w:pPr>
              <w:spacing w:line="360" w:lineRule="exact"/>
              <w:ind w:firstLine="42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敲击呆扳手</w:t>
            </w:r>
          </w:p>
        </w:tc>
        <w:tc>
          <w:tcPr>
            <w:tcW w:w="2349" w:type="dxa"/>
            <w:vAlign w:val="center"/>
          </w:tcPr>
          <w:p>
            <w:pPr>
              <w:spacing w:line="360" w:lineRule="exact"/>
              <w:jc w:val="center"/>
              <w:rPr>
                <w:rFonts w:cs="Times New Roman"/>
                <w:sz w:val="21"/>
                <w:szCs w:val="21"/>
              </w:rPr>
            </w:pPr>
            <w:r>
              <w:rPr>
                <w:rFonts w:cs="Times New Roman"/>
                <w:sz w:val="21"/>
                <w:szCs w:val="21"/>
              </w:rPr>
              <w:t>S</w:t>
            </w:r>
            <w:r>
              <w:rPr>
                <w:rFonts w:hint="eastAsia" w:cs="Times New Roman"/>
                <w:sz w:val="21"/>
                <w:szCs w:val="21"/>
                <w:lang w:val="en-US" w:eastAsia="zh-CN"/>
              </w:rPr>
              <w:t>70</w:t>
            </w:r>
          </w:p>
        </w:tc>
        <w:tc>
          <w:tcPr>
            <w:tcW w:w="2348" w:type="dxa"/>
            <w:vAlign w:val="center"/>
          </w:tcPr>
          <w:p>
            <w:pPr>
              <w:spacing w:line="360" w:lineRule="exact"/>
              <w:jc w:val="center"/>
              <w:rPr>
                <w:rFonts w:cs="Times New Roman"/>
                <w:sz w:val="21"/>
                <w:szCs w:val="21"/>
              </w:rPr>
            </w:pPr>
            <w:r>
              <w:rPr>
                <w:rFonts w:cs="Times New Roman"/>
                <w:sz w:val="21"/>
                <w:szCs w:val="21"/>
              </w:rPr>
              <w:t>1把</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六角套筒</w:t>
            </w:r>
          </w:p>
        </w:tc>
        <w:tc>
          <w:tcPr>
            <w:tcW w:w="2349" w:type="dxa"/>
            <w:vAlign w:val="center"/>
          </w:tcPr>
          <w:p>
            <w:pPr>
              <w:spacing w:line="360" w:lineRule="exact"/>
              <w:jc w:val="center"/>
              <w:rPr>
                <w:rFonts w:cs="Times New Roman"/>
                <w:sz w:val="21"/>
                <w:szCs w:val="21"/>
              </w:rPr>
            </w:pPr>
            <w:r>
              <w:rPr>
                <w:rFonts w:cs="Times New Roman"/>
                <w:sz w:val="21"/>
                <w:szCs w:val="21"/>
              </w:rPr>
              <w:t>1.5＇ S</w:t>
            </w:r>
            <w:r>
              <w:rPr>
                <w:rFonts w:hint="eastAsia" w:cs="Times New Roman"/>
                <w:sz w:val="21"/>
                <w:szCs w:val="21"/>
                <w:lang w:val="en-US" w:eastAsia="zh-CN"/>
              </w:rPr>
              <w:t>70</w:t>
            </w:r>
          </w:p>
        </w:tc>
        <w:tc>
          <w:tcPr>
            <w:tcW w:w="2348"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只</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电动液压泵</w:t>
            </w:r>
          </w:p>
        </w:tc>
        <w:tc>
          <w:tcPr>
            <w:tcW w:w="2349" w:type="dxa"/>
            <w:vAlign w:val="center"/>
          </w:tcPr>
          <w:p>
            <w:pPr>
              <w:spacing w:line="360" w:lineRule="exact"/>
              <w:jc w:val="center"/>
              <w:rPr>
                <w:rFonts w:cs="Times New Roman"/>
                <w:sz w:val="21"/>
                <w:szCs w:val="21"/>
              </w:rPr>
            </w:pPr>
            <w:r>
              <w:rPr>
                <w:rFonts w:cs="Times New Roman"/>
                <w:sz w:val="21"/>
                <w:szCs w:val="21"/>
              </w:rPr>
              <w:t>700bar</w:t>
            </w:r>
          </w:p>
        </w:tc>
        <w:tc>
          <w:tcPr>
            <w:tcW w:w="2348" w:type="dxa"/>
            <w:vAlign w:val="center"/>
          </w:tcPr>
          <w:p>
            <w:pPr>
              <w:spacing w:line="360" w:lineRule="exact"/>
              <w:jc w:val="center"/>
              <w:rPr>
                <w:rFonts w:cs="Times New Roman"/>
                <w:sz w:val="21"/>
                <w:szCs w:val="21"/>
              </w:rPr>
            </w:pPr>
            <w:r>
              <w:rPr>
                <w:rFonts w:cs="Times New Roman"/>
                <w:sz w:val="21"/>
                <w:szCs w:val="21"/>
              </w:rPr>
              <w:t>1台</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hint="eastAsia" w:cs="Times New Roman"/>
                <w:sz w:val="21"/>
                <w:szCs w:val="21"/>
              </w:rPr>
              <w:t>液</w:t>
            </w:r>
            <w:r>
              <w:rPr>
                <w:rFonts w:cs="Times New Roman"/>
                <w:sz w:val="21"/>
                <w:szCs w:val="21"/>
              </w:rPr>
              <w:t>压油管</w:t>
            </w:r>
          </w:p>
        </w:tc>
        <w:tc>
          <w:tcPr>
            <w:tcW w:w="2349" w:type="dxa"/>
            <w:vAlign w:val="center"/>
          </w:tcPr>
          <w:p>
            <w:pPr>
              <w:spacing w:line="360" w:lineRule="exact"/>
              <w:jc w:val="center"/>
              <w:rPr>
                <w:rFonts w:cs="Times New Roman"/>
                <w:sz w:val="21"/>
                <w:szCs w:val="21"/>
              </w:rPr>
            </w:pPr>
          </w:p>
        </w:tc>
        <w:tc>
          <w:tcPr>
            <w:tcW w:w="2348"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根</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方驱液压扳手</w:t>
            </w:r>
          </w:p>
        </w:tc>
        <w:tc>
          <w:tcPr>
            <w:tcW w:w="2349" w:type="dxa"/>
            <w:vAlign w:val="center"/>
          </w:tcPr>
          <w:p>
            <w:pPr>
              <w:spacing w:line="360" w:lineRule="exact"/>
              <w:jc w:val="center"/>
              <w:rPr>
                <w:rFonts w:cs="Times New Roman"/>
                <w:sz w:val="21"/>
                <w:szCs w:val="21"/>
              </w:rPr>
            </w:pPr>
            <w:r>
              <w:rPr>
                <w:rFonts w:cs="Times New Roman"/>
                <w:sz w:val="21"/>
                <w:szCs w:val="21"/>
              </w:rPr>
              <w:t>1.5＇</w:t>
            </w:r>
          </w:p>
        </w:tc>
        <w:tc>
          <w:tcPr>
            <w:tcW w:w="2348"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部</w:t>
            </w:r>
          </w:p>
        </w:tc>
        <w:tc>
          <w:tcPr>
            <w:tcW w:w="2350" w:type="dxa"/>
            <w:vAlign w:val="center"/>
          </w:tcPr>
          <w:p>
            <w:pPr>
              <w:spacing w:line="360" w:lineRule="exact"/>
              <w:jc w:val="center"/>
              <w:rPr>
                <w:rFonts w:cs="Times New Roman"/>
                <w:sz w:val="21"/>
                <w:szCs w:val="21"/>
              </w:rPr>
            </w:pPr>
            <w:r>
              <w:rPr>
                <w:rFonts w:hint="eastAsia" w:cs="Times New Roman"/>
                <w:sz w:val="21"/>
                <w:szCs w:val="21"/>
              </w:rPr>
              <w:t>如</w:t>
            </w:r>
            <w:r>
              <w:rPr>
                <w:rFonts w:hint="eastAsia" w:cs="Times New Roman"/>
                <w:sz w:val="21"/>
                <w:szCs w:val="21"/>
                <w:lang w:val="en-US" w:eastAsia="zh-CN"/>
              </w:rPr>
              <w:t>5</w:t>
            </w:r>
            <w:r>
              <w:rPr>
                <w:rFonts w:hint="eastAsia" w:cs="Times New Roman"/>
                <w:sz w:val="21"/>
                <w:szCs w:val="21"/>
              </w:rPr>
              <w:t>MXT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胶枪</w:t>
            </w:r>
          </w:p>
        </w:tc>
        <w:tc>
          <w:tcPr>
            <w:tcW w:w="2349" w:type="dxa"/>
            <w:vAlign w:val="center"/>
          </w:tcPr>
          <w:p>
            <w:pPr>
              <w:spacing w:line="360" w:lineRule="exact"/>
              <w:ind w:firstLine="420"/>
              <w:jc w:val="center"/>
              <w:rPr>
                <w:rFonts w:cs="Times New Roman"/>
                <w:sz w:val="21"/>
                <w:szCs w:val="21"/>
              </w:rPr>
            </w:pPr>
          </w:p>
        </w:tc>
        <w:tc>
          <w:tcPr>
            <w:tcW w:w="2348" w:type="dxa"/>
            <w:vAlign w:val="center"/>
          </w:tcPr>
          <w:p>
            <w:pPr>
              <w:spacing w:line="360" w:lineRule="exact"/>
              <w:jc w:val="center"/>
              <w:rPr>
                <w:rFonts w:cs="Times New Roman"/>
                <w:sz w:val="21"/>
                <w:szCs w:val="21"/>
              </w:rPr>
            </w:pPr>
            <w:r>
              <w:rPr>
                <w:rFonts w:cs="Times New Roman"/>
                <w:sz w:val="21"/>
                <w:szCs w:val="21"/>
              </w:rPr>
              <w:t>1支</w:t>
            </w:r>
          </w:p>
        </w:tc>
        <w:tc>
          <w:tcPr>
            <w:tcW w:w="2350" w:type="dxa"/>
            <w:vAlign w:val="center"/>
          </w:tcPr>
          <w:p>
            <w:pPr>
              <w:spacing w:line="360" w:lineRule="exact"/>
              <w:jc w:val="center"/>
              <w:rPr>
                <w:rFonts w:cs="Times New Roman"/>
                <w:sz w:val="21"/>
                <w:szCs w:val="21"/>
              </w:rPr>
            </w:pPr>
            <w:r>
              <w:rPr>
                <w:rFonts w:hint="eastAsia" w:cs="Times New Roman"/>
                <w:sz w:val="21"/>
                <w:szCs w:val="21"/>
              </w:rPr>
              <w:t>注胶密封用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hint="eastAsia" w:cs="Times New Roman"/>
                <w:sz w:val="21"/>
                <w:szCs w:val="21"/>
              </w:rPr>
              <w:t>电缆盘</w:t>
            </w:r>
          </w:p>
        </w:tc>
        <w:tc>
          <w:tcPr>
            <w:tcW w:w="2349" w:type="dxa"/>
            <w:vAlign w:val="center"/>
          </w:tcPr>
          <w:p>
            <w:pPr>
              <w:spacing w:line="360" w:lineRule="exact"/>
              <w:jc w:val="center"/>
              <w:rPr>
                <w:rFonts w:cs="Times New Roman"/>
                <w:sz w:val="21"/>
                <w:szCs w:val="21"/>
              </w:rPr>
            </w:pPr>
          </w:p>
        </w:tc>
        <w:tc>
          <w:tcPr>
            <w:tcW w:w="2348" w:type="dxa"/>
            <w:vAlign w:val="center"/>
          </w:tcPr>
          <w:p>
            <w:pPr>
              <w:spacing w:line="360" w:lineRule="exact"/>
              <w:jc w:val="center"/>
              <w:rPr>
                <w:rFonts w:cs="Times New Roman"/>
                <w:sz w:val="21"/>
                <w:szCs w:val="21"/>
              </w:rPr>
            </w:pPr>
            <w:r>
              <w:rPr>
                <w:rFonts w:hint="eastAsia" w:cs="Times New Roman"/>
                <w:sz w:val="21"/>
                <w:szCs w:val="21"/>
              </w:rPr>
              <w:t>1个</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4"/>
            <w:vAlign w:val="center"/>
          </w:tcPr>
          <w:p>
            <w:pPr>
              <w:spacing w:line="360" w:lineRule="exact"/>
              <w:jc w:val="center"/>
              <w:rPr>
                <w:rFonts w:cs="Times New Roman"/>
                <w:sz w:val="21"/>
                <w:szCs w:val="21"/>
              </w:rPr>
            </w:pPr>
            <w:r>
              <w:rPr>
                <w:rFonts w:cs="Times New Roman"/>
                <w:sz w:val="21"/>
                <w:szCs w:val="21"/>
              </w:rPr>
              <w:t>塔筒</w:t>
            </w:r>
            <w:r>
              <w:rPr>
                <w:rFonts w:hint="eastAsia" w:cs="Times New Roman"/>
                <w:sz w:val="21"/>
                <w:szCs w:val="21"/>
              </w:rPr>
              <w:t>四安装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cs="Times New Roman"/>
                <w:sz w:val="21"/>
                <w:szCs w:val="21"/>
              </w:rPr>
              <w:t>抗咬合剂</w:t>
            </w:r>
          </w:p>
        </w:tc>
        <w:tc>
          <w:tcPr>
            <w:tcW w:w="2349" w:type="dxa"/>
            <w:vAlign w:val="center"/>
          </w:tcPr>
          <w:p>
            <w:pPr>
              <w:spacing w:line="360" w:lineRule="exact"/>
              <w:jc w:val="center"/>
              <w:rPr>
                <w:rFonts w:hint="eastAsia" w:eastAsia="宋体" w:cs="Times New Roman"/>
                <w:sz w:val="21"/>
                <w:szCs w:val="21"/>
                <w:lang w:eastAsia="zh-CN"/>
              </w:rPr>
            </w:pPr>
            <w:r>
              <w:rPr>
                <w:rFonts w:hint="eastAsia" w:cs="Times New Roman"/>
                <w:sz w:val="21"/>
                <w:szCs w:val="21"/>
                <w:lang w:eastAsia="zh-CN"/>
              </w:rPr>
              <w:t>摩力克</w:t>
            </w:r>
          </w:p>
        </w:tc>
        <w:tc>
          <w:tcPr>
            <w:tcW w:w="2348" w:type="dxa"/>
            <w:vAlign w:val="center"/>
          </w:tcPr>
          <w:p>
            <w:pPr>
              <w:spacing w:line="360" w:lineRule="exact"/>
              <w:jc w:val="center"/>
              <w:rPr>
                <w:rFonts w:cs="Times New Roman"/>
                <w:sz w:val="21"/>
                <w:szCs w:val="21"/>
              </w:rPr>
            </w:pPr>
            <w:r>
              <w:rPr>
                <w:rFonts w:cs="Times New Roman"/>
                <w:sz w:val="21"/>
                <w:szCs w:val="21"/>
              </w:rPr>
              <w:t>2瓶</w:t>
            </w:r>
          </w:p>
        </w:tc>
        <w:tc>
          <w:tcPr>
            <w:tcW w:w="2350" w:type="dxa"/>
            <w:vAlign w:val="center"/>
          </w:tcPr>
          <w:p>
            <w:pPr>
              <w:spacing w:line="360" w:lineRule="exact"/>
              <w:ind w:firstLine="210" w:firstLineChars="100"/>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cs="Times New Roman"/>
                <w:sz w:val="21"/>
                <w:szCs w:val="21"/>
              </w:rPr>
              <w:t>塔筒密封胶</w:t>
            </w:r>
          </w:p>
        </w:tc>
        <w:tc>
          <w:tcPr>
            <w:tcW w:w="2349" w:type="dxa"/>
            <w:vAlign w:val="center"/>
          </w:tcPr>
          <w:p>
            <w:pPr>
              <w:spacing w:line="360" w:lineRule="exact"/>
              <w:jc w:val="center"/>
              <w:rPr>
                <w:rFonts w:cs="Times New Roman"/>
              </w:rPr>
            </w:pPr>
            <w:r>
              <w:rPr>
                <w:rFonts w:cs="Times New Roman"/>
              </w:rPr>
              <w:t>可赛新</w:t>
            </w:r>
            <w:r>
              <w:rPr>
                <w:rFonts w:cs="Times New Roman"/>
                <w:sz w:val="21"/>
                <w:szCs w:val="21"/>
              </w:rPr>
              <w:t>MS1937</w:t>
            </w:r>
          </w:p>
        </w:tc>
        <w:tc>
          <w:tcPr>
            <w:tcW w:w="2348" w:type="dxa"/>
            <w:vAlign w:val="center"/>
          </w:tcPr>
          <w:p>
            <w:pPr>
              <w:spacing w:line="360" w:lineRule="exact"/>
              <w:jc w:val="center"/>
              <w:rPr>
                <w:rFonts w:cs="Times New Roman"/>
                <w:sz w:val="21"/>
                <w:szCs w:val="21"/>
              </w:rPr>
            </w:pPr>
            <w:r>
              <w:rPr>
                <w:rFonts w:cs="Times New Roman"/>
                <w:sz w:val="21"/>
                <w:szCs w:val="21"/>
              </w:rPr>
              <w:t>2袋</w:t>
            </w:r>
          </w:p>
        </w:tc>
        <w:tc>
          <w:tcPr>
            <w:tcW w:w="2350" w:type="dxa"/>
            <w:vAlign w:val="center"/>
          </w:tcPr>
          <w:p>
            <w:pPr>
              <w:spacing w:line="360" w:lineRule="exact"/>
              <w:ind w:firstLine="42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敲击呆扳手</w:t>
            </w:r>
          </w:p>
        </w:tc>
        <w:tc>
          <w:tcPr>
            <w:tcW w:w="2349" w:type="dxa"/>
            <w:vAlign w:val="center"/>
          </w:tcPr>
          <w:p>
            <w:pPr>
              <w:spacing w:line="360" w:lineRule="exact"/>
              <w:jc w:val="center"/>
              <w:rPr>
                <w:rFonts w:cs="Times New Roman"/>
                <w:sz w:val="21"/>
                <w:szCs w:val="21"/>
              </w:rPr>
            </w:pPr>
            <w:r>
              <w:rPr>
                <w:rFonts w:cs="Times New Roman"/>
                <w:sz w:val="21"/>
                <w:szCs w:val="21"/>
              </w:rPr>
              <w:t>S</w:t>
            </w:r>
            <w:r>
              <w:rPr>
                <w:rFonts w:hint="eastAsia" w:cs="Times New Roman"/>
                <w:sz w:val="21"/>
                <w:szCs w:val="21"/>
                <w:lang w:val="en-US" w:eastAsia="zh-CN"/>
              </w:rPr>
              <w:t>70</w:t>
            </w:r>
          </w:p>
        </w:tc>
        <w:tc>
          <w:tcPr>
            <w:tcW w:w="2348" w:type="dxa"/>
            <w:vAlign w:val="center"/>
          </w:tcPr>
          <w:p>
            <w:pPr>
              <w:spacing w:line="360" w:lineRule="exact"/>
              <w:jc w:val="center"/>
              <w:rPr>
                <w:rFonts w:cs="Times New Roman"/>
                <w:sz w:val="21"/>
                <w:szCs w:val="21"/>
              </w:rPr>
            </w:pPr>
            <w:r>
              <w:rPr>
                <w:rFonts w:cs="Times New Roman"/>
                <w:sz w:val="21"/>
                <w:szCs w:val="21"/>
              </w:rPr>
              <w:t>1把</w:t>
            </w:r>
          </w:p>
        </w:tc>
        <w:tc>
          <w:tcPr>
            <w:tcW w:w="2350" w:type="dxa"/>
            <w:vAlign w:val="center"/>
          </w:tcPr>
          <w:p>
            <w:pPr>
              <w:spacing w:line="360" w:lineRule="exact"/>
              <w:ind w:firstLine="42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六角套筒</w:t>
            </w:r>
          </w:p>
        </w:tc>
        <w:tc>
          <w:tcPr>
            <w:tcW w:w="2349" w:type="dxa"/>
            <w:vAlign w:val="center"/>
          </w:tcPr>
          <w:p>
            <w:pPr>
              <w:spacing w:line="360" w:lineRule="exact"/>
              <w:jc w:val="center"/>
              <w:rPr>
                <w:rFonts w:cs="Times New Roman"/>
                <w:sz w:val="21"/>
                <w:szCs w:val="21"/>
              </w:rPr>
            </w:pPr>
            <w:r>
              <w:rPr>
                <w:rFonts w:cs="Times New Roman"/>
                <w:sz w:val="21"/>
                <w:szCs w:val="21"/>
              </w:rPr>
              <w:t>1</w:t>
            </w:r>
            <w:r>
              <w:rPr>
                <w:rFonts w:hint="eastAsia" w:cs="Times New Roman"/>
                <w:sz w:val="21"/>
                <w:szCs w:val="21"/>
                <w:lang w:val="en-US" w:eastAsia="zh-CN"/>
              </w:rPr>
              <w:t>.5</w:t>
            </w:r>
            <w:r>
              <w:rPr>
                <w:rFonts w:cs="Times New Roman"/>
                <w:sz w:val="21"/>
                <w:szCs w:val="21"/>
              </w:rPr>
              <w:t>＇ S</w:t>
            </w:r>
            <w:r>
              <w:rPr>
                <w:rFonts w:hint="eastAsia" w:cs="Times New Roman"/>
                <w:sz w:val="21"/>
                <w:szCs w:val="21"/>
                <w:lang w:val="en-US" w:eastAsia="zh-CN"/>
              </w:rPr>
              <w:t>70</w:t>
            </w:r>
          </w:p>
        </w:tc>
        <w:tc>
          <w:tcPr>
            <w:tcW w:w="2348"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只</w:t>
            </w:r>
          </w:p>
        </w:tc>
        <w:tc>
          <w:tcPr>
            <w:tcW w:w="2350" w:type="dxa"/>
            <w:vAlign w:val="center"/>
          </w:tcPr>
          <w:p>
            <w:pPr>
              <w:spacing w:line="360" w:lineRule="exact"/>
              <w:ind w:firstLine="42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电动液压泵</w:t>
            </w:r>
          </w:p>
        </w:tc>
        <w:tc>
          <w:tcPr>
            <w:tcW w:w="2349" w:type="dxa"/>
            <w:vAlign w:val="center"/>
          </w:tcPr>
          <w:p>
            <w:pPr>
              <w:spacing w:line="360" w:lineRule="exact"/>
              <w:jc w:val="center"/>
              <w:rPr>
                <w:rFonts w:cs="Times New Roman"/>
                <w:sz w:val="21"/>
                <w:szCs w:val="21"/>
              </w:rPr>
            </w:pPr>
            <w:r>
              <w:rPr>
                <w:rFonts w:cs="Times New Roman"/>
                <w:sz w:val="21"/>
                <w:szCs w:val="21"/>
              </w:rPr>
              <w:t>700bar</w:t>
            </w:r>
          </w:p>
        </w:tc>
        <w:tc>
          <w:tcPr>
            <w:tcW w:w="2348" w:type="dxa"/>
            <w:vAlign w:val="center"/>
          </w:tcPr>
          <w:p>
            <w:pPr>
              <w:spacing w:line="360" w:lineRule="exact"/>
              <w:jc w:val="center"/>
              <w:rPr>
                <w:rFonts w:cs="Times New Roman"/>
                <w:sz w:val="21"/>
                <w:szCs w:val="21"/>
              </w:rPr>
            </w:pPr>
            <w:r>
              <w:rPr>
                <w:rFonts w:cs="Times New Roman"/>
                <w:sz w:val="21"/>
                <w:szCs w:val="21"/>
              </w:rPr>
              <w:t>1台</w:t>
            </w:r>
          </w:p>
        </w:tc>
        <w:tc>
          <w:tcPr>
            <w:tcW w:w="2350" w:type="dxa"/>
            <w:vAlign w:val="center"/>
          </w:tcPr>
          <w:p>
            <w:pPr>
              <w:spacing w:line="360" w:lineRule="exact"/>
              <w:ind w:firstLine="42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hint="eastAsia" w:cs="Times New Roman"/>
                <w:sz w:val="21"/>
                <w:szCs w:val="21"/>
              </w:rPr>
              <w:t>液</w:t>
            </w:r>
            <w:r>
              <w:rPr>
                <w:rFonts w:cs="Times New Roman"/>
                <w:sz w:val="21"/>
                <w:szCs w:val="21"/>
              </w:rPr>
              <w:t>压油管</w:t>
            </w:r>
          </w:p>
        </w:tc>
        <w:tc>
          <w:tcPr>
            <w:tcW w:w="2349" w:type="dxa"/>
            <w:vAlign w:val="center"/>
          </w:tcPr>
          <w:p>
            <w:pPr>
              <w:spacing w:line="360" w:lineRule="exact"/>
              <w:jc w:val="center"/>
              <w:rPr>
                <w:rFonts w:cs="Times New Roman"/>
                <w:sz w:val="21"/>
                <w:szCs w:val="21"/>
              </w:rPr>
            </w:pPr>
          </w:p>
        </w:tc>
        <w:tc>
          <w:tcPr>
            <w:tcW w:w="2348" w:type="dxa"/>
            <w:vAlign w:val="center"/>
          </w:tcPr>
          <w:p>
            <w:pPr>
              <w:spacing w:line="360" w:lineRule="exact"/>
              <w:jc w:val="center"/>
              <w:rPr>
                <w:rFonts w:cs="Times New Roman"/>
                <w:sz w:val="21"/>
                <w:szCs w:val="21"/>
              </w:rPr>
            </w:pPr>
            <w:r>
              <w:rPr>
                <w:rFonts w:cs="Times New Roman"/>
                <w:sz w:val="21"/>
                <w:szCs w:val="21"/>
              </w:rPr>
              <w:t>2套</w:t>
            </w:r>
          </w:p>
        </w:tc>
        <w:tc>
          <w:tcPr>
            <w:tcW w:w="2350" w:type="dxa"/>
            <w:vAlign w:val="center"/>
          </w:tcPr>
          <w:p>
            <w:pPr>
              <w:spacing w:line="360" w:lineRule="exact"/>
              <w:ind w:firstLine="42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方驱液压扳手</w:t>
            </w:r>
          </w:p>
        </w:tc>
        <w:tc>
          <w:tcPr>
            <w:tcW w:w="2349" w:type="dxa"/>
            <w:vAlign w:val="center"/>
          </w:tcPr>
          <w:p>
            <w:pPr>
              <w:spacing w:line="360" w:lineRule="exact"/>
              <w:jc w:val="center"/>
              <w:rPr>
                <w:rFonts w:cs="Times New Roman"/>
                <w:sz w:val="21"/>
                <w:szCs w:val="21"/>
              </w:rPr>
            </w:pPr>
            <w:r>
              <w:rPr>
                <w:rFonts w:cs="Times New Roman"/>
                <w:sz w:val="21"/>
                <w:szCs w:val="21"/>
              </w:rPr>
              <w:t>1</w:t>
            </w:r>
            <w:r>
              <w:rPr>
                <w:rFonts w:hint="eastAsia" w:cs="Times New Roman"/>
                <w:sz w:val="21"/>
                <w:szCs w:val="21"/>
                <w:lang w:val="en-US" w:eastAsia="zh-CN"/>
              </w:rPr>
              <w:t>.5</w:t>
            </w:r>
            <w:r>
              <w:rPr>
                <w:rFonts w:cs="Times New Roman"/>
                <w:sz w:val="21"/>
                <w:szCs w:val="21"/>
              </w:rPr>
              <w:t>＇</w:t>
            </w:r>
          </w:p>
        </w:tc>
        <w:tc>
          <w:tcPr>
            <w:tcW w:w="2348" w:type="dxa"/>
            <w:vAlign w:val="center"/>
          </w:tcPr>
          <w:p>
            <w:pPr>
              <w:spacing w:line="360" w:lineRule="exact"/>
              <w:jc w:val="center"/>
              <w:rPr>
                <w:rFonts w:cs="Times New Roman"/>
                <w:sz w:val="21"/>
                <w:szCs w:val="21"/>
              </w:rPr>
            </w:pPr>
            <w:r>
              <w:rPr>
                <w:rFonts w:cs="Times New Roman"/>
                <w:sz w:val="21"/>
                <w:szCs w:val="21"/>
              </w:rPr>
              <w:t>2部</w:t>
            </w:r>
          </w:p>
        </w:tc>
        <w:tc>
          <w:tcPr>
            <w:tcW w:w="2350" w:type="dxa"/>
            <w:vAlign w:val="center"/>
          </w:tcPr>
          <w:p>
            <w:pPr>
              <w:spacing w:line="360" w:lineRule="exact"/>
              <w:jc w:val="center"/>
              <w:rPr>
                <w:rFonts w:cs="Times New Roman"/>
                <w:sz w:val="21"/>
                <w:szCs w:val="21"/>
              </w:rPr>
            </w:pPr>
            <w:r>
              <w:rPr>
                <w:rFonts w:hint="eastAsia" w:cs="Times New Roman"/>
                <w:sz w:val="21"/>
                <w:szCs w:val="21"/>
              </w:rPr>
              <w:t>如</w:t>
            </w:r>
            <w:r>
              <w:rPr>
                <w:rFonts w:hint="eastAsia" w:cs="Times New Roman"/>
                <w:sz w:val="21"/>
                <w:szCs w:val="21"/>
                <w:lang w:val="en-US" w:eastAsia="zh-CN"/>
              </w:rPr>
              <w:t>5</w:t>
            </w:r>
            <w:r>
              <w:rPr>
                <w:rFonts w:hint="eastAsia" w:cs="Times New Roman"/>
                <w:sz w:val="21"/>
                <w:szCs w:val="21"/>
              </w:rPr>
              <w:t>MXT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胶枪</w:t>
            </w:r>
          </w:p>
        </w:tc>
        <w:tc>
          <w:tcPr>
            <w:tcW w:w="2349" w:type="dxa"/>
            <w:vAlign w:val="center"/>
          </w:tcPr>
          <w:p>
            <w:pPr>
              <w:spacing w:line="360" w:lineRule="exact"/>
              <w:ind w:firstLine="420"/>
              <w:jc w:val="center"/>
              <w:rPr>
                <w:rFonts w:cs="Times New Roman"/>
                <w:sz w:val="21"/>
                <w:szCs w:val="21"/>
              </w:rPr>
            </w:pPr>
          </w:p>
        </w:tc>
        <w:tc>
          <w:tcPr>
            <w:tcW w:w="2348" w:type="dxa"/>
            <w:vAlign w:val="center"/>
          </w:tcPr>
          <w:p>
            <w:pPr>
              <w:spacing w:line="360" w:lineRule="exact"/>
              <w:jc w:val="center"/>
              <w:rPr>
                <w:rFonts w:cs="Times New Roman"/>
                <w:sz w:val="21"/>
                <w:szCs w:val="21"/>
              </w:rPr>
            </w:pPr>
            <w:r>
              <w:rPr>
                <w:rFonts w:cs="Times New Roman"/>
                <w:sz w:val="21"/>
                <w:szCs w:val="21"/>
              </w:rPr>
              <w:t>1支</w:t>
            </w:r>
          </w:p>
        </w:tc>
        <w:tc>
          <w:tcPr>
            <w:tcW w:w="2350" w:type="dxa"/>
            <w:vAlign w:val="center"/>
          </w:tcPr>
          <w:p>
            <w:pPr>
              <w:spacing w:line="360" w:lineRule="exact"/>
              <w:ind w:firstLine="480"/>
              <w:rPr>
                <w:rFonts w:cs="Times New Roman"/>
              </w:rPr>
            </w:pPr>
            <w:r>
              <w:rPr>
                <w:rFonts w:hint="eastAsia" w:cs="Times New Roman"/>
                <w:sz w:val="21"/>
                <w:szCs w:val="21"/>
              </w:rPr>
              <w:t>注胶密封用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cs="Times New Roman"/>
                <w:sz w:val="21"/>
                <w:szCs w:val="21"/>
              </w:rPr>
            </w:pPr>
            <w:r>
              <w:rPr>
                <w:rFonts w:hint="eastAsia" w:cs="Times New Roman"/>
                <w:sz w:val="21"/>
                <w:szCs w:val="21"/>
              </w:rPr>
              <w:t>电缆盘</w:t>
            </w:r>
          </w:p>
        </w:tc>
        <w:tc>
          <w:tcPr>
            <w:tcW w:w="2349" w:type="dxa"/>
            <w:vAlign w:val="center"/>
          </w:tcPr>
          <w:p>
            <w:pPr>
              <w:spacing w:line="360" w:lineRule="exact"/>
              <w:jc w:val="center"/>
              <w:rPr>
                <w:rFonts w:cs="Times New Roman"/>
                <w:sz w:val="21"/>
                <w:szCs w:val="21"/>
              </w:rPr>
            </w:pPr>
          </w:p>
        </w:tc>
        <w:tc>
          <w:tcPr>
            <w:tcW w:w="2348" w:type="dxa"/>
            <w:vAlign w:val="center"/>
          </w:tcPr>
          <w:p>
            <w:pPr>
              <w:spacing w:line="360" w:lineRule="exact"/>
              <w:jc w:val="center"/>
              <w:rPr>
                <w:rFonts w:cs="Times New Roman"/>
                <w:sz w:val="21"/>
                <w:szCs w:val="21"/>
              </w:rPr>
            </w:pPr>
            <w:r>
              <w:rPr>
                <w:rFonts w:hint="eastAsia" w:cs="Times New Roman"/>
                <w:sz w:val="21"/>
                <w:szCs w:val="21"/>
              </w:rPr>
              <w:t>1个</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4"/>
            <w:vAlign w:val="center"/>
          </w:tcPr>
          <w:p>
            <w:pPr>
              <w:spacing w:line="360" w:lineRule="exact"/>
              <w:jc w:val="center"/>
              <w:rPr>
                <w:rFonts w:cs="Times New Roman"/>
                <w:sz w:val="21"/>
                <w:szCs w:val="21"/>
              </w:rPr>
            </w:pPr>
            <w:r>
              <w:rPr>
                <w:rFonts w:cs="Times New Roman"/>
                <w:sz w:val="21"/>
                <w:szCs w:val="21"/>
              </w:rPr>
              <w:t>塔筒</w:t>
            </w:r>
            <w:r>
              <w:rPr>
                <w:rFonts w:hint="eastAsia" w:cs="Times New Roman"/>
                <w:sz w:val="21"/>
                <w:szCs w:val="21"/>
                <w:lang w:val="en-US" w:eastAsia="zh-CN"/>
              </w:rPr>
              <w:t>五</w:t>
            </w:r>
            <w:r>
              <w:rPr>
                <w:rFonts w:hint="eastAsia" w:cs="Times New Roman"/>
                <w:sz w:val="21"/>
                <w:szCs w:val="21"/>
              </w:rPr>
              <w:t>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hint="eastAsia" w:cs="Times New Roman"/>
                <w:sz w:val="21"/>
                <w:szCs w:val="21"/>
              </w:rPr>
            </w:pPr>
            <w:r>
              <w:rPr>
                <w:rFonts w:cs="Times New Roman"/>
                <w:sz w:val="21"/>
                <w:szCs w:val="21"/>
              </w:rPr>
              <w:t>抗咬合剂</w:t>
            </w:r>
          </w:p>
        </w:tc>
        <w:tc>
          <w:tcPr>
            <w:tcW w:w="2349" w:type="dxa"/>
            <w:vAlign w:val="center"/>
          </w:tcPr>
          <w:p>
            <w:pPr>
              <w:spacing w:line="360" w:lineRule="exact"/>
              <w:jc w:val="center"/>
              <w:rPr>
                <w:rFonts w:hint="eastAsia" w:eastAsia="宋体" w:cs="Times New Roman"/>
                <w:sz w:val="21"/>
                <w:szCs w:val="21"/>
                <w:lang w:eastAsia="zh-CN"/>
              </w:rPr>
            </w:pPr>
            <w:r>
              <w:rPr>
                <w:rFonts w:hint="eastAsia" w:cs="Times New Roman"/>
                <w:sz w:val="21"/>
                <w:szCs w:val="21"/>
                <w:lang w:eastAsia="zh-CN"/>
              </w:rPr>
              <w:t>摩力克</w:t>
            </w:r>
          </w:p>
        </w:tc>
        <w:tc>
          <w:tcPr>
            <w:tcW w:w="2348" w:type="dxa"/>
            <w:vAlign w:val="center"/>
          </w:tcPr>
          <w:p>
            <w:pPr>
              <w:spacing w:line="360" w:lineRule="exact"/>
              <w:jc w:val="center"/>
              <w:rPr>
                <w:rFonts w:hint="eastAsia" w:cs="Times New Roman"/>
                <w:sz w:val="21"/>
                <w:szCs w:val="21"/>
              </w:rPr>
            </w:pPr>
            <w:r>
              <w:rPr>
                <w:rFonts w:cs="Times New Roman"/>
                <w:sz w:val="21"/>
                <w:szCs w:val="21"/>
              </w:rPr>
              <w:t>2瓶</w:t>
            </w:r>
          </w:p>
        </w:tc>
        <w:tc>
          <w:tcPr>
            <w:tcW w:w="2350" w:type="dxa"/>
            <w:vAlign w:val="center"/>
          </w:tcPr>
          <w:p>
            <w:pPr>
              <w:spacing w:line="360" w:lineRule="exact"/>
              <w:ind w:firstLine="210" w:firstLineChars="100"/>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hint="eastAsia" w:cs="Times New Roman"/>
                <w:sz w:val="21"/>
                <w:szCs w:val="21"/>
              </w:rPr>
            </w:pPr>
            <w:r>
              <w:rPr>
                <w:rFonts w:cs="Times New Roman"/>
                <w:sz w:val="21"/>
                <w:szCs w:val="21"/>
              </w:rPr>
              <w:t>塔筒密封胶</w:t>
            </w:r>
          </w:p>
        </w:tc>
        <w:tc>
          <w:tcPr>
            <w:tcW w:w="2349" w:type="dxa"/>
            <w:vAlign w:val="center"/>
          </w:tcPr>
          <w:p>
            <w:pPr>
              <w:spacing w:line="360" w:lineRule="exact"/>
              <w:jc w:val="center"/>
              <w:rPr>
                <w:rFonts w:cs="Times New Roman"/>
                <w:sz w:val="21"/>
                <w:szCs w:val="21"/>
              </w:rPr>
            </w:pPr>
            <w:r>
              <w:rPr>
                <w:rFonts w:cs="Times New Roman"/>
              </w:rPr>
              <w:t>可赛新</w:t>
            </w:r>
            <w:r>
              <w:rPr>
                <w:rFonts w:cs="Times New Roman"/>
                <w:sz w:val="21"/>
                <w:szCs w:val="21"/>
              </w:rPr>
              <w:t>MS1937</w:t>
            </w:r>
          </w:p>
        </w:tc>
        <w:tc>
          <w:tcPr>
            <w:tcW w:w="2348" w:type="dxa"/>
            <w:vAlign w:val="center"/>
          </w:tcPr>
          <w:p>
            <w:pPr>
              <w:spacing w:line="360" w:lineRule="exact"/>
              <w:jc w:val="center"/>
              <w:rPr>
                <w:rFonts w:hint="eastAsia" w:cs="Times New Roman"/>
                <w:sz w:val="21"/>
                <w:szCs w:val="21"/>
              </w:rPr>
            </w:pPr>
            <w:r>
              <w:rPr>
                <w:rFonts w:cs="Times New Roman"/>
                <w:sz w:val="21"/>
                <w:szCs w:val="21"/>
              </w:rPr>
              <w:t>2袋</w:t>
            </w:r>
          </w:p>
        </w:tc>
        <w:tc>
          <w:tcPr>
            <w:tcW w:w="2350" w:type="dxa"/>
            <w:vAlign w:val="center"/>
          </w:tcPr>
          <w:p>
            <w:pPr>
              <w:spacing w:line="360" w:lineRule="exact"/>
              <w:ind w:firstLine="420" w:firstLineChars="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hint="eastAsia" w:cs="Times New Roman"/>
                <w:sz w:val="21"/>
                <w:szCs w:val="21"/>
              </w:rPr>
            </w:pPr>
            <w:r>
              <w:rPr>
                <w:rFonts w:cs="Times New Roman"/>
                <w:sz w:val="21"/>
                <w:szCs w:val="21"/>
              </w:rPr>
              <w:t>敲击呆扳手</w:t>
            </w:r>
          </w:p>
        </w:tc>
        <w:tc>
          <w:tcPr>
            <w:tcW w:w="2349" w:type="dxa"/>
            <w:vAlign w:val="center"/>
          </w:tcPr>
          <w:p>
            <w:pPr>
              <w:spacing w:line="360" w:lineRule="exact"/>
              <w:jc w:val="center"/>
              <w:rPr>
                <w:rFonts w:cs="Times New Roman"/>
                <w:sz w:val="21"/>
                <w:szCs w:val="21"/>
              </w:rPr>
            </w:pPr>
            <w:r>
              <w:rPr>
                <w:rFonts w:cs="Times New Roman"/>
                <w:sz w:val="21"/>
                <w:szCs w:val="21"/>
              </w:rPr>
              <w:t>S</w:t>
            </w:r>
            <w:r>
              <w:rPr>
                <w:rFonts w:hint="eastAsia" w:cs="Times New Roman"/>
                <w:sz w:val="21"/>
                <w:szCs w:val="21"/>
                <w:lang w:val="en-US" w:eastAsia="zh-CN"/>
              </w:rPr>
              <w:t>70</w:t>
            </w:r>
          </w:p>
        </w:tc>
        <w:tc>
          <w:tcPr>
            <w:tcW w:w="2348" w:type="dxa"/>
            <w:vAlign w:val="center"/>
          </w:tcPr>
          <w:p>
            <w:pPr>
              <w:spacing w:line="360" w:lineRule="exact"/>
              <w:jc w:val="center"/>
              <w:rPr>
                <w:rFonts w:hint="eastAsia" w:cs="Times New Roman"/>
                <w:sz w:val="21"/>
                <w:szCs w:val="21"/>
              </w:rPr>
            </w:pPr>
            <w:r>
              <w:rPr>
                <w:rFonts w:cs="Times New Roman"/>
                <w:sz w:val="21"/>
                <w:szCs w:val="21"/>
              </w:rPr>
              <w:t>1把</w:t>
            </w:r>
          </w:p>
        </w:tc>
        <w:tc>
          <w:tcPr>
            <w:tcW w:w="2350" w:type="dxa"/>
            <w:vAlign w:val="center"/>
          </w:tcPr>
          <w:p>
            <w:pPr>
              <w:spacing w:line="360" w:lineRule="exact"/>
              <w:ind w:firstLine="420" w:firstLineChars="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hint="eastAsia" w:cs="Times New Roman"/>
                <w:sz w:val="21"/>
                <w:szCs w:val="21"/>
              </w:rPr>
            </w:pPr>
            <w:r>
              <w:rPr>
                <w:rFonts w:cs="Times New Roman"/>
                <w:sz w:val="21"/>
                <w:szCs w:val="21"/>
              </w:rPr>
              <w:t>六角套筒</w:t>
            </w:r>
          </w:p>
        </w:tc>
        <w:tc>
          <w:tcPr>
            <w:tcW w:w="2349" w:type="dxa"/>
            <w:vAlign w:val="center"/>
          </w:tcPr>
          <w:p>
            <w:pPr>
              <w:spacing w:line="360" w:lineRule="exact"/>
              <w:jc w:val="center"/>
              <w:rPr>
                <w:rFonts w:cs="Times New Roman"/>
                <w:sz w:val="21"/>
                <w:szCs w:val="21"/>
              </w:rPr>
            </w:pPr>
            <w:r>
              <w:rPr>
                <w:rFonts w:cs="Times New Roman"/>
                <w:sz w:val="21"/>
                <w:szCs w:val="21"/>
              </w:rPr>
              <w:t>1</w:t>
            </w:r>
            <w:r>
              <w:rPr>
                <w:rFonts w:hint="eastAsia" w:cs="Times New Roman"/>
                <w:sz w:val="21"/>
                <w:szCs w:val="21"/>
                <w:lang w:val="en-US" w:eastAsia="zh-CN"/>
              </w:rPr>
              <w:t>.5</w:t>
            </w:r>
            <w:r>
              <w:rPr>
                <w:rFonts w:cs="Times New Roman"/>
                <w:sz w:val="21"/>
                <w:szCs w:val="21"/>
              </w:rPr>
              <w:t>＇ S</w:t>
            </w:r>
            <w:r>
              <w:rPr>
                <w:rFonts w:hint="eastAsia" w:cs="Times New Roman"/>
                <w:sz w:val="21"/>
                <w:szCs w:val="21"/>
                <w:lang w:val="en-US" w:eastAsia="zh-CN"/>
              </w:rPr>
              <w:t>70</w:t>
            </w:r>
          </w:p>
        </w:tc>
        <w:tc>
          <w:tcPr>
            <w:tcW w:w="2348" w:type="dxa"/>
            <w:vAlign w:val="center"/>
          </w:tcPr>
          <w:p>
            <w:pPr>
              <w:spacing w:line="360" w:lineRule="exact"/>
              <w:jc w:val="center"/>
              <w:rPr>
                <w:rFonts w:hint="eastAsia" w:cs="Times New Roman"/>
                <w:sz w:val="21"/>
                <w:szCs w:val="21"/>
              </w:rPr>
            </w:pPr>
            <w:r>
              <w:rPr>
                <w:rFonts w:hint="eastAsia" w:cs="Times New Roman"/>
                <w:sz w:val="21"/>
                <w:szCs w:val="21"/>
                <w:lang w:val="en-US" w:eastAsia="zh-CN"/>
              </w:rPr>
              <w:t>2</w:t>
            </w:r>
            <w:r>
              <w:rPr>
                <w:rFonts w:cs="Times New Roman"/>
                <w:sz w:val="21"/>
                <w:szCs w:val="21"/>
              </w:rPr>
              <w:t>只</w:t>
            </w:r>
          </w:p>
        </w:tc>
        <w:tc>
          <w:tcPr>
            <w:tcW w:w="2350" w:type="dxa"/>
            <w:vAlign w:val="center"/>
          </w:tcPr>
          <w:p>
            <w:pPr>
              <w:spacing w:line="360" w:lineRule="exact"/>
              <w:ind w:firstLine="420" w:firstLineChars="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hint="eastAsia" w:cs="Times New Roman"/>
                <w:sz w:val="21"/>
                <w:szCs w:val="21"/>
              </w:rPr>
            </w:pPr>
            <w:r>
              <w:rPr>
                <w:rFonts w:cs="Times New Roman"/>
                <w:sz w:val="21"/>
                <w:szCs w:val="21"/>
              </w:rPr>
              <w:t>电动液压泵</w:t>
            </w:r>
          </w:p>
        </w:tc>
        <w:tc>
          <w:tcPr>
            <w:tcW w:w="2349" w:type="dxa"/>
            <w:vAlign w:val="center"/>
          </w:tcPr>
          <w:p>
            <w:pPr>
              <w:spacing w:line="360" w:lineRule="exact"/>
              <w:jc w:val="center"/>
              <w:rPr>
                <w:rFonts w:cs="Times New Roman"/>
                <w:sz w:val="21"/>
                <w:szCs w:val="21"/>
              </w:rPr>
            </w:pPr>
            <w:r>
              <w:rPr>
                <w:rFonts w:cs="Times New Roman"/>
                <w:sz w:val="21"/>
                <w:szCs w:val="21"/>
              </w:rPr>
              <w:t>700bar</w:t>
            </w:r>
          </w:p>
        </w:tc>
        <w:tc>
          <w:tcPr>
            <w:tcW w:w="2348" w:type="dxa"/>
            <w:vAlign w:val="center"/>
          </w:tcPr>
          <w:p>
            <w:pPr>
              <w:spacing w:line="360" w:lineRule="exact"/>
              <w:jc w:val="center"/>
              <w:rPr>
                <w:rFonts w:hint="eastAsia" w:cs="Times New Roman"/>
                <w:sz w:val="21"/>
                <w:szCs w:val="21"/>
              </w:rPr>
            </w:pPr>
            <w:r>
              <w:rPr>
                <w:rFonts w:cs="Times New Roman"/>
                <w:sz w:val="21"/>
                <w:szCs w:val="21"/>
              </w:rPr>
              <w:t>1台</w:t>
            </w:r>
          </w:p>
        </w:tc>
        <w:tc>
          <w:tcPr>
            <w:tcW w:w="2350" w:type="dxa"/>
            <w:vAlign w:val="center"/>
          </w:tcPr>
          <w:p>
            <w:pPr>
              <w:spacing w:line="360" w:lineRule="exact"/>
              <w:ind w:firstLine="420" w:firstLineChars="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hint="eastAsia" w:cs="Times New Roman"/>
                <w:sz w:val="21"/>
                <w:szCs w:val="21"/>
              </w:rPr>
            </w:pPr>
            <w:r>
              <w:rPr>
                <w:rFonts w:hint="eastAsia" w:cs="Times New Roman"/>
                <w:sz w:val="21"/>
                <w:szCs w:val="21"/>
              </w:rPr>
              <w:t>液</w:t>
            </w:r>
            <w:r>
              <w:rPr>
                <w:rFonts w:cs="Times New Roman"/>
                <w:sz w:val="21"/>
                <w:szCs w:val="21"/>
              </w:rPr>
              <w:t>压油管</w:t>
            </w:r>
          </w:p>
        </w:tc>
        <w:tc>
          <w:tcPr>
            <w:tcW w:w="2349" w:type="dxa"/>
            <w:vAlign w:val="center"/>
          </w:tcPr>
          <w:p>
            <w:pPr>
              <w:spacing w:line="360" w:lineRule="exact"/>
              <w:jc w:val="center"/>
              <w:rPr>
                <w:rFonts w:cs="Times New Roman"/>
                <w:sz w:val="21"/>
                <w:szCs w:val="21"/>
              </w:rPr>
            </w:pPr>
          </w:p>
        </w:tc>
        <w:tc>
          <w:tcPr>
            <w:tcW w:w="2348" w:type="dxa"/>
            <w:vAlign w:val="center"/>
          </w:tcPr>
          <w:p>
            <w:pPr>
              <w:spacing w:line="360" w:lineRule="exact"/>
              <w:jc w:val="center"/>
              <w:rPr>
                <w:rFonts w:hint="eastAsia" w:cs="Times New Roman"/>
                <w:sz w:val="21"/>
                <w:szCs w:val="21"/>
              </w:rPr>
            </w:pPr>
            <w:r>
              <w:rPr>
                <w:rFonts w:cs="Times New Roman"/>
                <w:sz w:val="21"/>
                <w:szCs w:val="21"/>
              </w:rPr>
              <w:t>2套</w:t>
            </w:r>
          </w:p>
        </w:tc>
        <w:tc>
          <w:tcPr>
            <w:tcW w:w="2350" w:type="dxa"/>
            <w:vAlign w:val="center"/>
          </w:tcPr>
          <w:p>
            <w:pPr>
              <w:spacing w:line="360" w:lineRule="exact"/>
              <w:ind w:firstLine="420" w:firstLineChars="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hint="eastAsia" w:cs="Times New Roman"/>
                <w:sz w:val="21"/>
                <w:szCs w:val="21"/>
              </w:rPr>
            </w:pPr>
            <w:r>
              <w:rPr>
                <w:rFonts w:cs="Times New Roman"/>
                <w:sz w:val="21"/>
                <w:szCs w:val="21"/>
              </w:rPr>
              <w:t>方驱液压扳手</w:t>
            </w:r>
          </w:p>
        </w:tc>
        <w:tc>
          <w:tcPr>
            <w:tcW w:w="2349" w:type="dxa"/>
            <w:vAlign w:val="center"/>
          </w:tcPr>
          <w:p>
            <w:pPr>
              <w:spacing w:line="360" w:lineRule="exact"/>
              <w:jc w:val="center"/>
              <w:rPr>
                <w:rFonts w:cs="Times New Roman"/>
                <w:sz w:val="21"/>
                <w:szCs w:val="21"/>
              </w:rPr>
            </w:pPr>
            <w:r>
              <w:rPr>
                <w:rFonts w:cs="Times New Roman"/>
                <w:sz w:val="21"/>
                <w:szCs w:val="21"/>
              </w:rPr>
              <w:t>1</w:t>
            </w:r>
            <w:r>
              <w:rPr>
                <w:rFonts w:hint="eastAsia" w:cs="Times New Roman"/>
                <w:sz w:val="21"/>
                <w:szCs w:val="21"/>
                <w:lang w:val="en-US" w:eastAsia="zh-CN"/>
              </w:rPr>
              <w:t>.5</w:t>
            </w:r>
            <w:r>
              <w:rPr>
                <w:rFonts w:cs="Times New Roman"/>
                <w:sz w:val="21"/>
                <w:szCs w:val="21"/>
              </w:rPr>
              <w:t>＇</w:t>
            </w:r>
          </w:p>
        </w:tc>
        <w:tc>
          <w:tcPr>
            <w:tcW w:w="2348" w:type="dxa"/>
            <w:vAlign w:val="center"/>
          </w:tcPr>
          <w:p>
            <w:pPr>
              <w:spacing w:line="360" w:lineRule="exact"/>
              <w:jc w:val="center"/>
              <w:rPr>
                <w:rFonts w:hint="eastAsia" w:cs="Times New Roman"/>
                <w:sz w:val="21"/>
                <w:szCs w:val="21"/>
              </w:rPr>
            </w:pPr>
            <w:r>
              <w:rPr>
                <w:rFonts w:cs="Times New Roman"/>
                <w:sz w:val="21"/>
                <w:szCs w:val="21"/>
              </w:rPr>
              <w:t>2部</w:t>
            </w:r>
          </w:p>
        </w:tc>
        <w:tc>
          <w:tcPr>
            <w:tcW w:w="2350" w:type="dxa"/>
            <w:vAlign w:val="center"/>
          </w:tcPr>
          <w:p>
            <w:pPr>
              <w:spacing w:line="360" w:lineRule="exact"/>
              <w:jc w:val="center"/>
              <w:rPr>
                <w:rFonts w:cs="Times New Roman"/>
                <w:sz w:val="21"/>
                <w:szCs w:val="21"/>
              </w:rPr>
            </w:pPr>
            <w:r>
              <w:rPr>
                <w:rFonts w:hint="eastAsia" w:cs="Times New Roman"/>
                <w:sz w:val="21"/>
                <w:szCs w:val="21"/>
              </w:rPr>
              <w:t>如</w:t>
            </w:r>
            <w:r>
              <w:rPr>
                <w:rFonts w:hint="eastAsia" w:cs="Times New Roman"/>
                <w:sz w:val="21"/>
                <w:szCs w:val="21"/>
                <w:lang w:val="en-US" w:eastAsia="zh-CN"/>
              </w:rPr>
              <w:t>5</w:t>
            </w:r>
            <w:r>
              <w:rPr>
                <w:rFonts w:hint="eastAsia" w:cs="Times New Roman"/>
                <w:sz w:val="21"/>
                <w:szCs w:val="21"/>
              </w:rPr>
              <w:t>MXT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hint="eastAsia" w:cs="Times New Roman"/>
                <w:sz w:val="21"/>
                <w:szCs w:val="21"/>
              </w:rPr>
            </w:pPr>
            <w:r>
              <w:rPr>
                <w:rFonts w:cs="Times New Roman"/>
                <w:sz w:val="21"/>
                <w:szCs w:val="21"/>
              </w:rPr>
              <w:t>胶枪</w:t>
            </w:r>
          </w:p>
        </w:tc>
        <w:tc>
          <w:tcPr>
            <w:tcW w:w="2349" w:type="dxa"/>
            <w:vAlign w:val="center"/>
          </w:tcPr>
          <w:p>
            <w:pPr>
              <w:spacing w:line="360" w:lineRule="exact"/>
              <w:ind w:firstLine="420" w:firstLineChars="0"/>
              <w:jc w:val="center"/>
              <w:rPr>
                <w:rFonts w:cs="Times New Roman"/>
                <w:sz w:val="21"/>
                <w:szCs w:val="21"/>
              </w:rPr>
            </w:pPr>
          </w:p>
        </w:tc>
        <w:tc>
          <w:tcPr>
            <w:tcW w:w="2348" w:type="dxa"/>
            <w:vAlign w:val="center"/>
          </w:tcPr>
          <w:p>
            <w:pPr>
              <w:spacing w:line="360" w:lineRule="exact"/>
              <w:jc w:val="center"/>
              <w:rPr>
                <w:rFonts w:hint="eastAsia" w:cs="Times New Roman"/>
                <w:sz w:val="21"/>
                <w:szCs w:val="21"/>
              </w:rPr>
            </w:pPr>
            <w:r>
              <w:rPr>
                <w:rFonts w:cs="Times New Roman"/>
                <w:sz w:val="21"/>
                <w:szCs w:val="21"/>
              </w:rPr>
              <w:t>1支</w:t>
            </w:r>
          </w:p>
        </w:tc>
        <w:tc>
          <w:tcPr>
            <w:tcW w:w="2350" w:type="dxa"/>
            <w:vAlign w:val="center"/>
          </w:tcPr>
          <w:p>
            <w:pPr>
              <w:spacing w:line="360" w:lineRule="exact"/>
              <w:ind w:firstLine="480" w:firstLineChars="0"/>
              <w:rPr>
                <w:rFonts w:cs="Times New Roman"/>
                <w:sz w:val="21"/>
                <w:szCs w:val="21"/>
              </w:rPr>
            </w:pPr>
            <w:r>
              <w:rPr>
                <w:rFonts w:hint="eastAsia" w:cs="Times New Roman"/>
                <w:sz w:val="21"/>
                <w:szCs w:val="21"/>
              </w:rPr>
              <w:t>注胶密封用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jc w:val="center"/>
              <w:rPr>
                <w:rFonts w:hint="eastAsia" w:cs="Times New Roman"/>
                <w:sz w:val="21"/>
                <w:szCs w:val="21"/>
              </w:rPr>
            </w:pPr>
            <w:r>
              <w:rPr>
                <w:rFonts w:hint="eastAsia" w:cs="Times New Roman"/>
                <w:sz w:val="21"/>
                <w:szCs w:val="21"/>
              </w:rPr>
              <w:t>电缆盘</w:t>
            </w:r>
          </w:p>
        </w:tc>
        <w:tc>
          <w:tcPr>
            <w:tcW w:w="2349" w:type="dxa"/>
            <w:vAlign w:val="center"/>
          </w:tcPr>
          <w:p>
            <w:pPr>
              <w:spacing w:line="360" w:lineRule="exact"/>
              <w:jc w:val="center"/>
              <w:rPr>
                <w:rFonts w:cs="Times New Roman"/>
                <w:sz w:val="21"/>
                <w:szCs w:val="21"/>
              </w:rPr>
            </w:pPr>
          </w:p>
        </w:tc>
        <w:tc>
          <w:tcPr>
            <w:tcW w:w="2348" w:type="dxa"/>
            <w:vAlign w:val="center"/>
          </w:tcPr>
          <w:p>
            <w:pPr>
              <w:spacing w:line="360" w:lineRule="exact"/>
              <w:jc w:val="center"/>
              <w:rPr>
                <w:rFonts w:hint="eastAsia" w:cs="Times New Roman"/>
                <w:sz w:val="21"/>
                <w:szCs w:val="21"/>
              </w:rPr>
            </w:pPr>
            <w:r>
              <w:rPr>
                <w:rFonts w:hint="eastAsia" w:cs="Times New Roman"/>
                <w:sz w:val="21"/>
                <w:szCs w:val="21"/>
              </w:rPr>
              <w:t>1个</w:t>
            </w:r>
          </w:p>
        </w:tc>
        <w:tc>
          <w:tcPr>
            <w:tcW w:w="2350" w:type="dxa"/>
            <w:vAlign w:val="center"/>
          </w:tcPr>
          <w:p>
            <w:pPr>
              <w:spacing w:line="360" w:lineRule="exact"/>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gridSpan w:val="4"/>
            <w:vAlign w:val="center"/>
          </w:tcPr>
          <w:p>
            <w:pPr>
              <w:spacing w:line="360" w:lineRule="exact"/>
              <w:ind w:firstLine="480"/>
              <w:jc w:val="center"/>
              <w:rPr>
                <w:rFonts w:cs="Times New Roman"/>
              </w:rPr>
            </w:pPr>
            <w:r>
              <w:rPr>
                <w:rFonts w:hint="eastAsia" w:cs="Times New Roman"/>
                <w:sz w:val="21"/>
                <w:szCs w:val="21"/>
              </w:rPr>
              <w:t>机舱、塔筒</w:t>
            </w:r>
            <w:r>
              <w:rPr>
                <w:rFonts w:hint="eastAsia" w:cs="Times New Roman"/>
                <w:sz w:val="21"/>
                <w:szCs w:val="21"/>
                <w:lang w:val="en-US" w:eastAsia="zh-CN"/>
              </w:rPr>
              <w:t>五</w:t>
            </w:r>
            <w:r>
              <w:rPr>
                <w:rFonts w:hint="eastAsia" w:cs="Times New Roman"/>
                <w:sz w:val="21"/>
                <w:szCs w:val="21"/>
              </w:rPr>
              <w:t>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348" w:type="dxa"/>
            <w:vAlign w:val="center"/>
          </w:tcPr>
          <w:p>
            <w:pPr>
              <w:jc w:val="center"/>
              <w:rPr>
                <w:rFonts w:cs="Times New Roman"/>
                <w:sz w:val="21"/>
                <w:szCs w:val="21"/>
              </w:rPr>
            </w:pPr>
            <w:r>
              <w:rPr>
                <w:rFonts w:cs="Times New Roman"/>
                <w:sz w:val="21"/>
                <w:szCs w:val="21"/>
              </w:rPr>
              <w:t>抗咬合剂</w:t>
            </w:r>
          </w:p>
        </w:tc>
        <w:tc>
          <w:tcPr>
            <w:tcW w:w="2349" w:type="dxa"/>
            <w:vAlign w:val="center"/>
          </w:tcPr>
          <w:p>
            <w:pPr>
              <w:spacing w:line="360" w:lineRule="exact"/>
              <w:jc w:val="center"/>
              <w:rPr>
                <w:rFonts w:hint="eastAsia" w:eastAsia="宋体" w:cs="Times New Roman"/>
                <w:sz w:val="21"/>
                <w:szCs w:val="21"/>
                <w:lang w:eastAsia="zh-CN"/>
              </w:rPr>
            </w:pPr>
            <w:r>
              <w:rPr>
                <w:rFonts w:hint="eastAsia" w:cs="Times New Roman"/>
                <w:sz w:val="21"/>
                <w:szCs w:val="21"/>
                <w:lang w:eastAsia="zh-CN"/>
              </w:rPr>
              <w:t>摩力克</w:t>
            </w:r>
          </w:p>
        </w:tc>
        <w:tc>
          <w:tcPr>
            <w:tcW w:w="2348" w:type="dxa"/>
            <w:vAlign w:val="center"/>
          </w:tcPr>
          <w:p>
            <w:pPr>
              <w:spacing w:line="360" w:lineRule="exact"/>
              <w:jc w:val="center"/>
              <w:rPr>
                <w:rFonts w:cs="Times New Roman"/>
                <w:sz w:val="21"/>
                <w:szCs w:val="21"/>
              </w:rPr>
            </w:pPr>
            <w:r>
              <w:rPr>
                <w:rFonts w:cs="Times New Roman"/>
                <w:sz w:val="21"/>
                <w:szCs w:val="21"/>
              </w:rPr>
              <w:t>2瓶</w:t>
            </w:r>
          </w:p>
        </w:tc>
        <w:tc>
          <w:tcPr>
            <w:tcW w:w="2350" w:type="dxa"/>
            <w:vAlign w:val="center"/>
          </w:tcPr>
          <w:p>
            <w:pPr>
              <w:spacing w:line="360" w:lineRule="exact"/>
              <w:jc w:val="center"/>
              <w:rPr>
                <w:rFonts w:cs="Times New Roman"/>
                <w:vertAlign w:val="subscript"/>
              </w:rPr>
            </w:pPr>
            <w:r>
              <w:rPr>
                <w:rFonts w:hint="eastAsia" w:cs="Times New Roman"/>
              </w:rPr>
              <w:t>主要成分MoS</w:t>
            </w:r>
            <w:r>
              <w:rPr>
                <w:rFonts w:hint="eastAsia" w:cs="Times New Roman"/>
                <w:vertAlign w:val="subscript"/>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8" w:type="dxa"/>
            <w:vAlign w:val="center"/>
          </w:tcPr>
          <w:p>
            <w:pPr>
              <w:spacing w:line="360" w:lineRule="exact"/>
              <w:jc w:val="center"/>
              <w:rPr>
                <w:rFonts w:cs="Times New Roman"/>
                <w:sz w:val="21"/>
                <w:szCs w:val="21"/>
              </w:rPr>
            </w:pPr>
            <w:r>
              <w:rPr>
                <w:rFonts w:cs="Times New Roman"/>
                <w:sz w:val="21"/>
                <w:szCs w:val="21"/>
              </w:rPr>
              <w:t>敲击呆扳手</w:t>
            </w:r>
          </w:p>
        </w:tc>
        <w:tc>
          <w:tcPr>
            <w:tcW w:w="2349" w:type="dxa"/>
            <w:vAlign w:val="center"/>
          </w:tcPr>
          <w:p>
            <w:pPr>
              <w:spacing w:line="360" w:lineRule="exact"/>
              <w:jc w:val="center"/>
              <w:rPr>
                <w:rFonts w:cs="Times New Roman"/>
                <w:sz w:val="21"/>
                <w:szCs w:val="21"/>
              </w:rPr>
            </w:pPr>
            <w:r>
              <w:rPr>
                <w:rFonts w:cs="Times New Roman"/>
                <w:sz w:val="21"/>
                <w:szCs w:val="21"/>
              </w:rPr>
              <w:t>S60</w:t>
            </w:r>
          </w:p>
        </w:tc>
        <w:tc>
          <w:tcPr>
            <w:tcW w:w="2348" w:type="dxa"/>
            <w:vAlign w:val="center"/>
          </w:tcPr>
          <w:p>
            <w:pPr>
              <w:spacing w:line="360" w:lineRule="exact"/>
              <w:jc w:val="center"/>
              <w:rPr>
                <w:rFonts w:cs="Times New Roman"/>
                <w:sz w:val="21"/>
                <w:szCs w:val="21"/>
              </w:rPr>
            </w:pPr>
            <w:r>
              <w:rPr>
                <w:rFonts w:cs="Times New Roman"/>
                <w:sz w:val="21"/>
                <w:szCs w:val="21"/>
              </w:rPr>
              <w:t>1把</w:t>
            </w:r>
          </w:p>
        </w:tc>
        <w:tc>
          <w:tcPr>
            <w:tcW w:w="2350" w:type="dxa"/>
            <w:vAlign w:val="center"/>
          </w:tcPr>
          <w:p>
            <w:pPr>
              <w:spacing w:line="360" w:lineRule="exact"/>
              <w:jc w:val="cente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8" w:type="dxa"/>
            <w:vAlign w:val="center"/>
          </w:tcPr>
          <w:p>
            <w:pPr>
              <w:spacing w:line="360" w:lineRule="exact"/>
              <w:jc w:val="center"/>
              <w:rPr>
                <w:rFonts w:cs="Times New Roman"/>
                <w:sz w:val="21"/>
                <w:szCs w:val="21"/>
              </w:rPr>
            </w:pPr>
            <w:r>
              <w:rPr>
                <w:rFonts w:cs="Times New Roman"/>
                <w:sz w:val="21"/>
                <w:szCs w:val="21"/>
              </w:rPr>
              <w:t>六角套筒</w:t>
            </w:r>
          </w:p>
        </w:tc>
        <w:tc>
          <w:tcPr>
            <w:tcW w:w="2349" w:type="dxa"/>
            <w:vAlign w:val="center"/>
          </w:tcPr>
          <w:p>
            <w:pPr>
              <w:spacing w:line="360" w:lineRule="exact"/>
              <w:jc w:val="center"/>
              <w:rPr>
                <w:rFonts w:cs="Times New Roman"/>
                <w:sz w:val="21"/>
                <w:szCs w:val="21"/>
              </w:rPr>
            </w:pPr>
            <w:r>
              <w:rPr>
                <w:rFonts w:cs="Times New Roman"/>
                <w:sz w:val="21"/>
                <w:szCs w:val="21"/>
              </w:rPr>
              <w:t>1＇ S</w:t>
            </w:r>
            <w:r>
              <w:rPr>
                <w:rFonts w:hint="eastAsia" w:cs="Times New Roman"/>
                <w:sz w:val="21"/>
                <w:szCs w:val="21"/>
                <w:lang w:val="en-US" w:eastAsia="zh-CN"/>
              </w:rPr>
              <w:t>60</w:t>
            </w:r>
          </w:p>
        </w:tc>
        <w:tc>
          <w:tcPr>
            <w:tcW w:w="2348"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只</w:t>
            </w:r>
          </w:p>
        </w:tc>
        <w:tc>
          <w:tcPr>
            <w:tcW w:w="2350" w:type="dxa"/>
            <w:vAlign w:val="center"/>
          </w:tcPr>
          <w:p>
            <w:pPr>
              <w:spacing w:line="360" w:lineRule="exact"/>
              <w:jc w:val="cente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8" w:type="dxa"/>
            <w:vAlign w:val="center"/>
          </w:tcPr>
          <w:p>
            <w:pPr>
              <w:spacing w:line="360" w:lineRule="exact"/>
              <w:jc w:val="center"/>
              <w:rPr>
                <w:rFonts w:cs="Times New Roman"/>
                <w:sz w:val="21"/>
                <w:szCs w:val="21"/>
              </w:rPr>
            </w:pPr>
            <w:r>
              <w:rPr>
                <w:rFonts w:cs="Times New Roman"/>
                <w:sz w:val="21"/>
                <w:szCs w:val="21"/>
              </w:rPr>
              <w:t>电动液压泵</w:t>
            </w:r>
          </w:p>
        </w:tc>
        <w:tc>
          <w:tcPr>
            <w:tcW w:w="2349" w:type="dxa"/>
            <w:vAlign w:val="center"/>
          </w:tcPr>
          <w:p>
            <w:pPr>
              <w:spacing w:line="360" w:lineRule="exact"/>
              <w:jc w:val="center"/>
              <w:rPr>
                <w:rFonts w:cs="Times New Roman"/>
                <w:sz w:val="21"/>
                <w:szCs w:val="21"/>
              </w:rPr>
            </w:pPr>
            <w:r>
              <w:rPr>
                <w:rFonts w:cs="Times New Roman"/>
                <w:sz w:val="21"/>
                <w:szCs w:val="21"/>
              </w:rPr>
              <w:t>700bar</w:t>
            </w:r>
          </w:p>
        </w:tc>
        <w:tc>
          <w:tcPr>
            <w:tcW w:w="2348" w:type="dxa"/>
            <w:vAlign w:val="center"/>
          </w:tcPr>
          <w:p>
            <w:pPr>
              <w:spacing w:line="360" w:lineRule="exact"/>
              <w:jc w:val="center"/>
              <w:rPr>
                <w:rFonts w:cs="Times New Roman"/>
                <w:sz w:val="21"/>
                <w:szCs w:val="21"/>
              </w:rPr>
            </w:pPr>
            <w:r>
              <w:rPr>
                <w:rFonts w:cs="Times New Roman"/>
                <w:sz w:val="21"/>
                <w:szCs w:val="21"/>
              </w:rPr>
              <w:t>1台</w:t>
            </w:r>
          </w:p>
        </w:tc>
        <w:tc>
          <w:tcPr>
            <w:tcW w:w="2350" w:type="dxa"/>
            <w:vAlign w:val="center"/>
          </w:tcPr>
          <w:p>
            <w:pPr>
              <w:spacing w:line="360" w:lineRule="exact"/>
              <w:jc w:val="cente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8" w:type="dxa"/>
            <w:vAlign w:val="center"/>
          </w:tcPr>
          <w:p>
            <w:pPr>
              <w:spacing w:line="360" w:lineRule="exact"/>
              <w:jc w:val="center"/>
              <w:rPr>
                <w:rFonts w:cs="Times New Roman"/>
                <w:sz w:val="21"/>
                <w:szCs w:val="21"/>
              </w:rPr>
            </w:pPr>
            <w:r>
              <w:rPr>
                <w:rFonts w:hint="eastAsia" w:cs="Times New Roman"/>
                <w:sz w:val="21"/>
                <w:szCs w:val="21"/>
              </w:rPr>
              <w:t>液</w:t>
            </w:r>
            <w:r>
              <w:rPr>
                <w:rFonts w:cs="Times New Roman"/>
                <w:sz w:val="21"/>
                <w:szCs w:val="21"/>
              </w:rPr>
              <w:t>压油管</w:t>
            </w:r>
          </w:p>
        </w:tc>
        <w:tc>
          <w:tcPr>
            <w:tcW w:w="2349" w:type="dxa"/>
            <w:vAlign w:val="center"/>
          </w:tcPr>
          <w:p>
            <w:pPr>
              <w:spacing w:line="360" w:lineRule="exact"/>
              <w:jc w:val="center"/>
              <w:rPr>
                <w:rFonts w:cs="Times New Roman"/>
                <w:sz w:val="21"/>
                <w:szCs w:val="21"/>
              </w:rPr>
            </w:pPr>
          </w:p>
        </w:tc>
        <w:tc>
          <w:tcPr>
            <w:tcW w:w="2348"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根</w:t>
            </w:r>
          </w:p>
        </w:tc>
        <w:tc>
          <w:tcPr>
            <w:tcW w:w="2350" w:type="dxa"/>
            <w:vAlign w:val="center"/>
          </w:tcPr>
          <w:p>
            <w:pPr>
              <w:spacing w:line="360" w:lineRule="exact"/>
              <w:jc w:val="cente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8" w:type="dxa"/>
            <w:vAlign w:val="center"/>
          </w:tcPr>
          <w:p>
            <w:pPr>
              <w:spacing w:line="360" w:lineRule="exact"/>
              <w:jc w:val="center"/>
              <w:rPr>
                <w:rFonts w:cs="Times New Roman"/>
                <w:sz w:val="21"/>
                <w:szCs w:val="21"/>
              </w:rPr>
            </w:pPr>
            <w:r>
              <w:rPr>
                <w:rFonts w:cs="Times New Roman"/>
                <w:sz w:val="21"/>
                <w:szCs w:val="21"/>
              </w:rPr>
              <w:t>方驱液压扳手</w:t>
            </w:r>
          </w:p>
        </w:tc>
        <w:tc>
          <w:tcPr>
            <w:tcW w:w="2349" w:type="dxa"/>
            <w:vAlign w:val="center"/>
          </w:tcPr>
          <w:p>
            <w:pPr>
              <w:spacing w:line="360" w:lineRule="exact"/>
              <w:jc w:val="center"/>
              <w:rPr>
                <w:rFonts w:cs="Times New Roman"/>
                <w:sz w:val="21"/>
                <w:szCs w:val="21"/>
              </w:rPr>
            </w:pPr>
            <w:r>
              <w:rPr>
                <w:rFonts w:cs="Times New Roman"/>
                <w:sz w:val="21"/>
                <w:szCs w:val="21"/>
              </w:rPr>
              <w:t>1＇</w:t>
            </w:r>
          </w:p>
        </w:tc>
        <w:tc>
          <w:tcPr>
            <w:tcW w:w="2348"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部</w:t>
            </w:r>
          </w:p>
        </w:tc>
        <w:tc>
          <w:tcPr>
            <w:tcW w:w="2350" w:type="dxa"/>
            <w:vAlign w:val="center"/>
          </w:tcPr>
          <w:p>
            <w:pPr>
              <w:spacing w:line="360" w:lineRule="exact"/>
              <w:jc w:val="center"/>
              <w:rPr>
                <w:rFonts w:cs="Times New Roman"/>
              </w:rPr>
            </w:pPr>
            <w:r>
              <w:rPr>
                <w:rFonts w:hint="eastAsia" w:cs="Times New Roman"/>
                <w:sz w:val="21"/>
                <w:szCs w:val="21"/>
              </w:rPr>
              <w:t>如3MXT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 w:hRule="atLeast"/>
        </w:trPr>
        <w:tc>
          <w:tcPr>
            <w:tcW w:w="2348" w:type="dxa"/>
            <w:vAlign w:val="center"/>
          </w:tcPr>
          <w:p>
            <w:pPr>
              <w:jc w:val="center"/>
              <w:rPr>
                <w:rFonts w:cs="Times New Roman"/>
                <w:sz w:val="21"/>
                <w:szCs w:val="21"/>
              </w:rPr>
            </w:pPr>
            <w:r>
              <w:rPr>
                <w:rFonts w:hint="eastAsia" w:cs="Times New Roman"/>
                <w:sz w:val="21"/>
                <w:szCs w:val="21"/>
              </w:rPr>
              <w:t>电缆盘</w:t>
            </w:r>
          </w:p>
        </w:tc>
        <w:tc>
          <w:tcPr>
            <w:tcW w:w="2349" w:type="dxa"/>
            <w:vAlign w:val="center"/>
          </w:tcPr>
          <w:p>
            <w:pPr>
              <w:spacing w:line="360" w:lineRule="exact"/>
              <w:jc w:val="center"/>
              <w:rPr>
                <w:rFonts w:cs="Times New Roman"/>
                <w:sz w:val="21"/>
                <w:szCs w:val="21"/>
              </w:rPr>
            </w:pPr>
          </w:p>
        </w:tc>
        <w:tc>
          <w:tcPr>
            <w:tcW w:w="2348" w:type="dxa"/>
            <w:vAlign w:val="center"/>
          </w:tcPr>
          <w:p>
            <w:pPr>
              <w:spacing w:line="360" w:lineRule="exact"/>
              <w:jc w:val="center"/>
              <w:rPr>
                <w:rFonts w:cs="Times New Roman"/>
                <w:sz w:val="21"/>
                <w:szCs w:val="21"/>
              </w:rPr>
            </w:pPr>
            <w:r>
              <w:rPr>
                <w:rFonts w:hint="eastAsia" w:cs="Times New Roman"/>
                <w:sz w:val="21"/>
                <w:szCs w:val="21"/>
              </w:rPr>
              <w:t>1个</w:t>
            </w:r>
          </w:p>
        </w:tc>
        <w:tc>
          <w:tcPr>
            <w:tcW w:w="2350" w:type="dxa"/>
            <w:vAlign w:val="center"/>
          </w:tcPr>
          <w:p>
            <w:pPr>
              <w:spacing w:line="360" w:lineRule="exact"/>
              <w:jc w:val="center"/>
              <w:rPr>
                <w:rFonts w:cs="Times New Roman"/>
                <w:sz w:val="21"/>
                <w:szCs w:val="21"/>
              </w:rPr>
            </w:pPr>
          </w:p>
        </w:tc>
      </w:tr>
    </w:tbl>
    <w:p>
      <w:pPr>
        <w:ind w:firstLine="480" w:firstLineChars="200"/>
        <w:rPr>
          <w:rFonts w:cs="Times New Roman"/>
        </w:rPr>
      </w:pPr>
      <w:r>
        <w:rPr>
          <w:rFonts w:cs="Times New Roman"/>
        </w:rPr>
        <w:t>安装所需器件清单如表</w:t>
      </w:r>
      <w:r>
        <w:rPr>
          <w:rFonts w:hint="eastAsia" w:cs="Times New Roman"/>
          <w:lang w:val="en-US" w:eastAsia="zh-CN"/>
        </w:rPr>
        <w:t>3-13</w:t>
      </w:r>
      <w:r>
        <w:rPr>
          <w:rFonts w:cs="Times New Roman"/>
        </w:rPr>
        <w:t>：</w:t>
      </w:r>
    </w:p>
    <w:p>
      <w:pPr>
        <w:ind w:firstLine="480"/>
        <w:jc w:val="center"/>
        <w:rPr>
          <w:rFonts w:cs="Times New Roman"/>
          <w:sz w:val="21"/>
        </w:rPr>
      </w:pPr>
      <w:r>
        <w:rPr>
          <w:rFonts w:cs="Times New Roman"/>
          <w:sz w:val="21"/>
        </w:rPr>
        <w:t>表</w:t>
      </w:r>
      <w:r>
        <w:rPr>
          <w:rFonts w:hint="eastAsia" w:cs="Times New Roman"/>
          <w:sz w:val="21"/>
          <w:lang w:val="en-US" w:eastAsia="zh-CN"/>
        </w:rPr>
        <w:t>3-13</w:t>
      </w:r>
      <w:r>
        <w:rPr>
          <w:rFonts w:cs="Times New Roman"/>
          <w:sz w:val="21"/>
        </w:rPr>
        <w:t>安装所需器件清单</w:t>
      </w:r>
    </w:p>
    <w:tbl>
      <w:tblPr>
        <w:tblStyle w:val="34"/>
        <w:tblW w:w="9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8"/>
        <w:gridCol w:w="2349"/>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center"/>
          </w:tcPr>
          <w:p>
            <w:pPr>
              <w:spacing w:line="360" w:lineRule="exact"/>
              <w:jc w:val="center"/>
              <w:rPr>
                <w:rFonts w:cs="Times New Roman"/>
                <w:sz w:val="21"/>
                <w:szCs w:val="21"/>
              </w:rPr>
            </w:pPr>
            <w:r>
              <w:rPr>
                <w:rFonts w:cs="Times New Roman"/>
                <w:sz w:val="21"/>
                <w:szCs w:val="21"/>
              </w:rPr>
              <w:t>塔筒序号</w:t>
            </w:r>
          </w:p>
        </w:tc>
        <w:tc>
          <w:tcPr>
            <w:tcW w:w="2349" w:type="dxa"/>
            <w:vAlign w:val="center"/>
          </w:tcPr>
          <w:p>
            <w:pPr>
              <w:spacing w:line="360" w:lineRule="exact"/>
              <w:jc w:val="center"/>
              <w:rPr>
                <w:rFonts w:cs="Times New Roman"/>
                <w:sz w:val="21"/>
                <w:szCs w:val="21"/>
              </w:rPr>
            </w:pPr>
            <w:r>
              <w:rPr>
                <w:rFonts w:cs="Times New Roman"/>
                <w:sz w:val="21"/>
                <w:szCs w:val="21"/>
              </w:rPr>
              <w:t>名称</w:t>
            </w:r>
          </w:p>
        </w:tc>
        <w:tc>
          <w:tcPr>
            <w:tcW w:w="2349" w:type="dxa"/>
            <w:vAlign w:val="center"/>
          </w:tcPr>
          <w:p>
            <w:pPr>
              <w:spacing w:line="360" w:lineRule="exact"/>
              <w:jc w:val="center"/>
              <w:rPr>
                <w:rFonts w:cs="Times New Roman"/>
                <w:sz w:val="21"/>
                <w:szCs w:val="21"/>
              </w:rPr>
            </w:pPr>
            <w:r>
              <w:rPr>
                <w:rFonts w:cs="Times New Roman"/>
                <w:sz w:val="21"/>
                <w:szCs w:val="21"/>
              </w:rPr>
              <w:t>规格</w:t>
            </w:r>
          </w:p>
        </w:tc>
        <w:tc>
          <w:tcPr>
            <w:tcW w:w="2349" w:type="dxa"/>
            <w:vAlign w:val="center"/>
          </w:tcPr>
          <w:p>
            <w:pPr>
              <w:widowControl/>
              <w:jc w:val="center"/>
              <w:rPr>
                <w:rFonts w:cs="Times New Roman"/>
                <w:kern w:val="0"/>
                <w:sz w:val="21"/>
              </w:rPr>
            </w:pPr>
            <w:r>
              <w:rPr>
                <w:rFonts w:cs="Times New Roman"/>
                <w:kern w:val="0"/>
                <w:sz w:val="21"/>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Merge w:val="restart"/>
            <w:vAlign w:val="center"/>
          </w:tcPr>
          <w:p>
            <w:pPr>
              <w:spacing w:line="360" w:lineRule="exact"/>
              <w:jc w:val="center"/>
              <w:rPr>
                <w:rFonts w:cs="Times New Roman"/>
                <w:sz w:val="21"/>
                <w:szCs w:val="21"/>
              </w:rPr>
            </w:pPr>
            <w:r>
              <w:rPr>
                <w:rFonts w:cs="Times New Roman"/>
                <w:sz w:val="21"/>
                <w:szCs w:val="21"/>
              </w:rPr>
              <w:t>塔筒二下法兰</w:t>
            </w:r>
          </w:p>
        </w:tc>
        <w:tc>
          <w:tcPr>
            <w:tcW w:w="2349" w:type="dxa"/>
            <w:vAlign w:val="center"/>
          </w:tcPr>
          <w:p>
            <w:pPr>
              <w:spacing w:line="360" w:lineRule="exact"/>
              <w:jc w:val="center"/>
              <w:rPr>
                <w:rFonts w:cs="Times New Roman"/>
                <w:sz w:val="21"/>
                <w:szCs w:val="21"/>
              </w:rPr>
            </w:pPr>
            <w:r>
              <w:rPr>
                <w:rFonts w:cs="Times New Roman"/>
                <w:sz w:val="21"/>
                <w:szCs w:val="21"/>
              </w:rPr>
              <w:t>螺栓</w:t>
            </w:r>
          </w:p>
        </w:tc>
        <w:tc>
          <w:tcPr>
            <w:tcW w:w="2349" w:type="dxa"/>
            <w:vAlign w:val="center"/>
          </w:tcPr>
          <w:p>
            <w:pPr>
              <w:spacing w:line="360" w:lineRule="exact"/>
              <w:jc w:val="center"/>
              <w:rPr>
                <w:rFonts w:cs="Times New Roman"/>
                <w:sz w:val="21"/>
                <w:szCs w:val="21"/>
              </w:rPr>
            </w:pPr>
            <w:r>
              <w:rPr>
                <w:rFonts w:cs="Times New Roman"/>
                <w:sz w:val="21"/>
                <w:szCs w:val="21"/>
              </w:rPr>
              <w:t>M</w:t>
            </w:r>
            <w:r>
              <w:rPr>
                <w:rFonts w:hint="eastAsia" w:cs="Times New Roman"/>
                <w:sz w:val="21"/>
                <w:szCs w:val="21"/>
                <w:lang w:val="en-US" w:eastAsia="zh-CN"/>
              </w:rPr>
              <w:t>56</w:t>
            </w:r>
            <w:r>
              <w:rPr>
                <w:rFonts w:cs="Times New Roman"/>
                <w:sz w:val="21"/>
                <w:szCs w:val="21"/>
              </w:rPr>
              <w:t>×</w:t>
            </w:r>
            <w:r>
              <w:rPr>
                <w:rFonts w:hint="eastAsia" w:cs="Times New Roman"/>
                <w:sz w:val="21"/>
                <w:szCs w:val="21"/>
                <w:lang w:val="en-US" w:eastAsia="zh-CN"/>
              </w:rPr>
              <w:t>410</w:t>
            </w:r>
          </w:p>
        </w:tc>
        <w:tc>
          <w:tcPr>
            <w:tcW w:w="2349" w:type="dxa"/>
            <w:vAlign w:val="center"/>
          </w:tcPr>
          <w:p>
            <w:pPr>
              <w:spacing w:line="360" w:lineRule="exact"/>
              <w:jc w:val="center"/>
              <w:rPr>
                <w:rFonts w:cs="Times New Roman"/>
                <w:sz w:val="21"/>
                <w:szCs w:val="21"/>
              </w:rPr>
            </w:pPr>
            <w:r>
              <w:rPr>
                <w:rFonts w:hint="eastAsia" w:cs="Times New Roman"/>
                <w:sz w:val="21"/>
                <w:szCs w:val="21"/>
                <w:lang w:val="en-US" w:eastAsia="zh-CN"/>
              </w:rPr>
              <w:t>124</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348" w:type="dxa"/>
            <w:vMerge w:val="continue"/>
            <w:vAlign w:val="center"/>
          </w:tcPr>
          <w:p>
            <w:pPr>
              <w:spacing w:line="360" w:lineRule="exact"/>
              <w:jc w:val="center"/>
              <w:rPr>
                <w:rFonts w:cs="Times New Roman"/>
                <w:sz w:val="21"/>
                <w:szCs w:val="21"/>
              </w:rPr>
            </w:pPr>
          </w:p>
        </w:tc>
        <w:tc>
          <w:tcPr>
            <w:tcW w:w="2349" w:type="dxa"/>
            <w:vAlign w:val="center"/>
          </w:tcPr>
          <w:p>
            <w:pPr>
              <w:spacing w:line="360" w:lineRule="exact"/>
              <w:jc w:val="center"/>
              <w:rPr>
                <w:rFonts w:cs="Times New Roman"/>
                <w:sz w:val="21"/>
                <w:szCs w:val="21"/>
              </w:rPr>
            </w:pPr>
            <w:r>
              <w:rPr>
                <w:rFonts w:cs="Times New Roman"/>
                <w:sz w:val="21"/>
                <w:szCs w:val="21"/>
              </w:rPr>
              <w:t>螺母</w:t>
            </w:r>
          </w:p>
        </w:tc>
        <w:tc>
          <w:tcPr>
            <w:tcW w:w="2349" w:type="dxa"/>
            <w:vAlign w:val="center"/>
          </w:tcPr>
          <w:p>
            <w:pPr>
              <w:spacing w:line="360" w:lineRule="exact"/>
              <w:jc w:val="center"/>
              <w:rPr>
                <w:rFonts w:cs="Times New Roman"/>
                <w:sz w:val="21"/>
                <w:szCs w:val="21"/>
              </w:rPr>
            </w:pPr>
            <w:r>
              <w:rPr>
                <w:rFonts w:cs="Times New Roman"/>
                <w:sz w:val="21"/>
                <w:szCs w:val="21"/>
              </w:rPr>
              <w:t>M</w:t>
            </w:r>
            <w:r>
              <w:rPr>
                <w:rFonts w:hint="eastAsia" w:cs="Times New Roman"/>
                <w:sz w:val="21"/>
                <w:szCs w:val="21"/>
                <w:lang w:val="en-US" w:eastAsia="zh-CN"/>
              </w:rPr>
              <w:t>56</w:t>
            </w:r>
          </w:p>
        </w:tc>
        <w:tc>
          <w:tcPr>
            <w:tcW w:w="2349" w:type="dxa"/>
            <w:vAlign w:val="center"/>
          </w:tcPr>
          <w:p>
            <w:pPr>
              <w:jc w:val="center"/>
              <w:rPr>
                <w:rFonts w:cs="Times New Roman"/>
                <w:sz w:val="21"/>
                <w:szCs w:val="21"/>
              </w:rPr>
            </w:pPr>
            <w:r>
              <w:rPr>
                <w:rFonts w:hint="eastAsia" w:cs="Times New Roman"/>
                <w:sz w:val="21"/>
                <w:szCs w:val="21"/>
                <w:lang w:val="en-US" w:eastAsia="zh-CN"/>
              </w:rPr>
              <w:t>124</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2348" w:type="dxa"/>
            <w:vMerge w:val="continue"/>
            <w:vAlign w:val="center"/>
          </w:tcPr>
          <w:p>
            <w:pPr>
              <w:spacing w:line="360" w:lineRule="exact"/>
              <w:jc w:val="center"/>
              <w:rPr>
                <w:rFonts w:cs="Times New Roman"/>
                <w:sz w:val="21"/>
                <w:szCs w:val="21"/>
              </w:rPr>
            </w:pPr>
          </w:p>
        </w:tc>
        <w:tc>
          <w:tcPr>
            <w:tcW w:w="2349" w:type="dxa"/>
            <w:vAlign w:val="center"/>
          </w:tcPr>
          <w:p>
            <w:pPr>
              <w:spacing w:line="360" w:lineRule="exact"/>
              <w:jc w:val="center"/>
              <w:rPr>
                <w:rFonts w:cs="Times New Roman"/>
                <w:sz w:val="21"/>
                <w:szCs w:val="21"/>
              </w:rPr>
            </w:pPr>
            <w:r>
              <w:rPr>
                <w:rFonts w:cs="Times New Roman"/>
                <w:sz w:val="21"/>
                <w:szCs w:val="21"/>
              </w:rPr>
              <w:t>垫圈</w:t>
            </w:r>
          </w:p>
        </w:tc>
        <w:tc>
          <w:tcPr>
            <w:tcW w:w="2349" w:type="dxa"/>
            <w:vAlign w:val="center"/>
          </w:tcPr>
          <w:p>
            <w:pPr>
              <w:spacing w:line="360" w:lineRule="exact"/>
              <w:jc w:val="center"/>
              <w:rPr>
                <w:rFonts w:cs="Times New Roman"/>
                <w:sz w:val="21"/>
                <w:szCs w:val="21"/>
              </w:rPr>
            </w:pPr>
            <w:r>
              <w:rPr>
                <w:rFonts w:cs="Times New Roman"/>
                <w:sz w:val="21"/>
                <w:szCs w:val="21"/>
              </w:rPr>
              <w:t>Φ</w:t>
            </w:r>
            <w:r>
              <w:rPr>
                <w:rFonts w:hint="eastAsia" w:cs="Times New Roman"/>
                <w:sz w:val="21"/>
                <w:szCs w:val="21"/>
                <w:lang w:val="en-US" w:eastAsia="zh-CN"/>
              </w:rPr>
              <w:t>56</w:t>
            </w:r>
          </w:p>
        </w:tc>
        <w:tc>
          <w:tcPr>
            <w:tcW w:w="2349" w:type="dxa"/>
            <w:vAlign w:val="center"/>
          </w:tcPr>
          <w:p>
            <w:pPr>
              <w:jc w:val="center"/>
              <w:rPr>
                <w:rFonts w:cs="Times New Roman"/>
                <w:sz w:val="21"/>
                <w:szCs w:val="21"/>
              </w:rPr>
            </w:pPr>
            <w:r>
              <w:rPr>
                <w:rFonts w:cs="Times New Roman"/>
                <w:sz w:val="21"/>
                <w:szCs w:val="21"/>
              </w:rPr>
              <w:t>2</w:t>
            </w:r>
            <w:r>
              <w:rPr>
                <w:rFonts w:hint="eastAsia" w:cs="Times New Roman"/>
                <w:sz w:val="21"/>
                <w:szCs w:val="21"/>
                <w:lang w:val="en-US" w:eastAsia="zh-CN"/>
              </w:rPr>
              <w:t>48</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Merge w:val="restart"/>
            <w:vAlign w:val="center"/>
          </w:tcPr>
          <w:p>
            <w:pPr>
              <w:spacing w:line="360" w:lineRule="exact"/>
              <w:jc w:val="center"/>
              <w:rPr>
                <w:rFonts w:cs="Times New Roman"/>
                <w:sz w:val="21"/>
                <w:szCs w:val="21"/>
              </w:rPr>
            </w:pPr>
            <w:r>
              <w:rPr>
                <w:rFonts w:cs="Times New Roman"/>
                <w:sz w:val="21"/>
                <w:szCs w:val="21"/>
              </w:rPr>
              <w:t>塔筒三下法兰</w:t>
            </w:r>
          </w:p>
        </w:tc>
        <w:tc>
          <w:tcPr>
            <w:tcW w:w="2349" w:type="dxa"/>
            <w:vAlign w:val="center"/>
          </w:tcPr>
          <w:p>
            <w:pPr>
              <w:spacing w:line="360" w:lineRule="exact"/>
              <w:jc w:val="center"/>
              <w:rPr>
                <w:rFonts w:cs="Times New Roman"/>
                <w:sz w:val="21"/>
                <w:szCs w:val="21"/>
              </w:rPr>
            </w:pPr>
            <w:r>
              <w:rPr>
                <w:rFonts w:cs="Times New Roman"/>
                <w:sz w:val="21"/>
                <w:szCs w:val="21"/>
              </w:rPr>
              <w:t>螺栓</w:t>
            </w:r>
          </w:p>
        </w:tc>
        <w:tc>
          <w:tcPr>
            <w:tcW w:w="2349" w:type="dxa"/>
            <w:vAlign w:val="center"/>
          </w:tcPr>
          <w:p>
            <w:pPr>
              <w:spacing w:line="360" w:lineRule="exact"/>
              <w:jc w:val="center"/>
              <w:rPr>
                <w:rFonts w:cs="Times New Roman"/>
                <w:sz w:val="21"/>
                <w:szCs w:val="21"/>
              </w:rPr>
            </w:pPr>
            <w:r>
              <w:rPr>
                <w:rFonts w:cs="Times New Roman"/>
                <w:sz w:val="21"/>
                <w:szCs w:val="21"/>
              </w:rPr>
              <w:t>M</w:t>
            </w:r>
            <w:r>
              <w:rPr>
                <w:rFonts w:hint="eastAsia" w:cs="Times New Roman"/>
                <w:sz w:val="21"/>
                <w:szCs w:val="21"/>
                <w:lang w:val="en-US" w:eastAsia="zh-CN"/>
              </w:rPr>
              <w:t>42</w:t>
            </w:r>
            <w:r>
              <w:rPr>
                <w:rFonts w:cs="Times New Roman"/>
                <w:sz w:val="21"/>
                <w:szCs w:val="21"/>
              </w:rPr>
              <w:t>×</w:t>
            </w:r>
            <w:r>
              <w:rPr>
                <w:rFonts w:hint="eastAsia" w:cs="Times New Roman"/>
                <w:sz w:val="21"/>
                <w:szCs w:val="21"/>
                <w:lang w:val="en-US" w:eastAsia="zh-CN"/>
              </w:rPr>
              <w:t>330</w:t>
            </w:r>
          </w:p>
        </w:tc>
        <w:tc>
          <w:tcPr>
            <w:tcW w:w="2349" w:type="dxa"/>
            <w:vAlign w:val="center"/>
          </w:tcPr>
          <w:p>
            <w:pPr>
              <w:spacing w:line="360" w:lineRule="exact"/>
              <w:jc w:val="center"/>
              <w:rPr>
                <w:rFonts w:cs="Times New Roman"/>
                <w:sz w:val="21"/>
                <w:szCs w:val="21"/>
              </w:rPr>
            </w:pPr>
            <w:r>
              <w:rPr>
                <w:rFonts w:cs="Times New Roman"/>
                <w:sz w:val="21"/>
                <w:szCs w:val="21"/>
              </w:rPr>
              <w:t>1</w:t>
            </w:r>
            <w:r>
              <w:rPr>
                <w:rFonts w:hint="eastAsia" w:cs="Times New Roman"/>
                <w:sz w:val="21"/>
                <w:szCs w:val="21"/>
                <w:lang w:val="en-US" w:eastAsia="zh-CN"/>
              </w:rPr>
              <w:t>76</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Merge w:val="continue"/>
            <w:vAlign w:val="center"/>
          </w:tcPr>
          <w:p>
            <w:pPr>
              <w:spacing w:line="360" w:lineRule="exact"/>
              <w:jc w:val="center"/>
              <w:rPr>
                <w:rFonts w:cs="Times New Roman"/>
                <w:sz w:val="21"/>
                <w:szCs w:val="21"/>
              </w:rPr>
            </w:pPr>
          </w:p>
        </w:tc>
        <w:tc>
          <w:tcPr>
            <w:tcW w:w="2349" w:type="dxa"/>
            <w:vAlign w:val="center"/>
          </w:tcPr>
          <w:p>
            <w:pPr>
              <w:spacing w:line="360" w:lineRule="exact"/>
              <w:jc w:val="center"/>
              <w:rPr>
                <w:rFonts w:cs="Times New Roman"/>
                <w:sz w:val="21"/>
                <w:szCs w:val="21"/>
              </w:rPr>
            </w:pPr>
            <w:r>
              <w:rPr>
                <w:rFonts w:cs="Times New Roman"/>
                <w:sz w:val="21"/>
                <w:szCs w:val="21"/>
              </w:rPr>
              <w:t>螺母</w:t>
            </w:r>
          </w:p>
        </w:tc>
        <w:tc>
          <w:tcPr>
            <w:tcW w:w="2349" w:type="dxa"/>
            <w:vAlign w:val="center"/>
          </w:tcPr>
          <w:p>
            <w:pPr>
              <w:spacing w:line="360" w:lineRule="exact"/>
              <w:jc w:val="center"/>
              <w:rPr>
                <w:rFonts w:cs="Times New Roman"/>
                <w:sz w:val="21"/>
                <w:szCs w:val="21"/>
              </w:rPr>
            </w:pPr>
            <w:r>
              <w:rPr>
                <w:rFonts w:cs="Times New Roman"/>
                <w:sz w:val="21"/>
                <w:szCs w:val="21"/>
              </w:rPr>
              <w:t>M</w:t>
            </w:r>
            <w:r>
              <w:rPr>
                <w:rFonts w:hint="eastAsia" w:cs="Times New Roman"/>
                <w:sz w:val="21"/>
                <w:szCs w:val="21"/>
                <w:lang w:val="en-US" w:eastAsia="zh-CN"/>
              </w:rPr>
              <w:t>42</w:t>
            </w:r>
          </w:p>
        </w:tc>
        <w:tc>
          <w:tcPr>
            <w:tcW w:w="2349" w:type="dxa"/>
            <w:vAlign w:val="center"/>
          </w:tcPr>
          <w:p>
            <w:pPr>
              <w:jc w:val="center"/>
              <w:rPr>
                <w:rFonts w:cs="Times New Roman"/>
                <w:sz w:val="21"/>
                <w:szCs w:val="21"/>
              </w:rPr>
            </w:pPr>
            <w:r>
              <w:rPr>
                <w:rFonts w:cs="Times New Roman"/>
                <w:sz w:val="21"/>
                <w:szCs w:val="21"/>
              </w:rPr>
              <w:t>1</w:t>
            </w:r>
            <w:r>
              <w:rPr>
                <w:rFonts w:hint="eastAsia" w:cs="Times New Roman"/>
                <w:sz w:val="21"/>
                <w:szCs w:val="21"/>
                <w:lang w:val="en-US" w:eastAsia="zh-CN"/>
              </w:rPr>
              <w:t>76</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Merge w:val="continue"/>
            <w:vAlign w:val="center"/>
          </w:tcPr>
          <w:p>
            <w:pPr>
              <w:spacing w:line="360" w:lineRule="exact"/>
              <w:jc w:val="center"/>
              <w:rPr>
                <w:rFonts w:cs="Times New Roman"/>
                <w:sz w:val="21"/>
                <w:szCs w:val="21"/>
              </w:rPr>
            </w:pPr>
          </w:p>
        </w:tc>
        <w:tc>
          <w:tcPr>
            <w:tcW w:w="2349" w:type="dxa"/>
            <w:vAlign w:val="center"/>
          </w:tcPr>
          <w:p>
            <w:pPr>
              <w:spacing w:line="360" w:lineRule="exact"/>
              <w:jc w:val="center"/>
              <w:rPr>
                <w:rFonts w:cs="Times New Roman"/>
                <w:sz w:val="21"/>
                <w:szCs w:val="21"/>
              </w:rPr>
            </w:pPr>
            <w:r>
              <w:rPr>
                <w:rFonts w:cs="Times New Roman"/>
                <w:sz w:val="21"/>
                <w:szCs w:val="21"/>
              </w:rPr>
              <w:t>垫圈</w:t>
            </w:r>
          </w:p>
        </w:tc>
        <w:tc>
          <w:tcPr>
            <w:tcW w:w="2349" w:type="dxa"/>
            <w:vAlign w:val="center"/>
          </w:tcPr>
          <w:p>
            <w:pPr>
              <w:spacing w:line="360" w:lineRule="exact"/>
              <w:jc w:val="center"/>
              <w:rPr>
                <w:rFonts w:cs="Times New Roman"/>
                <w:sz w:val="21"/>
                <w:szCs w:val="21"/>
              </w:rPr>
            </w:pPr>
            <w:r>
              <w:rPr>
                <w:rFonts w:cs="Times New Roman"/>
                <w:sz w:val="21"/>
                <w:szCs w:val="21"/>
              </w:rPr>
              <w:t>Φ</w:t>
            </w:r>
            <w:r>
              <w:rPr>
                <w:rFonts w:hint="eastAsia" w:cs="Times New Roman"/>
                <w:sz w:val="21"/>
                <w:szCs w:val="21"/>
                <w:lang w:val="en-US" w:eastAsia="zh-CN"/>
              </w:rPr>
              <w:t>42</w:t>
            </w:r>
          </w:p>
        </w:tc>
        <w:tc>
          <w:tcPr>
            <w:tcW w:w="2349" w:type="dxa"/>
            <w:vAlign w:val="center"/>
          </w:tcPr>
          <w:p>
            <w:pPr>
              <w:jc w:val="center"/>
              <w:rPr>
                <w:rFonts w:cs="Times New Roman"/>
                <w:sz w:val="21"/>
                <w:szCs w:val="21"/>
              </w:rPr>
            </w:pPr>
            <w:r>
              <w:rPr>
                <w:rFonts w:hint="eastAsia" w:cs="Times New Roman"/>
                <w:sz w:val="21"/>
                <w:szCs w:val="21"/>
                <w:lang w:val="en-US" w:eastAsia="zh-CN"/>
              </w:rPr>
              <w:t>352</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Merge w:val="restart"/>
            <w:vAlign w:val="center"/>
          </w:tcPr>
          <w:p>
            <w:pPr>
              <w:spacing w:line="360" w:lineRule="exact"/>
              <w:jc w:val="center"/>
              <w:rPr>
                <w:rFonts w:cs="Times New Roman"/>
                <w:sz w:val="21"/>
                <w:szCs w:val="21"/>
              </w:rPr>
            </w:pPr>
            <w:r>
              <w:rPr>
                <w:rFonts w:cs="Times New Roman"/>
                <w:sz w:val="21"/>
                <w:szCs w:val="21"/>
              </w:rPr>
              <w:t>塔筒</w:t>
            </w:r>
            <w:r>
              <w:rPr>
                <w:rFonts w:hint="eastAsia" w:cs="Times New Roman"/>
                <w:sz w:val="21"/>
                <w:szCs w:val="21"/>
                <w:lang w:val="en-US" w:eastAsia="zh-CN"/>
              </w:rPr>
              <w:t>四下</w:t>
            </w:r>
            <w:r>
              <w:rPr>
                <w:rFonts w:cs="Times New Roman"/>
                <w:sz w:val="21"/>
                <w:szCs w:val="21"/>
              </w:rPr>
              <w:t>法兰</w:t>
            </w:r>
          </w:p>
        </w:tc>
        <w:tc>
          <w:tcPr>
            <w:tcW w:w="2349" w:type="dxa"/>
            <w:vAlign w:val="center"/>
          </w:tcPr>
          <w:p>
            <w:pPr>
              <w:spacing w:line="360" w:lineRule="exact"/>
              <w:jc w:val="center"/>
              <w:rPr>
                <w:rFonts w:cs="Times New Roman"/>
                <w:sz w:val="21"/>
                <w:szCs w:val="21"/>
              </w:rPr>
            </w:pPr>
            <w:r>
              <w:rPr>
                <w:rFonts w:cs="Times New Roman"/>
                <w:sz w:val="21"/>
                <w:szCs w:val="21"/>
              </w:rPr>
              <w:t>螺栓</w:t>
            </w:r>
          </w:p>
        </w:tc>
        <w:tc>
          <w:tcPr>
            <w:tcW w:w="2349" w:type="dxa"/>
            <w:vAlign w:val="center"/>
          </w:tcPr>
          <w:p>
            <w:pPr>
              <w:spacing w:line="360" w:lineRule="exact"/>
              <w:jc w:val="center"/>
              <w:rPr>
                <w:rFonts w:cs="Times New Roman"/>
                <w:sz w:val="21"/>
                <w:szCs w:val="21"/>
              </w:rPr>
            </w:pPr>
            <w:r>
              <w:rPr>
                <w:rFonts w:cs="Times New Roman"/>
                <w:sz w:val="21"/>
                <w:szCs w:val="21"/>
              </w:rPr>
              <w:t>M</w:t>
            </w:r>
            <w:r>
              <w:rPr>
                <w:rFonts w:hint="eastAsia" w:cs="Times New Roman"/>
                <w:sz w:val="21"/>
                <w:szCs w:val="21"/>
                <w:lang w:val="en-US" w:eastAsia="zh-CN"/>
              </w:rPr>
              <w:t>42</w:t>
            </w:r>
            <w:r>
              <w:rPr>
                <w:rFonts w:cs="Times New Roman"/>
                <w:sz w:val="21"/>
                <w:szCs w:val="21"/>
              </w:rPr>
              <w:t>×</w:t>
            </w:r>
            <w:r>
              <w:rPr>
                <w:rFonts w:hint="eastAsia" w:cs="Times New Roman"/>
                <w:sz w:val="21"/>
                <w:szCs w:val="21"/>
                <w:lang w:val="en-US" w:eastAsia="zh-CN"/>
              </w:rPr>
              <w:t>270</w:t>
            </w:r>
          </w:p>
        </w:tc>
        <w:tc>
          <w:tcPr>
            <w:tcW w:w="2349" w:type="dxa"/>
            <w:vAlign w:val="center"/>
          </w:tcPr>
          <w:p>
            <w:pPr>
              <w:spacing w:line="360" w:lineRule="exact"/>
              <w:jc w:val="center"/>
              <w:rPr>
                <w:rFonts w:cs="Times New Roman"/>
                <w:sz w:val="21"/>
                <w:szCs w:val="21"/>
              </w:rPr>
            </w:pPr>
            <w:r>
              <w:rPr>
                <w:rFonts w:hint="eastAsia" w:cs="Times New Roman"/>
                <w:sz w:val="21"/>
                <w:szCs w:val="21"/>
                <w:lang w:val="en-US" w:eastAsia="zh-CN"/>
              </w:rPr>
              <w:t>132</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Merge w:val="continue"/>
            <w:vAlign w:val="center"/>
          </w:tcPr>
          <w:p>
            <w:pPr>
              <w:spacing w:line="360" w:lineRule="exact"/>
              <w:jc w:val="center"/>
              <w:rPr>
                <w:rFonts w:cs="Times New Roman"/>
                <w:sz w:val="21"/>
                <w:szCs w:val="21"/>
              </w:rPr>
            </w:pPr>
          </w:p>
        </w:tc>
        <w:tc>
          <w:tcPr>
            <w:tcW w:w="2349" w:type="dxa"/>
            <w:vAlign w:val="center"/>
          </w:tcPr>
          <w:p>
            <w:pPr>
              <w:spacing w:line="360" w:lineRule="exact"/>
              <w:jc w:val="center"/>
              <w:rPr>
                <w:rFonts w:cs="Times New Roman"/>
                <w:sz w:val="21"/>
                <w:szCs w:val="21"/>
              </w:rPr>
            </w:pPr>
            <w:r>
              <w:rPr>
                <w:rFonts w:cs="Times New Roman"/>
                <w:sz w:val="21"/>
                <w:szCs w:val="21"/>
              </w:rPr>
              <w:t>螺母</w:t>
            </w:r>
          </w:p>
        </w:tc>
        <w:tc>
          <w:tcPr>
            <w:tcW w:w="2349" w:type="dxa"/>
            <w:vAlign w:val="center"/>
          </w:tcPr>
          <w:p>
            <w:pPr>
              <w:spacing w:line="360" w:lineRule="exact"/>
              <w:jc w:val="center"/>
              <w:rPr>
                <w:rFonts w:cs="Times New Roman"/>
                <w:sz w:val="21"/>
                <w:szCs w:val="21"/>
              </w:rPr>
            </w:pPr>
            <w:r>
              <w:rPr>
                <w:rFonts w:cs="Times New Roman"/>
                <w:sz w:val="21"/>
                <w:szCs w:val="21"/>
              </w:rPr>
              <w:t>M</w:t>
            </w:r>
            <w:r>
              <w:rPr>
                <w:rFonts w:hint="eastAsia" w:cs="Times New Roman"/>
                <w:sz w:val="21"/>
                <w:szCs w:val="21"/>
                <w:lang w:val="en-US" w:eastAsia="zh-CN"/>
              </w:rPr>
              <w:t>42</w:t>
            </w:r>
          </w:p>
        </w:tc>
        <w:tc>
          <w:tcPr>
            <w:tcW w:w="2349" w:type="dxa"/>
            <w:vAlign w:val="center"/>
          </w:tcPr>
          <w:p>
            <w:pPr>
              <w:spacing w:line="360" w:lineRule="exact"/>
              <w:jc w:val="center"/>
              <w:rPr>
                <w:rFonts w:cs="Times New Roman"/>
                <w:sz w:val="21"/>
                <w:szCs w:val="21"/>
              </w:rPr>
            </w:pPr>
            <w:r>
              <w:rPr>
                <w:rFonts w:hint="eastAsia" w:cs="Times New Roman"/>
                <w:sz w:val="21"/>
                <w:szCs w:val="21"/>
                <w:lang w:val="en-US" w:eastAsia="zh-CN"/>
              </w:rPr>
              <w:t>132</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Merge w:val="continue"/>
            <w:vAlign w:val="center"/>
          </w:tcPr>
          <w:p>
            <w:pPr>
              <w:spacing w:line="360" w:lineRule="exact"/>
              <w:jc w:val="center"/>
              <w:rPr>
                <w:rFonts w:cs="Times New Roman"/>
                <w:sz w:val="21"/>
                <w:szCs w:val="21"/>
              </w:rPr>
            </w:pPr>
          </w:p>
        </w:tc>
        <w:tc>
          <w:tcPr>
            <w:tcW w:w="2349" w:type="dxa"/>
            <w:vAlign w:val="center"/>
          </w:tcPr>
          <w:p>
            <w:pPr>
              <w:spacing w:line="360" w:lineRule="exact"/>
              <w:jc w:val="center"/>
              <w:rPr>
                <w:rFonts w:cs="Times New Roman"/>
                <w:sz w:val="21"/>
                <w:szCs w:val="21"/>
              </w:rPr>
            </w:pPr>
            <w:r>
              <w:rPr>
                <w:rFonts w:cs="Times New Roman"/>
                <w:sz w:val="21"/>
                <w:szCs w:val="21"/>
              </w:rPr>
              <w:t>垫圈</w:t>
            </w:r>
          </w:p>
        </w:tc>
        <w:tc>
          <w:tcPr>
            <w:tcW w:w="2349" w:type="dxa"/>
            <w:vAlign w:val="center"/>
          </w:tcPr>
          <w:p>
            <w:pPr>
              <w:spacing w:line="360" w:lineRule="exact"/>
              <w:jc w:val="center"/>
              <w:rPr>
                <w:rFonts w:cs="Times New Roman"/>
                <w:sz w:val="21"/>
                <w:szCs w:val="21"/>
              </w:rPr>
            </w:pPr>
            <w:r>
              <w:rPr>
                <w:rFonts w:cs="Times New Roman"/>
                <w:sz w:val="21"/>
                <w:szCs w:val="21"/>
              </w:rPr>
              <w:t>Φ</w:t>
            </w:r>
            <w:r>
              <w:rPr>
                <w:rFonts w:hint="eastAsia" w:cs="Times New Roman"/>
                <w:sz w:val="21"/>
                <w:szCs w:val="21"/>
                <w:lang w:val="en-US" w:eastAsia="zh-CN"/>
              </w:rPr>
              <w:t>42</w:t>
            </w:r>
          </w:p>
        </w:tc>
        <w:tc>
          <w:tcPr>
            <w:tcW w:w="2349" w:type="dxa"/>
            <w:vAlign w:val="center"/>
          </w:tcPr>
          <w:p>
            <w:pPr>
              <w:spacing w:line="360" w:lineRule="exact"/>
              <w:jc w:val="center"/>
              <w:rPr>
                <w:rFonts w:cs="Times New Roman"/>
                <w:sz w:val="21"/>
                <w:szCs w:val="21"/>
              </w:rPr>
            </w:pPr>
            <w:r>
              <w:rPr>
                <w:rFonts w:hint="eastAsia" w:cs="Times New Roman"/>
                <w:sz w:val="21"/>
                <w:szCs w:val="21"/>
                <w:lang w:val="en-US" w:eastAsia="zh-CN"/>
              </w:rPr>
              <w:t>264</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Merge w:val="restart"/>
            <w:vAlign w:val="center"/>
          </w:tcPr>
          <w:p>
            <w:pPr>
              <w:spacing w:line="360" w:lineRule="exact"/>
              <w:jc w:val="center"/>
              <w:rPr>
                <w:rFonts w:cs="Times New Roman"/>
                <w:sz w:val="21"/>
                <w:szCs w:val="21"/>
              </w:rPr>
            </w:pPr>
            <w:r>
              <w:rPr>
                <w:rFonts w:cs="Times New Roman"/>
                <w:sz w:val="21"/>
                <w:szCs w:val="21"/>
              </w:rPr>
              <w:t>塔筒</w:t>
            </w:r>
            <w:r>
              <w:rPr>
                <w:rFonts w:hint="eastAsia" w:cs="Times New Roman"/>
                <w:sz w:val="21"/>
                <w:szCs w:val="21"/>
                <w:lang w:val="en-US" w:eastAsia="zh-CN"/>
              </w:rPr>
              <w:t>五下</w:t>
            </w:r>
            <w:r>
              <w:rPr>
                <w:rFonts w:cs="Times New Roman"/>
                <w:sz w:val="21"/>
                <w:szCs w:val="21"/>
              </w:rPr>
              <w:t>法兰</w:t>
            </w:r>
          </w:p>
        </w:tc>
        <w:tc>
          <w:tcPr>
            <w:tcW w:w="2349" w:type="dxa"/>
            <w:vAlign w:val="center"/>
          </w:tcPr>
          <w:p>
            <w:pPr>
              <w:spacing w:line="360" w:lineRule="exact"/>
              <w:jc w:val="center"/>
              <w:rPr>
                <w:rFonts w:cs="Times New Roman"/>
                <w:sz w:val="21"/>
                <w:szCs w:val="21"/>
              </w:rPr>
            </w:pPr>
            <w:r>
              <w:rPr>
                <w:rFonts w:cs="Times New Roman"/>
                <w:sz w:val="21"/>
                <w:szCs w:val="21"/>
              </w:rPr>
              <w:t>螺栓</w:t>
            </w:r>
          </w:p>
        </w:tc>
        <w:tc>
          <w:tcPr>
            <w:tcW w:w="2349" w:type="dxa"/>
            <w:vAlign w:val="center"/>
          </w:tcPr>
          <w:p>
            <w:pPr>
              <w:spacing w:line="360" w:lineRule="exact"/>
              <w:jc w:val="center"/>
              <w:rPr>
                <w:rFonts w:cs="Times New Roman"/>
                <w:sz w:val="21"/>
                <w:szCs w:val="21"/>
              </w:rPr>
            </w:pPr>
            <w:r>
              <w:rPr>
                <w:rFonts w:cs="Times New Roman"/>
                <w:sz w:val="21"/>
                <w:szCs w:val="21"/>
              </w:rPr>
              <w:t>M</w:t>
            </w:r>
            <w:r>
              <w:rPr>
                <w:rFonts w:hint="eastAsia" w:cs="Times New Roman"/>
                <w:sz w:val="21"/>
                <w:szCs w:val="21"/>
                <w:lang w:val="en-US" w:eastAsia="zh-CN"/>
              </w:rPr>
              <w:t>42</w:t>
            </w:r>
            <w:r>
              <w:rPr>
                <w:rFonts w:cs="Times New Roman"/>
                <w:sz w:val="21"/>
                <w:szCs w:val="21"/>
              </w:rPr>
              <w:t>×</w:t>
            </w:r>
            <w:r>
              <w:rPr>
                <w:rFonts w:hint="eastAsia" w:cs="Times New Roman"/>
                <w:sz w:val="21"/>
                <w:szCs w:val="21"/>
              </w:rPr>
              <w:t>2</w:t>
            </w:r>
            <w:r>
              <w:rPr>
                <w:rFonts w:hint="eastAsia" w:cs="Times New Roman"/>
                <w:sz w:val="21"/>
                <w:szCs w:val="21"/>
                <w:lang w:val="en-US" w:eastAsia="zh-CN"/>
              </w:rPr>
              <w:t>30</w:t>
            </w:r>
          </w:p>
        </w:tc>
        <w:tc>
          <w:tcPr>
            <w:tcW w:w="2349" w:type="dxa"/>
            <w:vAlign w:val="center"/>
          </w:tcPr>
          <w:p>
            <w:pPr>
              <w:spacing w:line="360" w:lineRule="exact"/>
              <w:jc w:val="center"/>
              <w:rPr>
                <w:rFonts w:cs="Times New Roman"/>
                <w:sz w:val="21"/>
                <w:szCs w:val="21"/>
              </w:rPr>
            </w:pPr>
            <w:r>
              <w:rPr>
                <w:rFonts w:hint="eastAsia" w:cs="Times New Roman"/>
                <w:sz w:val="21"/>
                <w:szCs w:val="21"/>
                <w:lang w:val="en-US" w:eastAsia="zh-CN"/>
              </w:rPr>
              <w:t>96</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Merge w:val="continue"/>
            <w:vAlign w:val="center"/>
          </w:tcPr>
          <w:p>
            <w:pPr>
              <w:spacing w:line="360" w:lineRule="exact"/>
              <w:jc w:val="center"/>
              <w:rPr>
                <w:rFonts w:cs="Times New Roman"/>
                <w:sz w:val="21"/>
                <w:szCs w:val="21"/>
              </w:rPr>
            </w:pPr>
          </w:p>
        </w:tc>
        <w:tc>
          <w:tcPr>
            <w:tcW w:w="2349" w:type="dxa"/>
            <w:vAlign w:val="center"/>
          </w:tcPr>
          <w:p>
            <w:pPr>
              <w:spacing w:line="360" w:lineRule="exact"/>
              <w:jc w:val="center"/>
              <w:rPr>
                <w:rFonts w:cs="Times New Roman"/>
                <w:sz w:val="21"/>
                <w:szCs w:val="21"/>
              </w:rPr>
            </w:pPr>
            <w:r>
              <w:rPr>
                <w:rFonts w:cs="Times New Roman"/>
                <w:sz w:val="21"/>
                <w:szCs w:val="21"/>
              </w:rPr>
              <w:t>螺母</w:t>
            </w:r>
          </w:p>
        </w:tc>
        <w:tc>
          <w:tcPr>
            <w:tcW w:w="2349" w:type="dxa"/>
            <w:vAlign w:val="center"/>
          </w:tcPr>
          <w:p>
            <w:pPr>
              <w:spacing w:line="360" w:lineRule="exact"/>
              <w:jc w:val="center"/>
              <w:rPr>
                <w:rFonts w:cs="Times New Roman"/>
                <w:sz w:val="21"/>
                <w:szCs w:val="21"/>
              </w:rPr>
            </w:pPr>
            <w:r>
              <w:rPr>
                <w:rFonts w:cs="Times New Roman"/>
                <w:sz w:val="21"/>
                <w:szCs w:val="21"/>
              </w:rPr>
              <w:t>M</w:t>
            </w:r>
            <w:r>
              <w:rPr>
                <w:rFonts w:hint="eastAsia" w:cs="Times New Roman"/>
                <w:sz w:val="21"/>
                <w:szCs w:val="21"/>
                <w:lang w:val="en-US" w:eastAsia="zh-CN"/>
              </w:rPr>
              <w:t>42</w:t>
            </w:r>
          </w:p>
        </w:tc>
        <w:tc>
          <w:tcPr>
            <w:tcW w:w="2349" w:type="dxa"/>
            <w:vAlign w:val="center"/>
          </w:tcPr>
          <w:p>
            <w:pPr>
              <w:spacing w:line="360" w:lineRule="exact"/>
              <w:jc w:val="center"/>
              <w:rPr>
                <w:rFonts w:cs="Times New Roman"/>
                <w:sz w:val="21"/>
                <w:szCs w:val="21"/>
              </w:rPr>
            </w:pPr>
            <w:r>
              <w:rPr>
                <w:rFonts w:hint="eastAsia" w:cs="Times New Roman"/>
                <w:sz w:val="21"/>
                <w:szCs w:val="21"/>
                <w:lang w:val="en-US" w:eastAsia="zh-CN"/>
              </w:rPr>
              <w:t>96</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Merge w:val="continue"/>
            <w:vAlign w:val="center"/>
          </w:tcPr>
          <w:p>
            <w:pPr>
              <w:spacing w:line="360" w:lineRule="exact"/>
              <w:jc w:val="center"/>
              <w:rPr>
                <w:rFonts w:cs="Times New Roman"/>
                <w:sz w:val="21"/>
                <w:szCs w:val="21"/>
              </w:rPr>
            </w:pPr>
          </w:p>
        </w:tc>
        <w:tc>
          <w:tcPr>
            <w:tcW w:w="2349" w:type="dxa"/>
            <w:vAlign w:val="center"/>
          </w:tcPr>
          <w:p>
            <w:pPr>
              <w:spacing w:line="360" w:lineRule="exact"/>
              <w:jc w:val="center"/>
              <w:rPr>
                <w:rFonts w:cs="Times New Roman"/>
                <w:sz w:val="21"/>
                <w:szCs w:val="21"/>
              </w:rPr>
            </w:pPr>
            <w:r>
              <w:rPr>
                <w:rFonts w:cs="Times New Roman"/>
                <w:sz w:val="21"/>
                <w:szCs w:val="21"/>
              </w:rPr>
              <w:t>垫圈</w:t>
            </w:r>
          </w:p>
        </w:tc>
        <w:tc>
          <w:tcPr>
            <w:tcW w:w="2349" w:type="dxa"/>
            <w:vAlign w:val="center"/>
          </w:tcPr>
          <w:p>
            <w:pPr>
              <w:spacing w:line="360" w:lineRule="exact"/>
              <w:jc w:val="center"/>
              <w:rPr>
                <w:rFonts w:cs="Times New Roman"/>
                <w:sz w:val="21"/>
                <w:szCs w:val="21"/>
              </w:rPr>
            </w:pPr>
            <w:r>
              <w:rPr>
                <w:rFonts w:cs="Times New Roman"/>
                <w:sz w:val="21"/>
                <w:szCs w:val="21"/>
              </w:rPr>
              <w:t>Φ</w:t>
            </w:r>
            <w:r>
              <w:rPr>
                <w:rFonts w:hint="eastAsia" w:cs="Times New Roman"/>
                <w:sz w:val="21"/>
                <w:szCs w:val="21"/>
                <w:lang w:val="en-US" w:eastAsia="zh-CN"/>
              </w:rPr>
              <w:t>42</w:t>
            </w:r>
          </w:p>
        </w:tc>
        <w:tc>
          <w:tcPr>
            <w:tcW w:w="2349" w:type="dxa"/>
            <w:vAlign w:val="center"/>
          </w:tcPr>
          <w:p>
            <w:pPr>
              <w:spacing w:line="360" w:lineRule="exact"/>
              <w:jc w:val="center"/>
              <w:rPr>
                <w:rFonts w:cs="Times New Roman"/>
                <w:sz w:val="21"/>
                <w:szCs w:val="21"/>
              </w:rPr>
            </w:pPr>
            <w:r>
              <w:rPr>
                <w:rFonts w:hint="eastAsia" w:cs="Times New Roman"/>
                <w:sz w:val="21"/>
                <w:szCs w:val="21"/>
                <w:lang w:val="en-US" w:eastAsia="zh-CN"/>
              </w:rPr>
              <w:t>192</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48" w:type="dxa"/>
            <w:vMerge w:val="restart"/>
            <w:vAlign w:val="center"/>
          </w:tcPr>
          <w:p>
            <w:pPr>
              <w:spacing w:line="360" w:lineRule="exact"/>
              <w:jc w:val="center"/>
              <w:rPr>
                <w:rFonts w:cs="Times New Roman"/>
                <w:sz w:val="21"/>
                <w:szCs w:val="21"/>
              </w:rPr>
            </w:pPr>
            <w:r>
              <w:rPr>
                <w:rFonts w:cs="Times New Roman"/>
                <w:sz w:val="21"/>
                <w:szCs w:val="21"/>
              </w:rPr>
              <w:t>塔筒</w:t>
            </w:r>
            <w:r>
              <w:rPr>
                <w:rFonts w:hint="eastAsia" w:cs="Times New Roman"/>
                <w:sz w:val="21"/>
                <w:szCs w:val="21"/>
                <w:lang w:val="en-US" w:eastAsia="zh-CN"/>
              </w:rPr>
              <w:t>五</w:t>
            </w:r>
            <w:r>
              <w:rPr>
                <w:rFonts w:cs="Times New Roman"/>
                <w:sz w:val="21"/>
                <w:szCs w:val="21"/>
              </w:rPr>
              <w:t>上法兰</w:t>
            </w:r>
          </w:p>
        </w:tc>
        <w:tc>
          <w:tcPr>
            <w:tcW w:w="2349" w:type="dxa"/>
            <w:vAlign w:val="center"/>
          </w:tcPr>
          <w:p>
            <w:pPr>
              <w:spacing w:line="360" w:lineRule="exact"/>
              <w:jc w:val="center"/>
              <w:rPr>
                <w:rFonts w:cs="Times New Roman"/>
                <w:sz w:val="21"/>
                <w:szCs w:val="21"/>
              </w:rPr>
            </w:pPr>
            <w:r>
              <w:rPr>
                <w:rFonts w:cs="Times New Roman"/>
                <w:sz w:val="21"/>
                <w:szCs w:val="21"/>
              </w:rPr>
              <w:t>螺栓</w:t>
            </w:r>
          </w:p>
        </w:tc>
        <w:tc>
          <w:tcPr>
            <w:tcW w:w="2349" w:type="dxa"/>
            <w:vAlign w:val="center"/>
          </w:tcPr>
          <w:p>
            <w:pPr>
              <w:spacing w:line="360" w:lineRule="exact"/>
              <w:jc w:val="center"/>
              <w:rPr>
                <w:rFonts w:cs="Times New Roman"/>
                <w:sz w:val="21"/>
                <w:szCs w:val="21"/>
              </w:rPr>
            </w:pPr>
            <w:r>
              <w:rPr>
                <w:rFonts w:cs="Times New Roman"/>
                <w:sz w:val="21"/>
                <w:szCs w:val="21"/>
              </w:rPr>
              <w:t>M36×</w:t>
            </w:r>
            <w:r>
              <w:rPr>
                <w:rFonts w:hint="eastAsia" w:cs="Times New Roman"/>
                <w:sz w:val="21"/>
                <w:szCs w:val="21"/>
                <w:lang w:val="en-US" w:eastAsia="zh-CN"/>
              </w:rPr>
              <w:t>310</w:t>
            </w:r>
          </w:p>
        </w:tc>
        <w:tc>
          <w:tcPr>
            <w:tcW w:w="2349" w:type="dxa"/>
            <w:vAlign w:val="center"/>
          </w:tcPr>
          <w:p>
            <w:pPr>
              <w:spacing w:line="360" w:lineRule="exact"/>
              <w:jc w:val="center"/>
              <w:rPr>
                <w:rFonts w:cs="Times New Roman"/>
                <w:sz w:val="21"/>
                <w:szCs w:val="21"/>
              </w:rPr>
            </w:pPr>
            <w:r>
              <w:rPr>
                <w:rFonts w:hint="eastAsia" w:cs="Times New Roman"/>
                <w:sz w:val="21"/>
                <w:szCs w:val="21"/>
              </w:rPr>
              <w:t>96</w:t>
            </w:r>
            <w:r>
              <w:rPr>
                <w:rFonts w:cs="Times New Roman"/>
                <w:sz w:val="21"/>
                <w:szCs w:val="21"/>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2348" w:type="dxa"/>
            <w:vMerge w:val="continue"/>
            <w:vAlign w:val="center"/>
          </w:tcPr>
          <w:p>
            <w:pPr>
              <w:spacing w:line="360" w:lineRule="exact"/>
              <w:jc w:val="center"/>
              <w:rPr>
                <w:rFonts w:cs="Times New Roman"/>
                <w:sz w:val="21"/>
                <w:szCs w:val="21"/>
              </w:rPr>
            </w:pPr>
          </w:p>
        </w:tc>
        <w:tc>
          <w:tcPr>
            <w:tcW w:w="2349" w:type="dxa"/>
            <w:vAlign w:val="center"/>
          </w:tcPr>
          <w:p>
            <w:pPr>
              <w:spacing w:line="360" w:lineRule="exact"/>
              <w:jc w:val="center"/>
              <w:rPr>
                <w:rFonts w:cs="Times New Roman"/>
                <w:sz w:val="21"/>
                <w:szCs w:val="21"/>
              </w:rPr>
            </w:pPr>
            <w:r>
              <w:rPr>
                <w:rFonts w:cs="Times New Roman"/>
                <w:sz w:val="21"/>
                <w:szCs w:val="21"/>
              </w:rPr>
              <w:t>垫圈</w:t>
            </w:r>
          </w:p>
        </w:tc>
        <w:tc>
          <w:tcPr>
            <w:tcW w:w="2349" w:type="dxa"/>
            <w:vAlign w:val="center"/>
          </w:tcPr>
          <w:p>
            <w:pPr>
              <w:spacing w:line="360" w:lineRule="exact"/>
              <w:jc w:val="center"/>
              <w:rPr>
                <w:rFonts w:cs="Times New Roman"/>
                <w:sz w:val="21"/>
                <w:szCs w:val="21"/>
              </w:rPr>
            </w:pPr>
            <w:r>
              <w:rPr>
                <w:rFonts w:cs="Times New Roman"/>
                <w:sz w:val="21"/>
                <w:szCs w:val="21"/>
              </w:rPr>
              <w:t>Φ36</w:t>
            </w:r>
          </w:p>
        </w:tc>
        <w:tc>
          <w:tcPr>
            <w:tcW w:w="2349" w:type="dxa"/>
            <w:vAlign w:val="center"/>
          </w:tcPr>
          <w:p>
            <w:pPr>
              <w:jc w:val="center"/>
              <w:rPr>
                <w:rFonts w:cs="Times New Roman"/>
                <w:sz w:val="21"/>
                <w:szCs w:val="21"/>
              </w:rPr>
            </w:pPr>
            <w:r>
              <w:rPr>
                <w:rFonts w:hint="eastAsia" w:cs="Times New Roman"/>
                <w:sz w:val="21"/>
                <w:szCs w:val="21"/>
              </w:rPr>
              <w:t>96</w:t>
            </w:r>
            <w:r>
              <w:rPr>
                <w:rFonts w:cs="Times New Roman"/>
                <w:sz w:val="21"/>
                <w:szCs w:val="21"/>
              </w:rPr>
              <w:t>个</w:t>
            </w:r>
          </w:p>
        </w:tc>
      </w:tr>
    </w:tbl>
    <w:p>
      <w:pPr>
        <w:pStyle w:val="6"/>
        <w:spacing w:before="163"/>
      </w:pPr>
      <w:bookmarkStart w:id="221" w:name="_Toc381108367"/>
      <w:bookmarkStart w:id="222" w:name="_Toc381620003"/>
      <w:bookmarkStart w:id="223" w:name="_Toc11600"/>
      <w:bookmarkStart w:id="224" w:name="_Toc381618727"/>
      <w:r>
        <w:t>3.</w:t>
      </w:r>
      <w:r>
        <w:rPr>
          <w:rFonts w:hint="eastAsia"/>
          <w:lang w:val="en-US" w:eastAsia="zh-CN"/>
        </w:rPr>
        <w:t>6</w:t>
      </w:r>
      <w:r>
        <w:t>.2准备工作</w:t>
      </w:r>
      <w:bookmarkEnd w:id="221"/>
      <w:bookmarkEnd w:id="222"/>
      <w:bookmarkEnd w:id="223"/>
      <w:bookmarkEnd w:id="224"/>
    </w:p>
    <w:p>
      <w:pPr>
        <w:ind w:firstLine="480"/>
        <w:rPr>
          <w:rFonts w:cs="Times New Roman"/>
        </w:rPr>
      </w:pPr>
      <w:r>
        <w:rPr>
          <w:rFonts w:cs="Times New Roman"/>
        </w:rPr>
        <w:t>1）每节塔筒吊装前，需要检查塔筒内部附件，清理塔筒内表面，检查母线排的安装力矩并清理母线排表面包装物。</w:t>
      </w:r>
    </w:p>
    <w:p>
      <w:pPr>
        <w:ind w:firstLine="480"/>
        <w:rPr>
          <w:rFonts w:cs="Times New Roman"/>
        </w:rPr>
      </w:pPr>
      <w:r>
        <w:rPr>
          <w:rFonts w:cs="Times New Roman"/>
        </w:rPr>
        <w:t>2）在拆除塔筒下部</w:t>
      </w:r>
      <w:r>
        <w:rPr>
          <w:rFonts w:ascii="宋体" w:hAnsi="宋体" w:cs="Times New Roman"/>
        </w:rPr>
        <w:t>“米”字</w:t>
      </w:r>
      <w:r>
        <w:rPr>
          <w:rFonts w:cs="Times New Roman"/>
        </w:rPr>
        <w:t>支撑后需要对塔筒下端法兰面进行检查，修复法兰面存在的瑕疵。</w:t>
      </w:r>
    </w:p>
    <w:p>
      <w:pPr>
        <w:pStyle w:val="6"/>
        <w:spacing w:before="163"/>
      </w:pPr>
      <w:bookmarkStart w:id="225" w:name="_Toc381108368"/>
      <w:bookmarkStart w:id="226" w:name="_Toc381620004"/>
      <w:bookmarkStart w:id="227" w:name="_Toc381618728"/>
      <w:bookmarkStart w:id="228" w:name="_Toc15057"/>
      <w:r>
        <w:t>3.</w:t>
      </w:r>
      <w:r>
        <w:rPr>
          <w:rFonts w:hint="eastAsia"/>
          <w:lang w:val="en-US" w:eastAsia="zh-CN"/>
        </w:rPr>
        <w:t>6</w:t>
      </w:r>
      <w:r>
        <w:t>.3塔筒吊装</w:t>
      </w:r>
      <w:bookmarkEnd w:id="225"/>
      <w:bookmarkEnd w:id="226"/>
      <w:bookmarkEnd w:id="227"/>
      <w:bookmarkEnd w:id="228"/>
    </w:p>
    <w:p>
      <w:pPr>
        <w:rPr>
          <w:rFonts w:cs="Times New Roman"/>
          <w:kern w:val="0"/>
        </w:rPr>
      </w:pPr>
      <w:r>
        <w:rPr>
          <w:rFonts w:cs="Times New Roman"/>
          <w:b/>
        </w:rPr>
        <w:t>注意：第</w:t>
      </w:r>
      <w:r>
        <w:rPr>
          <w:rFonts w:hint="eastAsia" w:cs="Times New Roman"/>
          <w:b/>
          <w:lang w:val="en-US" w:eastAsia="zh-CN"/>
        </w:rPr>
        <w:t>四、五</w:t>
      </w:r>
      <w:r>
        <w:rPr>
          <w:rFonts w:cs="Times New Roman"/>
          <w:b/>
        </w:rPr>
        <w:t>节塔筒的吊装必须与机舱的吊装在同一天内完成！</w:t>
      </w:r>
    </w:p>
    <w:p>
      <w:pPr>
        <w:ind w:firstLine="480" w:firstLineChars="200"/>
        <w:rPr>
          <w:rFonts w:hint="eastAsia" w:cs="Times New Roman"/>
        </w:rPr>
      </w:pPr>
      <w:r>
        <w:rPr>
          <w:rFonts w:cs="Times New Roman"/>
        </w:rPr>
        <w:t>1）二、三、四</w:t>
      </w:r>
      <w:r>
        <w:rPr>
          <w:rFonts w:hint="eastAsia" w:cs="Times New Roman"/>
          <w:lang w:eastAsia="zh-CN"/>
        </w:rPr>
        <w:t>、</w:t>
      </w:r>
      <w:r>
        <w:rPr>
          <w:rFonts w:hint="eastAsia" w:cs="Times New Roman"/>
          <w:lang w:val="en-US" w:eastAsia="zh-CN"/>
        </w:rPr>
        <w:t>五</w:t>
      </w:r>
      <w:r>
        <w:rPr>
          <w:rFonts w:cs="Times New Roman"/>
        </w:rPr>
        <w:t>节塔筒的安装方法参照塔筒一的安装方法</w:t>
      </w:r>
      <w:r>
        <w:rPr>
          <w:rFonts w:hint="eastAsia" w:cs="Times New Roman"/>
        </w:rPr>
        <w:t>，如图</w:t>
      </w:r>
      <w:r>
        <w:rPr>
          <w:rFonts w:hint="eastAsia" w:cs="Times New Roman"/>
          <w:lang w:val="en-US" w:eastAsia="zh-CN"/>
        </w:rPr>
        <w:t>3-20</w:t>
      </w:r>
      <w:r>
        <w:rPr>
          <w:rFonts w:cs="Times New Roman"/>
        </w:rPr>
        <w:t>。每一节塔筒吊装前须在其上层平台上放置对应后续吊装塔筒（第</w:t>
      </w:r>
      <w:r>
        <w:rPr>
          <w:rFonts w:hint="eastAsia" w:cs="Times New Roman"/>
          <w:lang w:val="en-US" w:eastAsia="zh-CN"/>
        </w:rPr>
        <w:t>五</w:t>
      </w:r>
      <w:r>
        <w:rPr>
          <w:rFonts w:cs="Times New Roman"/>
        </w:rPr>
        <w:t>节对应机舱）连接所需螺栓、螺母、垫圈、电缆、母线排连接段</w:t>
      </w:r>
      <w:r>
        <w:rPr>
          <w:rFonts w:hint="eastAsia" w:cs="Times New Roman"/>
        </w:rPr>
        <w:t>（如有）</w:t>
      </w:r>
      <w:r>
        <w:rPr>
          <w:rFonts w:cs="Times New Roman"/>
        </w:rPr>
        <w:t>等材料及工具并将它们进行固定</w:t>
      </w:r>
      <w:r>
        <w:rPr>
          <w:rFonts w:hint="eastAsia" w:cs="Times New Roman"/>
        </w:rPr>
        <w:t>。</w:t>
      </w:r>
    </w:p>
    <w:p>
      <w:pPr>
        <w:ind w:firstLine="480" w:firstLineChars="200"/>
        <w:rPr>
          <w:rFonts w:cs="Times New Roman"/>
          <w:kern w:val="0"/>
        </w:rPr>
      </w:pPr>
      <w:r>
        <w:rPr>
          <w:rFonts w:hint="eastAsia" w:cs="Times New Roman"/>
          <w:kern w:val="0"/>
          <w:lang w:val="en-US" w:eastAsia="zh-CN"/>
        </w:rPr>
        <w:t xml:space="preserve">               </w:t>
      </w:r>
      <w:r>
        <w:rPr>
          <w:rFonts w:cs="Times New Roman"/>
          <w:kern w:val="0"/>
        </w:rPr>
        <w:drawing>
          <wp:inline distT="0" distB="0" distL="0" distR="0">
            <wp:extent cx="2576195" cy="2266315"/>
            <wp:effectExtent l="0" t="0" r="14605" b="63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noChangeArrowheads="1"/>
                    </pic:cNvPicPr>
                  </pic:nvPicPr>
                  <pic:blipFill>
                    <a:blip r:embed="rId54" cstate="print"/>
                    <a:srcRect/>
                    <a:stretch>
                      <a:fillRect/>
                    </a:stretch>
                  </pic:blipFill>
                  <pic:spPr>
                    <a:xfrm>
                      <a:off x="0" y="0"/>
                      <a:ext cx="2576195" cy="2266315"/>
                    </a:xfrm>
                    <a:prstGeom prst="rect">
                      <a:avLst/>
                    </a:prstGeom>
                    <a:noFill/>
                    <a:ln w="9525">
                      <a:noFill/>
                      <a:miter lim="800000"/>
                      <a:headEnd/>
                      <a:tailEnd/>
                    </a:ln>
                  </pic:spPr>
                </pic:pic>
              </a:graphicData>
            </a:graphic>
          </wp:inline>
        </w:drawing>
      </w:r>
    </w:p>
    <w:p>
      <w:pPr>
        <w:ind w:firstLine="2310" w:firstLineChars="1100"/>
        <w:jc w:val="both"/>
        <w:rPr>
          <w:rFonts w:hint="eastAsia" w:cs="Times New Roman"/>
          <w:kern w:val="0"/>
        </w:rPr>
      </w:pPr>
      <w:r>
        <w:rPr>
          <w:rFonts w:cs="Times New Roman"/>
          <w:sz w:val="21"/>
        </w:rPr>
        <w:t>图</w:t>
      </w:r>
      <w:r>
        <w:rPr>
          <w:rFonts w:hint="eastAsia" w:cs="Times New Roman"/>
          <w:sz w:val="21"/>
          <w:lang w:val="en-US" w:eastAsia="zh-CN"/>
        </w:rPr>
        <w:t>3-20</w:t>
      </w:r>
      <w:r>
        <w:rPr>
          <w:rFonts w:hint="eastAsia" w:cs="Times New Roman"/>
          <w:sz w:val="21"/>
        </w:rPr>
        <w:t xml:space="preserve"> </w:t>
      </w:r>
      <w:r>
        <w:rPr>
          <w:rFonts w:cs="Times New Roman"/>
          <w:sz w:val="21"/>
        </w:rPr>
        <w:t>二、三、四</w:t>
      </w:r>
      <w:r>
        <w:rPr>
          <w:rFonts w:hint="eastAsia" w:cs="Times New Roman"/>
          <w:sz w:val="21"/>
          <w:lang w:eastAsia="zh-CN"/>
        </w:rPr>
        <w:t>、</w:t>
      </w:r>
      <w:r>
        <w:rPr>
          <w:rFonts w:hint="eastAsia" w:cs="Times New Roman"/>
          <w:sz w:val="21"/>
          <w:lang w:val="en-US" w:eastAsia="zh-CN"/>
        </w:rPr>
        <w:t>五</w:t>
      </w:r>
      <w:r>
        <w:rPr>
          <w:rFonts w:cs="Times New Roman"/>
          <w:sz w:val="21"/>
        </w:rPr>
        <w:t>节塔筒吊装示意图</w:t>
      </w:r>
    </w:p>
    <w:p>
      <w:pPr>
        <w:ind w:firstLine="480" w:firstLineChars="200"/>
        <w:rPr>
          <w:rFonts w:cs="Times New Roman"/>
        </w:rPr>
      </w:pPr>
      <w:r>
        <w:rPr>
          <w:rFonts w:cs="Times New Roman"/>
        </w:rPr>
        <w:t>2）两节塔筒对接过程中以</w:t>
      </w:r>
      <w:r>
        <w:rPr>
          <w:rFonts w:hint="eastAsia" w:cs="Times New Roman"/>
        </w:rPr>
        <w:t>0刻度</w:t>
      </w:r>
      <w:r>
        <w:rPr>
          <w:rFonts w:cs="Times New Roman"/>
        </w:rPr>
        <w:t>对齐位置为基准，同时兼顾爬梯的对接。</w:t>
      </w:r>
    </w:p>
    <w:p>
      <w:pPr>
        <w:ind w:firstLine="480" w:firstLineChars="200"/>
        <w:rPr>
          <w:rFonts w:cs="Times New Roman"/>
        </w:rPr>
      </w:pPr>
      <w:r>
        <w:rPr>
          <w:rFonts w:cs="Times New Roman"/>
        </w:rPr>
        <w:t>3）本节塔筒底部法兰与吊装完的塔筒上端法兰的所有连接螺栓必须使用使用电动扳手按照“</w:t>
      </w:r>
      <w:r>
        <w:rPr>
          <w:rFonts w:hint="eastAsia" w:cs="Times New Roman"/>
          <w:lang w:val="en-US" w:eastAsia="zh-CN"/>
        </w:rPr>
        <w:t>星形紧固</w:t>
      </w:r>
      <w:r>
        <w:rPr>
          <w:rFonts w:cs="Times New Roman"/>
        </w:rPr>
        <w:t>”方法拧紧所有螺栓，</w:t>
      </w:r>
      <w:r>
        <w:rPr>
          <w:rFonts w:cs="Times New Roman"/>
          <w:b/>
          <w:color w:val="000000"/>
          <w:szCs w:val="21"/>
        </w:rPr>
        <w:t>电动扳手整个预紧过程中吊车维持主吊钢丝绳仍为拉紧状态，吊车提升力保持在约1t～5t即可</w:t>
      </w:r>
      <w:r>
        <w:rPr>
          <w:rFonts w:cs="Times New Roman"/>
          <w:color w:val="000000"/>
          <w:szCs w:val="21"/>
        </w:rPr>
        <w:t>。</w:t>
      </w:r>
      <w:r>
        <w:rPr>
          <w:rFonts w:cs="Times New Roman"/>
        </w:rPr>
        <w:t>随后使用液压扳手</w:t>
      </w:r>
      <w:r>
        <w:rPr>
          <w:rFonts w:cs="Times New Roman"/>
          <w:szCs w:val="21"/>
        </w:rPr>
        <w:t>按照50%、75%、100%、100%分</w:t>
      </w:r>
      <w:r>
        <w:rPr>
          <w:rFonts w:hint="eastAsia" w:cs="Times New Roman"/>
          <w:szCs w:val="21"/>
          <w:lang w:val="en-US" w:eastAsia="zh-CN"/>
        </w:rPr>
        <w:t>四</w:t>
      </w:r>
      <w:r>
        <w:rPr>
          <w:rFonts w:cs="Times New Roman"/>
          <w:szCs w:val="21"/>
        </w:rPr>
        <w:t>次</w:t>
      </w:r>
      <w:r>
        <w:rPr>
          <w:rFonts w:hint="eastAsia" w:cs="Times New Roman"/>
          <w:b/>
          <w:bCs/>
          <w:color w:val="auto"/>
          <w:szCs w:val="21"/>
          <w:lang w:eastAsia="zh-CN"/>
        </w:rPr>
        <w:t>星形力矩</w:t>
      </w:r>
      <w:r>
        <w:rPr>
          <w:rFonts w:hint="eastAsia" w:cs="Times New Roman"/>
          <w:szCs w:val="21"/>
          <w:lang w:eastAsia="zh-CN"/>
        </w:rPr>
        <w:t>紧固</w:t>
      </w:r>
      <w:r>
        <w:rPr>
          <w:rFonts w:cs="Times New Roman"/>
          <w:szCs w:val="21"/>
        </w:rPr>
        <w:t>完毕后，</w:t>
      </w:r>
      <w:r>
        <w:rPr>
          <w:rFonts w:cs="Times New Roman"/>
          <w:b/>
          <w:szCs w:val="21"/>
        </w:rPr>
        <w:t>至少完成75%后方可拆除吊具</w:t>
      </w:r>
      <w:r>
        <w:rPr>
          <w:rFonts w:cs="Times New Roman"/>
          <w:szCs w:val="21"/>
        </w:rPr>
        <w:t>。</w:t>
      </w:r>
      <w:r>
        <w:rPr>
          <w:rFonts w:cs="Times New Roman"/>
        </w:rPr>
        <w:t>螺栓紧固要求详见3.2.4。</w:t>
      </w:r>
    </w:p>
    <w:p>
      <w:pPr>
        <w:ind w:firstLine="480" w:firstLineChars="200"/>
        <w:rPr>
          <w:rFonts w:cs="Times New Roman"/>
        </w:rPr>
      </w:pPr>
      <w:r>
        <w:rPr>
          <w:rFonts w:cs="Times New Roman"/>
        </w:rPr>
        <w:t>4）</w:t>
      </w:r>
      <w:r>
        <w:rPr>
          <w:rFonts w:hint="eastAsia" w:cs="Times New Roman"/>
        </w:rPr>
        <w:t>将母线排连接段安装在塔筒跨阶段上（如有），确认装配无误后</w:t>
      </w:r>
      <w:r>
        <w:rPr>
          <w:rFonts w:cs="Times New Roman"/>
        </w:rPr>
        <w:t>按照附件</w:t>
      </w:r>
      <w:r>
        <w:rPr>
          <w:rFonts w:hint="eastAsia" w:cs="Times New Roman"/>
        </w:rPr>
        <w:t>2</w:t>
      </w:r>
      <w:r>
        <w:rPr>
          <w:rFonts w:cs="Times New Roman"/>
        </w:rPr>
        <w:t>扭矩值紧固母线排</w:t>
      </w:r>
      <w:r>
        <w:rPr>
          <w:rFonts w:hint="eastAsia" w:cs="Times New Roman"/>
        </w:rPr>
        <w:t>连接</w:t>
      </w:r>
      <w:r>
        <w:rPr>
          <w:rFonts w:cs="Times New Roman"/>
        </w:rPr>
        <w:t>段</w:t>
      </w:r>
      <w:r>
        <w:rPr>
          <w:rFonts w:hint="eastAsia" w:cs="Times New Roman"/>
        </w:rPr>
        <w:t>、塔筒爬梯连接段</w:t>
      </w:r>
      <w:r>
        <w:rPr>
          <w:rFonts w:cs="Times New Roman"/>
        </w:rPr>
        <w:t>的连接螺栓，每台风机的所有</w:t>
      </w:r>
      <w:r>
        <w:rPr>
          <w:rFonts w:hint="eastAsia" w:cs="Times New Roman"/>
        </w:rPr>
        <w:t>母线排连接</w:t>
      </w:r>
      <w:r>
        <w:rPr>
          <w:rFonts w:cs="Times New Roman"/>
        </w:rPr>
        <w:t>段螺栓</w:t>
      </w:r>
      <w:r>
        <w:rPr>
          <w:rFonts w:hint="eastAsia" w:cs="Times New Roman"/>
        </w:rPr>
        <w:t>需</w:t>
      </w:r>
      <w:r>
        <w:rPr>
          <w:rFonts w:cs="Times New Roman"/>
        </w:rPr>
        <w:t>使用同一力矩扳手紧固。</w:t>
      </w:r>
      <w:r>
        <w:rPr>
          <w:rFonts w:cs="Times New Roman"/>
          <w:b/>
          <w:bCs/>
        </w:rPr>
        <w:t>塔筒对接完成后须及时安装塔筒间防雷跨接线</w:t>
      </w:r>
      <w:r>
        <w:rPr>
          <w:rFonts w:hint="eastAsia" w:cs="Times New Roman"/>
          <w:b/>
          <w:bCs/>
        </w:rPr>
        <w:t>并进行紧固</w:t>
      </w:r>
      <w:r>
        <w:rPr>
          <w:rFonts w:cs="Times New Roman"/>
          <w:b/>
          <w:bCs/>
        </w:rPr>
        <w:t>，如图</w:t>
      </w:r>
      <w:r>
        <w:rPr>
          <w:rFonts w:hint="eastAsia" w:cs="Times New Roman"/>
          <w:b/>
          <w:bCs/>
          <w:lang w:val="en-US" w:eastAsia="zh-CN"/>
        </w:rPr>
        <w:t>3-21</w:t>
      </w:r>
      <w:r>
        <w:rPr>
          <w:rFonts w:cs="Times New Roman"/>
          <w:b/>
          <w:bCs/>
        </w:rPr>
        <w:t>所示。</w:t>
      </w:r>
    </w:p>
    <w:p>
      <w:pPr>
        <w:jc w:val="center"/>
        <w:rPr>
          <w:rFonts w:cs="Times New Roman"/>
        </w:rPr>
      </w:pPr>
      <w:r>
        <w:rPr>
          <w:rFonts w:cs="Times New Roman"/>
        </w:rPr>
        <w:drawing>
          <wp:inline distT="0" distB="0" distL="0" distR="0">
            <wp:extent cx="2339340" cy="1633220"/>
            <wp:effectExtent l="0" t="0" r="3810" b="508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noChangeArrowheads="1"/>
                    </pic:cNvPicPr>
                  </pic:nvPicPr>
                  <pic:blipFill>
                    <a:blip r:embed="rId55" cstate="print"/>
                    <a:srcRect/>
                    <a:stretch>
                      <a:fillRect/>
                    </a:stretch>
                  </pic:blipFill>
                  <pic:spPr>
                    <a:xfrm>
                      <a:off x="0" y="0"/>
                      <a:ext cx="2339340" cy="1633220"/>
                    </a:xfrm>
                    <a:prstGeom prst="rect">
                      <a:avLst/>
                    </a:prstGeom>
                    <a:noFill/>
                    <a:ln w="9525">
                      <a:noFill/>
                      <a:miter lim="800000"/>
                      <a:headEnd/>
                      <a:tailEnd/>
                    </a:ln>
                  </pic:spPr>
                </pic:pic>
              </a:graphicData>
            </a:graphic>
          </wp:inline>
        </w:drawing>
      </w:r>
      <w:r>
        <w:rPr>
          <w:rFonts w:hint="eastAsia" w:cs="Times New Roman"/>
          <w:lang w:val="en-US" w:eastAsia="zh-CN"/>
        </w:rPr>
        <w:t xml:space="preserve"> </w:t>
      </w:r>
      <w:r>
        <w:rPr>
          <w:rFonts w:cs="Times New Roman"/>
        </w:rPr>
        <w:drawing>
          <wp:inline distT="0" distB="0" distL="0" distR="0">
            <wp:extent cx="2411095" cy="1623695"/>
            <wp:effectExtent l="0" t="0" r="8255" b="1460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noChangeArrowheads="1"/>
                    </pic:cNvPicPr>
                  </pic:nvPicPr>
                  <pic:blipFill>
                    <a:blip r:embed="rId56" cstate="print"/>
                    <a:srcRect/>
                    <a:stretch>
                      <a:fillRect/>
                    </a:stretch>
                  </pic:blipFill>
                  <pic:spPr>
                    <a:xfrm>
                      <a:off x="0" y="0"/>
                      <a:ext cx="2411095" cy="1623695"/>
                    </a:xfrm>
                    <a:prstGeom prst="rect">
                      <a:avLst/>
                    </a:prstGeom>
                    <a:noFill/>
                    <a:ln w="9525">
                      <a:noFill/>
                      <a:miter lim="800000"/>
                      <a:headEnd/>
                      <a:tailEnd/>
                    </a:ln>
                  </pic:spPr>
                </pic:pic>
              </a:graphicData>
            </a:graphic>
          </wp:inline>
        </w:drawing>
      </w:r>
    </w:p>
    <w:p>
      <w:pPr>
        <w:jc w:val="center"/>
        <w:rPr>
          <w:rFonts w:cs="Times New Roman"/>
          <w:sz w:val="21"/>
        </w:rPr>
      </w:pPr>
      <w:r>
        <w:rPr>
          <w:rFonts w:cs="Times New Roman"/>
          <w:sz w:val="21"/>
        </w:rPr>
        <w:t>图</w:t>
      </w:r>
      <w:r>
        <w:rPr>
          <w:rFonts w:hint="eastAsia" w:cs="Times New Roman"/>
          <w:sz w:val="21"/>
          <w:lang w:val="en-US" w:eastAsia="zh-CN"/>
        </w:rPr>
        <w:t>3-21</w:t>
      </w:r>
      <w:r>
        <w:rPr>
          <w:rFonts w:hint="eastAsia" w:cs="Times New Roman"/>
          <w:sz w:val="21"/>
        </w:rPr>
        <w:t xml:space="preserve">  </w:t>
      </w:r>
      <w:r>
        <w:rPr>
          <w:rFonts w:cs="Times New Roman"/>
          <w:sz w:val="21"/>
        </w:rPr>
        <w:t>塔筒间防雷跨接线</w:t>
      </w:r>
      <w:r>
        <w:rPr>
          <w:rFonts w:hint="eastAsia" w:cs="Times New Roman"/>
          <w:sz w:val="21"/>
        </w:rPr>
        <w:t>及爬梯安装</w:t>
      </w:r>
      <w:bookmarkStart w:id="229" w:name="_Toc311633129"/>
      <w:bookmarkStart w:id="230" w:name="_Toc291232505"/>
      <w:bookmarkStart w:id="231" w:name="_Toc289523397"/>
      <w:bookmarkStart w:id="232" w:name="_Toc289868565"/>
      <w:bookmarkStart w:id="233" w:name="OLE_LINK143"/>
      <w:bookmarkStart w:id="234" w:name="OLE_LINK142"/>
      <w:r>
        <w:rPr>
          <w:rFonts w:cs="Times New Roman"/>
          <w:sz w:val="21"/>
        </w:rPr>
        <w:t>示意</w:t>
      </w:r>
    </w:p>
    <w:p>
      <w:pPr>
        <w:pStyle w:val="5"/>
        <w:spacing w:before="163"/>
      </w:pPr>
      <w:bookmarkStart w:id="235" w:name="_Toc381620005"/>
      <w:bookmarkStart w:id="236" w:name="_Toc381618729"/>
      <w:bookmarkStart w:id="237" w:name="_Toc381108369"/>
      <w:bookmarkStart w:id="238" w:name="_Toc17103"/>
      <w:r>
        <w:t>3.</w:t>
      </w:r>
      <w:r>
        <w:rPr>
          <w:rFonts w:hint="eastAsia"/>
          <w:lang w:val="en-US" w:eastAsia="zh-CN"/>
        </w:rPr>
        <w:t>7</w:t>
      </w:r>
      <w:r>
        <w:t>机舱</w:t>
      </w:r>
      <w:r>
        <w:rPr>
          <w:rFonts w:hint="eastAsia"/>
          <w:lang w:val="en-US" w:eastAsia="zh-CN"/>
        </w:rPr>
        <w:t>模块</w:t>
      </w:r>
      <w:r>
        <w:t>吊装</w:t>
      </w:r>
      <w:bookmarkEnd w:id="229"/>
      <w:bookmarkEnd w:id="230"/>
      <w:bookmarkEnd w:id="231"/>
      <w:bookmarkEnd w:id="232"/>
      <w:bookmarkEnd w:id="235"/>
      <w:bookmarkEnd w:id="236"/>
      <w:bookmarkEnd w:id="237"/>
      <w:bookmarkEnd w:id="238"/>
    </w:p>
    <w:p>
      <w:pPr>
        <w:pStyle w:val="49"/>
        <w:keepNext w:val="0"/>
        <w:keepLines w:val="0"/>
        <w:pageBreakBefore w:val="0"/>
        <w:widowControl/>
        <w:kinsoku/>
        <w:wordWrap/>
        <w:overflowPunct/>
        <w:topLinePunct w:val="0"/>
        <w:autoSpaceDE/>
        <w:autoSpaceDN/>
        <w:bidi w:val="0"/>
        <w:adjustRightInd/>
        <w:snapToGrid/>
        <w:ind w:firstLine="482" w:firstLineChars="200"/>
        <w:jc w:val="left"/>
        <w:textAlignment w:val="auto"/>
        <w:rPr>
          <w:rFonts w:hint="eastAsia" w:eastAsia="宋体"/>
          <w:b/>
          <w:lang w:eastAsia="zh-CN"/>
        </w:rPr>
      </w:pPr>
      <w:r>
        <w:rPr>
          <w:b/>
        </w:rPr>
        <w:t>注意：</w:t>
      </w:r>
      <w:r>
        <w:rPr>
          <w:rFonts w:hint="eastAsia"/>
          <w:b/>
          <w:lang w:val="en-US" w:eastAsia="zh-CN"/>
        </w:rPr>
        <w:t>若传动链随机舱整体到货则需检查传动链与机舱连接部位是否安全可靠，如有部位未进行联接需按照3.7.2.1对传动链进行安装并进行检查，在保证传动链、内部框架上装模块、机舱顶盖均安装无误后方可进行机舱的整体吊装。</w:t>
      </w:r>
      <w:r>
        <w:rPr>
          <w:b/>
        </w:rPr>
        <w:t>机舱吊装前所有塔筒连接螺栓按照</w:t>
      </w:r>
      <w:r>
        <w:rPr>
          <w:rFonts w:hint="eastAsia"/>
          <w:b/>
        </w:rPr>
        <w:t>1</w:t>
      </w:r>
      <w:r>
        <w:rPr>
          <w:b/>
        </w:rPr>
        <w:t>00%扭矩紧固完成！</w:t>
      </w:r>
    </w:p>
    <w:p>
      <w:pPr>
        <w:pStyle w:val="6"/>
        <w:spacing w:before="163"/>
      </w:pPr>
      <w:bookmarkStart w:id="239" w:name="_Toc381618730"/>
      <w:bookmarkStart w:id="240" w:name="_Toc4483"/>
      <w:bookmarkStart w:id="241" w:name="_Toc381108370"/>
      <w:bookmarkStart w:id="242" w:name="_Toc381620006"/>
      <w:r>
        <w:t>3.</w:t>
      </w:r>
      <w:r>
        <w:rPr>
          <w:rFonts w:hint="eastAsia"/>
          <w:lang w:val="en-US" w:eastAsia="zh-CN"/>
        </w:rPr>
        <w:t>7</w:t>
      </w:r>
      <w:r>
        <w:t>.1工具及器件清单</w:t>
      </w:r>
      <w:bookmarkEnd w:id="239"/>
      <w:bookmarkEnd w:id="240"/>
      <w:bookmarkEnd w:id="241"/>
      <w:bookmarkEnd w:id="242"/>
    </w:p>
    <w:p>
      <w:pPr>
        <w:ind w:firstLine="480"/>
        <w:rPr>
          <w:rFonts w:cs="Times New Roman"/>
        </w:rPr>
      </w:pPr>
      <w:r>
        <w:rPr>
          <w:rFonts w:cs="Times New Roman"/>
        </w:rPr>
        <w:t>机舱吊装所需工具及消耗品清单如表</w:t>
      </w:r>
      <w:r>
        <w:rPr>
          <w:rFonts w:hint="eastAsia" w:cs="Times New Roman"/>
          <w:lang w:val="en-US" w:eastAsia="zh-CN"/>
        </w:rPr>
        <w:t>3-14</w:t>
      </w:r>
      <w:r>
        <w:rPr>
          <w:rFonts w:cs="Times New Roman"/>
        </w:rPr>
        <w:t>：</w:t>
      </w:r>
    </w:p>
    <w:p>
      <w:pPr>
        <w:jc w:val="center"/>
        <w:rPr>
          <w:rFonts w:cs="Times New Roman"/>
          <w:sz w:val="21"/>
        </w:rPr>
      </w:pPr>
      <w:r>
        <w:rPr>
          <w:rFonts w:cs="Times New Roman"/>
          <w:sz w:val="21"/>
        </w:rPr>
        <w:t>表</w:t>
      </w:r>
      <w:r>
        <w:rPr>
          <w:rFonts w:hint="eastAsia" w:cs="Times New Roman"/>
          <w:sz w:val="21"/>
          <w:lang w:val="en-US" w:eastAsia="zh-CN"/>
        </w:rPr>
        <w:t>3-14</w:t>
      </w:r>
      <w:r>
        <w:rPr>
          <w:rFonts w:cs="Times New Roman"/>
          <w:sz w:val="21"/>
        </w:rPr>
        <w:t xml:space="preserve"> 机舱安装所需工具及消耗品清单</w:t>
      </w:r>
    </w:p>
    <w:tbl>
      <w:tblPr>
        <w:tblStyle w:val="34"/>
        <w:tblW w:w="93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8"/>
        <w:gridCol w:w="2580"/>
        <w:gridCol w:w="2117"/>
        <w:gridCol w:w="2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widowControl/>
              <w:jc w:val="center"/>
              <w:rPr>
                <w:rFonts w:cs="Times New Roman"/>
                <w:kern w:val="0"/>
                <w:sz w:val="21"/>
              </w:rPr>
            </w:pPr>
            <w:r>
              <w:rPr>
                <w:rFonts w:cs="Times New Roman"/>
                <w:kern w:val="0"/>
                <w:sz w:val="21"/>
              </w:rPr>
              <w:t>名称</w:t>
            </w:r>
          </w:p>
        </w:tc>
        <w:tc>
          <w:tcPr>
            <w:tcW w:w="2580" w:type="dxa"/>
            <w:vAlign w:val="center"/>
          </w:tcPr>
          <w:p>
            <w:pPr>
              <w:widowControl/>
              <w:jc w:val="center"/>
              <w:rPr>
                <w:rFonts w:cs="Times New Roman"/>
                <w:kern w:val="0"/>
                <w:sz w:val="21"/>
              </w:rPr>
            </w:pPr>
            <w:r>
              <w:rPr>
                <w:rFonts w:cs="Times New Roman"/>
                <w:kern w:val="0"/>
                <w:sz w:val="21"/>
              </w:rPr>
              <w:t>型号</w:t>
            </w:r>
          </w:p>
        </w:tc>
        <w:tc>
          <w:tcPr>
            <w:tcW w:w="2117" w:type="dxa"/>
            <w:vAlign w:val="center"/>
          </w:tcPr>
          <w:p>
            <w:pPr>
              <w:widowControl/>
              <w:jc w:val="center"/>
              <w:rPr>
                <w:rFonts w:cs="Times New Roman"/>
                <w:kern w:val="0"/>
                <w:sz w:val="21"/>
              </w:rPr>
            </w:pPr>
            <w:r>
              <w:rPr>
                <w:rFonts w:cs="Times New Roman"/>
                <w:kern w:val="0"/>
                <w:sz w:val="21"/>
              </w:rPr>
              <w:t>数量</w:t>
            </w:r>
          </w:p>
        </w:tc>
        <w:tc>
          <w:tcPr>
            <w:tcW w:w="2350" w:type="dxa"/>
          </w:tcPr>
          <w:p>
            <w:pPr>
              <w:widowControl/>
              <w:jc w:val="center"/>
              <w:rPr>
                <w:rFonts w:cs="Times New Roman"/>
                <w:kern w:val="0"/>
                <w:sz w:val="21"/>
              </w:rPr>
            </w:pPr>
            <w:r>
              <w:rPr>
                <w:rFonts w:cs="Times New Roman"/>
                <w:kern w:val="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jc w:val="center"/>
              <w:rPr>
                <w:rFonts w:cs="Times New Roman"/>
                <w:sz w:val="21"/>
                <w:szCs w:val="21"/>
              </w:rPr>
            </w:pPr>
            <w:r>
              <w:rPr>
                <w:rFonts w:cs="Times New Roman"/>
                <w:sz w:val="21"/>
                <w:szCs w:val="21"/>
              </w:rPr>
              <w:t>螺栓抗咬合剂</w:t>
            </w:r>
          </w:p>
        </w:tc>
        <w:tc>
          <w:tcPr>
            <w:tcW w:w="2580" w:type="dxa"/>
            <w:vAlign w:val="center"/>
          </w:tcPr>
          <w:p>
            <w:pPr>
              <w:spacing w:line="360" w:lineRule="exact"/>
              <w:jc w:val="center"/>
              <w:rPr>
                <w:rFonts w:hint="eastAsia" w:eastAsia="宋体" w:cs="Times New Roman"/>
                <w:sz w:val="21"/>
                <w:szCs w:val="21"/>
                <w:lang w:eastAsia="zh-CN"/>
              </w:rPr>
            </w:pPr>
            <w:r>
              <w:rPr>
                <w:rFonts w:hint="eastAsia" w:cs="Times New Roman"/>
                <w:sz w:val="21"/>
                <w:szCs w:val="21"/>
                <w:lang w:eastAsia="zh-CN"/>
              </w:rPr>
              <w:t>摩力克</w:t>
            </w:r>
          </w:p>
        </w:tc>
        <w:tc>
          <w:tcPr>
            <w:tcW w:w="2117" w:type="dxa"/>
            <w:vAlign w:val="center"/>
          </w:tcPr>
          <w:p>
            <w:pPr>
              <w:spacing w:line="360" w:lineRule="exact"/>
              <w:jc w:val="center"/>
              <w:rPr>
                <w:rFonts w:cs="Times New Roman"/>
                <w:sz w:val="21"/>
                <w:szCs w:val="21"/>
              </w:rPr>
            </w:pPr>
            <w:r>
              <w:rPr>
                <w:rFonts w:cs="Times New Roman"/>
                <w:sz w:val="21"/>
                <w:szCs w:val="21"/>
              </w:rPr>
              <w:t>2瓶</w:t>
            </w:r>
          </w:p>
        </w:tc>
        <w:tc>
          <w:tcPr>
            <w:tcW w:w="2350" w:type="dxa"/>
            <w:vAlign w:val="center"/>
          </w:tcPr>
          <w:p>
            <w:pPr>
              <w:spacing w:line="360" w:lineRule="exact"/>
              <w:ind w:firstLine="42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spacing w:line="360" w:lineRule="exact"/>
              <w:jc w:val="center"/>
              <w:rPr>
                <w:rFonts w:cs="Times New Roman"/>
                <w:sz w:val="21"/>
                <w:szCs w:val="21"/>
              </w:rPr>
            </w:pPr>
            <w:r>
              <w:rPr>
                <w:rFonts w:cs="Times New Roman"/>
                <w:sz w:val="21"/>
                <w:szCs w:val="21"/>
              </w:rPr>
              <w:t>敲击呆扳手</w:t>
            </w:r>
          </w:p>
        </w:tc>
        <w:tc>
          <w:tcPr>
            <w:tcW w:w="2580" w:type="dxa"/>
            <w:vAlign w:val="center"/>
          </w:tcPr>
          <w:p>
            <w:pPr>
              <w:spacing w:line="360" w:lineRule="exact"/>
              <w:jc w:val="center"/>
              <w:rPr>
                <w:rFonts w:cs="Times New Roman"/>
                <w:sz w:val="21"/>
                <w:szCs w:val="21"/>
              </w:rPr>
            </w:pPr>
            <w:r>
              <w:rPr>
                <w:rFonts w:cs="Times New Roman"/>
                <w:sz w:val="21"/>
                <w:szCs w:val="21"/>
              </w:rPr>
              <w:t>S60</w:t>
            </w:r>
          </w:p>
        </w:tc>
        <w:tc>
          <w:tcPr>
            <w:tcW w:w="2117" w:type="dxa"/>
            <w:vAlign w:val="center"/>
          </w:tcPr>
          <w:p>
            <w:pPr>
              <w:spacing w:line="360" w:lineRule="exact"/>
              <w:jc w:val="center"/>
              <w:rPr>
                <w:rFonts w:cs="Times New Roman"/>
                <w:sz w:val="21"/>
                <w:szCs w:val="21"/>
              </w:rPr>
            </w:pPr>
            <w:r>
              <w:rPr>
                <w:rFonts w:cs="Times New Roman"/>
                <w:sz w:val="21"/>
                <w:szCs w:val="21"/>
              </w:rPr>
              <w:t>1把</w:t>
            </w:r>
          </w:p>
        </w:tc>
        <w:tc>
          <w:tcPr>
            <w:tcW w:w="2350" w:type="dxa"/>
            <w:vAlign w:val="center"/>
          </w:tcPr>
          <w:p>
            <w:pPr>
              <w:spacing w:line="360" w:lineRule="exact"/>
              <w:ind w:firstLine="420"/>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spacing w:line="360" w:lineRule="exact"/>
              <w:jc w:val="center"/>
              <w:rPr>
                <w:rFonts w:cs="Times New Roman"/>
                <w:sz w:val="21"/>
                <w:szCs w:val="21"/>
              </w:rPr>
            </w:pPr>
            <w:r>
              <w:rPr>
                <w:rFonts w:cs="Times New Roman"/>
                <w:sz w:val="21"/>
                <w:szCs w:val="21"/>
              </w:rPr>
              <w:t>六角套筒</w:t>
            </w:r>
          </w:p>
        </w:tc>
        <w:tc>
          <w:tcPr>
            <w:tcW w:w="2580" w:type="dxa"/>
            <w:vAlign w:val="center"/>
          </w:tcPr>
          <w:p>
            <w:pPr>
              <w:spacing w:line="360" w:lineRule="exact"/>
              <w:jc w:val="center"/>
              <w:rPr>
                <w:rFonts w:cs="Times New Roman"/>
                <w:sz w:val="21"/>
                <w:szCs w:val="21"/>
              </w:rPr>
            </w:pPr>
            <w:r>
              <w:rPr>
                <w:rFonts w:cs="Times New Roman"/>
                <w:sz w:val="21"/>
                <w:szCs w:val="21"/>
              </w:rPr>
              <w:t>1＇ S60</w:t>
            </w:r>
          </w:p>
        </w:tc>
        <w:tc>
          <w:tcPr>
            <w:tcW w:w="2117"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只</w:t>
            </w:r>
          </w:p>
        </w:tc>
        <w:tc>
          <w:tcPr>
            <w:tcW w:w="2350" w:type="dxa"/>
            <w:vAlign w:val="center"/>
          </w:tcPr>
          <w:p>
            <w:pPr>
              <w:spacing w:line="360" w:lineRule="exact"/>
              <w:rPr>
                <w:rFonts w:cs="Times New Roman"/>
                <w:sz w:val="21"/>
                <w:szCs w:val="21"/>
              </w:rPr>
            </w:pPr>
            <w:r>
              <w:rPr>
                <w:rFonts w:hint="eastAsia" w:cs="Times New Roman"/>
                <w:sz w:val="21"/>
                <w:szCs w:val="21"/>
              </w:rPr>
              <w:t>与液压扳手配套使用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spacing w:line="360" w:lineRule="exact"/>
              <w:jc w:val="center"/>
              <w:rPr>
                <w:rFonts w:cs="Times New Roman"/>
                <w:sz w:val="21"/>
                <w:szCs w:val="21"/>
              </w:rPr>
            </w:pPr>
            <w:r>
              <w:rPr>
                <w:rFonts w:hint="eastAsia" w:cs="Times New Roman"/>
                <w:sz w:val="21"/>
                <w:szCs w:val="21"/>
              </w:rPr>
              <w:t>电动扳手</w:t>
            </w:r>
          </w:p>
        </w:tc>
        <w:tc>
          <w:tcPr>
            <w:tcW w:w="2580" w:type="dxa"/>
            <w:vAlign w:val="center"/>
          </w:tcPr>
          <w:p>
            <w:pPr>
              <w:spacing w:line="360" w:lineRule="exact"/>
              <w:jc w:val="center"/>
              <w:rPr>
                <w:rFonts w:cs="Times New Roman"/>
                <w:sz w:val="21"/>
                <w:szCs w:val="21"/>
              </w:rPr>
            </w:pPr>
            <w:r>
              <w:rPr>
                <w:rFonts w:cs="Times New Roman"/>
                <w:sz w:val="21"/>
                <w:szCs w:val="21"/>
              </w:rPr>
              <w:t>1＇</w:t>
            </w:r>
            <w:r>
              <w:rPr>
                <w:rFonts w:hint="eastAsia" w:cs="Times New Roman"/>
                <w:sz w:val="21"/>
                <w:szCs w:val="21"/>
              </w:rPr>
              <w:t>1000N.m</w:t>
            </w:r>
          </w:p>
        </w:tc>
        <w:tc>
          <w:tcPr>
            <w:tcW w:w="2117" w:type="dxa"/>
            <w:vAlign w:val="center"/>
          </w:tcPr>
          <w:p>
            <w:pPr>
              <w:spacing w:line="360" w:lineRule="exact"/>
              <w:jc w:val="center"/>
              <w:rPr>
                <w:rFonts w:cs="Times New Roman"/>
                <w:sz w:val="21"/>
                <w:szCs w:val="21"/>
              </w:rPr>
            </w:pPr>
            <w:r>
              <w:rPr>
                <w:rFonts w:hint="eastAsia" w:cs="Times New Roman"/>
                <w:sz w:val="21"/>
                <w:szCs w:val="21"/>
              </w:rPr>
              <w:t>1只</w:t>
            </w:r>
          </w:p>
        </w:tc>
        <w:tc>
          <w:tcPr>
            <w:tcW w:w="2350" w:type="dxa"/>
            <w:vAlign w:val="center"/>
          </w:tcPr>
          <w:p>
            <w:pPr>
              <w:spacing w:line="360" w:lineRule="exact"/>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spacing w:line="360" w:lineRule="exact"/>
              <w:jc w:val="center"/>
              <w:rPr>
                <w:rFonts w:cs="Times New Roman"/>
                <w:sz w:val="21"/>
                <w:szCs w:val="21"/>
              </w:rPr>
            </w:pPr>
            <w:r>
              <w:rPr>
                <w:rFonts w:cs="Times New Roman"/>
                <w:sz w:val="21"/>
                <w:szCs w:val="21"/>
              </w:rPr>
              <w:t>电动液压泵</w:t>
            </w:r>
          </w:p>
        </w:tc>
        <w:tc>
          <w:tcPr>
            <w:tcW w:w="2580" w:type="dxa"/>
            <w:vAlign w:val="center"/>
          </w:tcPr>
          <w:p>
            <w:pPr>
              <w:spacing w:line="360" w:lineRule="exact"/>
              <w:jc w:val="center"/>
              <w:rPr>
                <w:rFonts w:cs="Times New Roman"/>
                <w:sz w:val="21"/>
                <w:szCs w:val="21"/>
              </w:rPr>
            </w:pPr>
            <w:r>
              <w:rPr>
                <w:rFonts w:cs="Times New Roman"/>
                <w:sz w:val="21"/>
                <w:szCs w:val="21"/>
              </w:rPr>
              <w:t>700bar</w:t>
            </w:r>
          </w:p>
        </w:tc>
        <w:tc>
          <w:tcPr>
            <w:tcW w:w="2117" w:type="dxa"/>
            <w:vAlign w:val="center"/>
          </w:tcPr>
          <w:p>
            <w:pPr>
              <w:spacing w:line="360" w:lineRule="exact"/>
              <w:jc w:val="center"/>
              <w:rPr>
                <w:rFonts w:cs="Times New Roman"/>
                <w:sz w:val="21"/>
                <w:szCs w:val="21"/>
              </w:rPr>
            </w:pPr>
            <w:r>
              <w:rPr>
                <w:rFonts w:cs="Times New Roman"/>
                <w:sz w:val="21"/>
                <w:szCs w:val="21"/>
              </w:rPr>
              <w:t>1台</w:t>
            </w:r>
          </w:p>
        </w:tc>
        <w:tc>
          <w:tcPr>
            <w:tcW w:w="2350" w:type="dxa"/>
            <w:vAlign w:val="center"/>
          </w:tcPr>
          <w:p>
            <w:pPr>
              <w:spacing w:line="360" w:lineRule="exact"/>
              <w:rPr>
                <w:rFonts w:cs="Times New Roman"/>
                <w:sz w:val="21"/>
                <w:szCs w:val="21"/>
              </w:rPr>
            </w:pPr>
            <w:r>
              <w:rPr>
                <w:rFonts w:hint="eastAsia" w:cs="Times New Roman"/>
                <w:sz w:val="21"/>
                <w:szCs w:val="21"/>
              </w:rPr>
              <w:t>与液压扳手配套使用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spacing w:line="360" w:lineRule="exact"/>
              <w:jc w:val="center"/>
              <w:rPr>
                <w:rFonts w:cs="Times New Roman"/>
                <w:sz w:val="21"/>
                <w:szCs w:val="21"/>
              </w:rPr>
            </w:pPr>
            <w:r>
              <w:rPr>
                <w:rFonts w:hint="eastAsia" w:cs="Times New Roman"/>
                <w:sz w:val="21"/>
                <w:szCs w:val="21"/>
              </w:rPr>
              <w:t>液</w:t>
            </w:r>
            <w:r>
              <w:rPr>
                <w:rFonts w:cs="Times New Roman"/>
                <w:sz w:val="21"/>
                <w:szCs w:val="21"/>
              </w:rPr>
              <w:t>压油管</w:t>
            </w:r>
          </w:p>
        </w:tc>
        <w:tc>
          <w:tcPr>
            <w:tcW w:w="2580" w:type="dxa"/>
            <w:vAlign w:val="center"/>
          </w:tcPr>
          <w:p>
            <w:pPr>
              <w:spacing w:line="360" w:lineRule="exact"/>
              <w:jc w:val="center"/>
              <w:rPr>
                <w:rFonts w:cs="Times New Roman"/>
                <w:sz w:val="21"/>
                <w:szCs w:val="21"/>
              </w:rPr>
            </w:pPr>
          </w:p>
        </w:tc>
        <w:tc>
          <w:tcPr>
            <w:tcW w:w="2117"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根</w:t>
            </w:r>
          </w:p>
        </w:tc>
        <w:tc>
          <w:tcPr>
            <w:tcW w:w="2350" w:type="dxa"/>
            <w:vAlign w:val="center"/>
          </w:tcPr>
          <w:p>
            <w:pPr>
              <w:spacing w:line="360" w:lineRule="exact"/>
              <w:rPr>
                <w:rFonts w:cs="Times New Roman"/>
                <w:sz w:val="21"/>
                <w:szCs w:val="21"/>
              </w:rPr>
            </w:pPr>
            <w:r>
              <w:rPr>
                <w:rFonts w:hint="eastAsia" w:cs="Times New Roman"/>
                <w:sz w:val="21"/>
                <w:szCs w:val="21"/>
              </w:rPr>
              <w:t>与液压扳手配套使用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spacing w:line="360" w:lineRule="exact"/>
              <w:jc w:val="center"/>
              <w:rPr>
                <w:rFonts w:cs="Times New Roman"/>
                <w:sz w:val="21"/>
                <w:szCs w:val="21"/>
              </w:rPr>
            </w:pPr>
            <w:r>
              <w:rPr>
                <w:rFonts w:cs="Times New Roman"/>
                <w:sz w:val="21"/>
                <w:szCs w:val="21"/>
              </w:rPr>
              <w:t>方驱液压扳手</w:t>
            </w:r>
          </w:p>
        </w:tc>
        <w:tc>
          <w:tcPr>
            <w:tcW w:w="2580" w:type="dxa"/>
            <w:vAlign w:val="center"/>
          </w:tcPr>
          <w:p>
            <w:pPr>
              <w:spacing w:line="360" w:lineRule="exact"/>
              <w:jc w:val="center"/>
              <w:rPr>
                <w:rFonts w:cs="Times New Roman"/>
                <w:sz w:val="21"/>
                <w:szCs w:val="21"/>
              </w:rPr>
            </w:pPr>
            <w:r>
              <w:rPr>
                <w:rFonts w:cs="Times New Roman"/>
                <w:sz w:val="21"/>
                <w:szCs w:val="21"/>
              </w:rPr>
              <w:t>1＇</w:t>
            </w:r>
          </w:p>
        </w:tc>
        <w:tc>
          <w:tcPr>
            <w:tcW w:w="2117" w:type="dxa"/>
            <w:vAlign w:val="center"/>
          </w:tcPr>
          <w:p>
            <w:pPr>
              <w:spacing w:line="360" w:lineRule="exact"/>
              <w:jc w:val="center"/>
              <w:rPr>
                <w:rFonts w:cs="Times New Roman"/>
                <w:sz w:val="21"/>
                <w:szCs w:val="21"/>
              </w:rPr>
            </w:pPr>
            <w:r>
              <w:rPr>
                <w:rFonts w:hint="eastAsia" w:cs="Times New Roman"/>
                <w:sz w:val="21"/>
                <w:szCs w:val="21"/>
                <w:lang w:val="en-US" w:eastAsia="zh-CN"/>
              </w:rPr>
              <w:t>2</w:t>
            </w:r>
            <w:r>
              <w:rPr>
                <w:rFonts w:cs="Times New Roman"/>
                <w:sz w:val="21"/>
                <w:szCs w:val="21"/>
              </w:rPr>
              <w:t>部</w:t>
            </w:r>
          </w:p>
        </w:tc>
        <w:tc>
          <w:tcPr>
            <w:tcW w:w="2350" w:type="dxa"/>
            <w:vAlign w:val="center"/>
          </w:tcPr>
          <w:p>
            <w:pPr>
              <w:spacing w:line="360" w:lineRule="exact"/>
              <w:jc w:val="center"/>
              <w:rPr>
                <w:rFonts w:cs="Times New Roman"/>
                <w:sz w:val="21"/>
                <w:szCs w:val="21"/>
              </w:rPr>
            </w:pPr>
            <w:r>
              <w:rPr>
                <w:rFonts w:hint="eastAsia" w:cs="Times New Roman"/>
                <w:sz w:val="21"/>
                <w:szCs w:val="21"/>
              </w:rPr>
              <w:t>3MXT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widowControl/>
              <w:jc w:val="center"/>
              <w:rPr>
                <w:rFonts w:cs="Times New Roman"/>
                <w:kern w:val="0"/>
                <w:sz w:val="21"/>
                <w:szCs w:val="21"/>
              </w:rPr>
            </w:pPr>
            <w:r>
              <w:rPr>
                <w:rFonts w:cs="Times New Roman"/>
                <w:kern w:val="0"/>
                <w:sz w:val="21"/>
                <w:szCs w:val="21"/>
              </w:rPr>
              <w:t>汽/柴油发电机</w:t>
            </w:r>
          </w:p>
        </w:tc>
        <w:tc>
          <w:tcPr>
            <w:tcW w:w="2580" w:type="dxa"/>
            <w:vAlign w:val="center"/>
          </w:tcPr>
          <w:p>
            <w:pPr>
              <w:widowControl/>
              <w:jc w:val="center"/>
              <w:rPr>
                <w:rFonts w:cs="Times New Roman"/>
                <w:kern w:val="0"/>
                <w:sz w:val="21"/>
                <w:szCs w:val="21"/>
              </w:rPr>
            </w:pPr>
            <w:r>
              <w:rPr>
                <w:rFonts w:cs="Times New Roman"/>
                <w:kern w:val="0"/>
                <w:sz w:val="21"/>
                <w:szCs w:val="21"/>
              </w:rPr>
              <w:t>20k</w:t>
            </w:r>
            <w:r>
              <w:rPr>
                <w:rFonts w:hint="eastAsia" w:cs="Times New Roman"/>
                <w:kern w:val="0"/>
                <w:sz w:val="21"/>
                <w:szCs w:val="21"/>
              </w:rPr>
              <w:t>W</w:t>
            </w:r>
            <w:r>
              <w:rPr>
                <w:rFonts w:hint="eastAsia" w:cs="Times New Roman"/>
                <w:kern w:val="0"/>
                <w:sz w:val="21"/>
                <w:szCs w:val="21"/>
                <w:lang w:val="en-US" w:eastAsia="zh-CN"/>
              </w:rPr>
              <w:t xml:space="preserve">  </w:t>
            </w:r>
            <w:r>
              <w:rPr>
                <w:rFonts w:cs="Times New Roman"/>
                <w:kern w:val="0"/>
                <w:sz w:val="21"/>
                <w:szCs w:val="21"/>
              </w:rPr>
              <w:t>220V</w:t>
            </w:r>
          </w:p>
        </w:tc>
        <w:tc>
          <w:tcPr>
            <w:tcW w:w="2117" w:type="dxa"/>
            <w:vAlign w:val="center"/>
          </w:tcPr>
          <w:p>
            <w:pPr>
              <w:widowControl/>
              <w:jc w:val="center"/>
              <w:rPr>
                <w:rFonts w:cs="Times New Roman"/>
                <w:kern w:val="0"/>
                <w:sz w:val="21"/>
                <w:szCs w:val="21"/>
              </w:rPr>
            </w:pPr>
            <w:r>
              <w:rPr>
                <w:rFonts w:cs="Times New Roman"/>
                <w:kern w:val="0"/>
                <w:sz w:val="21"/>
                <w:szCs w:val="21"/>
              </w:rPr>
              <w:t>1台</w:t>
            </w:r>
          </w:p>
        </w:tc>
        <w:tc>
          <w:tcPr>
            <w:tcW w:w="2350" w:type="dxa"/>
            <w:vAlign w:val="center"/>
          </w:tcPr>
          <w:p>
            <w:pPr>
              <w:widowControl/>
              <w:jc w:val="center"/>
              <w:rPr>
                <w:rFonts w:cs="Times New Roman"/>
                <w:kern w:val="0"/>
                <w:sz w:val="21"/>
              </w:rPr>
            </w:pPr>
            <w:r>
              <w:rPr>
                <w:rFonts w:cs="Times New Roman"/>
                <w:kern w:val="0"/>
                <w:sz w:val="21"/>
              </w:rPr>
              <w:t>备用</w:t>
            </w:r>
            <w:r>
              <w:rPr>
                <w:rFonts w:hint="eastAsia" w:cs="Times New Roman"/>
                <w:kern w:val="0"/>
                <w:sz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widowControl/>
              <w:jc w:val="center"/>
              <w:rPr>
                <w:rFonts w:cs="Times New Roman"/>
                <w:kern w:val="0"/>
                <w:sz w:val="21"/>
                <w:szCs w:val="21"/>
              </w:rPr>
            </w:pPr>
            <w:r>
              <w:rPr>
                <w:rFonts w:cs="Times New Roman"/>
                <w:kern w:val="0"/>
                <w:sz w:val="21"/>
                <w:szCs w:val="21"/>
              </w:rPr>
              <w:t>电缆盘</w:t>
            </w:r>
          </w:p>
        </w:tc>
        <w:tc>
          <w:tcPr>
            <w:tcW w:w="2580" w:type="dxa"/>
            <w:vAlign w:val="center"/>
          </w:tcPr>
          <w:p>
            <w:pPr>
              <w:widowControl/>
              <w:jc w:val="center"/>
              <w:rPr>
                <w:rFonts w:cs="Times New Roman"/>
                <w:kern w:val="0"/>
                <w:sz w:val="21"/>
                <w:szCs w:val="21"/>
              </w:rPr>
            </w:pPr>
            <w:r>
              <w:rPr>
                <w:rFonts w:cs="Times New Roman"/>
                <w:kern w:val="0"/>
                <w:sz w:val="21"/>
                <w:szCs w:val="21"/>
              </w:rPr>
              <w:t>3×1.5mm²</w:t>
            </w:r>
            <w:r>
              <w:rPr>
                <w:rFonts w:hint="eastAsia" w:cs="Times New Roman"/>
                <w:kern w:val="0"/>
                <w:sz w:val="21"/>
                <w:szCs w:val="21"/>
                <w:lang w:val="en-US" w:eastAsia="zh-CN"/>
              </w:rPr>
              <w:t xml:space="preserve"> </w:t>
            </w:r>
            <w:r>
              <w:rPr>
                <w:rFonts w:cs="Times New Roman"/>
                <w:kern w:val="0"/>
                <w:sz w:val="21"/>
                <w:szCs w:val="21"/>
              </w:rPr>
              <w:t xml:space="preserve"> 50m</w:t>
            </w:r>
          </w:p>
        </w:tc>
        <w:tc>
          <w:tcPr>
            <w:tcW w:w="2117" w:type="dxa"/>
            <w:vAlign w:val="center"/>
          </w:tcPr>
          <w:p>
            <w:pPr>
              <w:widowControl/>
              <w:jc w:val="center"/>
              <w:rPr>
                <w:rFonts w:cs="Times New Roman"/>
                <w:kern w:val="0"/>
                <w:sz w:val="21"/>
                <w:szCs w:val="21"/>
              </w:rPr>
            </w:pPr>
            <w:r>
              <w:rPr>
                <w:rFonts w:cs="Times New Roman"/>
                <w:kern w:val="0"/>
                <w:sz w:val="21"/>
                <w:szCs w:val="21"/>
              </w:rPr>
              <w:t>2盘</w:t>
            </w:r>
          </w:p>
        </w:tc>
        <w:tc>
          <w:tcPr>
            <w:tcW w:w="2350" w:type="dxa"/>
            <w:vAlign w:val="center"/>
          </w:tcPr>
          <w:p>
            <w:pPr>
              <w:widowControl/>
              <w:jc w:val="center"/>
              <w:rPr>
                <w:rFonts w:cs="Times New Roman"/>
                <w:kern w:val="0"/>
                <w:sz w:val="21"/>
              </w:rPr>
            </w:pPr>
            <w:r>
              <w:rPr>
                <w:rFonts w:hint="eastAsia" w:cs="Times New Roman"/>
                <w:kern w:val="0"/>
                <w:sz w:val="21"/>
              </w:rPr>
              <w:t>连接电源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widowControl/>
              <w:jc w:val="center"/>
              <w:rPr>
                <w:rFonts w:cs="Times New Roman"/>
                <w:kern w:val="0"/>
                <w:sz w:val="21"/>
                <w:szCs w:val="21"/>
              </w:rPr>
            </w:pPr>
            <w:r>
              <w:rPr>
                <w:rFonts w:cs="Times New Roman"/>
                <w:kern w:val="0"/>
                <w:sz w:val="21"/>
                <w:szCs w:val="21"/>
              </w:rPr>
              <w:t>工作灯</w:t>
            </w:r>
          </w:p>
        </w:tc>
        <w:tc>
          <w:tcPr>
            <w:tcW w:w="2580" w:type="dxa"/>
            <w:vAlign w:val="center"/>
          </w:tcPr>
          <w:p>
            <w:pPr>
              <w:widowControl/>
              <w:jc w:val="center"/>
              <w:rPr>
                <w:rFonts w:cs="Times New Roman"/>
                <w:kern w:val="0"/>
                <w:sz w:val="21"/>
                <w:szCs w:val="21"/>
              </w:rPr>
            </w:pPr>
          </w:p>
        </w:tc>
        <w:tc>
          <w:tcPr>
            <w:tcW w:w="2117" w:type="dxa"/>
            <w:vAlign w:val="center"/>
          </w:tcPr>
          <w:p>
            <w:pPr>
              <w:widowControl/>
              <w:jc w:val="center"/>
              <w:rPr>
                <w:rFonts w:cs="Times New Roman"/>
                <w:kern w:val="0"/>
                <w:sz w:val="21"/>
                <w:szCs w:val="21"/>
              </w:rPr>
            </w:pPr>
            <w:r>
              <w:rPr>
                <w:rFonts w:cs="Times New Roman"/>
                <w:kern w:val="0"/>
                <w:sz w:val="21"/>
                <w:szCs w:val="21"/>
              </w:rPr>
              <w:t>2盏</w:t>
            </w:r>
          </w:p>
        </w:tc>
        <w:tc>
          <w:tcPr>
            <w:tcW w:w="2350" w:type="dxa"/>
            <w:vAlign w:val="center"/>
          </w:tcPr>
          <w:p>
            <w:pPr>
              <w:widowControl/>
              <w:jc w:val="center"/>
              <w:rPr>
                <w:rFonts w:cs="Times New Roman"/>
                <w:kern w:val="0"/>
                <w:sz w:val="21"/>
              </w:rPr>
            </w:pPr>
            <w:r>
              <w:rPr>
                <w:rFonts w:hint="eastAsia" w:cs="Times New Roman"/>
                <w:kern w:val="0"/>
                <w:sz w:val="21"/>
              </w:rPr>
              <w:t>照明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widowControl/>
              <w:jc w:val="center"/>
              <w:rPr>
                <w:rFonts w:cs="Times New Roman"/>
                <w:kern w:val="0"/>
                <w:sz w:val="21"/>
                <w:szCs w:val="21"/>
              </w:rPr>
            </w:pPr>
            <w:r>
              <w:rPr>
                <w:rFonts w:cs="Times New Roman"/>
                <w:kern w:val="0"/>
                <w:sz w:val="21"/>
                <w:szCs w:val="21"/>
              </w:rPr>
              <w:t>红色记号笔</w:t>
            </w:r>
          </w:p>
        </w:tc>
        <w:tc>
          <w:tcPr>
            <w:tcW w:w="2580" w:type="dxa"/>
            <w:vAlign w:val="center"/>
          </w:tcPr>
          <w:p>
            <w:pPr>
              <w:widowControl/>
              <w:jc w:val="center"/>
              <w:rPr>
                <w:rFonts w:cs="Times New Roman"/>
                <w:kern w:val="0"/>
                <w:sz w:val="21"/>
                <w:szCs w:val="21"/>
              </w:rPr>
            </w:pPr>
          </w:p>
        </w:tc>
        <w:tc>
          <w:tcPr>
            <w:tcW w:w="2117" w:type="dxa"/>
            <w:vAlign w:val="center"/>
          </w:tcPr>
          <w:p>
            <w:pPr>
              <w:widowControl/>
              <w:jc w:val="center"/>
              <w:rPr>
                <w:rFonts w:cs="Times New Roman"/>
                <w:kern w:val="0"/>
                <w:sz w:val="21"/>
                <w:szCs w:val="21"/>
              </w:rPr>
            </w:pPr>
            <w:r>
              <w:rPr>
                <w:rFonts w:cs="Times New Roman"/>
                <w:kern w:val="0"/>
                <w:sz w:val="21"/>
                <w:szCs w:val="21"/>
              </w:rPr>
              <w:t>2支</w:t>
            </w:r>
          </w:p>
        </w:tc>
        <w:tc>
          <w:tcPr>
            <w:tcW w:w="2350" w:type="dxa"/>
            <w:vAlign w:val="center"/>
          </w:tcPr>
          <w:p>
            <w:pPr>
              <w:widowControl/>
              <w:jc w:val="center"/>
              <w:rPr>
                <w:rFonts w:cs="Times New Roman"/>
                <w:kern w:val="0"/>
                <w:sz w:val="21"/>
              </w:rPr>
            </w:pPr>
            <w:r>
              <w:rPr>
                <w:rFonts w:hint="eastAsia" w:cs="Times New Roman"/>
                <w:kern w:val="0"/>
                <w:sz w:val="21"/>
              </w:rPr>
              <w:t>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widowControl/>
              <w:jc w:val="center"/>
              <w:rPr>
                <w:rFonts w:cs="Times New Roman"/>
                <w:kern w:val="0"/>
                <w:sz w:val="21"/>
                <w:szCs w:val="21"/>
              </w:rPr>
            </w:pPr>
            <w:r>
              <w:rPr>
                <w:rFonts w:hint="eastAsia" w:cs="Times New Roman"/>
                <w:kern w:val="0"/>
                <w:sz w:val="21"/>
                <w:szCs w:val="21"/>
              </w:rPr>
              <w:t>清洗剂</w:t>
            </w:r>
          </w:p>
        </w:tc>
        <w:tc>
          <w:tcPr>
            <w:tcW w:w="2580" w:type="dxa"/>
            <w:vAlign w:val="center"/>
          </w:tcPr>
          <w:p>
            <w:pPr>
              <w:widowControl/>
              <w:jc w:val="center"/>
              <w:rPr>
                <w:rFonts w:cs="Times New Roman"/>
                <w:kern w:val="0"/>
                <w:sz w:val="21"/>
                <w:szCs w:val="21"/>
              </w:rPr>
            </w:pPr>
          </w:p>
        </w:tc>
        <w:tc>
          <w:tcPr>
            <w:tcW w:w="2117" w:type="dxa"/>
            <w:vAlign w:val="center"/>
          </w:tcPr>
          <w:p>
            <w:pPr>
              <w:widowControl/>
              <w:jc w:val="center"/>
              <w:rPr>
                <w:rFonts w:cs="Times New Roman"/>
                <w:kern w:val="0"/>
                <w:sz w:val="21"/>
                <w:szCs w:val="21"/>
              </w:rPr>
            </w:pPr>
            <w:r>
              <w:rPr>
                <w:rFonts w:hint="eastAsia" w:cs="Times New Roman"/>
                <w:kern w:val="0"/>
                <w:sz w:val="21"/>
                <w:szCs w:val="21"/>
              </w:rPr>
              <w:t>250ml/台</w:t>
            </w:r>
          </w:p>
        </w:tc>
        <w:tc>
          <w:tcPr>
            <w:tcW w:w="2350" w:type="dxa"/>
            <w:vAlign w:val="center"/>
          </w:tcPr>
          <w:p>
            <w:pPr>
              <w:widowControl/>
              <w:jc w:val="left"/>
              <w:rPr>
                <w:rFonts w:cs="Times New Roman"/>
                <w:kern w:val="0"/>
                <w:sz w:val="21"/>
              </w:rPr>
            </w:pPr>
            <w:r>
              <w:rPr>
                <w:rFonts w:hint="eastAsia" w:cs="Times New Roman"/>
                <w:kern w:val="0"/>
                <w:sz w:val="21"/>
              </w:rPr>
              <w:t>清洗主轴法兰面防锈油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8" w:type="dxa"/>
            <w:vAlign w:val="center"/>
          </w:tcPr>
          <w:p>
            <w:pPr>
              <w:widowControl/>
              <w:jc w:val="center"/>
              <w:rPr>
                <w:rFonts w:cs="Times New Roman"/>
                <w:kern w:val="0"/>
                <w:sz w:val="21"/>
                <w:szCs w:val="21"/>
              </w:rPr>
            </w:pPr>
            <w:r>
              <w:rPr>
                <w:rFonts w:hint="eastAsia" w:cs="Times New Roman"/>
                <w:kern w:val="0"/>
                <w:sz w:val="21"/>
                <w:szCs w:val="21"/>
              </w:rPr>
              <w:t>针织布</w:t>
            </w:r>
          </w:p>
        </w:tc>
        <w:tc>
          <w:tcPr>
            <w:tcW w:w="2580" w:type="dxa"/>
            <w:vAlign w:val="center"/>
          </w:tcPr>
          <w:p>
            <w:pPr>
              <w:widowControl/>
              <w:jc w:val="center"/>
              <w:rPr>
                <w:rFonts w:cs="Times New Roman"/>
                <w:kern w:val="0"/>
                <w:sz w:val="21"/>
                <w:szCs w:val="21"/>
              </w:rPr>
            </w:pPr>
          </w:p>
        </w:tc>
        <w:tc>
          <w:tcPr>
            <w:tcW w:w="2117" w:type="dxa"/>
            <w:vAlign w:val="center"/>
          </w:tcPr>
          <w:p>
            <w:pPr>
              <w:widowControl/>
              <w:jc w:val="center"/>
              <w:rPr>
                <w:rFonts w:cs="Times New Roman"/>
                <w:kern w:val="0"/>
                <w:sz w:val="21"/>
                <w:szCs w:val="21"/>
              </w:rPr>
            </w:pPr>
            <w:r>
              <w:rPr>
                <w:rFonts w:hint="eastAsia" w:cs="Times New Roman"/>
                <w:kern w:val="0"/>
                <w:sz w:val="21"/>
                <w:szCs w:val="21"/>
              </w:rPr>
              <w:t>0.5kg/台</w:t>
            </w:r>
          </w:p>
        </w:tc>
        <w:tc>
          <w:tcPr>
            <w:tcW w:w="2350" w:type="dxa"/>
            <w:vAlign w:val="center"/>
          </w:tcPr>
          <w:p>
            <w:pPr>
              <w:widowControl/>
              <w:jc w:val="center"/>
              <w:rPr>
                <w:rFonts w:cs="Times New Roman"/>
                <w:kern w:val="0"/>
                <w:sz w:val="21"/>
              </w:rPr>
            </w:pPr>
            <w:r>
              <w:rPr>
                <w:rFonts w:hint="eastAsia" w:cs="Times New Roman"/>
                <w:kern w:val="0"/>
                <w:sz w:val="21"/>
              </w:rPr>
              <w:t>清洗主轴法兰面防锈油</w:t>
            </w:r>
          </w:p>
        </w:tc>
      </w:tr>
    </w:tbl>
    <w:p>
      <w:pPr>
        <w:rPr>
          <w:rFonts w:cs="Times New Roman"/>
        </w:rPr>
      </w:pPr>
      <w:r>
        <w:rPr>
          <w:rFonts w:cs="Times New Roman"/>
        </w:rPr>
        <w:t>机舱吊装所需器件清单如表</w:t>
      </w:r>
      <w:r>
        <w:rPr>
          <w:rFonts w:hint="eastAsia" w:cs="Times New Roman"/>
          <w:lang w:val="en-US" w:eastAsia="zh-CN"/>
        </w:rPr>
        <w:t>3-15</w:t>
      </w:r>
      <w:r>
        <w:rPr>
          <w:rFonts w:cs="Times New Roman"/>
        </w:rPr>
        <w:t>：</w:t>
      </w:r>
    </w:p>
    <w:p>
      <w:pPr>
        <w:jc w:val="center"/>
        <w:rPr>
          <w:rFonts w:cs="Times New Roman"/>
          <w:sz w:val="21"/>
        </w:rPr>
      </w:pPr>
      <w:r>
        <w:rPr>
          <w:rFonts w:cs="Times New Roman"/>
          <w:sz w:val="21"/>
        </w:rPr>
        <w:t>表</w:t>
      </w:r>
      <w:r>
        <w:rPr>
          <w:rFonts w:hint="eastAsia" w:cs="Times New Roman"/>
          <w:sz w:val="21"/>
          <w:lang w:val="en-US" w:eastAsia="zh-CN"/>
        </w:rPr>
        <w:t>3-15</w:t>
      </w:r>
      <w:r>
        <w:rPr>
          <w:rFonts w:cs="Times New Roman"/>
          <w:sz w:val="21"/>
        </w:rPr>
        <w:t xml:space="preserve"> 机舱安装所需器件清单</w:t>
      </w:r>
    </w:p>
    <w:tbl>
      <w:tblPr>
        <w:tblStyle w:val="34"/>
        <w:tblW w:w="93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9"/>
        <w:gridCol w:w="2579"/>
        <w:gridCol w:w="2118"/>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9" w:type="dxa"/>
            <w:vAlign w:val="center"/>
          </w:tcPr>
          <w:p>
            <w:pPr>
              <w:widowControl/>
              <w:jc w:val="center"/>
              <w:rPr>
                <w:rFonts w:cs="Times New Roman"/>
                <w:kern w:val="0"/>
                <w:sz w:val="21"/>
              </w:rPr>
            </w:pPr>
            <w:r>
              <w:rPr>
                <w:rFonts w:cs="Times New Roman"/>
                <w:kern w:val="0"/>
                <w:sz w:val="21"/>
              </w:rPr>
              <w:t>名称</w:t>
            </w:r>
          </w:p>
        </w:tc>
        <w:tc>
          <w:tcPr>
            <w:tcW w:w="2579" w:type="dxa"/>
            <w:vAlign w:val="center"/>
          </w:tcPr>
          <w:p>
            <w:pPr>
              <w:widowControl/>
              <w:jc w:val="center"/>
              <w:rPr>
                <w:rFonts w:cs="Times New Roman"/>
                <w:kern w:val="0"/>
                <w:sz w:val="21"/>
              </w:rPr>
            </w:pPr>
            <w:r>
              <w:rPr>
                <w:rFonts w:cs="Times New Roman"/>
                <w:kern w:val="0"/>
                <w:sz w:val="21"/>
              </w:rPr>
              <w:t>型号</w:t>
            </w:r>
          </w:p>
        </w:tc>
        <w:tc>
          <w:tcPr>
            <w:tcW w:w="2118" w:type="dxa"/>
            <w:vAlign w:val="center"/>
          </w:tcPr>
          <w:p>
            <w:pPr>
              <w:widowControl/>
              <w:jc w:val="center"/>
              <w:rPr>
                <w:rFonts w:cs="Times New Roman"/>
                <w:kern w:val="0"/>
                <w:sz w:val="21"/>
              </w:rPr>
            </w:pPr>
            <w:r>
              <w:rPr>
                <w:rFonts w:cs="Times New Roman"/>
                <w:kern w:val="0"/>
                <w:sz w:val="21"/>
              </w:rPr>
              <w:t>数量</w:t>
            </w:r>
          </w:p>
        </w:tc>
        <w:tc>
          <w:tcPr>
            <w:tcW w:w="2349" w:type="dxa"/>
          </w:tcPr>
          <w:p>
            <w:pPr>
              <w:widowControl/>
              <w:jc w:val="center"/>
              <w:rPr>
                <w:rFonts w:cs="Times New Roman"/>
                <w:kern w:val="0"/>
                <w:sz w:val="21"/>
              </w:rPr>
            </w:pPr>
            <w:r>
              <w:rPr>
                <w:rFonts w:cs="Times New Roman"/>
                <w:kern w:val="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9" w:type="dxa"/>
            <w:vAlign w:val="center"/>
          </w:tcPr>
          <w:p>
            <w:pPr>
              <w:spacing w:line="360" w:lineRule="exact"/>
              <w:jc w:val="center"/>
              <w:rPr>
                <w:rFonts w:cs="Times New Roman"/>
                <w:sz w:val="21"/>
                <w:szCs w:val="21"/>
              </w:rPr>
            </w:pPr>
            <w:r>
              <w:rPr>
                <w:rFonts w:cs="Times New Roman"/>
                <w:sz w:val="21"/>
                <w:szCs w:val="21"/>
              </w:rPr>
              <w:t>螺栓</w:t>
            </w:r>
          </w:p>
        </w:tc>
        <w:tc>
          <w:tcPr>
            <w:tcW w:w="2579" w:type="dxa"/>
            <w:vAlign w:val="center"/>
          </w:tcPr>
          <w:p>
            <w:pPr>
              <w:spacing w:line="360" w:lineRule="exact"/>
              <w:jc w:val="center"/>
              <w:rPr>
                <w:rFonts w:cs="Times New Roman"/>
                <w:sz w:val="21"/>
                <w:szCs w:val="21"/>
              </w:rPr>
            </w:pPr>
            <w:r>
              <w:rPr>
                <w:rFonts w:cs="Times New Roman"/>
                <w:sz w:val="21"/>
                <w:szCs w:val="21"/>
              </w:rPr>
              <w:t>M36×</w:t>
            </w:r>
            <w:r>
              <w:rPr>
                <w:rFonts w:hint="eastAsia" w:cs="Times New Roman"/>
                <w:sz w:val="21"/>
                <w:szCs w:val="21"/>
                <w:lang w:val="en-US" w:eastAsia="zh-CN"/>
              </w:rPr>
              <w:t>310</w:t>
            </w:r>
          </w:p>
        </w:tc>
        <w:tc>
          <w:tcPr>
            <w:tcW w:w="2118" w:type="dxa"/>
            <w:vAlign w:val="center"/>
          </w:tcPr>
          <w:p>
            <w:pPr>
              <w:spacing w:line="360" w:lineRule="exact"/>
              <w:jc w:val="center"/>
              <w:rPr>
                <w:rFonts w:cs="Times New Roman"/>
                <w:sz w:val="21"/>
                <w:szCs w:val="21"/>
              </w:rPr>
            </w:pPr>
            <w:r>
              <w:rPr>
                <w:rFonts w:hint="eastAsia" w:cs="Times New Roman"/>
                <w:sz w:val="21"/>
                <w:szCs w:val="21"/>
              </w:rPr>
              <w:t>96</w:t>
            </w:r>
            <w:r>
              <w:rPr>
                <w:rFonts w:cs="Times New Roman"/>
                <w:sz w:val="21"/>
                <w:szCs w:val="21"/>
              </w:rPr>
              <w:t>个</w:t>
            </w:r>
          </w:p>
        </w:tc>
        <w:tc>
          <w:tcPr>
            <w:tcW w:w="2349" w:type="dxa"/>
            <w:vAlign w:val="center"/>
          </w:tcPr>
          <w:p>
            <w:pPr>
              <w:spacing w:line="360" w:lineRule="exact"/>
              <w:jc w:val="center"/>
              <w:rPr>
                <w:rFonts w:cs="Times New Roman"/>
                <w:sz w:val="21"/>
                <w:szCs w:val="21"/>
              </w:rPr>
            </w:pPr>
            <w:r>
              <w:rPr>
                <w:rFonts w:cs="Times New Roman"/>
                <w:sz w:val="21"/>
                <w:szCs w:val="21"/>
              </w:rPr>
              <w:t>10.9级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9" w:type="dxa"/>
            <w:vAlign w:val="center"/>
          </w:tcPr>
          <w:p>
            <w:pPr>
              <w:jc w:val="center"/>
              <w:rPr>
                <w:rFonts w:cs="Times New Roman"/>
                <w:sz w:val="21"/>
                <w:szCs w:val="21"/>
              </w:rPr>
            </w:pPr>
            <w:r>
              <w:rPr>
                <w:rFonts w:cs="Times New Roman"/>
                <w:sz w:val="21"/>
                <w:szCs w:val="21"/>
              </w:rPr>
              <w:t>垫圈</w:t>
            </w:r>
          </w:p>
        </w:tc>
        <w:tc>
          <w:tcPr>
            <w:tcW w:w="2579" w:type="dxa"/>
            <w:vAlign w:val="center"/>
          </w:tcPr>
          <w:p>
            <w:pPr>
              <w:jc w:val="center"/>
              <w:rPr>
                <w:rFonts w:cs="Times New Roman"/>
                <w:sz w:val="21"/>
                <w:szCs w:val="21"/>
              </w:rPr>
            </w:pPr>
            <w:r>
              <w:rPr>
                <w:rFonts w:cs="Times New Roman"/>
                <w:sz w:val="21"/>
                <w:szCs w:val="21"/>
              </w:rPr>
              <w:t>Φ36</w:t>
            </w:r>
          </w:p>
        </w:tc>
        <w:tc>
          <w:tcPr>
            <w:tcW w:w="2118" w:type="dxa"/>
            <w:vAlign w:val="center"/>
          </w:tcPr>
          <w:p>
            <w:pPr>
              <w:jc w:val="center"/>
              <w:rPr>
                <w:rFonts w:cs="Times New Roman"/>
                <w:sz w:val="21"/>
                <w:szCs w:val="21"/>
              </w:rPr>
            </w:pPr>
            <w:r>
              <w:rPr>
                <w:rFonts w:hint="eastAsia" w:cs="Times New Roman"/>
                <w:sz w:val="21"/>
                <w:szCs w:val="21"/>
              </w:rPr>
              <w:t>96</w:t>
            </w:r>
            <w:r>
              <w:rPr>
                <w:rFonts w:cs="Times New Roman"/>
                <w:sz w:val="21"/>
                <w:szCs w:val="21"/>
              </w:rPr>
              <w:t>个</w:t>
            </w:r>
          </w:p>
        </w:tc>
        <w:tc>
          <w:tcPr>
            <w:tcW w:w="2349" w:type="dxa"/>
            <w:vAlign w:val="center"/>
          </w:tcPr>
          <w:p>
            <w:pPr>
              <w:spacing w:line="360" w:lineRule="exact"/>
              <w:jc w:val="center"/>
              <w:rPr>
                <w:rFonts w:cs="Times New Roman"/>
                <w:sz w:val="21"/>
                <w:szCs w:val="21"/>
              </w:rPr>
            </w:pPr>
            <w:r>
              <w:rPr>
                <w:rFonts w:cs="Times New Roman"/>
                <w:sz w:val="21"/>
                <w:szCs w:val="21"/>
              </w:rPr>
              <w:t>300HV</w:t>
            </w:r>
          </w:p>
        </w:tc>
      </w:tr>
    </w:tbl>
    <w:p>
      <w:pPr>
        <w:pStyle w:val="6"/>
        <w:keepNext/>
        <w:keepLines/>
        <w:pageBreakBefore w:val="0"/>
        <w:widowControl w:val="0"/>
        <w:kinsoku/>
        <w:wordWrap/>
        <w:overflowPunct/>
        <w:topLinePunct w:val="0"/>
        <w:autoSpaceDE/>
        <w:autoSpaceDN/>
        <w:bidi w:val="0"/>
        <w:adjustRightInd/>
        <w:snapToGrid/>
        <w:spacing w:before="163"/>
        <w:textAlignment w:val="auto"/>
        <w:outlineLvl w:val="2"/>
        <w:rPr>
          <w:rFonts w:hint="eastAsia"/>
          <w:lang w:val="en-US" w:eastAsia="zh-CN"/>
        </w:rPr>
      </w:pPr>
      <w:bookmarkStart w:id="243" w:name="_Toc18633"/>
      <w:bookmarkStart w:id="244" w:name="_Toc289868568"/>
      <w:bookmarkStart w:id="245" w:name="_Toc381620007"/>
      <w:bookmarkStart w:id="246" w:name="_Toc289523400"/>
      <w:bookmarkStart w:id="247" w:name="_Toc381108371"/>
      <w:bookmarkStart w:id="248" w:name="_Toc291232508"/>
      <w:bookmarkStart w:id="249" w:name="_Toc381618731"/>
      <w:bookmarkStart w:id="250" w:name="_Toc311634059"/>
      <w:bookmarkStart w:id="251" w:name="_Toc311633130"/>
      <w:r>
        <w:rPr>
          <w:rFonts w:hint="eastAsia"/>
          <w:lang w:val="en-US" w:eastAsia="zh-CN"/>
        </w:rPr>
        <w:t>3.7.2传动链模块安装</w:t>
      </w:r>
      <w:bookmarkEnd w:id="243"/>
    </w:p>
    <w:p>
      <w:pPr>
        <w:jc w:val="center"/>
        <w:rPr>
          <w:rFonts w:hint="eastAsia"/>
          <w:lang w:val="en-US" w:eastAsia="zh-CN"/>
        </w:rPr>
      </w:pPr>
      <w:r>
        <w:drawing>
          <wp:inline distT="0" distB="0" distL="114300" distR="114300">
            <wp:extent cx="3106420" cy="2206625"/>
            <wp:effectExtent l="0" t="0" r="2540" b="317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7"/>
                    <a:stretch>
                      <a:fillRect/>
                    </a:stretch>
                  </pic:blipFill>
                  <pic:spPr>
                    <a:xfrm>
                      <a:off x="0" y="0"/>
                      <a:ext cx="3106420" cy="220662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beforeLines="0" w:afterLines="0" w:line="360" w:lineRule="auto"/>
        <w:ind w:left="0" w:leftChars="0" w:right="0" w:rightChars="0"/>
        <w:jc w:val="center"/>
        <w:textAlignment w:val="auto"/>
        <w:rPr>
          <w:rFonts w:hint="default" w:ascii="宋体" w:hAnsi="宋体" w:cs="宋体"/>
          <w:color w:val="000000"/>
          <w:kern w:val="0"/>
          <w:sz w:val="21"/>
          <w:szCs w:val="21"/>
          <w:lang w:val="en-US" w:eastAsia="zh-CN"/>
        </w:rPr>
      </w:pPr>
      <w:r>
        <w:rPr>
          <w:rFonts w:hint="eastAsia" w:ascii="宋体" w:hAnsi="宋体" w:cs="宋体"/>
          <w:color w:val="000000"/>
          <w:kern w:val="0"/>
          <w:sz w:val="21"/>
          <w:szCs w:val="21"/>
          <w:lang w:val="en-US" w:eastAsia="zh-CN"/>
        </w:rPr>
        <w:t>图</w:t>
      </w:r>
      <w:r>
        <w:rPr>
          <w:rFonts w:hint="default" w:ascii="Times New Roman" w:hAnsi="Times New Roman" w:cs="Times New Roman"/>
          <w:color w:val="000000"/>
          <w:kern w:val="0"/>
          <w:sz w:val="21"/>
          <w:szCs w:val="21"/>
          <w:lang w:val="en-US" w:eastAsia="zh-CN"/>
        </w:rPr>
        <w:t>3-22</w:t>
      </w:r>
      <w:r>
        <w:rPr>
          <w:rFonts w:hint="eastAsia" w:ascii="宋体" w:hAnsi="宋体" w:cs="宋体"/>
          <w:color w:val="000000"/>
          <w:kern w:val="0"/>
          <w:sz w:val="21"/>
          <w:szCs w:val="21"/>
          <w:lang w:val="en-US" w:eastAsia="zh-CN"/>
        </w:rPr>
        <w:t xml:space="preserve"> 机舱内部框架图</w:t>
      </w:r>
    </w:p>
    <w:p>
      <w:pPr>
        <w:pageBreakBefore w:val="0"/>
        <w:widowControl w:val="0"/>
        <w:kinsoku/>
        <w:wordWrap/>
        <w:overflowPunct/>
        <w:topLinePunct w:val="0"/>
        <w:autoSpaceDE/>
        <w:autoSpaceDN/>
        <w:bidi w:val="0"/>
        <w:adjustRightInd/>
        <w:snapToGrid/>
        <w:spacing w:beforeLines="0" w:afterLines="0" w:line="360" w:lineRule="auto"/>
        <w:ind w:left="0" w:leftChars="0" w:right="0" w:rightChars="0"/>
        <w:jc w:val="left"/>
        <w:textAlignment w:val="auto"/>
        <w:rPr>
          <w:rFonts w:hint="eastAsia" w:ascii="宋体" w:hAnsi="宋体" w:eastAsia="宋体" w:cs="宋体"/>
          <w:color w:val="000000"/>
          <w:kern w:val="0"/>
          <w:sz w:val="24"/>
          <w:szCs w:val="24"/>
          <w:lang w:val="en-US" w:eastAsia="zh-CN"/>
        </w:rPr>
      </w:pPr>
      <w:r>
        <w:rPr>
          <w:rFonts w:hint="eastAsia" w:ascii="宋体" w:hAnsi="宋体" w:cs="宋体"/>
          <w:color w:val="000000"/>
          <w:kern w:val="0"/>
          <w:sz w:val="24"/>
          <w:szCs w:val="24"/>
          <w:lang w:val="en-US" w:eastAsia="zh-CN"/>
        </w:rPr>
        <w:t>3</w:t>
      </w:r>
      <w:r>
        <w:rPr>
          <w:rFonts w:hint="eastAsia" w:ascii="宋体" w:hAnsi="宋体" w:cs="宋体"/>
          <w:color w:val="000000"/>
          <w:kern w:val="0"/>
          <w:sz w:val="24"/>
          <w:szCs w:val="24"/>
        </w:rPr>
        <w:t>.</w:t>
      </w:r>
      <w:r>
        <w:rPr>
          <w:rFonts w:hint="eastAsia" w:ascii="宋体" w:hAnsi="宋体" w:cs="宋体"/>
          <w:color w:val="000000"/>
          <w:kern w:val="0"/>
          <w:sz w:val="24"/>
          <w:szCs w:val="24"/>
          <w:lang w:val="en-US" w:eastAsia="zh-CN"/>
        </w:rPr>
        <w:t>7</w:t>
      </w:r>
      <w:r>
        <w:rPr>
          <w:rFonts w:hint="eastAsia" w:ascii="宋体" w:hAnsi="宋体" w:cs="宋体"/>
          <w:color w:val="000000"/>
          <w:kern w:val="0"/>
          <w:sz w:val="24"/>
          <w:szCs w:val="24"/>
        </w:rPr>
        <w:t>.</w:t>
      </w:r>
      <w:r>
        <w:rPr>
          <w:rFonts w:hint="eastAsia" w:ascii="宋体" w:hAnsi="宋体" w:cs="宋体"/>
          <w:color w:val="000000"/>
          <w:kern w:val="0"/>
          <w:sz w:val="24"/>
          <w:szCs w:val="24"/>
          <w:lang w:val="en-US" w:eastAsia="zh-CN"/>
        </w:rPr>
        <w:t xml:space="preserve">2.1传动链安装按照以下步骤进行操作： </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line="360" w:lineRule="auto"/>
        <w:ind w:right="0" w:rightChars="0" w:firstLine="562" w:firstLineChars="200"/>
        <w:jc w:val="left"/>
        <w:textAlignment w:val="auto"/>
        <w:rPr>
          <w:rFonts w:hint="eastAsia"/>
          <w:lang w:val="en-US" w:eastAsia="zh-CN"/>
        </w:rPr>
      </w:pPr>
      <w:r>
        <w:rPr>
          <w:rFonts w:hint="eastAsia" w:ascii="宋体" w:hAnsi="宋体" w:cs="宋体"/>
          <w:b/>
          <w:bCs/>
          <w:color w:val="000000"/>
          <w:kern w:val="0"/>
          <w:sz w:val="28"/>
          <w:szCs w:val="28"/>
          <w:lang w:val="en-US" w:eastAsia="zh-CN"/>
        </w:rPr>
        <w:t>齿轮箱弹性支撑部分</w:t>
      </w:r>
      <w:r>
        <w:rPr>
          <w:rFonts w:hint="eastAsia"/>
          <w:lang w:val="en-US" w:eastAsia="zh-CN"/>
        </w:rPr>
        <w:t xml:space="preserve"> </w:t>
      </w:r>
    </w:p>
    <w:p>
      <w:pPr>
        <w:pageBreakBefore w:val="0"/>
        <w:widowControl w:val="0"/>
        <w:numPr>
          <w:ilvl w:val="0"/>
          <w:numId w:val="0"/>
        </w:numPr>
        <w:kinsoku/>
        <w:wordWrap/>
        <w:overflowPunct/>
        <w:topLinePunct w:val="0"/>
        <w:autoSpaceDE/>
        <w:autoSpaceDN/>
        <w:bidi w:val="0"/>
        <w:adjustRightInd/>
        <w:snapToGrid/>
        <w:spacing w:beforeLines="0" w:afterLines="0" w:line="360" w:lineRule="auto"/>
        <w:ind w:right="0" w:rightChars="0" w:firstLine="480" w:firstLineChars="200"/>
        <w:jc w:val="left"/>
        <w:textAlignment w:val="auto"/>
        <w:rPr>
          <w:rFonts w:hint="eastAsia" w:ascii="宋体" w:hAnsi="宋体" w:cs="宋体"/>
          <w:color w:val="000000"/>
          <w:kern w:val="0"/>
          <w:sz w:val="24"/>
          <w:szCs w:val="24"/>
          <w:lang w:val="en-US" w:eastAsia="zh-CN"/>
        </w:rPr>
      </w:pPr>
      <w:r>
        <w:rPr>
          <w:rFonts w:hint="eastAsia" w:cs="Times New Roman"/>
          <w:lang w:val="en-US" w:eastAsia="zh-CN"/>
        </w:rPr>
        <w:t>1</w:t>
      </w:r>
      <w:r>
        <w:rPr>
          <w:rFonts w:cs="Times New Roman"/>
        </w:rPr>
        <w:t>）</w:t>
      </w:r>
      <w:r>
        <w:rPr>
          <w:rFonts w:hint="eastAsia" w:ascii="宋体" w:hAnsi="宋体" w:cs="宋体"/>
          <w:color w:val="000000"/>
          <w:kern w:val="0"/>
          <w:sz w:val="24"/>
          <w:szCs w:val="24"/>
          <w:lang w:val="en-US" w:eastAsia="zh-CN"/>
        </w:rPr>
        <w:t>传动链吊装前，将管夹安装支架安装在主轴前端；</w:t>
      </w:r>
    </w:p>
    <w:p>
      <w:pPr>
        <w:pageBreakBefore w:val="0"/>
        <w:widowControl w:val="0"/>
        <w:numPr>
          <w:ilvl w:val="0"/>
          <w:numId w:val="0"/>
        </w:numPr>
        <w:kinsoku/>
        <w:wordWrap/>
        <w:overflowPunct/>
        <w:topLinePunct w:val="0"/>
        <w:autoSpaceDE/>
        <w:autoSpaceDN/>
        <w:bidi w:val="0"/>
        <w:adjustRightInd/>
        <w:snapToGrid/>
        <w:spacing w:beforeLines="0" w:afterLines="0" w:line="360" w:lineRule="auto"/>
        <w:ind w:leftChars="200" w:right="0" w:rightChars="0"/>
        <w:jc w:val="left"/>
        <w:textAlignment w:val="auto"/>
        <w:rPr>
          <w:rFonts w:cs="Times New Roman"/>
          <w:sz w:val="21"/>
          <w:szCs w:val="21"/>
        </w:rPr>
      </w:pPr>
      <w:r>
        <w:rPr>
          <w:rFonts w:hint="eastAsia" w:cs="Times New Roman"/>
          <w:lang w:val="en-US" w:eastAsia="zh-CN"/>
        </w:rPr>
        <w:t>2</w:t>
      </w:r>
      <w:r>
        <w:rPr>
          <w:rFonts w:cs="Times New Roman"/>
        </w:rPr>
        <w:t>）</w:t>
      </w:r>
      <w:r>
        <w:rPr>
          <w:rFonts w:hint="eastAsia" w:ascii="宋体" w:hAnsi="宋体" w:cs="宋体"/>
          <w:color w:val="000000"/>
          <w:kern w:val="0"/>
          <w:sz w:val="24"/>
          <w:szCs w:val="24"/>
        </w:rPr>
        <w:t>传动链吊装，吊车就位并挂好吊带风绳，风绳</w:t>
      </w:r>
      <w:r>
        <w:rPr>
          <w:rFonts w:hint="eastAsia" w:ascii="宋体" w:hAnsi="宋体" w:cs="宋体"/>
          <w:color w:val="000000"/>
          <w:kern w:val="0"/>
          <w:sz w:val="24"/>
          <w:szCs w:val="24"/>
          <w:lang w:val="en-US" w:eastAsia="zh-CN"/>
        </w:rPr>
        <w:t>前后各1根。</w:t>
      </w:r>
    </w:p>
    <w:p>
      <w:pPr>
        <w:jc w:val="center"/>
        <w:rPr>
          <w:rFonts w:hint="eastAsia" w:ascii="Cambria" w:hAnsi="Cambria" w:eastAsia="黑体" w:cs="黑体"/>
          <w:bCs/>
          <w:kern w:val="2"/>
          <w:sz w:val="28"/>
          <w:szCs w:val="32"/>
          <w:lang w:val="en-US" w:eastAsia="zh-CN" w:bidi="ar-SA"/>
        </w:rPr>
      </w:pPr>
      <w:bookmarkStart w:id="376" w:name="_GoBack"/>
      <w:r>
        <w:rPr>
          <w:rFonts w:hint="eastAsia" w:ascii="Cambria" w:hAnsi="Cambria" w:eastAsia="黑体" w:cs="黑体"/>
          <w:bCs/>
          <w:kern w:val="2"/>
          <w:sz w:val="28"/>
          <w:szCs w:val="32"/>
          <w:lang w:val="en-US" w:eastAsia="zh-CN" w:bidi="ar-SA"/>
        </w:rPr>
        <w:drawing>
          <wp:anchor distT="0" distB="0" distL="114300" distR="114300" simplePos="0" relativeHeight="794591232" behindDoc="0" locked="0" layoutInCell="1" allowOverlap="1">
            <wp:simplePos x="0" y="0"/>
            <wp:positionH relativeFrom="column">
              <wp:posOffset>1295400</wp:posOffset>
            </wp:positionH>
            <wp:positionV relativeFrom="paragraph">
              <wp:posOffset>8890</wp:posOffset>
            </wp:positionV>
            <wp:extent cx="3032760" cy="2735580"/>
            <wp:effectExtent l="0" t="0" r="0" b="7620"/>
            <wp:wrapTopAndBottom/>
            <wp:docPr id="133" name="图片 133" descr="16039018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603901883(1)"/>
                    <pic:cNvPicPr>
                      <a:picLocks noChangeAspect="1"/>
                    </pic:cNvPicPr>
                  </pic:nvPicPr>
                  <pic:blipFill>
                    <a:blip r:embed="rId58"/>
                    <a:stretch>
                      <a:fillRect/>
                    </a:stretch>
                  </pic:blipFill>
                  <pic:spPr>
                    <a:xfrm>
                      <a:off x="0" y="0"/>
                      <a:ext cx="3032760" cy="2735580"/>
                    </a:xfrm>
                    <a:prstGeom prst="rect">
                      <a:avLst/>
                    </a:prstGeom>
                  </pic:spPr>
                </pic:pic>
              </a:graphicData>
            </a:graphic>
          </wp:anchor>
        </w:drawing>
      </w:r>
      <w:bookmarkEnd w:id="376"/>
      <w:r>
        <w:rPr>
          <w:rFonts w:cs="Times New Roman"/>
          <w:sz w:val="21"/>
          <w:szCs w:val="21"/>
        </w:rPr>
        <w:t>图</w:t>
      </w:r>
      <w:r>
        <w:rPr>
          <w:rFonts w:hint="eastAsia" w:cs="Times New Roman"/>
          <w:sz w:val="21"/>
          <w:szCs w:val="21"/>
          <w:lang w:val="en-US" w:eastAsia="zh-CN"/>
        </w:rPr>
        <w:t>3-23  传动链吊装示意图</w:t>
      </w:r>
    </w:p>
    <w:p>
      <w:pPr>
        <w:pageBreakBefore w:val="0"/>
        <w:widowControl w:val="0"/>
        <w:kinsoku/>
        <w:wordWrap/>
        <w:overflowPunct/>
        <w:topLinePunct w:val="0"/>
        <w:autoSpaceDE/>
        <w:autoSpaceDN/>
        <w:bidi w:val="0"/>
        <w:adjustRightInd/>
        <w:snapToGrid/>
        <w:spacing w:beforeLines="0" w:afterLines="0" w:line="360" w:lineRule="auto"/>
        <w:ind w:left="0" w:leftChars="0" w:right="0" w:rightChars="0" w:firstLine="480" w:firstLineChars="200"/>
        <w:jc w:val="left"/>
        <w:textAlignment w:val="auto"/>
        <w:rPr>
          <w:rFonts w:ascii="宋体" w:hAnsi="宋体" w:cs="宋体"/>
          <w:color w:val="000000"/>
          <w:kern w:val="0"/>
          <w:sz w:val="24"/>
          <w:szCs w:val="24"/>
        </w:rPr>
      </w:pPr>
      <w:r>
        <w:rPr>
          <w:rFonts w:hint="eastAsia" w:cs="Times New Roman"/>
          <w:lang w:val="en-US" w:eastAsia="zh-CN"/>
        </w:rPr>
        <w:t>3</w:t>
      </w:r>
      <w:r>
        <w:rPr>
          <w:rFonts w:cs="Times New Roman"/>
        </w:rPr>
        <w:t>）</w:t>
      </w:r>
      <w:r>
        <w:rPr>
          <w:rFonts w:hint="eastAsia" w:ascii="宋体" w:hAnsi="宋体" w:cs="宋体"/>
          <w:color w:val="000000"/>
          <w:kern w:val="0"/>
          <w:sz w:val="24"/>
          <w:szCs w:val="24"/>
        </w:rPr>
        <w:t>清理齿轮箱扭力臂及弹性体防锈油。</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rPr>
          <w:rFonts w:hint="eastAsia" w:ascii="宋体" w:hAnsi="宋体" w:cs="宋体"/>
          <w:color w:val="000000"/>
          <w:kern w:val="0"/>
          <w:sz w:val="24"/>
          <w:szCs w:val="24"/>
        </w:rPr>
      </w:pPr>
      <w:r>
        <w:rPr>
          <w:rFonts w:hint="eastAsia" w:cs="Times New Roman"/>
          <w:lang w:val="en-US" w:eastAsia="zh-CN"/>
        </w:rPr>
        <w:t>4</w:t>
      </w:r>
      <w:r>
        <w:rPr>
          <w:rFonts w:cs="Times New Roman"/>
        </w:rPr>
        <w:t>）</w:t>
      </w:r>
      <w:r>
        <w:rPr>
          <w:rFonts w:hint="eastAsia" w:ascii="宋体" w:hAnsi="宋体" w:cs="宋体"/>
          <w:color w:val="000000"/>
          <w:kern w:val="0"/>
          <w:sz w:val="24"/>
          <w:szCs w:val="24"/>
        </w:rPr>
        <w:t>将传动链吊至机舱</w:t>
      </w:r>
      <w:r>
        <w:rPr>
          <w:rFonts w:hint="eastAsia" w:ascii="宋体" w:hAnsi="宋体" w:cs="宋体"/>
          <w:color w:val="000000"/>
          <w:kern w:val="0"/>
          <w:sz w:val="24"/>
          <w:szCs w:val="24"/>
          <w:lang w:val="en-US" w:eastAsia="zh-CN"/>
        </w:rPr>
        <w:t>上适当</w:t>
      </w:r>
      <w:r>
        <w:rPr>
          <w:rFonts w:hint="eastAsia" w:ascii="宋体" w:hAnsi="宋体" w:cs="宋体"/>
          <w:color w:val="000000"/>
          <w:kern w:val="0"/>
          <w:sz w:val="24"/>
          <w:szCs w:val="24"/>
        </w:rPr>
        <w:t>位置，将4个</w:t>
      </w:r>
      <w:r>
        <w:rPr>
          <w:rFonts w:hint="eastAsia" w:ascii="宋体" w:hAnsi="宋体" w:cs="宋体"/>
          <w:color w:val="000000"/>
          <w:kern w:val="0"/>
          <w:sz w:val="24"/>
          <w:szCs w:val="24"/>
          <w:lang w:val="en-US" w:eastAsia="zh-CN"/>
        </w:rPr>
        <w:t>调整垫</w:t>
      </w:r>
      <w:r>
        <w:rPr>
          <w:rFonts w:hint="eastAsia" w:ascii="宋体" w:hAnsi="宋体" w:cs="宋体"/>
          <w:color w:val="000000"/>
          <w:kern w:val="0"/>
          <w:sz w:val="24"/>
          <w:szCs w:val="24"/>
        </w:rPr>
        <w:t>分别安装到扭力臂轴上，倒角朝</w:t>
      </w:r>
      <w:r>
        <w:rPr>
          <w:rFonts w:hint="eastAsia" w:ascii="宋体" w:hAnsi="宋体" w:cs="宋体"/>
          <w:color w:val="000000"/>
          <w:kern w:val="0"/>
          <w:sz w:val="24"/>
          <w:szCs w:val="24"/>
          <w:lang w:val="en-US" w:eastAsia="zh-CN"/>
        </w:rPr>
        <w:t>外</w:t>
      </w:r>
      <w:r>
        <w:rPr>
          <w:rFonts w:hint="eastAsia" w:ascii="宋体" w:hAnsi="宋体" w:cs="宋体"/>
          <w:color w:val="000000"/>
          <w:kern w:val="0"/>
          <w:sz w:val="24"/>
          <w:szCs w:val="24"/>
        </w:rPr>
        <w:t>。</w:t>
      </w:r>
      <w:r>
        <w:rPr>
          <w:rFonts w:hint="eastAsia" w:cs="Times New Roman"/>
          <w:lang w:val="en-US" w:eastAsia="zh-CN"/>
        </w:rPr>
        <w:t>见图3-24：</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rPr>
          <w:rFonts w:hint="eastAsia" w:ascii="宋体" w:hAnsi="宋体" w:eastAsia="宋体" w:cs="宋体"/>
          <w:color w:val="000000"/>
          <w:kern w:val="0"/>
          <w:sz w:val="24"/>
          <w:szCs w:val="24"/>
          <w:lang w:eastAsia="zh-CN"/>
        </w:rPr>
      </w:pPr>
      <w:r>
        <w:rPr>
          <w:rFonts w:hint="eastAsia" w:ascii="宋体" w:hAnsi="宋体" w:cs="宋体"/>
          <w:color w:val="000000"/>
          <w:kern w:val="0"/>
          <w:sz w:val="24"/>
          <w:szCs w:val="24"/>
          <w:lang w:val="en-US" w:eastAsia="zh-CN"/>
        </w:rPr>
        <w:t xml:space="preserve">           </w:t>
      </w:r>
      <w:r>
        <w:rPr>
          <w:rFonts w:hint="eastAsia" w:ascii="宋体" w:hAnsi="宋体" w:eastAsia="宋体" w:cs="宋体"/>
          <w:color w:val="000000"/>
          <w:kern w:val="0"/>
          <w:sz w:val="24"/>
          <w:szCs w:val="24"/>
          <w:lang w:eastAsia="zh-CN"/>
        </w:rPr>
        <w:drawing>
          <wp:inline distT="0" distB="0" distL="114300" distR="114300">
            <wp:extent cx="3430270" cy="1939925"/>
            <wp:effectExtent l="0" t="0" r="13970" b="10795"/>
            <wp:docPr id="98" name="图片 98" descr="QQ截图2019081915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Q截图20190819153536"/>
                    <pic:cNvPicPr>
                      <a:picLocks noChangeAspect="1"/>
                    </pic:cNvPicPr>
                  </pic:nvPicPr>
                  <pic:blipFill>
                    <a:blip r:embed="rId59"/>
                    <a:stretch>
                      <a:fillRect/>
                    </a:stretch>
                  </pic:blipFill>
                  <pic:spPr>
                    <a:xfrm>
                      <a:off x="0" y="0"/>
                      <a:ext cx="3430270" cy="1939925"/>
                    </a:xfrm>
                    <a:prstGeom prst="rect">
                      <a:avLst/>
                    </a:prstGeom>
                  </pic:spPr>
                </pic:pic>
              </a:graphicData>
            </a:graphic>
          </wp:inline>
        </w:drawing>
      </w:r>
    </w:p>
    <w:p>
      <w:pPr>
        <w:ind w:firstLine="2940" w:firstLineChars="1400"/>
        <w:jc w:val="both"/>
        <w:rPr>
          <w:rFonts w:hint="eastAsia" w:ascii="宋体" w:hAnsi="宋体" w:eastAsia="宋体" w:cs="宋体"/>
          <w:color w:val="000000"/>
          <w:kern w:val="0"/>
          <w:sz w:val="24"/>
          <w:szCs w:val="24"/>
          <w:lang w:eastAsia="zh-CN"/>
        </w:rPr>
      </w:pPr>
      <w:r>
        <w:rPr>
          <w:rFonts w:cs="Times New Roman"/>
          <w:sz w:val="21"/>
          <w:szCs w:val="21"/>
        </w:rPr>
        <w:t>图</w:t>
      </w:r>
      <w:r>
        <w:rPr>
          <w:rFonts w:hint="eastAsia" w:cs="Times New Roman"/>
          <w:sz w:val="21"/>
          <w:szCs w:val="21"/>
          <w:lang w:val="en-US" w:eastAsia="zh-CN"/>
        </w:rPr>
        <w:t>3-24 调整垫安装示意图</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rPr>
          <w:rFonts w:hint="eastAsia" w:ascii="宋体" w:hAnsi="宋体" w:cs="宋体"/>
          <w:color w:val="000000"/>
          <w:kern w:val="0"/>
          <w:sz w:val="24"/>
          <w:szCs w:val="24"/>
          <w:lang w:val="en-US" w:eastAsia="zh-CN"/>
        </w:rPr>
      </w:pPr>
      <w:r>
        <w:rPr>
          <w:rFonts w:hint="eastAsia" w:ascii="宋体" w:hAnsi="宋体" w:cs="宋体"/>
          <w:color w:val="000000"/>
          <w:kern w:val="0"/>
          <w:sz w:val="24"/>
          <w:szCs w:val="24"/>
          <w:lang w:val="en-US" w:eastAsia="zh-CN"/>
        </w:rPr>
        <w:t>5</w:t>
      </w:r>
      <w:r>
        <w:rPr>
          <w:rFonts w:hint="eastAsia" w:ascii="宋体" w:hAnsi="宋体" w:cs="宋体"/>
          <w:color w:val="000000"/>
          <w:kern w:val="0"/>
          <w:sz w:val="24"/>
          <w:szCs w:val="24"/>
          <w:lang w:eastAsia="zh-CN"/>
        </w:rPr>
        <w:t>）用内六方扳手将弹性支撑上</w:t>
      </w:r>
      <w:r>
        <w:rPr>
          <w:rFonts w:hint="default" w:ascii="Times New Roman" w:hAnsi="Times New Roman" w:cs="Times New Roman"/>
          <w:color w:val="000000"/>
          <w:kern w:val="0"/>
          <w:sz w:val="24"/>
          <w:szCs w:val="24"/>
          <w:lang w:eastAsia="zh-CN"/>
        </w:rPr>
        <w:t>2×M24×280</w:t>
      </w:r>
      <w:r>
        <w:rPr>
          <w:rFonts w:hint="eastAsia" w:ascii="宋体" w:hAnsi="宋体" w:cs="宋体"/>
          <w:color w:val="000000"/>
          <w:kern w:val="0"/>
          <w:sz w:val="24"/>
          <w:szCs w:val="24"/>
          <w:lang w:eastAsia="zh-CN"/>
        </w:rPr>
        <w:t>连接螺栓拆除，将上支撑吊离安装位置，下瓣轴瓦放入下支撑。</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rPr>
          <w:rFonts w:ascii="宋体" w:hAnsi="宋体" w:cs="宋体"/>
          <w:color w:val="000000"/>
          <w:kern w:val="0"/>
          <w:sz w:val="24"/>
          <w:szCs w:val="24"/>
        </w:rPr>
      </w:pPr>
      <w:r>
        <w:rPr>
          <w:rFonts w:hint="eastAsia" w:cs="Times New Roman"/>
          <w:lang w:val="en-US" w:eastAsia="zh-CN"/>
        </w:rPr>
        <w:t>6</w:t>
      </w:r>
      <w:r>
        <w:rPr>
          <w:rFonts w:cs="Times New Roman"/>
        </w:rPr>
        <w:t>）</w:t>
      </w:r>
      <w:r>
        <w:rPr>
          <w:rFonts w:hint="eastAsia" w:ascii="宋体" w:hAnsi="宋体" w:cs="宋体"/>
          <w:color w:val="000000"/>
          <w:kern w:val="0"/>
          <w:sz w:val="24"/>
          <w:szCs w:val="24"/>
        </w:rPr>
        <w:t>天车挂上吊带（1t，3m）卸扣将齿轮箱弹性支承的四个下部铸件金属支座排列放置在主机架上</w:t>
      </w:r>
      <w:r>
        <w:rPr>
          <w:rFonts w:hint="eastAsia" w:ascii="宋体" w:hAnsi="宋体" w:cs="宋体"/>
          <w:color w:val="000000"/>
          <w:kern w:val="0"/>
          <w:sz w:val="24"/>
          <w:szCs w:val="24"/>
          <w:lang w:eastAsia="zh-CN"/>
        </w:rPr>
        <w:t>，贴有标签的表面需放置在外侧，以便安装后能方便地看到，旋入螺柱 M</w:t>
      </w:r>
      <w:r>
        <w:rPr>
          <w:rFonts w:hint="eastAsia" w:ascii="宋体" w:hAnsi="宋体" w:cs="宋体"/>
          <w:color w:val="000000"/>
          <w:kern w:val="0"/>
          <w:sz w:val="24"/>
          <w:szCs w:val="24"/>
          <w:lang w:val="en-US" w:eastAsia="zh-CN"/>
        </w:rPr>
        <w:t>48</w:t>
      </w:r>
      <w:r>
        <w:rPr>
          <w:rFonts w:hint="eastAsia" w:ascii="宋体" w:hAnsi="宋体" w:cs="宋体"/>
          <w:color w:val="000000"/>
          <w:kern w:val="0"/>
          <w:sz w:val="24"/>
          <w:szCs w:val="24"/>
          <w:lang w:eastAsia="zh-CN"/>
        </w:rPr>
        <w:t>x6</w:t>
      </w:r>
      <w:r>
        <w:rPr>
          <w:rFonts w:hint="eastAsia" w:ascii="宋体" w:hAnsi="宋体" w:cs="宋体"/>
          <w:color w:val="000000"/>
          <w:kern w:val="0"/>
          <w:sz w:val="24"/>
          <w:szCs w:val="24"/>
          <w:lang w:val="en-US" w:eastAsia="zh-CN"/>
        </w:rPr>
        <w:t>7</w:t>
      </w:r>
      <w:r>
        <w:rPr>
          <w:rFonts w:hint="eastAsia" w:ascii="宋体" w:hAnsi="宋体" w:cs="宋体"/>
          <w:color w:val="000000"/>
          <w:kern w:val="0"/>
          <w:sz w:val="24"/>
          <w:szCs w:val="24"/>
          <w:lang w:eastAsia="zh-CN"/>
        </w:rPr>
        <w:t>0，拧紧后退回 1/6</w:t>
      </w:r>
      <w:r>
        <w:rPr>
          <w:rFonts w:hint="eastAsia" w:ascii="宋体" w:hAnsi="宋体" w:cs="宋体"/>
          <w:color w:val="000000"/>
          <w:kern w:val="0"/>
          <w:sz w:val="24"/>
          <w:szCs w:val="24"/>
        </w:rPr>
        <w:t>～</w:t>
      </w:r>
      <w:r>
        <w:rPr>
          <w:rFonts w:hint="eastAsia" w:ascii="宋体" w:hAnsi="宋体" w:cs="宋体"/>
          <w:color w:val="000000"/>
          <w:kern w:val="0"/>
          <w:sz w:val="24"/>
          <w:szCs w:val="24"/>
          <w:lang w:eastAsia="zh-CN"/>
        </w:rPr>
        <w:t>1/4 圈。</w:t>
      </w:r>
      <w:r>
        <w:rPr>
          <w:rFonts w:hint="eastAsia" w:cs="Times New Roman"/>
          <w:lang w:val="en-US" w:eastAsia="zh-CN"/>
        </w:rPr>
        <w:t>见图3-24：</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pPr>
      <w:r>
        <w:rPr>
          <w:rFonts w:hint="eastAsia"/>
          <w:lang w:val="en-US" w:eastAsia="zh-CN"/>
        </w:rPr>
        <w:t xml:space="preserve">                </w:t>
      </w:r>
      <w:r>
        <w:drawing>
          <wp:inline distT="0" distB="0" distL="114300" distR="114300">
            <wp:extent cx="2666365" cy="1228725"/>
            <wp:effectExtent l="0" t="0" r="635" b="571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60"/>
                    <a:stretch>
                      <a:fillRect/>
                    </a:stretch>
                  </pic:blipFill>
                  <pic:spPr>
                    <a:xfrm>
                      <a:off x="0" y="0"/>
                      <a:ext cx="2666365" cy="1228725"/>
                    </a:xfrm>
                    <a:prstGeom prst="rect">
                      <a:avLst/>
                    </a:prstGeom>
                    <a:noFill/>
                    <a:ln w="9525">
                      <a:noFill/>
                    </a:ln>
                  </pic:spPr>
                </pic:pic>
              </a:graphicData>
            </a:graphic>
          </wp:inline>
        </w:drawing>
      </w:r>
    </w:p>
    <w:p>
      <w:pPr>
        <w:ind w:firstLine="2940" w:firstLineChars="1400"/>
        <w:jc w:val="both"/>
      </w:pPr>
      <w:r>
        <w:rPr>
          <w:rFonts w:cs="Times New Roman"/>
          <w:sz w:val="21"/>
          <w:szCs w:val="21"/>
        </w:rPr>
        <w:t>图</w:t>
      </w:r>
      <w:r>
        <w:rPr>
          <w:rFonts w:hint="eastAsia" w:cs="Times New Roman"/>
          <w:sz w:val="21"/>
          <w:szCs w:val="21"/>
          <w:lang w:val="en-US" w:eastAsia="zh-CN"/>
        </w:rPr>
        <w:t>3-25  标签</w:t>
      </w:r>
      <w:r>
        <w:rPr>
          <w:rFonts w:cs="Times New Roman"/>
          <w:sz w:val="21"/>
          <w:szCs w:val="21"/>
        </w:rPr>
        <w:t>位置</w:t>
      </w:r>
      <w:r>
        <w:rPr>
          <w:rFonts w:hint="eastAsia" w:cs="Times New Roman"/>
          <w:sz w:val="21"/>
          <w:szCs w:val="21"/>
          <w:lang w:val="en-US" w:eastAsia="zh-CN"/>
        </w:rPr>
        <w:t>示意图</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80" w:firstLineChars="200"/>
        <w:jc w:val="left"/>
        <w:textAlignment w:val="auto"/>
        <w:rPr>
          <w:rFonts w:hint="eastAsia"/>
          <w:lang w:val="en-US" w:eastAsia="zh-CN"/>
        </w:rPr>
      </w:pPr>
      <w:r>
        <w:rPr>
          <w:rFonts w:hint="eastAsia" w:cs="Times New Roman"/>
          <w:lang w:val="en-US" w:eastAsia="zh-CN"/>
        </w:rPr>
        <w:t>7</w:t>
      </w:r>
      <w:r>
        <w:rPr>
          <w:rFonts w:cs="Times New Roman"/>
        </w:rPr>
        <w:t>）</w:t>
      </w:r>
      <w:r>
        <w:rPr>
          <w:rFonts w:hint="eastAsia"/>
          <w:lang w:val="en-US" w:eastAsia="zh-CN"/>
        </w:rPr>
        <w:t>将四个下部的衬套半片放入金属支座。不要混淆衬套半片， 保持正确的水平位置 (如图3-25所示)。</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80" w:firstLineChars="200"/>
        <w:jc w:val="left"/>
        <w:textAlignment w:val="auto"/>
        <w:rPr>
          <w:rFonts w:hint="eastAsia"/>
          <w:lang w:val="en-US" w:eastAsia="zh-CN"/>
        </w:rPr>
      </w:pPr>
      <w:r>
        <w:rPr>
          <w:rFonts w:hint="eastAsia" w:cs="Times New Roman"/>
          <w:lang w:val="en-US" w:eastAsia="zh-CN"/>
        </w:rPr>
        <w:t>8</w:t>
      </w:r>
      <w:r>
        <w:rPr>
          <w:rFonts w:cs="Times New Roman"/>
        </w:rPr>
        <w:t>）</w:t>
      </w:r>
      <w:r>
        <w:rPr>
          <w:rFonts w:hint="eastAsia" w:cs="Times New Roman"/>
        </w:rPr>
        <w:t>将四个</w:t>
      </w:r>
      <w:r>
        <w:rPr>
          <w:rFonts w:hint="eastAsia" w:cs="Times New Roman"/>
          <w:lang w:eastAsia="zh-CN"/>
        </w:rPr>
        <w:t>上</w:t>
      </w:r>
      <w:r>
        <w:rPr>
          <w:rFonts w:hint="eastAsia" w:cs="Times New Roman"/>
        </w:rPr>
        <w:t>部的衬套半片放入金属支座。不要混淆衬套半片，保持正确的水平位置 (如图</w:t>
      </w:r>
      <w:r>
        <w:rPr>
          <w:rFonts w:hint="eastAsia" w:cs="Times New Roman"/>
          <w:lang w:val="en-US" w:eastAsia="zh-CN"/>
        </w:rPr>
        <w:t>3-25</w:t>
      </w:r>
      <w:r>
        <w:rPr>
          <w:rFonts w:hint="eastAsia" w:cs="Times New Roman"/>
        </w:rPr>
        <w:t>所示)。四个衬套半片有相同的序列号码，必须安装在齿轮箱的同侧（序列号码打印在衬套前面的标签上）。为了避免衬套的混淆，请不要在安装前将其分开。对于每一对衬套半片，在其中的一件衬套半片上标记有白点，这件衬套半片必须安装在承载的一边。从主轴到齿轮箱的方向看去，标记白色的衬套半片必须安装在齿轮箱左侧的轴的上部，和齿轮箱右侧的轴的下部。</w:t>
      </w:r>
      <w:r>
        <w:rPr>
          <w:rFonts w:hint="eastAsia" w:cs="Times New Roman"/>
          <w:lang w:val="en-US" w:eastAsia="zh-CN"/>
        </w:rPr>
        <w:t>见图3-25：</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rPr>
          <w:rFonts w:hint="eastAsia" w:cs="Times New Roman"/>
          <w:lang w:val="en-US" w:eastAsia="zh-CN"/>
        </w:rPr>
      </w:pPr>
      <w:r>
        <w:rPr>
          <w:rFonts w:hint="eastAsia" w:cs="Times New Roman"/>
          <w:lang w:val="en-US" w:eastAsia="zh-CN"/>
        </w:rPr>
        <w:t xml:space="preserve">               </w:t>
      </w:r>
      <w:r>
        <w:rPr>
          <w:rFonts w:hint="eastAsia" w:cs="Times New Roman"/>
          <w:lang w:val="en-US" w:eastAsia="zh-CN"/>
        </w:rPr>
        <w:drawing>
          <wp:inline distT="0" distB="0" distL="114300" distR="114300">
            <wp:extent cx="2707640" cy="2593975"/>
            <wp:effectExtent l="0" t="0" r="5080" b="12065"/>
            <wp:docPr id="103" name="图片 103" descr="QQ截图2019081915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QQ截图20190819153448"/>
                    <pic:cNvPicPr>
                      <a:picLocks noChangeAspect="1"/>
                    </pic:cNvPicPr>
                  </pic:nvPicPr>
                  <pic:blipFill>
                    <a:blip r:embed="rId61"/>
                    <a:stretch>
                      <a:fillRect/>
                    </a:stretch>
                  </pic:blipFill>
                  <pic:spPr>
                    <a:xfrm>
                      <a:off x="0" y="0"/>
                      <a:ext cx="2707640" cy="2593975"/>
                    </a:xfrm>
                    <a:prstGeom prst="rect">
                      <a:avLst/>
                    </a:prstGeom>
                  </pic:spPr>
                </pic:pic>
              </a:graphicData>
            </a:graphic>
          </wp:inline>
        </w:drawing>
      </w:r>
    </w:p>
    <w:p>
      <w:pPr>
        <w:ind w:firstLine="3150" w:firstLineChars="1500"/>
        <w:jc w:val="both"/>
        <w:rPr>
          <w:rFonts w:hint="eastAsia" w:cs="Times New Roman"/>
          <w:lang w:val="en-US" w:eastAsia="zh-CN"/>
        </w:rPr>
      </w:pPr>
      <w:r>
        <w:rPr>
          <w:rFonts w:cs="Times New Roman"/>
          <w:sz w:val="21"/>
          <w:szCs w:val="21"/>
        </w:rPr>
        <w:t>图</w:t>
      </w:r>
      <w:r>
        <w:rPr>
          <w:rFonts w:hint="eastAsia" w:cs="Times New Roman"/>
          <w:sz w:val="21"/>
          <w:szCs w:val="21"/>
          <w:lang w:val="en-US" w:eastAsia="zh-CN"/>
        </w:rPr>
        <w:t xml:space="preserve">3-26 </w:t>
      </w:r>
      <w:r>
        <w:rPr>
          <w:rFonts w:hint="eastAsia" w:cs="Times New Roman"/>
        </w:rPr>
        <w:t>衬套</w:t>
      </w:r>
      <w:r>
        <w:rPr>
          <w:rFonts w:hint="eastAsia" w:cs="Times New Roman"/>
          <w:sz w:val="21"/>
          <w:szCs w:val="21"/>
          <w:lang w:val="en-US" w:eastAsia="zh-CN"/>
        </w:rPr>
        <w:t>安装示意图</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line="360" w:lineRule="auto"/>
        <w:ind w:right="0" w:rightChars="0" w:firstLine="562" w:firstLineChars="200"/>
        <w:jc w:val="left"/>
        <w:textAlignment w:val="auto"/>
        <w:rPr>
          <w:rFonts w:hint="eastAsia" w:cs="Times New Roman"/>
          <w:b/>
          <w:bCs/>
          <w:sz w:val="28"/>
          <w:szCs w:val="24"/>
          <w:lang w:val="en-US" w:eastAsia="zh-CN"/>
        </w:rPr>
      </w:pPr>
      <w:r>
        <w:rPr>
          <w:rFonts w:hint="eastAsia" w:ascii="宋体" w:hAnsi="宋体" w:cs="宋体"/>
          <w:b/>
          <w:bCs/>
          <w:color w:val="000000"/>
          <w:kern w:val="0"/>
          <w:sz w:val="28"/>
          <w:szCs w:val="28"/>
          <w:lang w:val="en-US" w:eastAsia="zh-CN"/>
        </w:rPr>
        <w:t>轴承座支撑部分</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rPr>
          <w:rFonts w:hint="eastAsia"/>
          <w:lang w:val="en-US" w:eastAsia="zh-CN"/>
        </w:rPr>
      </w:pPr>
      <w:r>
        <w:rPr>
          <w:rFonts w:hint="eastAsia" w:cs="Times New Roman"/>
          <w:lang w:val="en-US" w:eastAsia="zh-CN"/>
        </w:rPr>
        <w:t>1</w:t>
      </w:r>
      <w:r>
        <w:rPr>
          <w:rFonts w:cs="Times New Roman"/>
        </w:rPr>
        <w:t>）</w:t>
      </w:r>
      <w:r>
        <w:rPr>
          <w:rFonts w:hint="eastAsia" w:cs="Times New Roman"/>
        </w:rPr>
        <w:t>天车挂上传动链专用吊具将轴承座齿轮箱总成吊至整机正上方，并调整成与水平 5︒的倾角，吊装方法见大部件吊装工艺规程，并缓慢落下。待轴承座落入主机架止口5mm～10mm时，旋入两个双头螺柱 M48×</w:t>
      </w:r>
      <w:r>
        <w:rPr>
          <w:rFonts w:hint="eastAsia" w:cs="Times New Roman"/>
          <w:lang w:val="en-US" w:eastAsia="zh-CN"/>
        </w:rPr>
        <w:t>345</w:t>
      </w:r>
      <w:r>
        <w:rPr>
          <w:rFonts w:hint="eastAsia" w:cs="Times New Roman"/>
        </w:rPr>
        <w:t xml:space="preserve"> 定位（轴承座两侧一边一个）。将轴承座齿轮箱总成落放到主机架止口上</w:t>
      </w:r>
      <w:r>
        <w:rPr>
          <w:rFonts w:hint="eastAsia" w:cs="Times New Roman"/>
          <w:lang w:eastAsia="zh-CN"/>
        </w:rPr>
        <w:t>。</w:t>
      </w:r>
      <w:r>
        <w:rPr>
          <w:rFonts w:hint="eastAsia" w:cs="Times New Roman"/>
        </w:rPr>
        <w:t>安装螺柱M48×</w:t>
      </w:r>
      <w:r>
        <w:rPr>
          <w:rFonts w:hint="eastAsia" w:cs="Times New Roman"/>
          <w:lang w:val="en-US" w:eastAsia="zh-CN"/>
        </w:rPr>
        <w:t>345</w:t>
      </w:r>
      <w:r>
        <w:rPr>
          <w:rFonts w:hint="eastAsia" w:cs="Times New Roman"/>
          <w:lang w:eastAsia="zh-CN"/>
        </w:rPr>
        <w:t>（注：螺柱方向螺纹长的一头在上方，齿轮箱后面油管做好防护）</w:t>
      </w:r>
      <w:r>
        <w:rPr>
          <w:rFonts w:hint="eastAsia" w:cs="Times New Roman"/>
        </w:rPr>
        <w:t>。</w:t>
      </w:r>
      <w:r>
        <w:rPr>
          <w:rFonts w:hint="eastAsia" w:cs="Times New Roman"/>
          <w:lang w:val="en-US" w:eastAsia="zh-CN"/>
        </w:rPr>
        <w:t>见图3-27：</w:t>
      </w:r>
      <w:r>
        <w:rPr>
          <w:rFonts w:hint="eastAsia"/>
          <w:lang w:val="en-US" w:eastAsia="zh-CN"/>
        </w:rPr>
        <w:t xml:space="preserve">  </w:t>
      </w:r>
      <w:r>
        <w:rPr>
          <w:rFonts w:hint="eastAsia"/>
          <w:lang w:val="en-US" w:eastAsia="zh-CN"/>
        </w:rPr>
        <w:drawing>
          <wp:inline distT="0" distB="0" distL="114300" distR="114300">
            <wp:extent cx="2879725" cy="1724660"/>
            <wp:effectExtent l="0" t="0" r="635" b="12700"/>
            <wp:docPr id="105" name="图片 105" descr="QQ截图2019081915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QQ截图20190819154023"/>
                    <pic:cNvPicPr>
                      <a:picLocks noChangeAspect="1"/>
                    </pic:cNvPicPr>
                  </pic:nvPicPr>
                  <pic:blipFill>
                    <a:blip r:embed="rId62"/>
                    <a:stretch>
                      <a:fillRect/>
                    </a:stretch>
                  </pic:blipFill>
                  <pic:spPr>
                    <a:xfrm>
                      <a:off x="0" y="0"/>
                      <a:ext cx="2879725" cy="1724660"/>
                    </a:xfrm>
                    <a:prstGeom prst="rect">
                      <a:avLst/>
                    </a:prstGeom>
                  </pic:spPr>
                </pic:pic>
              </a:graphicData>
            </a:graphic>
          </wp:inline>
        </w:drawing>
      </w:r>
      <w:r>
        <w:rPr>
          <w:rFonts w:hint="eastAsia"/>
          <w:lang w:val="en-US" w:eastAsia="zh-CN"/>
        </w:rPr>
        <w:drawing>
          <wp:inline distT="0" distB="0" distL="114300" distR="114300">
            <wp:extent cx="2872740" cy="1723390"/>
            <wp:effectExtent l="0" t="0" r="7620" b="13970"/>
            <wp:docPr id="109" name="图片 109" descr="QQ截图2019081915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QQ截图20190819154034"/>
                    <pic:cNvPicPr>
                      <a:picLocks noChangeAspect="1"/>
                    </pic:cNvPicPr>
                  </pic:nvPicPr>
                  <pic:blipFill>
                    <a:blip r:embed="rId63"/>
                    <a:stretch>
                      <a:fillRect/>
                    </a:stretch>
                  </pic:blipFill>
                  <pic:spPr>
                    <a:xfrm>
                      <a:off x="0" y="0"/>
                      <a:ext cx="2872740" cy="1723390"/>
                    </a:xfrm>
                    <a:prstGeom prst="rect">
                      <a:avLst/>
                    </a:prstGeom>
                  </pic:spPr>
                </pic:pic>
              </a:graphicData>
            </a:graphic>
          </wp:inline>
        </w:drawing>
      </w:r>
      <w:r>
        <w:rPr>
          <w:rFonts w:hint="eastAsia"/>
          <w:lang w:val="en-US" w:eastAsia="zh-CN"/>
        </w:rPr>
        <w:t xml:space="preserve"> </w:t>
      </w:r>
    </w:p>
    <w:p>
      <w:pPr>
        <w:ind w:firstLine="3360" w:firstLineChars="1400"/>
        <w:jc w:val="both"/>
        <w:rPr>
          <w:rFonts w:hint="eastAsia" w:cs="Times New Roman"/>
          <w:lang w:val="en-US" w:eastAsia="zh-CN"/>
        </w:rPr>
      </w:pPr>
      <w:r>
        <w:rPr>
          <w:rFonts w:hint="eastAsia"/>
          <w:lang w:val="en-US" w:eastAsia="zh-CN"/>
        </w:rPr>
        <w:t xml:space="preserve"> </w:t>
      </w:r>
      <w:r>
        <w:rPr>
          <w:rFonts w:cs="Times New Roman"/>
          <w:sz w:val="21"/>
          <w:szCs w:val="21"/>
        </w:rPr>
        <w:t>图</w:t>
      </w:r>
      <w:r>
        <w:rPr>
          <w:rFonts w:hint="eastAsia" w:cs="Times New Roman"/>
          <w:sz w:val="21"/>
          <w:szCs w:val="21"/>
          <w:lang w:val="en-US" w:eastAsia="zh-CN"/>
        </w:rPr>
        <w:t>3-27 螺柱位置示意图</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rPr>
          <w:rFonts w:hint="eastAsia" w:cs="Times New Roman"/>
        </w:rPr>
      </w:pPr>
      <w:r>
        <w:rPr>
          <w:rFonts w:hint="eastAsia" w:cs="Times New Roman"/>
          <w:lang w:val="en-US" w:eastAsia="zh-CN"/>
        </w:rPr>
        <w:t>2</w:t>
      </w:r>
      <w:r>
        <w:rPr>
          <w:rFonts w:cs="Times New Roman"/>
        </w:rPr>
        <w:t>）</w:t>
      </w:r>
      <w:r>
        <w:rPr>
          <w:rFonts w:hint="eastAsia" w:cs="Times New Roman"/>
        </w:rPr>
        <w:t xml:space="preserve"> M48 双级拉伸器使用方法见专用工具操作和维护手册（液压拉伸器）。将 16 个加强套筒安在螺柱上，拧上螺母，保证螺母上端面螺柱露出长度 </w:t>
      </w:r>
      <w:r>
        <w:rPr>
          <w:rFonts w:hint="eastAsia" w:cs="Times New Roman"/>
          <w:lang w:val="en-US" w:eastAsia="zh-CN"/>
        </w:rPr>
        <w:t>57</w:t>
      </w:r>
      <w:r>
        <w:rPr>
          <w:rFonts w:hint="eastAsia" w:cs="Times New Roman"/>
        </w:rPr>
        <w:t>mm，安装轴承座内侧双头螺柱，外侧先不安装，待将内侧双头螺柱都拉伸紧固完毕后，再安装外侧双头</w:t>
      </w:r>
    </w:p>
    <w:p>
      <w:pPr>
        <w:pageBreakBefore w:val="0"/>
        <w:widowControl w:val="0"/>
        <w:kinsoku/>
        <w:wordWrap/>
        <w:overflowPunct/>
        <w:topLinePunct w:val="0"/>
        <w:autoSpaceDE/>
        <w:autoSpaceDN/>
        <w:bidi w:val="0"/>
        <w:adjustRightInd/>
        <w:snapToGrid/>
        <w:spacing w:line="360" w:lineRule="auto"/>
        <w:ind w:right="0" w:rightChars="0"/>
        <w:jc w:val="left"/>
        <w:textAlignment w:val="auto"/>
      </w:pPr>
      <w:r>
        <w:rPr>
          <w:rFonts w:hint="eastAsia" w:cs="Times New Roman"/>
        </w:rPr>
        <w:t>螺柱并拉伸紧固。采用一拖二的方法，轴承座双头螺柱紧固顺序示意图</w:t>
      </w:r>
      <w:r>
        <w:rPr>
          <w:rFonts w:hint="eastAsia" w:cs="Times New Roman"/>
          <w:lang w:val="en-US" w:eastAsia="zh-CN"/>
        </w:rPr>
        <w:t>,拉伸预紧力为970kN</w:t>
      </w:r>
      <w:r>
        <w:rPr>
          <w:rFonts w:hint="eastAsia" w:cs="Times New Roman"/>
        </w:rPr>
        <w:t>。按高强紧固件作业通用规程做好标记线</w:t>
      </w:r>
      <w:r>
        <w:rPr>
          <w:rFonts w:hint="eastAsia" w:cs="Times New Roman"/>
          <w:lang w:eastAsia="zh-CN"/>
        </w:rPr>
        <w:t>。</w:t>
      </w:r>
      <w:r>
        <w:rPr>
          <w:rFonts w:hint="eastAsia" w:cs="Times New Roman"/>
        </w:rPr>
        <w:t xml:space="preserve"> </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rPr>
          <w:rFonts w:hint="eastAsia"/>
          <w:lang w:val="en-US" w:eastAsia="zh-CN"/>
        </w:rPr>
      </w:pPr>
      <w:r>
        <w:rPr>
          <w:rFonts w:hint="eastAsia" w:cs="Times New Roman"/>
          <w:lang w:val="en-US" w:eastAsia="zh-CN"/>
        </w:rPr>
        <w:t>3</w:t>
      </w:r>
      <w:r>
        <w:rPr>
          <w:rFonts w:cs="Times New Roman"/>
        </w:rPr>
        <w:t>）</w:t>
      </w:r>
      <w:r>
        <w:rPr>
          <w:rFonts w:hint="eastAsia" w:cs="Times New Roman"/>
        </w:rPr>
        <w:t>安装上部的衬套半片。安装上部的金属支座。使用天车将齿轮箱弹性支承的上支撑吊装到齿轮箱芯轴上</w:t>
      </w:r>
      <w:r>
        <w:rPr>
          <w:rFonts w:hint="eastAsia" w:cs="Times New Roman"/>
          <w:lang w:eastAsia="zh-CN"/>
        </w:rPr>
        <w:t>，铭牌朝外，最后在端面安装挡板</w:t>
      </w:r>
      <w:r>
        <w:rPr>
          <w:rFonts w:hint="eastAsia" w:cs="Times New Roman"/>
        </w:rPr>
        <w:t>。插入两个螺栓 M24×280，交替地旋紧以达到预压弹性衬套的目的。在力矩臂末端安装轴向挡板，拧入螺栓M</w:t>
      </w:r>
      <w:r>
        <w:rPr>
          <w:rFonts w:hint="eastAsia" w:cs="Times New Roman"/>
          <w:lang w:val="en-US" w:eastAsia="zh-CN"/>
        </w:rPr>
        <w:t>12</w:t>
      </w:r>
      <w:r>
        <w:rPr>
          <w:rFonts w:hint="eastAsia" w:cs="Times New Roman"/>
        </w:rPr>
        <w:t>×</w:t>
      </w:r>
      <w:r>
        <w:rPr>
          <w:rFonts w:hint="eastAsia" w:cs="Times New Roman"/>
          <w:lang w:val="en-US" w:eastAsia="zh-CN"/>
        </w:rPr>
        <w:t>3</w:t>
      </w:r>
      <w:r>
        <w:rPr>
          <w:rFonts w:hint="eastAsia" w:cs="Times New Roman"/>
        </w:rPr>
        <w:t>0紧固挡板。在拉伸完M</w:t>
      </w:r>
      <w:r>
        <w:rPr>
          <w:rFonts w:hint="eastAsia" w:cs="Times New Roman"/>
          <w:lang w:val="en-US" w:eastAsia="zh-CN"/>
        </w:rPr>
        <w:t>48</w:t>
      </w:r>
      <w:r>
        <w:rPr>
          <w:rFonts w:hint="eastAsia" w:cs="Times New Roman"/>
        </w:rPr>
        <w:t>螺柱后再将M24</w:t>
      </w:r>
      <w:r>
        <w:rPr>
          <w:rFonts w:hint="eastAsia" w:cs="Times New Roman"/>
          <w:lang w:eastAsia="zh-CN"/>
        </w:rPr>
        <w:t>、</w:t>
      </w:r>
      <w:r>
        <w:rPr>
          <w:rFonts w:hint="eastAsia" w:cs="Times New Roman"/>
        </w:rPr>
        <w:t>M</w:t>
      </w:r>
      <w:r>
        <w:rPr>
          <w:rFonts w:hint="eastAsia" w:cs="Times New Roman"/>
          <w:lang w:val="en-US" w:eastAsia="zh-CN"/>
        </w:rPr>
        <w:t>12</w:t>
      </w:r>
      <w:r>
        <w:rPr>
          <w:rFonts w:hint="eastAsia" w:cs="Times New Roman"/>
        </w:rPr>
        <w:t>螺栓紧固一遍，按高强紧固件作业通用规程做好标记线</w:t>
      </w:r>
      <w:r>
        <w:rPr>
          <w:rFonts w:hint="eastAsia" w:cs="Times New Roman"/>
          <w:lang w:eastAsia="zh-CN"/>
        </w:rPr>
        <w:t>。</w:t>
      </w:r>
      <w:r>
        <w:rPr>
          <w:rFonts w:hint="eastAsia" w:cs="Times New Roman"/>
          <w:lang w:val="en-US" w:eastAsia="zh-CN"/>
        </w:rPr>
        <w:t>见图3-28：</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839720" cy="1557655"/>
            <wp:effectExtent l="0" t="0" r="10160" b="12065"/>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64"/>
                    <a:stretch>
                      <a:fillRect/>
                    </a:stretch>
                  </pic:blipFill>
                  <pic:spPr>
                    <a:xfrm>
                      <a:off x="0" y="0"/>
                      <a:ext cx="2839720" cy="1557655"/>
                    </a:xfrm>
                    <a:prstGeom prst="rect">
                      <a:avLst/>
                    </a:prstGeom>
                  </pic:spPr>
                </pic:pic>
              </a:graphicData>
            </a:graphic>
          </wp:inline>
        </w:drawing>
      </w:r>
    </w:p>
    <w:p>
      <w:pPr>
        <w:ind w:firstLine="2940" w:firstLineChars="1400"/>
        <w:jc w:val="both"/>
        <w:rPr>
          <w:rFonts w:hint="eastAsia"/>
          <w:lang w:val="en-US" w:eastAsia="zh-CN"/>
        </w:rPr>
      </w:pPr>
      <w:r>
        <w:rPr>
          <w:rFonts w:cs="Times New Roman"/>
          <w:sz w:val="21"/>
          <w:szCs w:val="21"/>
        </w:rPr>
        <w:t>图</w:t>
      </w:r>
      <w:r>
        <w:rPr>
          <w:rFonts w:hint="eastAsia" w:cs="Times New Roman"/>
          <w:sz w:val="21"/>
          <w:szCs w:val="21"/>
          <w:lang w:val="en-US" w:eastAsia="zh-CN"/>
        </w:rPr>
        <w:t xml:space="preserve">3-28 </w:t>
      </w:r>
      <w:r>
        <w:rPr>
          <w:rFonts w:hint="eastAsia" w:cs="Times New Roman"/>
          <w:sz w:val="21"/>
          <w:szCs w:val="21"/>
        </w:rPr>
        <w:t>上部的衬套</w:t>
      </w:r>
      <w:r>
        <w:rPr>
          <w:rFonts w:cs="Times New Roman"/>
          <w:sz w:val="21"/>
          <w:szCs w:val="21"/>
        </w:rPr>
        <w:t>位置</w:t>
      </w:r>
      <w:r>
        <w:rPr>
          <w:rFonts w:hint="eastAsia" w:cs="Times New Roman"/>
          <w:sz w:val="21"/>
          <w:szCs w:val="21"/>
          <w:lang w:val="en-US" w:eastAsia="zh-CN"/>
        </w:rPr>
        <w:t>示意图</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rPr>
          <w:rFonts w:hint="eastAsia" w:cs="Times New Roman"/>
        </w:rPr>
      </w:pPr>
      <w:r>
        <w:rPr>
          <w:rFonts w:hint="eastAsia" w:cs="Times New Roman"/>
          <w:lang w:val="en-US" w:eastAsia="zh-CN"/>
        </w:rPr>
        <w:t>4</w:t>
      </w:r>
      <w:r>
        <w:rPr>
          <w:rFonts w:cs="Times New Roman"/>
        </w:rPr>
        <w:t>）</w:t>
      </w:r>
      <w:r>
        <w:rPr>
          <w:rFonts w:hint="eastAsia" w:cs="Times New Roman"/>
        </w:rPr>
        <w:t>所有螺栓均用手顺利拧入，无抗劲情况，放上垫片并拧上 M</w:t>
      </w:r>
      <w:r>
        <w:rPr>
          <w:rFonts w:hint="eastAsia" w:cs="Times New Roman"/>
          <w:lang w:val="en-US" w:eastAsia="zh-CN"/>
        </w:rPr>
        <w:t>48</w:t>
      </w:r>
      <w:r>
        <w:rPr>
          <w:rFonts w:hint="eastAsia" w:cs="Times New Roman"/>
        </w:rPr>
        <w:t xml:space="preserve"> 螺母，保证螺母上端面螺柱露出54±1mm。M</w:t>
      </w:r>
      <w:r>
        <w:rPr>
          <w:rFonts w:hint="eastAsia" w:cs="Times New Roman"/>
          <w:lang w:val="en-US" w:eastAsia="zh-CN"/>
        </w:rPr>
        <w:t>48</w:t>
      </w:r>
      <w:r>
        <w:rPr>
          <w:rFonts w:hint="eastAsia" w:cs="Times New Roman"/>
        </w:rPr>
        <w:t xml:space="preserve"> 双极拉伸器，使用方法见专用工具操作和维护手册（液压拉伸器），预紧力值为</w:t>
      </w:r>
      <w:r>
        <w:rPr>
          <w:rFonts w:hint="eastAsia" w:cs="Times New Roman"/>
          <w:lang w:val="en-US" w:eastAsia="zh-CN"/>
        </w:rPr>
        <w:t>970kN</w:t>
      </w:r>
      <w:r>
        <w:rPr>
          <w:rFonts w:hint="eastAsia" w:cs="Times New Roman"/>
        </w:rPr>
        <w:t>。采用一拖二的方法，齿轮箱弹性支撑紧固顺序示意图。</w:t>
      </w:r>
    </w:p>
    <w:p>
      <w:pPr>
        <w:pageBreakBefore w:val="0"/>
        <w:widowControl w:val="0"/>
        <w:kinsoku/>
        <w:wordWrap/>
        <w:overflowPunct/>
        <w:topLinePunct w:val="0"/>
        <w:autoSpaceDE/>
        <w:autoSpaceDN/>
        <w:bidi w:val="0"/>
        <w:adjustRightInd/>
        <w:snapToGrid/>
        <w:spacing w:line="360" w:lineRule="auto"/>
        <w:ind w:right="0" w:rightChars="0"/>
        <w:jc w:val="left"/>
        <w:textAlignment w:val="auto"/>
        <w:rPr>
          <w:rFonts w:hint="eastAsia"/>
          <w:lang w:val="en-US" w:eastAsia="zh-CN"/>
        </w:rPr>
      </w:pPr>
      <w:r>
        <w:rPr>
          <w:rFonts w:hint="eastAsia" w:cs="Times New Roman"/>
        </w:rPr>
        <w:t>按高强紧固件作业通用规程做好标记线。</w:t>
      </w:r>
      <w:r>
        <w:rPr>
          <w:rFonts w:hint="eastAsia" w:cs="Times New Roman"/>
          <w:lang w:val="en-US" w:eastAsia="zh-CN"/>
        </w:rPr>
        <w:t>见图3-29：</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pPr>
      <w:r>
        <w:rPr>
          <w:rFonts w:hint="eastAsia"/>
          <w:lang w:val="en-US" w:eastAsia="zh-CN"/>
        </w:rPr>
        <w:t xml:space="preserve">     </w:t>
      </w:r>
      <w:r>
        <w:drawing>
          <wp:inline distT="0" distB="0" distL="114300" distR="114300">
            <wp:extent cx="2125980" cy="1948815"/>
            <wp:effectExtent l="0" t="0" r="7620" b="190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65"/>
                    <a:stretch>
                      <a:fillRect/>
                    </a:stretch>
                  </pic:blipFill>
                  <pic:spPr>
                    <a:xfrm>
                      <a:off x="0" y="0"/>
                      <a:ext cx="2125980" cy="1948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20520" cy="1948815"/>
            <wp:effectExtent l="0" t="0" r="10160" b="190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66"/>
                    <a:stretch>
                      <a:fillRect/>
                    </a:stretch>
                  </pic:blipFill>
                  <pic:spPr>
                    <a:xfrm>
                      <a:off x="0" y="0"/>
                      <a:ext cx="1620520" cy="1948815"/>
                    </a:xfrm>
                    <a:prstGeom prst="rect">
                      <a:avLst/>
                    </a:prstGeom>
                    <a:noFill/>
                    <a:ln w="9525">
                      <a:noFill/>
                    </a:ln>
                  </pic:spPr>
                </pic:pic>
              </a:graphicData>
            </a:graphic>
          </wp:inline>
        </w:drawing>
      </w:r>
    </w:p>
    <w:p>
      <w:pPr>
        <w:ind w:firstLine="2940" w:firstLineChars="1400"/>
        <w:jc w:val="both"/>
        <w:rPr>
          <w:rFonts w:hint="eastAsia"/>
          <w:lang w:val="en-US" w:eastAsia="zh-CN"/>
        </w:rPr>
      </w:pPr>
      <w:r>
        <w:rPr>
          <w:rFonts w:cs="Times New Roman"/>
          <w:sz w:val="21"/>
          <w:szCs w:val="21"/>
        </w:rPr>
        <w:t>图</w:t>
      </w:r>
      <w:r>
        <w:rPr>
          <w:rFonts w:hint="eastAsia" w:cs="Times New Roman"/>
          <w:sz w:val="21"/>
          <w:szCs w:val="21"/>
          <w:lang w:val="en-US" w:eastAsia="zh-CN"/>
        </w:rPr>
        <w:t>3-29 齿轮箱弹性支撑螺栓</w:t>
      </w:r>
      <w:r>
        <w:rPr>
          <w:rFonts w:cs="Times New Roman"/>
          <w:sz w:val="21"/>
          <w:szCs w:val="21"/>
        </w:rPr>
        <w:t>位置</w:t>
      </w:r>
      <w:r>
        <w:rPr>
          <w:rFonts w:hint="eastAsia" w:cs="Times New Roman"/>
          <w:sz w:val="21"/>
          <w:szCs w:val="21"/>
          <w:lang w:val="en-US" w:eastAsia="zh-CN"/>
        </w:rPr>
        <w:t>示意图</w:t>
      </w:r>
    </w:p>
    <w:p>
      <w:pPr>
        <w:spacing w:line="240" w:lineRule="auto"/>
        <w:jc w:val="both"/>
        <w:rPr>
          <w:rFonts w:hint="eastAsia" w:cs="Times New Roman"/>
          <w:sz w:val="21"/>
        </w:rPr>
      </w:pPr>
      <w:r>
        <w:rPr>
          <w:rFonts w:hint="eastAsia" w:cs="Times New Roman"/>
          <w:bCs w:val="0"/>
          <w:kern w:val="2"/>
          <w:sz w:val="24"/>
          <w:szCs w:val="22"/>
          <w:lang w:val="en-US" w:eastAsia="zh-CN" w:bidi="ar-SA"/>
        </w:rPr>
        <w:t>3.7.2.1</w:t>
      </w:r>
      <w:r>
        <w:rPr>
          <w:rFonts w:hint="eastAsia" w:ascii="Times New Roman" w:hAnsi="Times New Roman" w:eastAsia="宋体" w:cs="Times New Roman"/>
          <w:bCs w:val="0"/>
          <w:kern w:val="2"/>
          <w:sz w:val="24"/>
          <w:szCs w:val="22"/>
          <w:lang w:val="en-US" w:eastAsia="zh-CN" w:bidi="ar-SA"/>
        </w:rPr>
        <w:t>传动链模块吊装用物料清单详见表3-1</w:t>
      </w:r>
      <w:r>
        <w:rPr>
          <w:rFonts w:hint="eastAsia" w:cs="Times New Roman"/>
          <w:bCs w:val="0"/>
          <w:kern w:val="2"/>
          <w:sz w:val="24"/>
          <w:szCs w:val="22"/>
          <w:lang w:val="en-US" w:eastAsia="zh-CN" w:bidi="ar-SA"/>
        </w:rPr>
        <w:t>6：</w:t>
      </w:r>
    </w:p>
    <w:p>
      <w:pPr>
        <w:spacing w:line="240" w:lineRule="auto"/>
        <w:jc w:val="center"/>
        <w:rPr>
          <w:rFonts w:ascii="宋体" w:hAnsi="宋体" w:cs="宋体"/>
          <w:color w:val="000000"/>
          <w:sz w:val="24"/>
          <w:szCs w:val="24"/>
        </w:rPr>
      </w:pPr>
      <w:r>
        <w:rPr>
          <w:rFonts w:hint="eastAsia" w:cs="Times New Roman"/>
          <w:sz w:val="21"/>
        </w:rPr>
        <w:t>表</w:t>
      </w:r>
      <w:r>
        <w:rPr>
          <w:rFonts w:hint="eastAsia" w:cs="Times New Roman"/>
          <w:sz w:val="21"/>
          <w:lang w:val="en-US" w:eastAsia="zh-CN"/>
        </w:rPr>
        <w:t>3-16</w:t>
      </w:r>
      <w:r>
        <w:rPr>
          <w:rFonts w:hint="eastAsia" w:cs="Times New Roman"/>
          <w:sz w:val="21"/>
        </w:rPr>
        <w:t xml:space="preserve">  </w:t>
      </w:r>
      <w:r>
        <w:rPr>
          <w:rFonts w:hint="eastAsia" w:cs="Times New Roman"/>
          <w:sz w:val="21"/>
          <w:lang w:val="en-US" w:eastAsia="zh-CN"/>
        </w:rPr>
        <w:t>传动链模块吊装</w:t>
      </w:r>
      <w:r>
        <w:rPr>
          <w:rFonts w:hint="eastAsia" w:cs="Times New Roman"/>
          <w:sz w:val="21"/>
        </w:rPr>
        <w:t>用物料清单</w:t>
      </w:r>
    </w:p>
    <w:tbl>
      <w:tblPr>
        <w:tblStyle w:val="98"/>
        <w:tblW w:w="89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2444"/>
        <w:gridCol w:w="3040"/>
        <w:gridCol w:w="709"/>
        <w:gridCol w:w="709"/>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738" w:type="dxa"/>
          </w:tcPr>
          <w:p>
            <w:pPr>
              <w:widowControl/>
              <w:jc w:val="center"/>
              <w:rPr>
                <w:rFonts w:hint="eastAsia" w:cs="Times New Roman"/>
                <w:kern w:val="0"/>
                <w:sz w:val="21"/>
                <w:szCs w:val="21"/>
              </w:rPr>
            </w:pPr>
            <w:r>
              <w:rPr>
                <w:rFonts w:hint="eastAsia" w:cs="Times New Roman"/>
                <w:kern w:val="0"/>
                <w:sz w:val="21"/>
                <w:szCs w:val="21"/>
              </w:rPr>
              <w:t>序号</w:t>
            </w:r>
          </w:p>
        </w:tc>
        <w:tc>
          <w:tcPr>
            <w:tcW w:w="2444" w:type="dxa"/>
          </w:tcPr>
          <w:p>
            <w:pPr>
              <w:widowControl/>
              <w:jc w:val="center"/>
              <w:rPr>
                <w:rFonts w:hint="eastAsia" w:cs="Times New Roman"/>
                <w:kern w:val="0"/>
                <w:sz w:val="21"/>
                <w:szCs w:val="21"/>
              </w:rPr>
            </w:pPr>
            <w:r>
              <w:rPr>
                <w:rFonts w:hint="eastAsia" w:cs="Times New Roman"/>
                <w:kern w:val="0"/>
                <w:sz w:val="21"/>
                <w:szCs w:val="21"/>
              </w:rPr>
              <w:t>名称</w:t>
            </w:r>
          </w:p>
        </w:tc>
        <w:tc>
          <w:tcPr>
            <w:tcW w:w="3040" w:type="dxa"/>
          </w:tcPr>
          <w:p>
            <w:pPr>
              <w:widowControl/>
              <w:jc w:val="center"/>
              <w:rPr>
                <w:rFonts w:hint="eastAsia" w:cs="Times New Roman"/>
                <w:kern w:val="0"/>
                <w:sz w:val="21"/>
                <w:szCs w:val="21"/>
              </w:rPr>
            </w:pPr>
            <w:r>
              <w:rPr>
                <w:rFonts w:hint="eastAsia" w:cs="Times New Roman"/>
                <w:kern w:val="0"/>
                <w:sz w:val="21"/>
                <w:szCs w:val="21"/>
              </w:rPr>
              <w:t>规格</w:t>
            </w:r>
          </w:p>
        </w:tc>
        <w:tc>
          <w:tcPr>
            <w:tcW w:w="709" w:type="dxa"/>
          </w:tcPr>
          <w:p>
            <w:pPr>
              <w:widowControl/>
              <w:jc w:val="center"/>
              <w:rPr>
                <w:rFonts w:hint="eastAsia" w:cs="Times New Roman"/>
                <w:kern w:val="0"/>
                <w:sz w:val="21"/>
                <w:szCs w:val="21"/>
              </w:rPr>
            </w:pPr>
            <w:r>
              <w:rPr>
                <w:rFonts w:hint="eastAsia" w:cs="Times New Roman"/>
                <w:kern w:val="0"/>
                <w:sz w:val="21"/>
                <w:szCs w:val="21"/>
              </w:rPr>
              <w:t>单位</w:t>
            </w:r>
          </w:p>
        </w:tc>
        <w:tc>
          <w:tcPr>
            <w:tcW w:w="709" w:type="dxa"/>
          </w:tcPr>
          <w:p>
            <w:pPr>
              <w:widowControl/>
              <w:jc w:val="center"/>
              <w:rPr>
                <w:rFonts w:hint="eastAsia" w:cs="Times New Roman"/>
                <w:kern w:val="0"/>
                <w:sz w:val="21"/>
                <w:szCs w:val="21"/>
              </w:rPr>
            </w:pPr>
            <w:r>
              <w:rPr>
                <w:rFonts w:hint="eastAsia" w:cs="Times New Roman"/>
                <w:kern w:val="0"/>
                <w:sz w:val="21"/>
                <w:szCs w:val="21"/>
              </w:rPr>
              <w:t>数量</w:t>
            </w:r>
          </w:p>
        </w:tc>
        <w:tc>
          <w:tcPr>
            <w:tcW w:w="1276" w:type="dxa"/>
          </w:tcPr>
          <w:p>
            <w:pPr>
              <w:widowControl/>
              <w:jc w:val="center"/>
              <w:rPr>
                <w:rFonts w:hint="eastAsia" w:cs="Times New Roman"/>
                <w:kern w:val="0"/>
                <w:sz w:val="21"/>
                <w:szCs w:val="21"/>
              </w:rPr>
            </w:pPr>
            <w:r>
              <w:rPr>
                <w:rFonts w:hint="eastAsia" w:cs="Times New Roman"/>
                <w:kern w:val="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738"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1</w:t>
            </w:r>
          </w:p>
        </w:tc>
        <w:tc>
          <w:tcPr>
            <w:tcW w:w="2444" w:type="dxa"/>
          </w:tcPr>
          <w:p>
            <w:pPr>
              <w:widowControl/>
              <w:jc w:val="left"/>
              <w:rPr>
                <w:rFonts w:hint="eastAsia" w:cs="Times New Roman"/>
                <w:kern w:val="0"/>
                <w:sz w:val="21"/>
                <w:szCs w:val="21"/>
              </w:rPr>
            </w:pPr>
            <w:r>
              <w:rPr>
                <w:rFonts w:hint="eastAsia" w:cs="Times New Roman"/>
                <w:kern w:val="0"/>
                <w:sz w:val="21"/>
                <w:szCs w:val="21"/>
                <w:lang w:eastAsia="zh-CN"/>
              </w:rPr>
              <w:t>传动链</w:t>
            </w:r>
          </w:p>
        </w:tc>
        <w:tc>
          <w:tcPr>
            <w:tcW w:w="3040" w:type="dxa"/>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装配体</w:t>
            </w:r>
          </w:p>
        </w:tc>
        <w:tc>
          <w:tcPr>
            <w:tcW w:w="709" w:type="dxa"/>
          </w:tcPr>
          <w:p>
            <w:pPr>
              <w:widowControl/>
              <w:jc w:val="center"/>
              <w:rPr>
                <w:rFonts w:hint="eastAsia" w:cs="Times New Roman"/>
                <w:kern w:val="0"/>
                <w:sz w:val="21"/>
                <w:szCs w:val="21"/>
              </w:rPr>
            </w:pPr>
            <w:r>
              <w:rPr>
                <w:rFonts w:hint="eastAsia" w:cs="Times New Roman"/>
                <w:kern w:val="0"/>
                <w:sz w:val="21"/>
                <w:szCs w:val="21"/>
              </w:rPr>
              <w:t>台</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rPr>
              <w:t>1</w:t>
            </w:r>
          </w:p>
        </w:tc>
        <w:tc>
          <w:tcPr>
            <w:tcW w:w="1276" w:type="dxa"/>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738"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2</w:t>
            </w:r>
          </w:p>
        </w:tc>
        <w:tc>
          <w:tcPr>
            <w:tcW w:w="2444" w:type="dxa"/>
          </w:tcPr>
          <w:p>
            <w:pPr>
              <w:widowControl/>
              <w:jc w:val="left"/>
              <w:rPr>
                <w:rFonts w:hint="eastAsia" w:cs="Times New Roman"/>
                <w:kern w:val="0"/>
                <w:sz w:val="21"/>
                <w:szCs w:val="21"/>
                <w:lang w:eastAsia="zh-CN"/>
              </w:rPr>
            </w:pPr>
            <w:r>
              <w:rPr>
                <w:rFonts w:hint="eastAsia" w:cs="Times New Roman"/>
                <w:kern w:val="0"/>
                <w:sz w:val="21"/>
                <w:szCs w:val="21"/>
                <w:lang w:eastAsia="zh-CN"/>
              </w:rPr>
              <w:t>耐油软管1 /d38/L=580</w:t>
            </w:r>
          </w:p>
        </w:tc>
        <w:tc>
          <w:tcPr>
            <w:tcW w:w="3040" w:type="dxa"/>
          </w:tcPr>
          <w:p>
            <w:pPr>
              <w:widowControl/>
              <w:jc w:val="center"/>
              <w:rPr>
                <w:rFonts w:hint="eastAsia" w:cs="Times New Roman"/>
                <w:kern w:val="0"/>
                <w:sz w:val="21"/>
                <w:szCs w:val="21"/>
              </w:rPr>
            </w:pPr>
            <w:r>
              <w:rPr>
                <w:rFonts w:hint="eastAsia" w:cs="Times New Roman"/>
                <w:kern w:val="0"/>
                <w:sz w:val="21"/>
                <w:szCs w:val="21"/>
              </w:rPr>
              <w:t>橡胶</w:t>
            </w:r>
          </w:p>
        </w:tc>
        <w:tc>
          <w:tcPr>
            <w:tcW w:w="709" w:type="dxa"/>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件</w:t>
            </w:r>
          </w:p>
        </w:tc>
        <w:tc>
          <w:tcPr>
            <w:tcW w:w="709"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4</w:t>
            </w:r>
          </w:p>
        </w:tc>
        <w:tc>
          <w:tcPr>
            <w:tcW w:w="1276" w:type="dxa"/>
            <w:vAlign w:val="center"/>
          </w:tcPr>
          <w:p>
            <w:pPr>
              <w:widowControl/>
              <w:jc w:val="center"/>
              <w:rPr>
                <w:rFonts w:hint="eastAsia" w:cs="Times New Roman"/>
                <w:kern w:val="0"/>
                <w:sz w:val="21"/>
                <w:szCs w:val="21"/>
              </w:rPr>
            </w:pPr>
            <w:r>
              <w:rPr>
                <w:rFonts w:hint="eastAsia" w:cs="Times New Roman"/>
                <w:kern w:val="0"/>
                <w:sz w:val="21"/>
                <w:szCs w:val="21"/>
              </w:rPr>
              <w:t>轴承座总成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738"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3</w:t>
            </w:r>
          </w:p>
        </w:tc>
        <w:tc>
          <w:tcPr>
            <w:tcW w:w="2444" w:type="dxa"/>
          </w:tcPr>
          <w:p>
            <w:pPr>
              <w:widowControl/>
              <w:jc w:val="left"/>
              <w:rPr>
                <w:rFonts w:hint="eastAsia" w:cs="Times New Roman"/>
                <w:kern w:val="0"/>
                <w:sz w:val="21"/>
                <w:szCs w:val="21"/>
                <w:lang w:eastAsia="zh-CN"/>
              </w:rPr>
            </w:pPr>
            <w:r>
              <w:rPr>
                <w:rFonts w:hint="eastAsia" w:cs="Times New Roman"/>
                <w:kern w:val="0"/>
                <w:sz w:val="21"/>
                <w:szCs w:val="21"/>
                <w:lang w:eastAsia="zh-CN"/>
              </w:rPr>
              <w:t>喉箍 d50</w:t>
            </w:r>
          </w:p>
        </w:tc>
        <w:tc>
          <w:tcPr>
            <w:tcW w:w="3040" w:type="dxa"/>
          </w:tcPr>
          <w:p>
            <w:pPr>
              <w:widowControl/>
              <w:jc w:val="center"/>
              <w:rPr>
                <w:rFonts w:hint="eastAsia" w:cs="Times New Roman"/>
                <w:kern w:val="0"/>
                <w:sz w:val="21"/>
                <w:szCs w:val="21"/>
              </w:rPr>
            </w:pPr>
            <w:r>
              <w:rPr>
                <w:rFonts w:hint="eastAsia" w:cs="Times New Roman"/>
                <w:kern w:val="0"/>
                <w:sz w:val="21"/>
                <w:szCs w:val="21"/>
              </w:rPr>
              <w:t>成品</w:t>
            </w:r>
          </w:p>
        </w:tc>
        <w:tc>
          <w:tcPr>
            <w:tcW w:w="709" w:type="dxa"/>
            <w:vAlign w:val="top"/>
          </w:tcPr>
          <w:p>
            <w:pPr>
              <w:widowControl/>
              <w:jc w:val="center"/>
              <w:rPr>
                <w:rFonts w:hint="eastAsia" w:cs="Times New Roman"/>
                <w:kern w:val="0"/>
                <w:sz w:val="21"/>
                <w:szCs w:val="21"/>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4</w:t>
            </w:r>
          </w:p>
        </w:tc>
        <w:tc>
          <w:tcPr>
            <w:tcW w:w="1276" w:type="dxa"/>
            <w:vAlign w:val="center"/>
          </w:tcPr>
          <w:p>
            <w:pPr>
              <w:widowControl/>
              <w:jc w:val="center"/>
              <w:rPr>
                <w:rFonts w:hint="eastAsia" w:cs="Times New Roman"/>
                <w:kern w:val="0"/>
                <w:sz w:val="21"/>
                <w:szCs w:val="21"/>
              </w:rPr>
            </w:pPr>
            <w:r>
              <w:rPr>
                <w:rFonts w:hint="eastAsia" w:cs="Times New Roman"/>
                <w:kern w:val="0"/>
                <w:sz w:val="21"/>
                <w:szCs w:val="21"/>
              </w:rPr>
              <w:t>轴承座总成—耐油软管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4</w:t>
            </w:r>
          </w:p>
        </w:tc>
        <w:tc>
          <w:tcPr>
            <w:tcW w:w="2444" w:type="dxa"/>
          </w:tcPr>
          <w:p>
            <w:pPr>
              <w:widowControl/>
              <w:jc w:val="left"/>
              <w:rPr>
                <w:rFonts w:hint="eastAsia" w:cs="Times New Roman"/>
                <w:kern w:val="0"/>
                <w:sz w:val="21"/>
                <w:szCs w:val="21"/>
              </w:rPr>
            </w:pPr>
            <w:r>
              <w:rPr>
                <w:rFonts w:hint="eastAsia" w:cs="Times New Roman"/>
                <w:kern w:val="0"/>
                <w:sz w:val="21"/>
                <w:szCs w:val="21"/>
              </w:rPr>
              <w:t>齿轮箱弹性支承总成</w:t>
            </w:r>
          </w:p>
        </w:tc>
        <w:tc>
          <w:tcPr>
            <w:tcW w:w="3040" w:type="dxa"/>
          </w:tcPr>
          <w:p>
            <w:pPr>
              <w:widowControl/>
              <w:jc w:val="center"/>
              <w:rPr>
                <w:rFonts w:hint="eastAsia" w:cs="Times New Roman"/>
                <w:kern w:val="0"/>
                <w:sz w:val="21"/>
                <w:szCs w:val="21"/>
              </w:rPr>
            </w:pPr>
            <w:r>
              <w:rPr>
                <w:rFonts w:hint="eastAsia" w:cs="Times New Roman"/>
                <w:kern w:val="0"/>
                <w:sz w:val="21"/>
                <w:szCs w:val="21"/>
              </w:rPr>
              <w:t>装配件</w:t>
            </w:r>
          </w:p>
        </w:tc>
        <w:tc>
          <w:tcPr>
            <w:tcW w:w="709" w:type="dxa"/>
            <w:vAlign w:val="top"/>
          </w:tcPr>
          <w:p>
            <w:pPr>
              <w:widowControl/>
              <w:jc w:val="center"/>
              <w:rPr>
                <w:rFonts w:hint="eastAsia" w:cs="Times New Roman"/>
                <w:kern w:val="0"/>
                <w:sz w:val="21"/>
                <w:szCs w:val="21"/>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4</w:t>
            </w:r>
          </w:p>
        </w:tc>
        <w:tc>
          <w:tcPr>
            <w:tcW w:w="1276" w:type="dxa"/>
            <w:vMerge w:val="restart"/>
            <w:vAlign w:val="center"/>
          </w:tcPr>
          <w:p>
            <w:pPr>
              <w:widowControl/>
              <w:jc w:val="center"/>
              <w:rPr>
                <w:rFonts w:hint="eastAsia" w:cs="Times New Roman"/>
                <w:kern w:val="0"/>
                <w:sz w:val="21"/>
                <w:szCs w:val="21"/>
              </w:rPr>
            </w:pPr>
            <w:r>
              <w:rPr>
                <w:rFonts w:hint="eastAsia" w:cs="Times New Roman"/>
                <w:kern w:val="0"/>
                <w:sz w:val="21"/>
                <w:szCs w:val="21"/>
              </w:rPr>
              <w:t>齿轮箱弹性支撑与主机架连接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5</w:t>
            </w:r>
          </w:p>
        </w:tc>
        <w:tc>
          <w:tcPr>
            <w:tcW w:w="2444" w:type="dxa"/>
          </w:tcPr>
          <w:p>
            <w:pPr>
              <w:widowControl/>
              <w:jc w:val="left"/>
              <w:rPr>
                <w:rFonts w:hint="eastAsia" w:cs="Times New Roman"/>
                <w:kern w:val="0"/>
                <w:sz w:val="21"/>
                <w:szCs w:val="21"/>
              </w:rPr>
            </w:pPr>
            <w:r>
              <w:rPr>
                <w:rFonts w:hint="eastAsia" w:cs="Times New Roman"/>
                <w:kern w:val="0"/>
                <w:sz w:val="21"/>
                <w:szCs w:val="21"/>
              </w:rPr>
              <w:t>上支承</w:t>
            </w:r>
          </w:p>
        </w:tc>
        <w:tc>
          <w:tcPr>
            <w:tcW w:w="3040" w:type="dxa"/>
          </w:tcPr>
          <w:p>
            <w:pPr>
              <w:widowControl/>
              <w:jc w:val="center"/>
              <w:rPr>
                <w:rFonts w:hint="eastAsia" w:cs="Times New Roman"/>
                <w:kern w:val="0"/>
                <w:sz w:val="21"/>
                <w:szCs w:val="21"/>
              </w:rPr>
            </w:pPr>
            <w:r>
              <w:rPr>
                <w:rFonts w:hint="eastAsia" w:cs="Times New Roman"/>
                <w:kern w:val="0"/>
                <w:sz w:val="21"/>
                <w:szCs w:val="21"/>
              </w:rPr>
              <w:t>QT400-18AL</w:t>
            </w:r>
          </w:p>
        </w:tc>
        <w:tc>
          <w:tcPr>
            <w:tcW w:w="709" w:type="dxa"/>
            <w:vAlign w:val="top"/>
          </w:tcPr>
          <w:p>
            <w:pPr>
              <w:widowControl/>
              <w:jc w:val="center"/>
              <w:rPr>
                <w:rFonts w:hint="eastAsia" w:cs="Times New Roman"/>
                <w:kern w:val="0"/>
                <w:sz w:val="21"/>
                <w:szCs w:val="21"/>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4</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6</w:t>
            </w:r>
          </w:p>
        </w:tc>
        <w:tc>
          <w:tcPr>
            <w:tcW w:w="2444" w:type="dxa"/>
            <w:vAlign w:val="top"/>
          </w:tcPr>
          <w:p>
            <w:pPr>
              <w:widowControl/>
              <w:jc w:val="left"/>
              <w:rPr>
                <w:rFonts w:hint="eastAsia" w:cs="Times New Roman"/>
                <w:kern w:val="0"/>
                <w:sz w:val="21"/>
                <w:szCs w:val="21"/>
              </w:rPr>
            </w:pPr>
            <w:r>
              <w:rPr>
                <w:rFonts w:hint="eastAsia" w:cs="Times New Roman"/>
                <w:kern w:val="0"/>
                <w:sz w:val="21"/>
                <w:szCs w:val="21"/>
                <w:lang w:val="en-US" w:eastAsia="zh-CN"/>
              </w:rPr>
              <w:t>下</w:t>
            </w:r>
            <w:r>
              <w:rPr>
                <w:rFonts w:hint="eastAsia" w:cs="Times New Roman"/>
                <w:kern w:val="0"/>
                <w:sz w:val="21"/>
                <w:szCs w:val="21"/>
              </w:rPr>
              <w:t>支承</w:t>
            </w:r>
          </w:p>
        </w:tc>
        <w:tc>
          <w:tcPr>
            <w:tcW w:w="3040" w:type="dxa"/>
            <w:vAlign w:val="top"/>
          </w:tcPr>
          <w:p>
            <w:pPr>
              <w:widowControl/>
              <w:jc w:val="center"/>
              <w:rPr>
                <w:rFonts w:hint="eastAsia" w:cs="Times New Roman"/>
                <w:kern w:val="0"/>
                <w:sz w:val="21"/>
                <w:szCs w:val="21"/>
              </w:rPr>
            </w:pPr>
            <w:r>
              <w:rPr>
                <w:rFonts w:hint="eastAsia" w:cs="Times New Roman"/>
                <w:kern w:val="0"/>
                <w:sz w:val="21"/>
                <w:szCs w:val="21"/>
              </w:rPr>
              <w:t>QT400-18AL</w:t>
            </w:r>
          </w:p>
        </w:tc>
        <w:tc>
          <w:tcPr>
            <w:tcW w:w="709" w:type="dxa"/>
            <w:vAlign w:val="top"/>
          </w:tcPr>
          <w:p>
            <w:pPr>
              <w:widowControl/>
              <w:jc w:val="center"/>
              <w:rPr>
                <w:rFonts w:hint="eastAsia" w:cs="Times New Roman"/>
                <w:kern w:val="0"/>
                <w:sz w:val="21"/>
                <w:szCs w:val="21"/>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4</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7</w:t>
            </w:r>
          </w:p>
        </w:tc>
        <w:tc>
          <w:tcPr>
            <w:tcW w:w="2444" w:type="dxa"/>
          </w:tcPr>
          <w:p>
            <w:pPr>
              <w:widowControl/>
              <w:jc w:val="left"/>
              <w:rPr>
                <w:rFonts w:hint="eastAsia" w:cs="Times New Roman"/>
                <w:kern w:val="0"/>
                <w:sz w:val="21"/>
                <w:szCs w:val="21"/>
              </w:rPr>
            </w:pPr>
            <w:r>
              <w:rPr>
                <w:rFonts w:hint="eastAsia" w:cs="Times New Roman"/>
                <w:kern w:val="0"/>
                <w:sz w:val="21"/>
                <w:szCs w:val="21"/>
              </w:rPr>
              <w:t>挡板</w:t>
            </w:r>
          </w:p>
        </w:tc>
        <w:tc>
          <w:tcPr>
            <w:tcW w:w="3040" w:type="dxa"/>
          </w:tcPr>
          <w:p>
            <w:pPr>
              <w:widowControl/>
              <w:jc w:val="center"/>
              <w:rPr>
                <w:rFonts w:hint="eastAsia" w:cs="Times New Roman"/>
                <w:kern w:val="0"/>
                <w:sz w:val="21"/>
                <w:szCs w:val="21"/>
              </w:rPr>
            </w:pPr>
            <w:r>
              <w:rPr>
                <w:rFonts w:hint="eastAsia" w:cs="Times New Roman"/>
                <w:kern w:val="0"/>
                <w:sz w:val="21"/>
                <w:szCs w:val="21"/>
              </w:rPr>
              <w:t xml:space="preserve">Q345D </w:t>
            </w:r>
          </w:p>
        </w:tc>
        <w:tc>
          <w:tcPr>
            <w:tcW w:w="709" w:type="dxa"/>
            <w:vAlign w:val="top"/>
          </w:tcPr>
          <w:p>
            <w:pPr>
              <w:widowControl/>
              <w:jc w:val="center"/>
              <w:rPr>
                <w:rFonts w:hint="eastAsia" w:cs="Times New Roman"/>
                <w:kern w:val="0"/>
                <w:sz w:val="21"/>
                <w:szCs w:val="21"/>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8</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8</w:t>
            </w:r>
          </w:p>
        </w:tc>
        <w:tc>
          <w:tcPr>
            <w:tcW w:w="2444" w:type="dxa"/>
          </w:tcPr>
          <w:p>
            <w:pPr>
              <w:widowControl/>
              <w:jc w:val="left"/>
              <w:rPr>
                <w:rFonts w:hint="eastAsia" w:cs="Times New Roman"/>
                <w:kern w:val="0"/>
                <w:sz w:val="21"/>
                <w:szCs w:val="21"/>
              </w:rPr>
            </w:pPr>
            <w:r>
              <w:rPr>
                <w:rFonts w:hint="eastAsia" w:cs="Times New Roman"/>
                <w:kern w:val="0"/>
                <w:sz w:val="21"/>
                <w:szCs w:val="21"/>
              </w:rPr>
              <w:t>调整垫</w:t>
            </w:r>
          </w:p>
        </w:tc>
        <w:tc>
          <w:tcPr>
            <w:tcW w:w="3040" w:type="dxa"/>
          </w:tcPr>
          <w:p>
            <w:pPr>
              <w:widowControl/>
              <w:jc w:val="center"/>
              <w:rPr>
                <w:rFonts w:hint="eastAsia" w:cs="Times New Roman"/>
                <w:kern w:val="0"/>
                <w:sz w:val="21"/>
                <w:szCs w:val="21"/>
              </w:rPr>
            </w:pPr>
            <w:r>
              <w:rPr>
                <w:rFonts w:hint="eastAsia" w:cs="Times New Roman"/>
                <w:kern w:val="0"/>
                <w:sz w:val="21"/>
                <w:szCs w:val="21"/>
              </w:rPr>
              <w:t>Q235B</w:t>
            </w:r>
          </w:p>
        </w:tc>
        <w:tc>
          <w:tcPr>
            <w:tcW w:w="709" w:type="dxa"/>
            <w:vAlign w:val="top"/>
          </w:tcPr>
          <w:p>
            <w:pPr>
              <w:widowControl/>
              <w:jc w:val="center"/>
              <w:rPr>
                <w:rFonts w:hint="eastAsia" w:cs="Times New Roman"/>
                <w:kern w:val="0"/>
                <w:sz w:val="21"/>
                <w:szCs w:val="21"/>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4</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9</w:t>
            </w:r>
          </w:p>
        </w:tc>
        <w:tc>
          <w:tcPr>
            <w:tcW w:w="2444" w:type="dxa"/>
          </w:tcPr>
          <w:p>
            <w:pPr>
              <w:widowControl/>
              <w:jc w:val="left"/>
              <w:rPr>
                <w:rFonts w:hint="eastAsia" w:cs="Times New Roman"/>
                <w:kern w:val="0"/>
                <w:sz w:val="21"/>
                <w:szCs w:val="21"/>
              </w:rPr>
            </w:pPr>
            <w:r>
              <w:rPr>
                <w:rFonts w:hint="eastAsia" w:cs="Times New Roman"/>
                <w:kern w:val="0"/>
                <w:sz w:val="21"/>
                <w:szCs w:val="21"/>
              </w:rPr>
              <w:t>弹性支撑</w:t>
            </w:r>
          </w:p>
        </w:tc>
        <w:tc>
          <w:tcPr>
            <w:tcW w:w="3040" w:type="dxa"/>
          </w:tcPr>
          <w:p>
            <w:pPr>
              <w:widowControl/>
              <w:jc w:val="center"/>
              <w:rPr>
                <w:rFonts w:hint="eastAsia" w:cs="Times New Roman"/>
                <w:kern w:val="0"/>
                <w:sz w:val="21"/>
                <w:szCs w:val="21"/>
              </w:rPr>
            </w:pPr>
            <w:r>
              <w:rPr>
                <w:rFonts w:hint="eastAsia" w:cs="Times New Roman"/>
                <w:kern w:val="0"/>
                <w:sz w:val="21"/>
                <w:szCs w:val="21"/>
              </w:rPr>
              <w:t>金属橡胶组件</w:t>
            </w:r>
          </w:p>
        </w:tc>
        <w:tc>
          <w:tcPr>
            <w:tcW w:w="709" w:type="dxa"/>
            <w:vAlign w:val="top"/>
          </w:tcPr>
          <w:p>
            <w:pPr>
              <w:widowControl/>
              <w:jc w:val="center"/>
              <w:rPr>
                <w:rFonts w:hint="eastAsia" w:cs="Times New Roman"/>
                <w:kern w:val="0"/>
                <w:sz w:val="21"/>
                <w:szCs w:val="21"/>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4</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10</w:t>
            </w:r>
          </w:p>
        </w:tc>
        <w:tc>
          <w:tcPr>
            <w:tcW w:w="2444" w:type="dxa"/>
            <w:vAlign w:val="center"/>
          </w:tcPr>
          <w:p>
            <w:pPr>
              <w:keepNext w:val="0"/>
              <w:keepLines w:val="0"/>
              <w:widowControl/>
              <w:suppressLineNumbers w:val="0"/>
              <w:jc w:val="left"/>
              <w:textAlignment w:val="center"/>
              <w:rPr>
                <w:rFonts w:hint="eastAsia" w:cs="Times New Roman"/>
                <w:kern w:val="0"/>
                <w:sz w:val="21"/>
                <w:szCs w:val="21"/>
              </w:rPr>
            </w:pPr>
            <w:r>
              <w:rPr>
                <w:rFonts w:hint="default" w:ascii="Times New Roman" w:hAnsi="Times New Roman" w:eastAsia="宋体" w:cs="Times New Roman"/>
                <w:i w:val="0"/>
                <w:color w:val="000000"/>
                <w:kern w:val="0"/>
                <w:sz w:val="24"/>
                <w:szCs w:val="24"/>
                <w:u w:val="none"/>
                <w:lang w:val="en-US" w:eastAsia="zh-CN" w:bidi="ar"/>
              </w:rPr>
              <w:t>螺栓</w:t>
            </w:r>
          </w:p>
        </w:tc>
        <w:tc>
          <w:tcPr>
            <w:tcW w:w="3040" w:type="dxa"/>
          </w:tcPr>
          <w:p>
            <w:pPr>
              <w:widowControl/>
              <w:jc w:val="center"/>
              <w:rPr>
                <w:rFonts w:hint="eastAsia" w:cs="Times New Roman"/>
                <w:kern w:val="0"/>
                <w:sz w:val="21"/>
                <w:szCs w:val="21"/>
              </w:rPr>
            </w:pPr>
            <w:r>
              <w:rPr>
                <w:rFonts w:hint="default" w:ascii="Times New Roman" w:hAnsi="Times New Roman" w:eastAsia="宋体" w:cs="Times New Roman"/>
                <w:i w:val="0"/>
                <w:color w:val="000000"/>
                <w:kern w:val="0"/>
                <w:sz w:val="24"/>
                <w:szCs w:val="24"/>
                <w:u w:val="none"/>
                <w:lang w:val="en-US" w:eastAsia="zh-CN" w:bidi="ar"/>
              </w:rPr>
              <w:t>M12×30</w:t>
            </w:r>
          </w:p>
        </w:tc>
        <w:tc>
          <w:tcPr>
            <w:tcW w:w="709" w:type="dxa"/>
            <w:vAlign w:val="top"/>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16</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11</w:t>
            </w:r>
          </w:p>
        </w:tc>
        <w:tc>
          <w:tcPr>
            <w:tcW w:w="2444" w:type="dxa"/>
            <w:vAlign w:val="center"/>
          </w:tcPr>
          <w:p>
            <w:pPr>
              <w:keepNext w:val="0"/>
              <w:keepLines w:val="0"/>
              <w:widowControl/>
              <w:suppressLineNumbers w:val="0"/>
              <w:jc w:val="left"/>
              <w:textAlignment w:val="center"/>
              <w:rPr>
                <w:rFonts w:hint="eastAsia" w:cs="Times New Roman"/>
                <w:kern w:val="0"/>
                <w:sz w:val="21"/>
                <w:szCs w:val="21"/>
              </w:rPr>
            </w:pPr>
            <w:r>
              <w:rPr>
                <w:rFonts w:hint="default" w:ascii="Times New Roman" w:hAnsi="Times New Roman" w:eastAsia="宋体" w:cs="Times New Roman"/>
                <w:i w:val="0"/>
                <w:color w:val="000000"/>
                <w:kern w:val="0"/>
                <w:sz w:val="24"/>
                <w:szCs w:val="24"/>
                <w:u w:val="none"/>
                <w:lang w:val="en-US" w:eastAsia="zh-CN" w:bidi="ar"/>
              </w:rPr>
              <w:t>垫圈</w:t>
            </w:r>
          </w:p>
        </w:tc>
        <w:tc>
          <w:tcPr>
            <w:tcW w:w="3040" w:type="dxa"/>
          </w:tcPr>
          <w:p>
            <w:pPr>
              <w:widowControl/>
              <w:jc w:val="center"/>
              <w:rPr>
                <w:rFonts w:hint="eastAsia" w:cs="Times New Roman"/>
                <w:kern w:val="0"/>
                <w:sz w:val="21"/>
                <w:szCs w:val="21"/>
              </w:rPr>
            </w:pPr>
            <w:r>
              <w:rPr>
                <w:rFonts w:hint="default" w:ascii="Times New Roman" w:hAnsi="Times New Roman" w:eastAsia="宋体" w:cs="Times New Roman"/>
                <w:i w:val="0"/>
                <w:color w:val="000000"/>
                <w:kern w:val="0"/>
                <w:sz w:val="24"/>
                <w:szCs w:val="24"/>
                <w:u w:val="none"/>
                <w:lang w:val="en-US" w:eastAsia="zh-CN" w:bidi="ar"/>
              </w:rPr>
              <w:t>12</w:t>
            </w:r>
          </w:p>
        </w:tc>
        <w:tc>
          <w:tcPr>
            <w:tcW w:w="709" w:type="dxa"/>
            <w:vAlign w:val="top"/>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16</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12</w:t>
            </w:r>
          </w:p>
        </w:tc>
        <w:tc>
          <w:tcPr>
            <w:tcW w:w="2444" w:type="dxa"/>
          </w:tcPr>
          <w:p>
            <w:pPr>
              <w:widowControl/>
              <w:jc w:val="left"/>
              <w:rPr>
                <w:rFonts w:hint="eastAsia" w:cs="Times New Roman"/>
                <w:kern w:val="0"/>
                <w:sz w:val="21"/>
                <w:szCs w:val="21"/>
              </w:rPr>
            </w:pPr>
            <w:r>
              <w:rPr>
                <w:rFonts w:hint="eastAsia" w:cs="Times New Roman"/>
                <w:kern w:val="0"/>
                <w:sz w:val="21"/>
                <w:szCs w:val="21"/>
              </w:rPr>
              <w:t>螺钉</w:t>
            </w:r>
          </w:p>
        </w:tc>
        <w:tc>
          <w:tcPr>
            <w:tcW w:w="3040" w:type="dxa"/>
          </w:tcPr>
          <w:p>
            <w:pPr>
              <w:widowControl/>
              <w:jc w:val="center"/>
              <w:rPr>
                <w:rFonts w:hint="eastAsia" w:cs="Times New Roman"/>
                <w:kern w:val="0"/>
                <w:sz w:val="21"/>
                <w:szCs w:val="21"/>
              </w:rPr>
            </w:pPr>
            <w:r>
              <w:rPr>
                <w:rFonts w:hint="eastAsia" w:cs="Times New Roman"/>
                <w:kern w:val="0"/>
                <w:sz w:val="21"/>
                <w:szCs w:val="21"/>
              </w:rPr>
              <w:t xml:space="preserve">M24×280(8.8 级) </w:t>
            </w:r>
          </w:p>
        </w:tc>
        <w:tc>
          <w:tcPr>
            <w:tcW w:w="709" w:type="dxa"/>
            <w:vAlign w:val="top"/>
          </w:tcPr>
          <w:p>
            <w:pPr>
              <w:widowControl/>
              <w:jc w:val="center"/>
              <w:rPr>
                <w:rFonts w:hint="eastAsia" w:cs="Times New Roman"/>
                <w:kern w:val="0"/>
                <w:sz w:val="21"/>
                <w:szCs w:val="21"/>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8</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13</w:t>
            </w:r>
          </w:p>
        </w:tc>
        <w:tc>
          <w:tcPr>
            <w:tcW w:w="2444" w:type="dxa"/>
          </w:tcPr>
          <w:p>
            <w:pPr>
              <w:widowControl/>
              <w:jc w:val="left"/>
              <w:rPr>
                <w:rFonts w:hint="eastAsia" w:cs="Times New Roman"/>
                <w:kern w:val="0"/>
                <w:sz w:val="21"/>
                <w:szCs w:val="21"/>
              </w:rPr>
            </w:pPr>
            <w:r>
              <w:rPr>
                <w:rFonts w:hint="eastAsia" w:cs="Times New Roman"/>
                <w:kern w:val="0"/>
                <w:sz w:val="21"/>
                <w:szCs w:val="21"/>
              </w:rPr>
              <w:t>螺柱</w:t>
            </w:r>
          </w:p>
        </w:tc>
        <w:tc>
          <w:tcPr>
            <w:tcW w:w="3040" w:type="dxa"/>
          </w:tcPr>
          <w:p>
            <w:pPr>
              <w:widowControl/>
              <w:jc w:val="center"/>
              <w:rPr>
                <w:rFonts w:hint="eastAsia" w:cs="Times New Roman"/>
                <w:kern w:val="0"/>
                <w:sz w:val="21"/>
                <w:szCs w:val="21"/>
              </w:rPr>
            </w:pPr>
            <w:r>
              <w:rPr>
                <w:rFonts w:hint="eastAsia" w:cs="Times New Roman"/>
                <w:kern w:val="0"/>
                <w:sz w:val="21"/>
                <w:szCs w:val="21"/>
              </w:rPr>
              <w:t>M</w:t>
            </w:r>
            <w:r>
              <w:rPr>
                <w:rFonts w:hint="eastAsia" w:cs="Times New Roman"/>
                <w:kern w:val="0"/>
                <w:sz w:val="21"/>
                <w:szCs w:val="21"/>
                <w:lang w:val="en-US" w:eastAsia="zh-CN"/>
              </w:rPr>
              <w:t>48</w:t>
            </w:r>
            <w:r>
              <w:rPr>
                <w:rFonts w:hint="eastAsia" w:cs="Times New Roman"/>
                <w:kern w:val="0"/>
                <w:sz w:val="21"/>
                <w:szCs w:val="21"/>
              </w:rPr>
              <w:t>×6</w:t>
            </w:r>
            <w:r>
              <w:rPr>
                <w:rFonts w:hint="eastAsia" w:cs="Times New Roman"/>
                <w:kern w:val="0"/>
                <w:sz w:val="21"/>
                <w:szCs w:val="21"/>
                <w:lang w:val="en-US" w:eastAsia="zh-CN"/>
              </w:rPr>
              <w:t>7</w:t>
            </w:r>
            <w:r>
              <w:rPr>
                <w:rFonts w:hint="eastAsia" w:cs="Times New Roman"/>
                <w:kern w:val="0"/>
                <w:sz w:val="21"/>
                <w:szCs w:val="21"/>
              </w:rPr>
              <w:t xml:space="preserve">0(10.9 级) </w:t>
            </w:r>
          </w:p>
        </w:tc>
        <w:tc>
          <w:tcPr>
            <w:tcW w:w="709" w:type="dxa"/>
            <w:vAlign w:val="top"/>
          </w:tcPr>
          <w:p>
            <w:pPr>
              <w:widowControl/>
              <w:jc w:val="center"/>
              <w:rPr>
                <w:rFonts w:hint="eastAsia" w:cs="Times New Roman"/>
                <w:kern w:val="0"/>
                <w:sz w:val="21"/>
                <w:szCs w:val="21"/>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24</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14</w:t>
            </w:r>
          </w:p>
        </w:tc>
        <w:tc>
          <w:tcPr>
            <w:tcW w:w="2444" w:type="dxa"/>
          </w:tcPr>
          <w:p>
            <w:pPr>
              <w:widowControl/>
              <w:jc w:val="left"/>
              <w:rPr>
                <w:rFonts w:hint="eastAsia" w:cs="Times New Roman"/>
                <w:kern w:val="0"/>
                <w:sz w:val="21"/>
                <w:szCs w:val="21"/>
              </w:rPr>
            </w:pPr>
            <w:r>
              <w:rPr>
                <w:rFonts w:hint="eastAsia" w:cs="Times New Roman"/>
                <w:kern w:val="0"/>
                <w:sz w:val="21"/>
                <w:szCs w:val="21"/>
              </w:rPr>
              <w:t>垫圈</w:t>
            </w:r>
          </w:p>
        </w:tc>
        <w:tc>
          <w:tcPr>
            <w:tcW w:w="3040" w:type="dxa"/>
          </w:tcPr>
          <w:p>
            <w:pPr>
              <w:widowControl/>
              <w:jc w:val="center"/>
              <w:rPr>
                <w:rFonts w:hint="eastAsia" w:cs="Times New Roman"/>
                <w:kern w:val="0"/>
                <w:sz w:val="21"/>
                <w:szCs w:val="21"/>
              </w:rPr>
            </w:pPr>
            <w:r>
              <w:rPr>
                <w:rFonts w:hint="eastAsia" w:cs="Times New Roman"/>
                <w:kern w:val="0"/>
                <w:sz w:val="21"/>
                <w:szCs w:val="21"/>
                <w:lang w:val="en-US" w:eastAsia="zh-CN"/>
              </w:rPr>
              <w:t>48</w:t>
            </w:r>
            <w:r>
              <w:rPr>
                <w:rFonts w:hint="eastAsia" w:cs="Times New Roman"/>
                <w:kern w:val="0"/>
                <w:sz w:val="21"/>
                <w:szCs w:val="21"/>
              </w:rPr>
              <w:t xml:space="preserve">(300HV) </w:t>
            </w:r>
          </w:p>
        </w:tc>
        <w:tc>
          <w:tcPr>
            <w:tcW w:w="709" w:type="dxa"/>
            <w:vAlign w:val="top"/>
          </w:tcPr>
          <w:p>
            <w:pPr>
              <w:widowControl/>
              <w:jc w:val="center"/>
              <w:rPr>
                <w:rFonts w:hint="eastAsia" w:cs="Times New Roman"/>
                <w:kern w:val="0"/>
                <w:sz w:val="21"/>
                <w:szCs w:val="21"/>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24</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15</w:t>
            </w:r>
          </w:p>
        </w:tc>
        <w:tc>
          <w:tcPr>
            <w:tcW w:w="2444" w:type="dxa"/>
          </w:tcPr>
          <w:p>
            <w:pPr>
              <w:widowControl/>
              <w:jc w:val="left"/>
              <w:rPr>
                <w:rFonts w:hint="eastAsia" w:cs="Times New Roman"/>
                <w:kern w:val="0"/>
                <w:sz w:val="21"/>
                <w:szCs w:val="21"/>
              </w:rPr>
            </w:pPr>
            <w:r>
              <w:rPr>
                <w:rFonts w:hint="eastAsia" w:cs="Times New Roman"/>
                <w:kern w:val="0"/>
                <w:sz w:val="21"/>
                <w:szCs w:val="21"/>
              </w:rPr>
              <w:t>螺母</w:t>
            </w:r>
          </w:p>
        </w:tc>
        <w:tc>
          <w:tcPr>
            <w:tcW w:w="3040" w:type="dxa"/>
          </w:tcPr>
          <w:p>
            <w:pPr>
              <w:widowControl/>
              <w:jc w:val="center"/>
              <w:rPr>
                <w:rFonts w:hint="eastAsia" w:cs="Times New Roman"/>
                <w:kern w:val="0"/>
                <w:sz w:val="21"/>
                <w:szCs w:val="21"/>
              </w:rPr>
            </w:pPr>
            <w:r>
              <w:rPr>
                <w:rFonts w:hint="eastAsia" w:cs="Times New Roman"/>
                <w:kern w:val="0"/>
                <w:sz w:val="21"/>
                <w:szCs w:val="21"/>
              </w:rPr>
              <w:t>M</w:t>
            </w:r>
            <w:r>
              <w:rPr>
                <w:rFonts w:hint="eastAsia" w:cs="Times New Roman"/>
                <w:kern w:val="0"/>
                <w:sz w:val="21"/>
                <w:szCs w:val="21"/>
                <w:lang w:val="en-US" w:eastAsia="zh-CN"/>
              </w:rPr>
              <w:t>48</w:t>
            </w:r>
            <w:r>
              <w:rPr>
                <w:rFonts w:hint="eastAsia" w:cs="Times New Roman"/>
                <w:kern w:val="0"/>
                <w:sz w:val="21"/>
                <w:szCs w:val="21"/>
              </w:rPr>
              <w:t>(10 级)</w:t>
            </w:r>
          </w:p>
        </w:tc>
        <w:tc>
          <w:tcPr>
            <w:tcW w:w="709" w:type="dxa"/>
            <w:vAlign w:val="top"/>
          </w:tcPr>
          <w:p>
            <w:pPr>
              <w:widowControl/>
              <w:jc w:val="center"/>
              <w:rPr>
                <w:rFonts w:hint="eastAsia" w:cs="Times New Roman"/>
                <w:kern w:val="0"/>
                <w:sz w:val="21"/>
                <w:szCs w:val="21"/>
              </w:rPr>
            </w:pPr>
            <w:r>
              <w:rPr>
                <w:rFonts w:hint="eastAsia" w:cs="Times New Roman"/>
                <w:kern w:val="0"/>
                <w:sz w:val="21"/>
                <w:szCs w:val="21"/>
                <w:lang w:val="en-US" w:eastAsia="zh-CN"/>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24</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16</w:t>
            </w:r>
          </w:p>
        </w:tc>
        <w:tc>
          <w:tcPr>
            <w:tcW w:w="2444" w:type="dxa"/>
          </w:tcPr>
          <w:p>
            <w:pPr>
              <w:widowControl/>
              <w:jc w:val="left"/>
              <w:rPr>
                <w:rFonts w:hint="eastAsia" w:cs="Times New Roman"/>
                <w:kern w:val="0"/>
                <w:sz w:val="21"/>
                <w:szCs w:val="21"/>
              </w:rPr>
            </w:pPr>
            <w:r>
              <w:rPr>
                <w:rFonts w:hint="eastAsia" w:cs="Times New Roman"/>
                <w:kern w:val="0"/>
                <w:sz w:val="21"/>
                <w:szCs w:val="21"/>
              </w:rPr>
              <w:t>双头螺柱M48×</w:t>
            </w:r>
            <w:r>
              <w:rPr>
                <w:rFonts w:hint="eastAsia" w:cs="Times New Roman"/>
                <w:kern w:val="0"/>
                <w:sz w:val="21"/>
                <w:szCs w:val="21"/>
                <w:lang w:val="en-US" w:eastAsia="zh-CN"/>
              </w:rPr>
              <w:t>345</w:t>
            </w:r>
          </w:p>
        </w:tc>
        <w:tc>
          <w:tcPr>
            <w:tcW w:w="3040" w:type="dxa"/>
          </w:tcPr>
          <w:p>
            <w:pPr>
              <w:widowControl/>
              <w:jc w:val="center"/>
              <w:rPr>
                <w:rFonts w:hint="eastAsia" w:cs="Times New Roman"/>
                <w:kern w:val="0"/>
                <w:sz w:val="21"/>
                <w:szCs w:val="21"/>
              </w:rPr>
            </w:pPr>
            <w:r>
              <w:rPr>
                <w:rFonts w:hint="eastAsia" w:cs="Times New Roman"/>
                <w:kern w:val="0"/>
                <w:sz w:val="21"/>
                <w:szCs w:val="21"/>
              </w:rPr>
              <w:t>DIN939，10.9级，达克罗</w:t>
            </w:r>
          </w:p>
        </w:tc>
        <w:tc>
          <w:tcPr>
            <w:tcW w:w="709" w:type="dxa"/>
          </w:tcPr>
          <w:p>
            <w:pPr>
              <w:widowControl/>
              <w:jc w:val="center"/>
              <w:rPr>
                <w:rFonts w:hint="eastAsia" w:cs="Times New Roman"/>
                <w:kern w:val="0"/>
                <w:sz w:val="21"/>
                <w:szCs w:val="21"/>
              </w:rPr>
            </w:pPr>
            <w:r>
              <w:rPr>
                <w:rFonts w:hint="eastAsia" w:cs="Times New Roman"/>
                <w:kern w:val="0"/>
                <w:sz w:val="21"/>
                <w:szCs w:val="21"/>
              </w:rPr>
              <w:t>件</w:t>
            </w:r>
          </w:p>
        </w:tc>
        <w:tc>
          <w:tcPr>
            <w:tcW w:w="709"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30</w:t>
            </w:r>
          </w:p>
        </w:tc>
        <w:tc>
          <w:tcPr>
            <w:tcW w:w="1276" w:type="dxa"/>
            <w:vMerge w:val="restart"/>
            <w:vAlign w:val="center"/>
          </w:tcPr>
          <w:p>
            <w:pPr>
              <w:widowControl/>
              <w:jc w:val="center"/>
              <w:rPr>
                <w:rFonts w:hint="eastAsia" w:cs="Times New Roman"/>
                <w:kern w:val="0"/>
                <w:sz w:val="21"/>
                <w:szCs w:val="21"/>
              </w:rPr>
            </w:pPr>
            <w:r>
              <w:rPr>
                <w:rFonts w:hint="eastAsia" w:cs="Times New Roman"/>
                <w:kern w:val="0"/>
                <w:sz w:val="21"/>
                <w:szCs w:val="21"/>
              </w:rPr>
              <w:t>轴承座与主机架连接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17</w:t>
            </w:r>
          </w:p>
        </w:tc>
        <w:tc>
          <w:tcPr>
            <w:tcW w:w="2444" w:type="dxa"/>
          </w:tcPr>
          <w:p>
            <w:pPr>
              <w:widowControl/>
              <w:jc w:val="left"/>
              <w:rPr>
                <w:rFonts w:hint="eastAsia" w:cs="Times New Roman"/>
                <w:kern w:val="0"/>
                <w:sz w:val="21"/>
                <w:szCs w:val="21"/>
              </w:rPr>
            </w:pPr>
            <w:r>
              <w:rPr>
                <w:rFonts w:hint="eastAsia" w:cs="Times New Roman"/>
                <w:kern w:val="0"/>
                <w:sz w:val="21"/>
                <w:szCs w:val="21"/>
              </w:rPr>
              <w:t>螺母M48</w:t>
            </w:r>
          </w:p>
        </w:tc>
        <w:tc>
          <w:tcPr>
            <w:tcW w:w="3040" w:type="dxa"/>
          </w:tcPr>
          <w:p>
            <w:pPr>
              <w:widowControl/>
              <w:jc w:val="center"/>
              <w:rPr>
                <w:rFonts w:hint="eastAsia" w:cs="Times New Roman"/>
                <w:kern w:val="0"/>
                <w:sz w:val="21"/>
                <w:szCs w:val="21"/>
              </w:rPr>
            </w:pPr>
            <w:r>
              <w:rPr>
                <w:rFonts w:hint="eastAsia" w:cs="Times New Roman"/>
                <w:kern w:val="0"/>
                <w:sz w:val="21"/>
                <w:szCs w:val="21"/>
              </w:rPr>
              <w:t>ISO4032，10级，达克罗</w:t>
            </w:r>
          </w:p>
        </w:tc>
        <w:tc>
          <w:tcPr>
            <w:tcW w:w="709" w:type="dxa"/>
          </w:tcPr>
          <w:p>
            <w:pPr>
              <w:widowControl/>
              <w:jc w:val="center"/>
              <w:rPr>
                <w:rFonts w:hint="eastAsia" w:cs="Times New Roman"/>
                <w:kern w:val="0"/>
                <w:sz w:val="21"/>
                <w:szCs w:val="21"/>
              </w:rPr>
            </w:pPr>
            <w:r>
              <w:rPr>
                <w:rFonts w:hint="eastAsia" w:cs="Times New Roman"/>
                <w:kern w:val="0"/>
                <w:sz w:val="21"/>
                <w:szCs w:val="21"/>
              </w:rPr>
              <w:t>件</w:t>
            </w:r>
          </w:p>
        </w:tc>
        <w:tc>
          <w:tcPr>
            <w:tcW w:w="709"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30</w:t>
            </w:r>
          </w:p>
        </w:tc>
        <w:tc>
          <w:tcPr>
            <w:tcW w:w="1276" w:type="dxa"/>
            <w:vMerge w:val="continue"/>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38"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18</w:t>
            </w:r>
          </w:p>
        </w:tc>
        <w:tc>
          <w:tcPr>
            <w:tcW w:w="2444" w:type="dxa"/>
          </w:tcPr>
          <w:p>
            <w:pPr>
              <w:widowControl/>
              <w:jc w:val="left"/>
              <w:rPr>
                <w:rFonts w:hint="eastAsia" w:cs="Times New Roman"/>
                <w:kern w:val="0"/>
                <w:sz w:val="21"/>
                <w:szCs w:val="21"/>
              </w:rPr>
            </w:pPr>
            <w:r>
              <w:rPr>
                <w:rFonts w:hint="eastAsia" w:cs="Times New Roman"/>
                <w:kern w:val="0"/>
                <w:sz w:val="21"/>
                <w:szCs w:val="21"/>
              </w:rPr>
              <w:t>垫圈48</w:t>
            </w:r>
          </w:p>
        </w:tc>
        <w:tc>
          <w:tcPr>
            <w:tcW w:w="3040" w:type="dxa"/>
          </w:tcPr>
          <w:p>
            <w:pPr>
              <w:widowControl/>
              <w:jc w:val="center"/>
              <w:rPr>
                <w:rFonts w:hint="eastAsia" w:cs="Times New Roman"/>
                <w:kern w:val="0"/>
                <w:sz w:val="21"/>
                <w:szCs w:val="21"/>
              </w:rPr>
            </w:pPr>
            <w:r>
              <w:rPr>
                <w:rFonts w:hint="eastAsia" w:cs="Times New Roman"/>
                <w:kern w:val="0"/>
                <w:sz w:val="21"/>
                <w:szCs w:val="21"/>
              </w:rPr>
              <w:t>ISO7090，300HV达克罗</w:t>
            </w:r>
          </w:p>
        </w:tc>
        <w:tc>
          <w:tcPr>
            <w:tcW w:w="709" w:type="dxa"/>
          </w:tcPr>
          <w:p>
            <w:pPr>
              <w:widowControl/>
              <w:jc w:val="center"/>
              <w:rPr>
                <w:rFonts w:hint="eastAsia" w:cs="Times New Roman"/>
                <w:kern w:val="0"/>
                <w:sz w:val="21"/>
                <w:szCs w:val="21"/>
              </w:rPr>
            </w:pPr>
            <w:r>
              <w:rPr>
                <w:rFonts w:hint="eastAsia" w:cs="Times New Roman"/>
                <w:kern w:val="0"/>
                <w:sz w:val="21"/>
                <w:szCs w:val="21"/>
              </w:rPr>
              <w:t>件</w:t>
            </w:r>
          </w:p>
        </w:tc>
        <w:tc>
          <w:tcPr>
            <w:tcW w:w="709"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30</w:t>
            </w:r>
          </w:p>
        </w:tc>
        <w:tc>
          <w:tcPr>
            <w:tcW w:w="1276" w:type="dxa"/>
            <w:vMerge w:val="continue"/>
            <w:vAlign w:val="center"/>
          </w:tcPr>
          <w:p>
            <w:pPr>
              <w:widowControl/>
              <w:jc w:val="center"/>
              <w:rPr>
                <w:rFonts w:hint="eastAsia" w:cs="Times New Roman"/>
                <w:kern w:val="0"/>
                <w:sz w:val="21"/>
                <w:szCs w:val="21"/>
              </w:rPr>
            </w:pPr>
          </w:p>
        </w:tc>
      </w:tr>
    </w:tbl>
    <w:p>
      <w:pPr>
        <w:spacing w:line="360" w:lineRule="auto"/>
        <w:jc w:val="both"/>
        <w:rPr>
          <w:rFonts w:hint="eastAsia" w:cs="Times New Roman"/>
          <w:bCs w:val="0"/>
          <w:kern w:val="2"/>
          <w:sz w:val="24"/>
          <w:szCs w:val="22"/>
          <w:lang w:val="en-US" w:eastAsia="zh-CN" w:bidi="ar-SA"/>
        </w:rPr>
      </w:pPr>
    </w:p>
    <w:p>
      <w:pPr>
        <w:spacing w:line="360" w:lineRule="auto"/>
        <w:jc w:val="both"/>
        <w:rPr>
          <w:rFonts w:hint="eastAsia" w:cs="Times New Roman"/>
          <w:sz w:val="21"/>
        </w:rPr>
      </w:pPr>
      <w:r>
        <w:rPr>
          <w:rFonts w:hint="eastAsia" w:cs="Times New Roman"/>
          <w:bCs w:val="0"/>
          <w:kern w:val="2"/>
          <w:sz w:val="24"/>
          <w:szCs w:val="22"/>
          <w:lang w:val="en-US" w:eastAsia="zh-CN" w:bidi="ar-SA"/>
        </w:rPr>
        <w:t>3.7.2.2</w:t>
      </w:r>
      <w:r>
        <w:rPr>
          <w:rFonts w:hint="eastAsia" w:ascii="Times New Roman" w:hAnsi="Times New Roman" w:eastAsia="宋体" w:cs="Times New Roman"/>
          <w:bCs w:val="0"/>
          <w:kern w:val="2"/>
          <w:sz w:val="24"/>
          <w:szCs w:val="22"/>
          <w:lang w:val="en-US" w:eastAsia="zh-CN" w:bidi="ar-SA"/>
        </w:rPr>
        <w:t>传动链吊装用工具清单详见表3-1</w:t>
      </w:r>
      <w:r>
        <w:rPr>
          <w:rFonts w:hint="eastAsia" w:cs="Times New Roman"/>
          <w:bCs w:val="0"/>
          <w:kern w:val="2"/>
          <w:sz w:val="24"/>
          <w:szCs w:val="22"/>
          <w:lang w:val="en-US" w:eastAsia="zh-CN" w:bidi="ar-SA"/>
        </w:rPr>
        <w:t>7：</w:t>
      </w:r>
    </w:p>
    <w:p>
      <w:pPr>
        <w:spacing w:line="360" w:lineRule="auto"/>
        <w:jc w:val="center"/>
        <w:rPr>
          <w:rFonts w:ascii="宋体" w:hAnsi="宋体" w:cs="宋体"/>
          <w:color w:val="000000"/>
          <w:sz w:val="24"/>
          <w:szCs w:val="24"/>
        </w:rPr>
      </w:pPr>
      <w:r>
        <w:rPr>
          <w:rFonts w:hint="eastAsia" w:cs="Times New Roman"/>
          <w:sz w:val="21"/>
        </w:rPr>
        <w:t>表</w:t>
      </w:r>
      <w:r>
        <w:rPr>
          <w:rFonts w:hint="eastAsia" w:ascii="Times New Roman" w:hAnsi="Times New Roman" w:eastAsia="宋体" w:cs="Times New Roman"/>
          <w:bCs w:val="0"/>
          <w:kern w:val="2"/>
          <w:sz w:val="24"/>
          <w:szCs w:val="22"/>
          <w:lang w:val="en-US" w:eastAsia="zh-CN" w:bidi="ar-SA"/>
        </w:rPr>
        <w:t>3-1</w:t>
      </w:r>
      <w:r>
        <w:rPr>
          <w:rFonts w:hint="eastAsia" w:cs="Times New Roman"/>
          <w:bCs w:val="0"/>
          <w:kern w:val="2"/>
          <w:sz w:val="24"/>
          <w:szCs w:val="22"/>
          <w:lang w:val="en-US" w:eastAsia="zh-CN" w:bidi="ar-SA"/>
        </w:rPr>
        <w:t>7</w:t>
      </w:r>
      <w:r>
        <w:rPr>
          <w:rFonts w:hint="eastAsia" w:cs="Times New Roman"/>
          <w:sz w:val="21"/>
        </w:rPr>
        <w:t xml:space="preserve">  </w:t>
      </w:r>
      <w:r>
        <w:rPr>
          <w:rFonts w:hint="eastAsia" w:cs="Times New Roman"/>
          <w:sz w:val="21"/>
          <w:lang w:eastAsia="zh-CN"/>
        </w:rPr>
        <w:t>传动链</w:t>
      </w:r>
      <w:r>
        <w:rPr>
          <w:rFonts w:hint="eastAsia" w:cs="Times New Roman"/>
          <w:sz w:val="21"/>
          <w:lang w:val="en-US" w:eastAsia="zh-CN"/>
        </w:rPr>
        <w:t>吊装</w:t>
      </w:r>
      <w:r>
        <w:rPr>
          <w:rFonts w:hint="eastAsia" w:cs="Times New Roman"/>
          <w:sz w:val="21"/>
        </w:rPr>
        <w:t>用工具清单</w:t>
      </w:r>
    </w:p>
    <w:tbl>
      <w:tblPr>
        <w:tblStyle w:val="98"/>
        <w:tblW w:w="89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2118"/>
        <w:gridCol w:w="2718"/>
        <w:gridCol w:w="733"/>
        <w:gridCol w:w="733"/>
        <w:gridCol w:w="1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756" w:type="dxa"/>
          </w:tcPr>
          <w:p>
            <w:pPr>
              <w:widowControl/>
              <w:jc w:val="center"/>
              <w:rPr>
                <w:rFonts w:hint="eastAsia" w:cs="Times New Roman"/>
                <w:kern w:val="0"/>
                <w:sz w:val="21"/>
                <w:szCs w:val="21"/>
              </w:rPr>
            </w:pPr>
            <w:r>
              <w:rPr>
                <w:rFonts w:hint="eastAsia" w:cs="Times New Roman"/>
                <w:kern w:val="0"/>
                <w:sz w:val="21"/>
                <w:szCs w:val="21"/>
              </w:rPr>
              <w:t>序号</w:t>
            </w:r>
          </w:p>
        </w:tc>
        <w:tc>
          <w:tcPr>
            <w:tcW w:w="2118" w:type="dxa"/>
          </w:tcPr>
          <w:p>
            <w:pPr>
              <w:widowControl/>
              <w:jc w:val="center"/>
              <w:rPr>
                <w:rFonts w:hint="eastAsia" w:cs="Times New Roman"/>
                <w:kern w:val="0"/>
                <w:sz w:val="21"/>
                <w:szCs w:val="21"/>
              </w:rPr>
            </w:pPr>
            <w:r>
              <w:rPr>
                <w:rFonts w:hint="eastAsia" w:cs="Times New Roman"/>
                <w:kern w:val="0"/>
                <w:sz w:val="21"/>
                <w:szCs w:val="21"/>
              </w:rPr>
              <w:t>名称</w:t>
            </w:r>
          </w:p>
        </w:tc>
        <w:tc>
          <w:tcPr>
            <w:tcW w:w="2718" w:type="dxa"/>
          </w:tcPr>
          <w:p>
            <w:pPr>
              <w:widowControl/>
              <w:jc w:val="center"/>
              <w:rPr>
                <w:rFonts w:hint="eastAsia" w:cs="Times New Roman"/>
                <w:kern w:val="0"/>
                <w:sz w:val="21"/>
                <w:szCs w:val="21"/>
              </w:rPr>
            </w:pPr>
            <w:r>
              <w:rPr>
                <w:rFonts w:hint="eastAsia" w:cs="Times New Roman"/>
                <w:kern w:val="0"/>
                <w:sz w:val="21"/>
                <w:szCs w:val="21"/>
              </w:rPr>
              <w:t>规格</w:t>
            </w:r>
          </w:p>
        </w:tc>
        <w:tc>
          <w:tcPr>
            <w:tcW w:w="733" w:type="dxa"/>
          </w:tcPr>
          <w:p>
            <w:pPr>
              <w:widowControl/>
              <w:jc w:val="center"/>
              <w:rPr>
                <w:rFonts w:hint="eastAsia" w:cs="Times New Roman"/>
                <w:kern w:val="0"/>
                <w:sz w:val="21"/>
                <w:szCs w:val="21"/>
              </w:rPr>
            </w:pPr>
            <w:r>
              <w:rPr>
                <w:rFonts w:hint="eastAsia" w:cs="Times New Roman"/>
                <w:kern w:val="0"/>
                <w:sz w:val="21"/>
                <w:szCs w:val="21"/>
              </w:rPr>
              <w:t>单位</w:t>
            </w:r>
          </w:p>
        </w:tc>
        <w:tc>
          <w:tcPr>
            <w:tcW w:w="733" w:type="dxa"/>
          </w:tcPr>
          <w:p>
            <w:pPr>
              <w:widowControl/>
              <w:jc w:val="center"/>
              <w:rPr>
                <w:rFonts w:hint="eastAsia" w:cs="Times New Roman"/>
                <w:kern w:val="0"/>
                <w:sz w:val="21"/>
                <w:szCs w:val="21"/>
              </w:rPr>
            </w:pPr>
            <w:r>
              <w:rPr>
                <w:rFonts w:hint="eastAsia" w:cs="Times New Roman"/>
                <w:kern w:val="0"/>
                <w:sz w:val="21"/>
                <w:szCs w:val="21"/>
              </w:rPr>
              <w:t>数量</w:t>
            </w:r>
          </w:p>
        </w:tc>
        <w:tc>
          <w:tcPr>
            <w:tcW w:w="1913" w:type="dxa"/>
          </w:tcPr>
          <w:p>
            <w:pPr>
              <w:widowControl/>
              <w:jc w:val="center"/>
              <w:rPr>
                <w:rFonts w:hint="eastAsia" w:cs="Times New Roman"/>
                <w:kern w:val="0"/>
                <w:sz w:val="21"/>
                <w:szCs w:val="21"/>
              </w:rPr>
            </w:pPr>
            <w:r>
              <w:rPr>
                <w:rFonts w:hint="eastAsia" w:cs="Times New Roman"/>
                <w:kern w:val="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jc w:val="center"/>
        </w:trPr>
        <w:tc>
          <w:tcPr>
            <w:tcW w:w="756"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1</w:t>
            </w:r>
          </w:p>
        </w:tc>
        <w:tc>
          <w:tcPr>
            <w:tcW w:w="211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lang w:eastAsia="zh-CN"/>
              </w:rPr>
              <w:t>快速</w:t>
            </w:r>
            <w:r>
              <w:rPr>
                <w:rFonts w:hint="eastAsia" w:cs="Times New Roman"/>
                <w:kern w:val="0"/>
                <w:sz w:val="21"/>
                <w:szCs w:val="21"/>
                <w:highlight w:val="none"/>
              </w:rPr>
              <w:t>电动扳手</w:t>
            </w:r>
          </w:p>
        </w:tc>
        <w:tc>
          <w:tcPr>
            <w:tcW w:w="2718" w:type="dxa"/>
            <w:vAlign w:val="center"/>
          </w:tcPr>
          <w:p>
            <w:pPr>
              <w:widowControl/>
              <w:jc w:val="center"/>
              <w:rPr>
                <w:rFonts w:hint="eastAsia" w:eastAsia="宋体" w:cs="Times New Roman"/>
                <w:kern w:val="0"/>
                <w:sz w:val="21"/>
                <w:szCs w:val="21"/>
                <w:highlight w:val="none"/>
                <w:lang w:val="en-US" w:eastAsia="zh-CN"/>
              </w:rPr>
            </w:pPr>
            <w:r>
              <w:rPr>
                <w:rFonts w:hint="eastAsia" w:cs="Times New Roman"/>
                <w:kern w:val="0"/>
                <w:sz w:val="21"/>
                <w:szCs w:val="21"/>
                <w:highlight w:val="none"/>
                <w:lang w:val="en-US" w:eastAsia="zh-CN"/>
              </w:rPr>
              <w:t>1000</w:t>
            </w:r>
            <w:r>
              <w:rPr>
                <w:rFonts w:hint="eastAsia" w:cs="Times New Roman"/>
                <w:kern w:val="0"/>
                <w:sz w:val="21"/>
                <w:szCs w:val="21"/>
                <w:highlight w:val="none"/>
              </w:rPr>
              <w:t>Nm</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把</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2</w:t>
            </w:r>
          </w:p>
        </w:tc>
        <w:tc>
          <w:tcPr>
            <w:tcW w:w="1913" w:type="dxa"/>
            <w:vAlign w:val="center"/>
          </w:tcPr>
          <w:p>
            <w:pPr>
              <w:widowControl/>
              <w:jc w:val="center"/>
              <w:rPr>
                <w:rFonts w:hint="eastAsia" w:cs="Times New Roman"/>
                <w:kern w:val="0"/>
                <w:sz w:val="21"/>
                <w:szCs w:val="21"/>
                <w:highlight w:val="no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756"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2</w:t>
            </w:r>
          </w:p>
        </w:tc>
        <w:tc>
          <w:tcPr>
            <w:tcW w:w="211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开口扳手</w:t>
            </w:r>
          </w:p>
        </w:tc>
        <w:tc>
          <w:tcPr>
            <w:tcW w:w="271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S</w:t>
            </w:r>
            <w:r>
              <w:rPr>
                <w:rFonts w:hint="eastAsia" w:cs="Times New Roman"/>
                <w:kern w:val="0"/>
                <w:sz w:val="21"/>
                <w:szCs w:val="21"/>
                <w:highlight w:val="none"/>
                <w:lang w:val="en-US" w:eastAsia="zh-CN"/>
              </w:rPr>
              <w:t>46</w:t>
            </w:r>
            <w:r>
              <w:rPr>
                <w:rFonts w:hint="eastAsia" w:cs="Times New Roman"/>
                <w:kern w:val="0"/>
                <w:sz w:val="21"/>
                <w:szCs w:val="21"/>
                <w:highlight w:val="none"/>
              </w:rPr>
              <w:t>、S</w:t>
            </w:r>
            <w:r>
              <w:rPr>
                <w:rFonts w:hint="eastAsia" w:cs="Times New Roman"/>
                <w:kern w:val="0"/>
                <w:sz w:val="21"/>
                <w:szCs w:val="21"/>
                <w:highlight w:val="none"/>
                <w:lang w:val="en-US" w:eastAsia="zh-CN"/>
              </w:rPr>
              <w:t>6</w:t>
            </w:r>
            <w:r>
              <w:rPr>
                <w:rFonts w:hint="eastAsia" w:cs="Times New Roman"/>
                <w:kern w:val="0"/>
                <w:sz w:val="21"/>
                <w:szCs w:val="21"/>
                <w:highlight w:val="none"/>
              </w:rPr>
              <w:t>5</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件</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各1</w:t>
            </w:r>
          </w:p>
        </w:tc>
        <w:tc>
          <w:tcPr>
            <w:tcW w:w="1913" w:type="dxa"/>
            <w:vAlign w:val="center"/>
          </w:tcPr>
          <w:p>
            <w:pPr>
              <w:widowControl/>
              <w:jc w:val="center"/>
              <w:rPr>
                <w:rFonts w:hint="eastAsia" w:cs="Times New Roman"/>
                <w:kern w:val="0"/>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756"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3</w:t>
            </w:r>
          </w:p>
        </w:tc>
        <w:tc>
          <w:tcPr>
            <w:tcW w:w="2118" w:type="dxa"/>
            <w:vAlign w:val="center"/>
          </w:tcPr>
          <w:p>
            <w:pPr>
              <w:widowControl/>
              <w:jc w:val="center"/>
              <w:rPr>
                <w:rFonts w:hint="eastAsia" w:cs="Times New Roman"/>
                <w:kern w:val="0"/>
                <w:sz w:val="21"/>
                <w:szCs w:val="21"/>
              </w:rPr>
            </w:pPr>
            <w:r>
              <w:rPr>
                <w:rFonts w:hint="eastAsia" w:cs="Times New Roman"/>
                <w:kern w:val="0"/>
                <w:sz w:val="21"/>
                <w:szCs w:val="21"/>
              </w:rPr>
              <w:t>活口扳手</w:t>
            </w:r>
          </w:p>
        </w:tc>
        <w:tc>
          <w:tcPr>
            <w:tcW w:w="2718" w:type="dxa"/>
            <w:vAlign w:val="center"/>
          </w:tcPr>
          <w:p>
            <w:pPr>
              <w:widowControl/>
              <w:jc w:val="center"/>
              <w:rPr>
                <w:rFonts w:hint="eastAsia" w:cs="Times New Roman"/>
                <w:kern w:val="0"/>
                <w:sz w:val="21"/>
                <w:szCs w:val="21"/>
              </w:rPr>
            </w:pPr>
            <w:r>
              <w:rPr>
                <w:rFonts w:hint="eastAsia" w:cs="Times New Roman"/>
                <w:kern w:val="0"/>
                <w:sz w:val="21"/>
                <w:szCs w:val="21"/>
              </w:rPr>
              <w:t>大、小各1把</w:t>
            </w:r>
          </w:p>
        </w:tc>
        <w:tc>
          <w:tcPr>
            <w:tcW w:w="733" w:type="dxa"/>
            <w:vAlign w:val="center"/>
          </w:tcPr>
          <w:p>
            <w:pPr>
              <w:widowControl/>
              <w:jc w:val="center"/>
              <w:rPr>
                <w:rFonts w:hint="eastAsia" w:cs="Times New Roman"/>
                <w:kern w:val="0"/>
                <w:sz w:val="21"/>
                <w:szCs w:val="21"/>
              </w:rPr>
            </w:pPr>
            <w:r>
              <w:rPr>
                <w:rFonts w:hint="eastAsia" w:cs="Times New Roman"/>
                <w:kern w:val="0"/>
                <w:sz w:val="21"/>
                <w:szCs w:val="21"/>
              </w:rPr>
              <w:t>件</w:t>
            </w:r>
          </w:p>
        </w:tc>
        <w:tc>
          <w:tcPr>
            <w:tcW w:w="733" w:type="dxa"/>
            <w:vAlign w:val="center"/>
          </w:tcPr>
          <w:p>
            <w:pPr>
              <w:widowControl/>
              <w:jc w:val="center"/>
              <w:rPr>
                <w:rFonts w:hint="eastAsia" w:cs="Times New Roman"/>
                <w:kern w:val="0"/>
                <w:sz w:val="21"/>
                <w:szCs w:val="21"/>
              </w:rPr>
            </w:pPr>
            <w:r>
              <w:rPr>
                <w:rFonts w:hint="eastAsia" w:cs="Times New Roman"/>
                <w:kern w:val="0"/>
                <w:sz w:val="21"/>
                <w:szCs w:val="21"/>
              </w:rPr>
              <w:t>2</w:t>
            </w:r>
          </w:p>
        </w:tc>
        <w:tc>
          <w:tcPr>
            <w:tcW w:w="1913" w:type="dxa"/>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jc w:val="center"/>
        </w:trPr>
        <w:tc>
          <w:tcPr>
            <w:tcW w:w="756"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4</w:t>
            </w:r>
          </w:p>
        </w:tc>
        <w:tc>
          <w:tcPr>
            <w:tcW w:w="211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力矩扳手</w:t>
            </w:r>
          </w:p>
        </w:tc>
        <w:tc>
          <w:tcPr>
            <w:tcW w:w="271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550Nm、300Nm、100Nm</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件</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各1</w:t>
            </w:r>
          </w:p>
        </w:tc>
        <w:tc>
          <w:tcPr>
            <w:tcW w:w="1913" w:type="dxa"/>
            <w:vAlign w:val="center"/>
          </w:tcPr>
          <w:p>
            <w:pPr>
              <w:widowControl/>
              <w:jc w:val="center"/>
              <w:rPr>
                <w:rFonts w:hint="eastAsia" w:cs="Times New Roman"/>
                <w:kern w:val="0"/>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756"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5</w:t>
            </w:r>
          </w:p>
        </w:tc>
        <w:tc>
          <w:tcPr>
            <w:tcW w:w="211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套筒</w:t>
            </w:r>
          </w:p>
        </w:tc>
        <w:tc>
          <w:tcPr>
            <w:tcW w:w="271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S</w:t>
            </w:r>
            <w:r>
              <w:rPr>
                <w:rFonts w:hint="eastAsia" w:cs="Times New Roman"/>
                <w:kern w:val="0"/>
                <w:sz w:val="21"/>
                <w:szCs w:val="21"/>
                <w:highlight w:val="none"/>
                <w:lang w:val="en-US" w:eastAsia="zh-CN"/>
              </w:rPr>
              <w:t>46</w:t>
            </w:r>
            <w:r>
              <w:rPr>
                <w:rFonts w:hint="eastAsia" w:cs="Times New Roman"/>
                <w:kern w:val="0"/>
                <w:sz w:val="21"/>
                <w:szCs w:val="21"/>
                <w:highlight w:val="none"/>
              </w:rPr>
              <w:t>、S</w:t>
            </w:r>
            <w:r>
              <w:rPr>
                <w:rFonts w:hint="eastAsia" w:cs="Times New Roman"/>
                <w:kern w:val="0"/>
                <w:sz w:val="21"/>
                <w:szCs w:val="21"/>
                <w:highlight w:val="none"/>
                <w:lang w:val="en-US" w:eastAsia="zh-CN"/>
              </w:rPr>
              <w:t>6</w:t>
            </w:r>
            <w:r>
              <w:rPr>
                <w:rFonts w:hint="eastAsia" w:cs="Times New Roman"/>
                <w:kern w:val="0"/>
                <w:sz w:val="21"/>
                <w:szCs w:val="21"/>
                <w:highlight w:val="none"/>
              </w:rPr>
              <w:t>5</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件</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各</w:t>
            </w:r>
            <w:r>
              <w:rPr>
                <w:rFonts w:hint="eastAsia" w:cs="Times New Roman"/>
                <w:kern w:val="0"/>
                <w:sz w:val="21"/>
                <w:szCs w:val="21"/>
                <w:highlight w:val="none"/>
                <w:lang w:val="en-US" w:eastAsia="zh-CN"/>
              </w:rPr>
              <w:t>1</w:t>
            </w:r>
          </w:p>
        </w:tc>
        <w:tc>
          <w:tcPr>
            <w:tcW w:w="191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lang w:val="en-US" w:eastAsia="zh-CN"/>
              </w:rPr>
              <w:t>1</w:t>
            </w:r>
            <w:r>
              <w:rPr>
                <w:rFonts w:hint="eastAsia" w:cs="Times New Roman"/>
                <w:kern w:val="0"/>
                <w:sz w:val="21"/>
                <w:szCs w:val="21"/>
                <w:highlight w:val="no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756"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6</w:t>
            </w:r>
          </w:p>
        </w:tc>
        <w:tc>
          <w:tcPr>
            <w:tcW w:w="2118" w:type="dxa"/>
            <w:vAlign w:val="center"/>
          </w:tcPr>
          <w:p>
            <w:pPr>
              <w:widowControl/>
              <w:jc w:val="center"/>
              <w:rPr>
                <w:rFonts w:hint="eastAsia" w:cs="Times New Roman"/>
                <w:kern w:val="0"/>
                <w:sz w:val="21"/>
                <w:szCs w:val="21"/>
              </w:rPr>
            </w:pPr>
            <w:r>
              <w:rPr>
                <w:rFonts w:hint="eastAsia" w:cs="Times New Roman"/>
                <w:kern w:val="0"/>
                <w:sz w:val="21"/>
                <w:szCs w:val="21"/>
              </w:rPr>
              <w:t>内六角扳手</w:t>
            </w:r>
          </w:p>
        </w:tc>
        <w:tc>
          <w:tcPr>
            <w:tcW w:w="2718" w:type="dxa"/>
            <w:vAlign w:val="center"/>
          </w:tcPr>
          <w:p>
            <w:pPr>
              <w:widowControl/>
              <w:jc w:val="center"/>
              <w:rPr>
                <w:rFonts w:hint="eastAsia" w:cs="Times New Roman"/>
                <w:kern w:val="0"/>
                <w:sz w:val="21"/>
                <w:szCs w:val="21"/>
              </w:rPr>
            </w:pPr>
            <w:r>
              <w:rPr>
                <w:rFonts w:hint="eastAsia" w:cs="Times New Roman"/>
                <w:kern w:val="0"/>
                <w:sz w:val="21"/>
                <w:szCs w:val="21"/>
              </w:rPr>
              <w:t>9件套</w:t>
            </w:r>
          </w:p>
        </w:tc>
        <w:tc>
          <w:tcPr>
            <w:tcW w:w="733" w:type="dxa"/>
            <w:vAlign w:val="center"/>
          </w:tcPr>
          <w:p>
            <w:pPr>
              <w:widowControl/>
              <w:jc w:val="center"/>
              <w:rPr>
                <w:rFonts w:hint="eastAsia" w:cs="Times New Roman"/>
                <w:kern w:val="0"/>
                <w:sz w:val="21"/>
                <w:szCs w:val="21"/>
              </w:rPr>
            </w:pPr>
            <w:r>
              <w:rPr>
                <w:rFonts w:hint="eastAsia" w:cs="Times New Roman"/>
                <w:kern w:val="0"/>
                <w:sz w:val="21"/>
                <w:szCs w:val="21"/>
              </w:rPr>
              <w:t>套</w:t>
            </w:r>
          </w:p>
        </w:tc>
        <w:tc>
          <w:tcPr>
            <w:tcW w:w="733" w:type="dxa"/>
            <w:vAlign w:val="center"/>
          </w:tcPr>
          <w:p>
            <w:pPr>
              <w:widowControl/>
              <w:jc w:val="center"/>
              <w:rPr>
                <w:rFonts w:hint="eastAsia" w:cs="Times New Roman"/>
                <w:kern w:val="0"/>
                <w:sz w:val="21"/>
                <w:szCs w:val="21"/>
              </w:rPr>
            </w:pPr>
            <w:r>
              <w:rPr>
                <w:rFonts w:hint="eastAsia" w:cs="Times New Roman"/>
                <w:kern w:val="0"/>
                <w:sz w:val="21"/>
                <w:szCs w:val="21"/>
              </w:rPr>
              <w:t>1</w:t>
            </w:r>
          </w:p>
        </w:tc>
        <w:tc>
          <w:tcPr>
            <w:tcW w:w="1913" w:type="dxa"/>
            <w:vAlign w:val="center"/>
          </w:tcPr>
          <w:p>
            <w:pPr>
              <w:widowControl/>
              <w:jc w:val="center"/>
              <w:rPr>
                <w:rFonts w:hint="eastAsia"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jc w:val="center"/>
        </w:trPr>
        <w:tc>
          <w:tcPr>
            <w:tcW w:w="756"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7</w:t>
            </w:r>
          </w:p>
        </w:tc>
        <w:tc>
          <w:tcPr>
            <w:tcW w:w="211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拉伸器</w:t>
            </w:r>
          </w:p>
        </w:tc>
        <w:tc>
          <w:tcPr>
            <w:tcW w:w="271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M48拉伸头2个，含液压站、管路、棘轮扳手</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lang w:val="en-US" w:eastAsia="zh-CN"/>
              </w:rPr>
              <w:t>套</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1</w:t>
            </w:r>
          </w:p>
        </w:tc>
        <w:tc>
          <w:tcPr>
            <w:tcW w:w="1913" w:type="dxa"/>
            <w:vAlign w:val="center"/>
          </w:tcPr>
          <w:p>
            <w:pPr>
              <w:widowControl/>
              <w:jc w:val="center"/>
              <w:rPr>
                <w:rFonts w:hint="eastAsia" w:cs="Times New Roman"/>
                <w:kern w:val="0"/>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756"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8</w:t>
            </w:r>
          </w:p>
        </w:tc>
        <w:tc>
          <w:tcPr>
            <w:tcW w:w="211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丝锥</w:t>
            </w:r>
          </w:p>
        </w:tc>
        <w:tc>
          <w:tcPr>
            <w:tcW w:w="271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lang w:val="en-US" w:eastAsia="zh-CN"/>
              </w:rPr>
              <w:t>M48</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件</w:t>
            </w:r>
          </w:p>
        </w:tc>
        <w:tc>
          <w:tcPr>
            <w:tcW w:w="73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2</w:t>
            </w:r>
          </w:p>
        </w:tc>
        <w:tc>
          <w:tcPr>
            <w:tcW w:w="1913" w:type="dxa"/>
            <w:vAlign w:val="center"/>
          </w:tcPr>
          <w:p>
            <w:pPr>
              <w:widowControl/>
              <w:jc w:val="center"/>
              <w:rPr>
                <w:rFonts w:hint="eastAsia" w:eastAsia="宋体" w:cs="Times New Roman"/>
                <w:kern w:val="0"/>
                <w:sz w:val="21"/>
                <w:szCs w:val="21"/>
                <w:highlight w:val="none"/>
                <w:lang w:val="en-US" w:eastAsia="zh-CN"/>
              </w:rPr>
            </w:pPr>
            <w:r>
              <w:rPr>
                <w:rFonts w:hint="eastAsia" w:cs="Times New Roman"/>
                <w:kern w:val="0"/>
                <w:sz w:val="21"/>
                <w:szCs w:val="21"/>
                <w:highlight w:val="none"/>
                <w:lang w:val="en-US" w:eastAsia="zh-CN"/>
              </w:rPr>
              <w:t>带绞杠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8971" w:type="dxa"/>
            <w:gridSpan w:val="6"/>
            <w:vAlign w:val="center"/>
          </w:tcPr>
          <w:p>
            <w:pPr>
              <w:widowControl/>
              <w:jc w:val="both"/>
              <w:rPr>
                <w:rFonts w:hint="eastAsia" w:cs="Times New Roman"/>
                <w:kern w:val="0"/>
                <w:sz w:val="21"/>
                <w:szCs w:val="21"/>
              </w:rPr>
            </w:pPr>
            <w:r>
              <w:rPr>
                <w:rFonts w:hint="eastAsia" w:cs="Times New Roman"/>
                <w:kern w:val="0"/>
                <w:sz w:val="21"/>
                <w:szCs w:val="21"/>
              </w:rPr>
              <w:t>注：工具应确保在检定周期内且状态良好</w:t>
            </w:r>
            <w:r>
              <w:rPr>
                <w:rFonts w:hint="eastAsia" w:cs="Times New Roman"/>
                <w:kern w:val="0"/>
                <w:sz w:val="21"/>
                <w:szCs w:val="21"/>
                <w:lang w:eastAsia="zh-CN"/>
              </w:rPr>
              <w:t>。</w:t>
            </w:r>
          </w:p>
        </w:tc>
      </w:tr>
    </w:tbl>
    <w:p>
      <w:pPr>
        <w:spacing w:line="360" w:lineRule="auto"/>
        <w:jc w:val="both"/>
        <w:rPr>
          <w:rFonts w:hint="eastAsia" w:cs="Times New Roman"/>
          <w:sz w:val="21"/>
          <w:lang w:eastAsia="zh-CN"/>
        </w:rPr>
      </w:pPr>
      <w:r>
        <w:rPr>
          <w:rFonts w:hint="eastAsia" w:cs="Times New Roman"/>
          <w:bCs w:val="0"/>
          <w:kern w:val="2"/>
          <w:sz w:val="24"/>
          <w:szCs w:val="22"/>
          <w:lang w:val="en-US" w:eastAsia="zh-CN" w:bidi="ar-SA"/>
        </w:rPr>
        <w:t>3.7.2.3</w:t>
      </w:r>
      <w:r>
        <w:rPr>
          <w:rFonts w:hint="eastAsia" w:ascii="Times New Roman" w:hAnsi="Times New Roman" w:eastAsia="宋体" w:cs="Times New Roman"/>
          <w:bCs w:val="0"/>
          <w:kern w:val="2"/>
          <w:sz w:val="24"/>
          <w:szCs w:val="22"/>
          <w:lang w:val="en-US" w:eastAsia="zh-CN" w:bidi="ar-SA"/>
        </w:rPr>
        <w:t>传动链吊装用工装及吊索具详见表3-1</w:t>
      </w:r>
      <w:r>
        <w:rPr>
          <w:rFonts w:hint="eastAsia" w:cs="Times New Roman"/>
          <w:bCs w:val="0"/>
          <w:kern w:val="2"/>
          <w:sz w:val="24"/>
          <w:szCs w:val="22"/>
          <w:lang w:val="en-US" w:eastAsia="zh-CN" w:bidi="ar-SA"/>
        </w:rPr>
        <w:t>8：</w:t>
      </w:r>
    </w:p>
    <w:p>
      <w:pPr>
        <w:spacing w:line="360" w:lineRule="auto"/>
        <w:jc w:val="center"/>
        <w:rPr>
          <w:rFonts w:ascii="宋体" w:hAnsi="宋体" w:cs="宋体"/>
          <w:color w:val="000000"/>
          <w:sz w:val="24"/>
          <w:szCs w:val="24"/>
        </w:rPr>
      </w:pPr>
      <w:r>
        <w:rPr>
          <w:rFonts w:hint="eastAsia" w:cs="Times New Roman"/>
          <w:sz w:val="21"/>
          <w:lang w:eastAsia="zh-CN"/>
        </w:rPr>
        <w:t>表</w:t>
      </w:r>
      <w:r>
        <w:rPr>
          <w:rFonts w:hint="eastAsia" w:ascii="Times New Roman" w:hAnsi="Times New Roman" w:eastAsia="宋体" w:cs="Times New Roman"/>
          <w:bCs w:val="0"/>
          <w:kern w:val="2"/>
          <w:sz w:val="24"/>
          <w:szCs w:val="22"/>
          <w:lang w:val="en-US" w:eastAsia="zh-CN" w:bidi="ar-SA"/>
        </w:rPr>
        <w:t>3-1</w:t>
      </w:r>
      <w:r>
        <w:rPr>
          <w:rFonts w:hint="eastAsia" w:cs="Times New Roman"/>
          <w:bCs w:val="0"/>
          <w:kern w:val="2"/>
          <w:sz w:val="24"/>
          <w:szCs w:val="22"/>
          <w:lang w:val="en-US" w:eastAsia="zh-CN" w:bidi="ar-SA"/>
        </w:rPr>
        <w:t>8</w:t>
      </w:r>
      <w:r>
        <w:rPr>
          <w:rFonts w:hint="eastAsia" w:cs="Times New Roman"/>
          <w:sz w:val="21"/>
          <w:lang w:eastAsia="zh-CN"/>
        </w:rPr>
        <w:t xml:space="preserve">  传动链更换用工装及吊索具清单</w:t>
      </w:r>
    </w:p>
    <w:tbl>
      <w:tblPr>
        <w:tblStyle w:val="98"/>
        <w:tblW w:w="900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2"/>
        <w:gridCol w:w="2923"/>
        <w:gridCol w:w="1772"/>
        <w:gridCol w:w="738"/>
        <w:gridCol w:w="662"/>
        <w:gridCol w:w="2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772" w:type="dxa"/>
          </w:tcPr>
          <w:p>
            <w:pPr>
              <w:widowControl/>
              <w:jc w:val="center"/>
              <w:rPr>
                <w:rFonts w:hint="eastAsia" w:cs="Times New Roman"/>
                <w:kern w:val="0"/>
                <w:sz w:val="21"/>
                <w:szCs w:val="21"/>
              </w:rPr>
            </w:pPr>
            <w:r>
              <w:rPr>
                <w:rFonts w:hint="eastAsia" w:cs="Times New Roman"/>
                <w:kern w:val="0"/>
                <w:sz w:val="21"/>
                <w:szCs w:val="21"/>
              </w:rPr>
              <w:t>序号</w:t>
            </w:r>
          </w:p>
        </w:tc>
        <w:tc>
          <w:tcPr>
            <w:tcW w:w="2923" w:type="dxa"/>
          </w:tcPr>
          <w:p>
            <w:pPr>
              <w:widowControl/>
              <w:jc w:val="center"/>
              <w:rPr>
                <w:rFonts w:hint="eastAsia" w:cs="Times New Roman"/>
                <w:kern w:val="0"/>
                <w:sz w:val="21"/>
                <w:szCs w:val="21"/>
              </w:rPr>
            </w:pPr>
            <w:r>
              <w:rPr>
                <w:rFonts w:hint="eastAsia" w:cs="Times New Roman"/>
                <w:kern w:val="0"/>
                <w:sz w:val="21"/>
                <w:szCs w:val="21"/>
              </w:rPr>
              <w:t>名称</w:t>
            </w:r>
          </w:p>
        </w:tc>
        <w:tc>
          <w:tcPr>
            <w:tcW w:w="1772" w:type="dxa"/>
          </w:tcPr>
          <w:p>
            <w:pPr>
              <w:widowControl/>
              <w:jc w:val="center"/>
              <w:rPr>
                <w:rFonts w:hint="eastAsia" w:cs="Times New Roman"/>
                <w:kern w:val="0"/>
                <w:sz w:val="21"/>
                <w:szCs w:val="21"/>
              </w:rPr>
            </w:pPr>
            <w:r>
              <w:rPr>
                <w:rFonts w:hint="eastAsia" w:cs="Times New Roman"/>
                <w:kern w:val="0"/>
                <w:sz w:val="21"/>
                <w:szCs w:val="21"/>
              </w:rPr>
              <w:t>规格</w:t>
            </w:r>
          </w:p>
        </w:tc>
        <w:tc>
          <w:tcPr>
            <w:tcW w:w="738" w:type="dxa"/>
          </w:tcPr>
          <w:p>
            <w:pPr>
              <w:widowControl/>
              <w:jc w:val="center"/>
              <w:rPr>
                <w:rFonts w:hint="eastAsia" w:cs="Times New Roman"/>
                <w:kern w:val="0"/>
                <w:sz w:val="21"/>
                <w:szCs w:val="21"/>
              </w:rPr>
            </w:pPr>
            <w:r>
              <w:rPr>
                <w:rFonts w:hint="eastAsia" w:cs="Times New Roman"/>
                <w:kern w:val="0"/>
                <w:sz w:val="21"/>
                <w:szCs w:val="21"/>
              </w:rPr>
              <w:t>单位</w:t>
            </w:r>
          </w:p>
        </w:tc>
        <w:tc>
          <w:tcPr>
            <w:tcW w:w="662" w:type="dxa"/>
          </w:tcPr>
          <w:p>
            <w:pPr>
              <w:widowControl/>
              <w:jc w:val="center"/>
              <w:rPr>
                <w:rFonts w:hint="eastAsia" w:cs="Times New Roman"/>
                <w:kern w:val="0"/>
                <w:sz w:val="21"/>
                <w:szCs w:val="21"/>
              </w:rPr>
            </w:pPr>
            <w:r>
              <w:rPr>
                <w:rFonts w:hint="eastAsia" w:cs="Times New Roman"/>
                <w:kern w:val="0"/>
                <w:sz w:val="21"/>
                <w:szCs w:val="21"/>
              </w:rPr>
              <w:t>数量</w:t>
            </w:r>
          </w:p>
        </w:tc>
        <w:tc>
          <w:tcPr>
            <w:tcW w:w="2136" w:type="dxa"/>
          </w:tcPr>
          <w:p>
            <w:pPr>
              <w:widowControl/>
              <w:jc w:val="center"/>
              <w:rPr>
                <w:rFonts w:hint="eastAsia" w:cs="Times New Roman"/>
                <w:kern w:val="0"/>
                <w:sz w:val="21"/>
                <w:szCs w:val="21"/>
              </w:rPr>
            </w:pPr>
            <w:r>
              <w:rPr>
                <w:rFonts w:hint="eastAsia" w:cs="Times New Roman"/>
                <w:kern w:val="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772" w:type="dxa"/>
            <w:vAlign w:val="center"/>
          </w:tcPr>
          <w:p>
            <w:pPr>
              <w:widowControl/>
              <w:jc w:val="center"/>
              <w:rPr>
                <w:rFonts w:hint="eastAsia" w:eastAsia="宋体" w:cs="Times New Roman"/>
                <w:kern w:val="0"/>
                <w:sz w:val="21"/>
                <w:szCs w:val="21"/>
                <w:highlight w:val="none"/>
                <w:lang w:val="en-US" w:eastAsia="zh-CN"/>
              </w:rPr>
            </w:pPr>
            <w:r>
              <w:rPr>
                <w:rFonts w:hint="eastAsia" w:cs="Times New Roman"/>
                <w:kern w:val="0"/>
                <w:sz w:val="21"/>
                <w:szCs w:val="21"/>
                <w:highlight w:val="none"/>
                <w:lang w:val="en-US" w:eastAsia="zh-CN"/>
              </w:rPr>
              <w:t>1</w:t>
            </w:r>
          </w:p>
        </w:tc>
        <w:tc>
          <w:tcPr>
            <w:tcW w:w="292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lang w:eastAsia="zh-CN"/>
              </w:rPr>
              <w:t>传动链</w:t>
            </w:r>
            <w:r>
              <w:rPr>
                <w:rFonts w:hint="eastAsia" w:cs="Times New Roman"/>
                <w:kern w:val="0"/>
                <w:sz w:val="21"/>
                <w:szCs w:val="21"/>
                <w:highlight w:val="none"/>
                <w:lang w:val="en-US" w:eastAsia="zh-CN"/>
              </w:rPr>
              <w:t>专用吊具</w:t>
            </w:r>
          </w:p>
        </w:tc>
        <w:tc>
          <w:tcPr>
            <w:tcW w:w="1772" w:type="dxa"/>
            <w:vAlign w:val="center"/>
          </w:tcPr>
          <w:p>
            <w:pPr>
              <w:widowControl/>
              <w:jc w:val="center"/>
              <w:rPr>
                <w:rFonts w:hint="eastAsia" w:eastAsia="宋体" w:cs="Times New Roman"/>
                <w:kern w:val="0"/>
                <w:sz w:val="21"/>
                <w:szCs w:val="21"/>
                <w:highlight w:val="none"/>
                <w:lang w:val="en-US" w:eastAsia="zh-CN"/>
              </w:rPr>
            </w:pPr>
            <w:r>
              <w:rPr>
                <w:rFonts w:hint="eastAsia" w:cs="Times New Roman"/>
                <w:kern w:val="0"/>
                <w:sz w:val="21"/>
                <w:szCs w:val="21"/>
                <w:highlight w:val="none"/>
                <w:lang w:val="en-US" w:eastAsia="zh-CN"/>
              </w:rPr>
              <w:t>2.5MW</w:t>
            </w:r>
          </w:p>
        </w:tc>
        <w:tc>
          <w:tcPr>
            <w:tcW w:w="738" w:type="dxa"/>
            <w:vAlign w:val="center"/>
          </w:tcPr>
          <w:p>
            <w:pPr>
              <w:widowControl/>
              <w:jc w:val="center"/>
              <w:rPr>
                <w:rFonts w:hint="eastAsia" w:eastAsia="宋体" w:cs="Times New Roman"/>
                <w:kern w:val="0"/>
                <w:sz w:val="21"/>
                <w:szCs w:val="21"/>
                <w:highlight w:val="none"/>
                <w:lang w:eastAsia="zh-CN"/>
              </w:rPr>
            </w:pPr>
            <w:r>
              <w:rPr>
                <w:rFonts w:hint="eastAsia" w:cs="Times New Roman"/>
                <w:kern w:val="0"/>
                <w:sz w:val="21"/>
                <w:szCs w:val="21"/>
                <w:highlight w:val="none"/>
                <w:lang w:val="en-US" w:eastAsia="zh-CN"/>
              </w:rPr>
              <w:t>套</w:t>
            </w:r>
          </w:p>
        </w:tc>
        <w:tc>
          <w:tcPr>
            <w:tcW w:w="662"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lang w:val="en-US" w:eastAsia="zh-CN"/>
              </w:rPr>
              <w:t>1</w:t>
            </w:r>
          </w:p>
        </w:tc>
        <w:tc>
          <w:tcPr>
            <w:tcW w:w="2136"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lang w:val="en-US" w:eastAsia="zh-CN"/>
              </w:rPr>
              <w:t>含：</w:t>
            </w:r>
            <w:r>
              <w:rPr>
                <w:rFonts w:hint="eastAsia" w:cs="Times New Roman"/>
                <w:kern w:val="0"/>
                <w:sz w:val="21"/>
                <w:szCs w:val="21"/>
                <w:highlight w:val="none"/>
              </w:rPr>
              <w:t>吊梁、吊带、卸扣及大端吊板、螺栓</w:t>
            </w:r>
            <w:r>
              <w:rPr>
                <w:rFonts w:hint="eastAsia" w:cs="Times New Roman"/>
                <w:kern w:val="0"/>
                <w:sz w:val="21"/>
                <w:szCs w:val="21"/>
                <w:highlight w:val="none"/>
                <w:lang w:eastAsia="zh-CN"/>
              </w:rPr>
              <w:t>、</w:t>
            </w:r>
            <w:r>
              <w:rPr>
                <w:rFonts w:hint="eastAsia" w:cs="Times New Roman"/>
                <w:kern w:val="0"/>
                <w:sz w:val="21"/>
                <w:szCs w:val="21"/>
                <w:highlight w:val="none"/>
              </w:rPr>
              <w:t>螺母</w:t>
            </w:r>
            <w:r>
              <w:rPr>
                <w:rFonts w:hint="eastAsia" w:cs="Times New Roman"/>
                <w:kern w:val="0"/>
                <w:sz w:val="21"/>
                <w:szCs w:val="21"/>
                <w:highlight w:val="none"/>
                <w:lang w:eastAsia="zh-CN"/>
              </w:rPr>
              <w:t>、</w:t>
            </w:r>
            <w:r>
              <w:rPr>
                <w:rFonts w:hint="eastAsia" w:cs="Times New Roman"/>
                <w:kern w:val="0"/>
                <w:sz w:val="21"/>
                <w:szCs w:val="21"/>
                <w:highlight w:val="none"/>
                <w:lang w:val="en-US" w:eastAsia="zh-CN"/>
              </w:rPr>
              <w:t>垫片等。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jc w:val="center"/>
        </w:trPr>
        <w:tc>
          <w:tcPr>
            <w:tcW w:w="772" w:type="dxa"/>
            <w:vAlign w:val="center"/>
          </w:tcPr>
          <w:p>
            <w:pPr>
              <w:widowControl/>
              <w:jc w:val="center"/>
              <w:rPr>
                <w:rFonts w:hint="eastAsia" w:eastAsia="宋体" w:cs="Times New Roman"/>
                <w:kern w:val="0"/>
                <w:sz w:val="21"/>
                <w:szCs w:val="21"/>
                <w:highlight w:val="none"/>
                <w:lang w:val="en-US" w:eastAsia="zh-CN"/>
              </w:rPr>
            </w:pPr>
            <w:r>
              <w:rPr>
                <w:rFonts w:hint="eastAsia" w:cs="Times New Roman"/>
                <w:kern w:val="0"/>
                <w:sz w:val="21"/>
                <w:szCs w:val="21"/>
                <w:highlight w:val="none"/>
                <w:lang w:val="en-US" w:eastAsia="zh-CN"/>
              </w:rPr>
              <w:t>2</w:t>
            </w:r>
          </w:p>
        </w:tc>
        <w:tc>
          <w:tcPr>
            <w:tcW w:w="292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吊带</w:t>
            </w:r>
          </w:p>
        </w:tc>
        <w:tc>
          <w:tcPr>
            <w:tcW w:w="1772"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1t×3m</w:t>
            </w:r>
          </w:p>
        </w:tc>
        <w:tc>
          <w:tcPr>
            <w:tcW w:w="73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根</w:t>
            </w:r>
          </w:p>
        </w:tc>
        <w:tc>
          <w:tcPr>
            <w:tcW w:w="662"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2</w:t>
            </w:r>
          </w:p>
        </w:tc>
        <w:tc>
          <w:tcPr>
            <w:tcW w:w="2136" w:type="dxa"/>
            <w:vAlign w:val="center"/>
          </w:tcPr>
          <w:p>
            <w:pPr>
              <w:widowControl/>
              <w:jc w:val="center"/>
              <w:rPr>
                <w:rFonts w:hint="eastAsia" w:cs="Times New Roman"/>
                <w:kern w:val="0"/>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jc w:val="center"/>
        </w:trPr>
        <w:tc>
          <w:tcPr>
            <w:tcW w:w="772" w:type="dxa"/>
            <w:vAlign w:val="center"/>
          </w:tcPr>
          <w:p>
            <w:pPr>
              <w:widowControl/>
              <w:jc w:val="center"/>
              <w:rPr>
                <w:rFonts w:hint="eastAsia" w:eastAsia="宋体" w:cs="Times New Roman"/>
                <w:kern w:val="0"/>
                <w:sz w:val="21"/>
                <w:szCs w:val="21"/>
                <w:highlight w:val="none"/>
                <w:lang w:val="en-US" w:eastAsia="zh-CN"/>
              </w:rPr>
            </w:pPr>
            <w:r>
              <w:rPr>
                <w:rFonts w:hint="eastAsia" w:cs="Times New Roman"/>
                <w:kern w:val="0"/>
                <w:sz w:val="21"/>
                <w:szCs w:val="21"/>
                <w:highlight w:val="none"/>
                <w:lang w:val="en-US" w:eastAsia="zh-CN"/>
              </w:rPr>
              <w:t>3</w:t>
            </w:r>
          </w:p>
        </w:tc>
        <w:tc>
          <w:tcPr>
            <w:tcW w:w="292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卸扣</w:t>
            </w:r>
          </w:p>
        </w:tc>
        <w:tc>
          <w:tcPr>
            <w:tcW w:w="1772"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lang w:val="en-US" w:eastAsia="zh-CN"/>
              </w:rPr>
              <w:t>1</w:t>
            </w:r>
            <w:r>
              <w:rPr>
                <w:rFonts w:hint="eastAsia" w:cs="Times New Roman"/>
                <w:kern w:val="0"/>
                <w:sz w:val="21"/>
                <w:szCs w:val="21"/>
                <w:highlight w:val="none"/>
              </w:rPr>
              <w:t>t</w:t>
            </w:r>
          </w:p>
        </w:tc>
        <w:tc>
          <w:tcPr>
            <w:tcW w:w="73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件</w:t>
            </w:r>
          </w:p>
        </w:tc>
        <w:tc>
          <w:tcPr>
            <w:tcW w:w="662" w:type="dxa"/>
            <w:vAlign w:val="center"/>
          </w:tcPr>
          <w:p>
            <w:pPr>
              <w:widowControl/>
              <w:jc w:val="center"/>
              <w:rPr>
                <w:rFonts w:hint="eastAsia" w:eastAsia="宋体" w:cs="Times New Roman"/>
                <w:kern w:val="0"/>
                <w:sz w:val="21"/>
                <w:szCs w:val="21"/>
                <w:highlight w:val="none"/>
                <w:lang w:eastAsia="zh-CN"/>
              </w:rPr>
            </w:pPr>
            <w:r>
              <w:rPr>
                <w:rFonts w:hint="eastAsia" w:cs="Times New Roman"/>
                <w:kern w:val="0"/>
                <w:sz w:val="21"/>
                <w:szCs w:val="21"/>
                <w:highlight w:val="none"/>
                <w:lang w:val="en-US" w:eastAsia="zh-CN"/>
              </w:rPr>
              <w:t>4</w:t>
            </w:r>
          </w:p>
        </w:tc>
        <w:tc>
          <w:tcPr>
            <w:tcW w:w="2136" w:type="dxa"/>
            <w:vAlign w:val="center"/>
          </w:tcPr>
          <w:p>
            <w:pPr>
              <w:widowControl/>
              <w:jc w:val="center"/>
              <w:rPr>
                <w:rFonts w:hint="eastAsia" w:cs="Times New Roman"/>
                <w:kern w:val="0"/>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772" w:type="dxa"/>
            <w:vAlign w:val="center"/>
          </w:tcPr>
          <w:p>
            <w:pPr>
              <w:widowControl/>
              <w:jc w:val="center"/>
              <w:rPr>
                <w:rFonts w:hint="eastAsia" w:eastAsia="宋体" w:cs="Times New Roman"/>
                <w:kern w:val="0"/>
                <w:sz w:val="21"/>
                <w:szCs w:val="21"/>
                <w:highlight w:val="none"/>
                <w:lang w:val="en-US" w:eastAsia="zh-CN"/>
              </w:rPr>
            </w:pPr>
            <w:r>
              <w:rPr>
                <w:rFonts w:hint="eastAsia" w:cs="Times New Roman"/>
                <w:kern w:val="0"/>
                <w:sz w:val="21"/>
                <w:szCs w:val="21"/>
                <w:highlight w:val="none"/>
                <w:lang w:val="en-US" w:eastAsia="zh-CN"/>
              </w:rPr>
              <w:t>4</w:t>
            </w:r>
          </w:p>
        </w:tc>
        <w:tc>
          <w:tcPr>
            <w:tcW w:w="2923"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吊环螺钉</w:t>
            </w:r>
          </w:p>
        </w:tc>
        <w:tc>
          <w:tcPr>
            <w:tcW w:w="1772"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 xml:space="preserve"> M12</w:t>
            </w:r>
            <w:r>
              <w:rPr>
                <w:rFonts w:hint="eastAsia" w:cs="Times New Roman"/>
                <w:kern w:val="0"/>
                <w:sz w:val="21"/>
                <w:szCs w:val="21"/>
                <w:highlight w:val="none"/>
                <w:lang w:eastAsia="zh-CN"/>
              </w:rPr>
              <w:t>、</w:t>
            </w:r>
            <w:r>
              <w:rPr>
                <w:rFonts w:hint="eastAsia" w:cs="Times New Roman"/>
                <w:kern w:val="0"/>
                <w:sz w:val="21"/>
                <w:szCs w:val="21"/>
                <w:highlight w:val="none"/>
              </w:rPr>
              <w:t>M16</w:t>
            </w:r>
          </w:p>
        </w:tc>
        <w:tc>
          <w:tcPr>
            <w:tcW w:w="738"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个</w:t>
            </w:r>
          </w:p>
        </w:tc>
        <w:tc>
          <w:tcPr>
            <w:tcW w:w="662" w:type="dxa"/>
            <w:vAlign w:val="center"/>
          </w:tcPr>
          <w:p>
            <w:pPr>
              <w:widowControl/>
              <w:jc w:val="center"/>
              <w:rPr>
                <w:rFonts w:hint="eastAsia" w:cs="Times New Roman"/>
                <w:kern w:val="0"/>
                <w:sz w:val="21"/>
                <w:szCs w:val="21"/>
                <w:highlight w:val="none"/>
              </w:rPr>
            </w:pPr>
            <w:r>
              <w:rPr>
                <w:rFonts w:hint="eastAsia" w:cs="Times New Roman"/>
                <w:kern w:val="0"/>
                <w:sz w:val="21"/>
                <w:szCs w:val="21"/>
                <w:highlight w:val="none"/>
              </w:rPr>
              <w:t>各2</w:t>
            </w:r>
          </w:p>
        </w:tc>
        <w:tc>
          <w:tcPr>
            <w:tcW w:w="2136" w:type="dxa"/>
            <w:vAlign w:val="center"/>
          </w:tcPr>
          <w:p>
            <w:pPr>
              <w:widowControl/>
              <w:jc w:val="center"/>
              <w:rPr>
                <w:rFonts w:hint="eastAsia" w:cs="Times New Roman"/>
                <w:kern w:val="0"/>
                <w:sz w:val="21"/>
                <w:szCs w:val="21"/>
                <w:highlight w:val="none"/>
              </w:rPr>
            </w:pPr>
          </w:p>
        </w:tc>
      </w:tr>
    </w:tbl>
    <w:p>
      <w:pPr>
        <w:pageBreakBefore w:val="0"/>
        <w:widowControl w:val="0"/>
        <w:numPr>
          <w:ilvl w:val="0"/>
          <w:numId w:val="0"/>
        </w:numPr>
        <w:kinsoku/>
        <w:wordWrap/>
        <w:overflowPunct/>
        <w:topLinePunct w:val="0"/>
        <w:autoSpaceDE/>
        <w:autoSpaceDN/>
        <w:bidi w:val="0"/>
        <w:adjustRightInd/>
        <w:snapToGrid/>
        <w:spacing w:beforeLines="0" w:afterLines="0" w:line="360" w:lineRule="auto"/>
        <w:ind w:right="0" w:rightChars="0"/>
        <w:jc w:val="left"/>
        <w:textAlignment w:val="auto"/>
        <w:rPr>
          <w:rFonts w:hint="eastAsia" w:ascii="宋体" w:hAnsi="宋体" w:cs="宋体"/>
          <w:color w:val="000000"/>
          <w:kern w:val="0"/>
          <w:sz w:val="24"/>
          <w:szCs w:val="24"/>
          <w:lang w:val="en-US" w:eastAsia="zh-CN"/>
        </w:rPr>
      </w:pPr>
      <w:r>
        <w:rPr>
          <w:rFonts w:hint="eastAsia" w:ascii="Cambria" w:hAnsi="Cambria" w:eastAsia="黑体" w:cs="黑体"/>
          <w:bCs/>
          <w:kern w:val="2"/>
          <w:sz w:val="28"/>
          <w:szCs w:val="32"/>
          <w:lang w:val="en-US" w:eastAsia="zh-CN" w:bidi="ar-SA"/>
        </w:rPr>
        <w:t xml:space="preserve">  </w:t>
      </w:r>
      <w:r>
        <w:rPr>
          <w:rFonts w:hint="eastAsia" w:ascii="宋体" w:hAnsi="宋体" w:cs="宋体"/>
          <w:b/>
          <w:bCs/>
          <w:color w:val="auto"/>
          <w:kern w:val="0"/>
          <w:sz w:val="24"/>
          <w:szCs w:val="24"/>
          <w:lang w:val="en-US" w:eastAsia="zh-CN"/>
        </w:rPr>
        <w:t>3</w:t>
      </w:r>
      <w:r>
        <w:rPr>
          <w:rFonts w:hint="eastAsia" w:ascii="宋体" w:hAnsi="宋体" w:cs="宋体"/>
          <w:b/>
          <w:bCs/>
          <w:color w:val="auto"/>
          <w:kern w:val="0"/>
          <w:sz w:val="24"/>
          <w:szCs w:val="24"/>
        </w:rPr>
        <w:t>.</w:t>
      </w:r>
      <w:r>
        <w:rPr>
          <w:rFonts w:hint="eastAsia" w:ascii="宋体" w:hAnsi="宋体" w:cs="宋体"/>
          <w:b/>
          <w:bCs/>
          <w:color w:val="auto"/>
          <w:kern w:val="0"/>
          <w:sz w:val="24"/>
          <w:szCs w:val="24"/>
          <w:lang w:val="en-US" w:eastAsia="zh-CN"/>
        </w:rPr>
        <w:t>7</w:t>
      </w:r>
      <w:r>
        <w:rPr>
          <w:rFonts w:hint="eastAsia" w:ascii="宋体" w:hAnsi="宋体" w:cs="宋体"/>
          <w:b/>
          <w:bCs/>
          <w:color w:val="auto"/>
          <w:kern w:val="0"/>
          <w:sz w:val="24"/>
          <w:szCs w:val="24"/>
        </w:rPr>
        <w:t>.</w:t>
      </w:r>
      <w:r>
        <w:rPr>
          <w:rFonts w:hint="eastAsia" w:ascii="宋体" w:hAnsi="宋体" w:cs="宋体"/>
          <w:b/>
          <w:bCs/>
          <w:color w:val="auto"/>
          <w:kern w:val="0"/>
          <w:sz w:val="24"/>
          <w:szCs w:val="24"/>
          <w:lang w:val="en-US" w:eastAsia="zh-CN"/>
        </w:rPr>
        <w:t>3</w:t>
      </w:r>
      <w:r>
        <w:rPr>
          <w:rFonts w:hint="eastAsia" w:ascii="宋体" w:hAnsi="宋体" w:cs="宋体"/>
          <w:color w:val="000000"/>
          <w:kern w:val="0"/>
          <w:sz w:val="24"/>
          <w:szCs w:val="24"/>
          <w:lang w:val="en-US" w:eastAsia="zh-CN"/>
        </w:rPr>
        <w:t>联轴器中间体吊装（</w:t>
      </w:r>
    </w:p>
    <w:p>
      <w:pPr>
        <w:pageBreakBefore w:val="0"/>
        <w:widowControl w:val="0"/>
        <w:numPr>
          <w:ilvl w:val="0"/>
          <w:numId w:val="0"/>
        </w:numPr>
        <w:kinsoku/>
        <w:wordWrap/>
        <w:overflowPunct/>
        <w:topLinePunct w:val="0"/>
        <w:autoSpaceDE/>
        <w:autoSpaceDN/>
        <w:bidi w:val="0"/>
        <w:adjustRightInd/>
        <w:snapToGrid/>
        <w:spacing w:beforeLines="0" w:afterLines="0" w:line="360" w:lineRule="auto"/>
        <w:ind w:right="0" w:rightChars="0"/>
        <w:jc w:val="center"/>
        <w:textAlignment w:val="auto"/>
        <w:rPr>
          <w:rFonts w:hint="eastAsia" w:ascii="宋体" w:hAnsi="宋体" w:cs="宋体"/>
          <w:color w:val="000000"/>
          <w:kern w:val="0"/>
          <w:sz w:val="24"/>
          <w:szCs w:val="24"/>
          <w:lang w:val="en-US" w:eastAsia="zh-CN"/>
        </w:rPr>
      </w:pPr>
      <w:r>
        <w:rPr>
          <w:rFonts w:hint="eastAsia" w:ascii="宋体" w:hAnsi="宋体" w:cs="宋体"/>
          <w:color w:val="000000"/>
          <w:kern w:val="0"/>
          <w:sz w:val="24"/>
          <w:szCs w:val="24"/>
          <w:lang w:val="en-US" w:eastAsia="zh-CN"/>
        </w:rPr>
        <w:drawing>
          <wp:inline distT="0" distB="0" distL="114300" distR="114300">
            <wp:extent cx="6146800" cy="3343275"/>
            <wp:effectExtent l="0" t="0" r="10160" b="9525"/>
            <wp:docPr id="116" name="图片 116" descr="1575594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5594427(1)"/>
                    <pic:cNvPicPr>
                      <a:picLocks noChangeAspect="1"/>
                    </pic:cNvPicPr>
                  </pic:nvPicPr>
                  <pic:blipFill>
                    <a:blip r:embed="rId67"/>
                    <a:stretch>
                      <a:fillRect/>
                    </a:stretch>
                  </pic:blipFill>
                  <pic:spPr>
                    <a:xfrm>
                      <a:off x="0" y="0"/>
                      <a:ext cx="6146800" cy="334327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beforeLines="0" w:afterLines="0" w:line="360" w:lineRule="auto"/>
        <w:ind w:right="0" w:rightChars="0" w:firstLine="420" w:firstLineChars="200"/>
        <w:jc w:val="center"/>
        <w:textAlignment w:val="auto"/>
        <w:rPr>
          <w:rFonts w:hint="eastAsia" w:cs="Times New Roman"/>
          <w:lang w:val="en-US" w:eastAsia="zh-CN"/>
        </w:rPr>
      </w:pPr>
      <w:r>
        <w:rPr>
          <w:rFonts w:cs="Times New Roman"/>
          <w:sz w:val="21"/>
          <w:szCs w:val="21"/>
        </w:rPr>
        <w:t>图</w:t>
      </w:r>
      <w:r>
        <w:rPr>
          <w:rFonts w:hint="eastAsia" w:cs="Times New Roman"/>
          <w:sz w:val="21"/>
          <w:szCs w:val="21"/>
          <w:lang w:val="en-US" w:eastAsia="zh-CN"/>
        </w:rPr>
        <w:t>3-30 联轴器中间体位置示意图</w:t>
      </w:r>
    </w:p>
    <w:p>
      <w:pPr>
        <w:pageBreakBefore w:val="0"/>
        <w:widowControl w:val="0"/>
        <w:numPr>
          <w:ilvl w:val="0"/>
          <w:numId w:val="0"/>
        </w:numPr>
        <w:kinsoku/>
        <w:wordWrap/>
        <w:overflowPunct/>
        <w:topLinePunct w:val="0"/>
        <w:autoSpaceDE/>
        <w:autoSpaceDN/>
        <w:bidi w:val="0"/>
        <w:adjustRightInd/>
        <w:snapToGrid/>
        <w:spacing w:beforeLines="0" w:afterLines="0" w:line="360" w:lineRule="auto"/>
        <w:ind w:right="0" w:rightChars="0" w:firstLine="480" w:firstLineChars="200"/>
        <w:jc w:val="left"/>
        <w:textAlignment w:val="auto"/>
        <w:rPr>
          <w:rFonts w:hint="eastAsia" w:ascii="Cambria" w:hAnsi="Cambria" w:eastAsia="黑体" w:cs="黑体"/>
          <w:bCs/>
          <w:kern w:val="2"/>
          <w:sz w:val="28"/>
          <w:szCs w:val="32"/>
          <w:lang w:val="en-US" w:eastAsia="zh-CN" w:bidi="ar-SA"/>
        </w:rPr>
      </w:pPr>
      <w:r>
        <w:rPr>
          <w:rFonts w:hint="eastAsia" w:cs="Times New Roman"/>
          <w:lang w:val="en-US" w:eastAsia="zh-CN"/>
        </w:rPr>
        <w:t>1</w:t>
      </w:r>
      <w:r>
        <w:rPr>
          <w:rFonts w:cs="Times New Roman"/>
        </w:rPr>
        <w:t>）</w:t>
      </w:r>
      <w:r>
        <w:rPr>
          <w:rFonts w:hint="eastAsia" w:ascii="宋体" w:hAnsi="宋体" w:cs="宋体"/>
          <w:color w:val="000000"/>
          <w:kern w:val="0"/>
          <w:sz w:val="24"/>
          <w:szCs w:val="24"/>
          <w:lang w:val="en-US" w:eastAsia="zh-CN"/>
        </w:rPr>
        <w:t>调整扭矩限制器法兰面与刹车盘内侧法兰面距离。均匀用力推动扭矩限制器法兰面与刹车盘法兰面之间距离满足799mm-801mm。</w:t>
      </w:r>
      <w:r>
        <w:rPr>
          <w:rFonts w:ascii="Times New Roman" w:hAnsi="Times New Roman"/>
          <w:color w:val="000000"/>
          <w:szCs w:val="21"/>
          <w:highlight w:val="none"/>
        </w:rPr>
        <w:t>用手拧紧胀紧套上的</w:t>
      </w:r>
      <w:r>
        <w:rPr>
          <w:rFonts w:hint="eastAsia" w:ascii="Times New Roman" w:hAnsi="Times New Roman"/>
          <w:color w:val="000000"/>
          <w:szCs w:val="21"/>
          <w:highlight w:val="none"/>
        </w:rPr>
        <w:t>六角</w:t>
      </w:r>
      <w:r>
        <w:rPr>
          <w:rFonts w:ascii="Times New Roman" w:hAnsi="Times New Roman"/>
          <w:color w:val="000000"/>
          <w:szCs w:val="21"/>
          <w:highlight w:val="none"/>
        </w:rPr>
        <w:t>螺栓</w:t>
      </w:r>
      <w:r>
        <w:rPr>
          <w:rFonts w:hint="eastAsia" w:ascii="Times New Roman" w:hAnsi="Times New Roman"/>
          <w:color w:val="000000"/>
          <w:szCs w:val="21"/>
          <w:highlight w:val="none"/>
        </w:rPr>
        <w:t>15-M16×80</w:t>
      </w:r>
      <w:r>
        <w:rPr>
          <w:rFonts w:ascii="Times New Roman" w:hAnsi="Times New Roman"/>
          <w:color w:val="000000"/>
          <w:szCs w:val="21"/>
          <w:highlight w:val="none"/>
        </w:rPr>
        <w:t>，</w:t>
      </w:r>
      <w:r>
        <w:rPr>
          <w:rFonts w:hint="eastAsia" w:ascii="Times New Roman" w:hAnsi="Times New Roman"/>
          <w:color w:val="000000"/>
          <w:szCs w:val="21"/>
          <w:highlight w:val="none"/>
        </w:rPr>
        <w:t>按照十字交叉的顺序以100Nm、200Nm、240Nm的扭矩三次紧固M16螺栓，螺栓紧固后做标记线</w:t>
      </w:r>
      <w:r>
        <w:rPr>
          <w:rFonts w:hint="eastAsia" w:ascii="宋体" w:hAnsi="宋体" w:cs="宋体"/>
          <w:color w:val="000000"/>
          <w:kern w:val="0"/>
          <w:sz w:val="24"/>
          <w:szCs w:val="24"/>
          <w:lang w:val="en-US" w:eastAsia="zh-CN"/>
        </w:rPr>
        <w:t>，紧固后涨紧套的压套和涨套之间不得有间隙。（注：自扭矩限制器外周表面向发电机端涨紧套外周表面画一条检查是否打滑的标记线。并在安装后的发电机输入轴裸露的部分涂抹防腐漆）。</w:t>
      </w:r>
      <w:r>
        <w:rPr>
          <w:rFonts w:hint="eastAsia" w:cs="Times New Roman"/>
          <w:lang w:val="en-US" w:eastAsia="zh-CN"/>
        </w:rPr>
        <w:t>见图3-30：</w:t>
      </w:r>
      <w:r>
        <w:rPr>
          <w:rFonts w:hint="eastAsia" w:ascii="Cambria" w:hAnsi="Cambria" w:eastAsia="黑体" w:cs="黑体"/>
          <w:bCs/>
          <w:kern w:val="2"/>
          <w:sz w:val="28"/>
          <w:szCs w:val="32"/>
          <w:lang w:val="en-US" w:eastAsia="zh-CN" w:bidi="ar-SA"/>
        </w:rPr>
        <w:t xml:space="preserve">  </w:t>
      </w:r>
    </w:p>
    <w:p>
      <w:pPr>
        <w:ind w:firstLine="480" w:firstLineChars="200"/>
        <w:rPr>
          <w:rFonts w:hint="eastAsia" w:cs="Times New Roman"/>
          <w:lang w:eastAsia="zh-CN"/>
        </w:rPr>
      </w:pPr>
      <w:r>
        <w:rPr>
          <w:rFonts w:hint="eastAsia" w:cs="Times New Roman"/>
          <w:lang w:val="en-US" w:eastAsia="zh-CN"/>
        </w:rPr>
        <w:t>2</w:t>
      </w:r>
      <w:r>
        <w:rPr>
          <w:rFonts w:cs="Times New Roman"/>
        </w:rPr>
        <w:t>）</w:t>
      </w:r>
      <w:r>
        <w:rPr>
          <w:rFonts w:hint="eastAsia" w:cs="Times New Roman"/>
        </w:rPr>
        <w:t>吊装联轴器</w:t>
      </w:r>
      <w:r>
        <w:rPr>
          <w:rFonts w:hint="eastAsia" w:cs="Times New Roman"/>
          <w:lang w:eastAsia="zh-CN"/>
        </w:rPr>
        <w:t>中间体。将吊环螺钉旋入连杆螺栓孔，用天车挂上吊带（1t，2m）将中间连接管吊至齿轮箱与发电机之间位置。预先将 2 枚（非穿过两个法兰安装孔的）大螺栓（零件 1.2）穿过膜片组（零件 1.1）并将超级螺栓初步安装到位，严禁拧紧超级螺栓。将带打滑装置端的中间体（零件2） 4.11 将带有膜片组的中间体安装在两个胀套之间，并使用另外两枚大螺栓穿过法兰安装孔和膜片组，最后将超级螺栓紧固件安装到位，</w:t>
      </w:r>
      <w:r>
        <w:rPr>
          <w:rFonts w:hint="eastAsia" w:ascii="宋体" w:hAnsi="宋体"/>
          <w:b/>
          <w:bCs/>
          <w:color w:val="000000"/>
          <w:lang w:val="en-US" w:eastAsia="zh-CN"/>
        </w:rPr>
        <w:t>保证大螺母与垫圈间隙在1-3mm</w:t>
      </w:r>
      <w:r>
        <w:rPr>
          <w:rFonts w:hint="eastAsia" w:cs="Times New Roman"/>
          <w:lang w:eastAsia="zh-CN"/>
        </w:rPr>
        <w:t xml:space="preserve">。超级螺栓紧固件的安装必须严格安装P&amp;S 的要求安装完成。 </w:t>
      </w:r>
      <w:r>
        <w:rPr>
          <w:rFonts w:hint="eastAsia" w:cs="Times New Roman"/>
          <w:lang w:val="en-US" w:eastAsia="zh-CN"/>
        </w:rPr>
        <w:t>见图3-31：</w:t>
      </w:r>
    </w:p>
    <w:p>
      <w:r>
        <w:rPr>
          <w:rFonts w:hint="eastAsia"/>
          <w:lang w:val="en-US" w:eastAsia="zh-CN"/>
        </w:rPr>
        <w:t xml:space="preserve">        </w:t>
      </w:r>
      <w:r>
        <w:drawing>
          <wp:inline distT="0" distB="0" distL="114300" distR="114300">
            <wp:extent cx="5120640" cy="5737225"/>
            <wp:effectExtent l="0" t="0" r="0" b="8255"/>
            <wp:docPr id="118" name="图片 118" descr="157559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5595560(1)"/>
                    <pic:cNvPicPr>
                      <a:picLocks noChangeAspect="1"/>
                    </pic:cNvPicPr>
                  </pic:nvPicPr>
                  <pic:blipFill>
                    <a:blip r:embed="rId68"/>
                    <a:stretch>
                      <a:fillRect/>
                    </a:stretch>
                  </pic:blipFill>
                  <pic:spPr>
                    <a:xfrm>
                      <a:off x="0" y="0"/>
                      <a:ext cx="5120640" cy="5737225"/>
                    </a:xfrm>
                    <a:prstGeom prst="rect">
                      <a:avLst/>
                    </a:prstGeom>
                  </pic:spPr>
                </pic:pic>
              </a:graphicData>
            </a:graphic>
          </wp:inline>
        </w:drawing>
      </w:r>
    </w:p>
    <w:p>
      <w:pPr>
        <w:ind w:firstLine="2940" w:firstLineChars="1400"/>
        <w:jc w:val="both"/>
        <w:rPr>
          <w:rFonts w:hint="eastAsia"/>
          <w:lang w:val="en-US" w:eastAsia="zh-CN"/>
        </w:rPr>
      </w:pPr>
      <w:r>
        <w:rPr>
          <w:rFonts w:cs="Times New Roman"/>
          <w:sz w:val="21"/>
          <w:szCs w:val="21"/>
        </w:rPr>
        <w:t>图</w:t>
      </w:r>
      <w:r>
        <w:rPr>
          <w:rFonts w:hint="eastAsia" w:cs="Times New Roman"/>
          <w:sz w:val="21"/>
          <w:szCs w:val="21"/>
          <w:lang w:val="en-US" w:eastAsia="zh-CN"/>
        </w:rPr>
        <w:t>3-31 联轴器中间体安装示意图</w:t>
      </w:r>
    </w:p>
    <w:p>
      <w:pPr>
        <w:numPr>
          <w:ilvl w:val="0"/>
          <w:numId w:val="0"/>
        </w:numPr>
        <w:ind w:firstLine="480" w:firstLineChars="200"/>
        <w:rPr>
          <w:rFonts w:hint="eastAsia" w:cs="Times New Roman"/>
        </w:rPr>
      </w:pPr>
      <w:r>
        <w:rPr>
          <w:rFonts w:hint="eastAsia" w:cs="Times New Roman"/>
          <w:lang w:val="en-US" w:eastAsia="zh-CN"/>
        </w:rPr>
        <w:t>3</w:t>
      </w:r>
      <w:r>
        <w:rPr>
          <w:rFonts w:cs="Times New Roman"/>
        </w:rPr>
        <w:t>）</w:t>
      </w:r>
      <w:r>
        <w:rPr>
          <w:rFonts w:hint="eastAsia" w:cs="Times New Roman"/>
        </w:rPr>
        <w:t>按照十字交叉的方法依次拧紧径向螺栓和轴向螺栓至规定扭矩；拧紧过程中须确认安装止口已完全嵌入。按高强紧固件作业通用规程做好标记线。</w:t>
      </w:r>
    </w:p>
    <w:p>
      <w:pPr>
        <w:numPr>
          <w:ilvl w:val="0"/>
          <w:numId w:val="0"/>
        </w:numPr>
        <w:ind w:firstLine="480" w:firstLineChars="200"/>
        <w:rPr>
          <w:rFonts w:hint="eastAsia" w:cs="Times New Roman"/>
          <w:lang w:eastAsia="zh-CN"/>
        </w:rPr>
      </w:pPr>
      <w:r>
        <w:rPr>
          <w:rFonts w:hint="eastAsia" w:cs="Times New Roman"/>
          <w:lang w:val="en-US" w:eastAsia="zh-CN"/>
        </w:rPr>
        <w:t>4</w:t>
      </w:r>
      <w:r>
        <w:rPr>
          <w:rFonts w:cs="Times New Roman"/>
        </w:rPr>
        <w:t>）</w:t>
      </w:r>
      <w:r>
        <w:rPr>
          <w:rFonts w:hint="eastAsia" w:cs="Times New Roman"/>
        </w:rPr>
        <w:t>齿轮箱与发电机</w:t>
      </w:r>
      <w:r>
        <w:rPr>
          <w:rFonts w:hint="eastAsia" w:cs="Times New Roman"/>
          <w:lang w:val="en-US" w:eastAsia="zh-CN"/>
        </w:rPr>
        <w:t>精</w:t>
      </w:r>
      <w:r>
        <w:rPr>
          <w:rFonts w:hint="eastAsia" w:cs="Times New Roman"/>
        </w:rPr>
        <w:t>对中</w:t>
      </w:r>
      <w:r>
        <w:rPr>
          <w:rFonts w:hint="eastAsia" w:cs="Times New Roman"/>
          <w:lang w:eastAsia="zh-CN"/>
        </w:rPr>
        <w:t>。发电机静止放置24h后与齿轮箱精对中，对中方法详见《发电机与齿轮箱对中操作手册》。精对中要求：左右偏差±0.</w:t>
      </w:r>
      <w:r>
        <w:rPr>
          <w:rFonts w:hint="eastAsia" w:cs="Times New Roman"/>
          <w:lang w:val="en-US" w:eastAsia="zh-CN"/>
        </w:rPr>
        <w:t>05</w:t>
      </w:r>
      <w:r>
        <w:rPr>
          <w:rFonts w:hint="eastAsia" w:cs="Times New Roman"/>
          <w:lang w:eastAsia="zh-CN"/>
        </w:rPr>
        <w:t>mm，角度偏差±0.05mm/100mm，高低偏差±0.</w:t>
      </w:r>
      <w:r>
        <w:rPr>
          <w:rFonts w:hint="eastAsia" w:cs="Times New Roman"/>
          <w:lang w:val="en-US" w:eastAsia="zh-CN"/>
        </w:rPr>
        <w:t>05</w:t>
      </w:r>
      <w:r>
        <w:rPr>
          <w:rFonts w:hint="eastAsia" w:cs="Times New Roman"/>
          <w:lang w:eastAsia="zh-CN"/>
        </w:rPr>
        <w:t>mm，角度偏差±0.05mm/100mm。</w:t>
      </w:r>
      <w:r>
        <w:rPr>
          <w:rFonts w:hint="eastAsia" w:cs="Times New Roman"/>
          <w:lang w:val="en-US" w:eastAsia="zh-CN"/>
        </w:rPr>
        <w:t>见图3-32：</w:t>
      </w:r>
    </w:p>
    <w:p>
      <w:pPr>
        <w:numPr>
          <w:ilvl w:val="0"/>
          <w:numId w:val="0"/>
        </w:numPr>
        <w:ind w:firstLine="480" w:firstLineChars="200"/>
      </w:pPr>
      <w:r>
        <w:rPr>
          <w:rFonts w:hint="eastAsia"/>
          <w:lang w:val="en-US" w:eastAsia="zh-CN"/>
        </w:rPr>
        <w:t xml:space="preserve">                   </w:t>
      </w:r>
      <w:r>
        <w:drawing>
          <wp:inline distT="0" distB="0" distL="114300" distR="114300">
            <wp:extent cx="1885315" cy="1588770"/>
            <wp:effectExtent l="0" t="0" r="4445" b="11430"/>
            <wp:docPr id="1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8"/>
                    <pic:cNvPicPr>
                      <a:picLocks noChangeAspect="1"/>
                    </pic:cNvPicPr>
                  </pic:nvPicPr>
                  <pic:blipFill>
                    <a:blip r:embed="rId69"/>
                    <a:stretch>
                      <a:fillRect/>
                    </a:stretch>
                  </pic:blipFill>
                  <pic:spPr>
                    <a:xfrm>
                      <a:off x="0" y="0"/>
                      <a:ext cx="1885315" cy="1588770"/>
                    </a:xfrm>
                    <a:prstGeom prst="rect">
                      <a:avLst/>
                    </a:prstGeom>
                    <a:noFill/>
                    <a:ln w="9525">
                      <a:noFill/>
                    </a:ln>
                  </pic:spPr>
                </pic:pic>
              </a:graphicData>
            </a:graphic>
          </wp:inline>
        </w:drawing>
      </w:r>
    </w:p>
    <w:p>
      <w:pPr>
        <w:ind w:firstLine="3150" w:firstLineChars="1500"/>
        <w:jc w:val="both"/>
        <w:rPr>
          <w:rFonts w:hint="eastAsia"/>
          <w:lang w:eastAsia="zh-CN"/>
        </w:rPr>
      </w:pPr>
      <w:r>
        <w:rPr>
          <w:rFonts w:cs="Times New Roman"/>
          <w:sz w:val="21"/>
          <w:szCs w:val="21"/>
        </w:rPr>
        <w:t>图</w:t>
      </w:r>
      <w:r>
        <w:rPr>
          <w:rFonts w:hint="eastAsia" w:cs="Times New Roman"/>
          <w:sz w:val="21"/>
          <w:szCs w:val="21"/>
          <w:lang w:val="en-US" w:eastAsia="zh-CN"/>
        </w:rPr>
        <w:t>3-32 激光对中示意图</w:t>
      </w:r>
    </w:p>
    <w:p>
      <w:pPr>
        <w:numPr>
          <w:ilvl w:val="0"/>
          <w:numId w:val="3"/>
        </w:numPr>
        <w:ind w:firstLine="480" w:firstLineChars="200"/>
        <w:rPr>
          <w:rFonts w:hint="eastAsia" w:cs="Times New Roman"/>
          <w:lang w:eastAsia="zh-CN"/>
        </w:rPr>
      </w:pPr>
      <w:r>
        <w:rPr>
          <w:rFonts w:hint="eastAsia" w:cs="Times New Roman"/>
        </w:rPr>
        <w:t>紧固</w:t>
      </w:r>
      <w:r>
        <w:rPr>
          <w:rFonts w:hint="eastAsia" w:cs="Times New Roman"/>
          <w:lang w:val="en-US" w:eastAsia="zh-CN"/>
        </w:rPr>
        <w:t>发电机</w:t>
      </w:r>
      <w:r>
        <w:rPr>
          <w:rFonts w:hint="eastAsia" w:cs="Times New Roman"/>
        </w:rPr>
        <w:t>各螺栓</w:t>
      </w:r>
      <w:r>
        <w:rPr>
          <w:rFonts w:hint="eastAsia" w:cs="Times New Roman"/>
          <w:lang w:eastAsia="zh-CN"/>
        </w:rPr>
        <w:t>。紧固发电机弹性支撑与发电机支撑连接螺栓M16x65（含螺母、垫片）。紧固发电机弹性支撑与发电机连接螺栓 M24×160（含垫片）。M16 × 65 紧 固 力 矩230Nm，力矩扳手 110～540Nm（含套筒 S24）。M24×160紧固力矩510Nm力矩扳手300～1000Nm（含套筒 S36）。</w:t>
      </w:r>
    </w:p>
    <w:p>
      <w:pPr>
        <w:numPr>
          <w:ilvl w:val="0"/>
          <w:numId w:val="3"/>
        </w:numPr>
        <w:ind w:firstLine="480" w:firstLineChars="200"/>
        <w:rPr>
          <w:rFonts w:hint="eastAsia" w:cs="Times New Roman"/>
          <w:lang w:val="en-US" w:eastAsia="zh-CN"/>
        </w:rPr>
      </w:pPr>
      <w:r>
        <w:rPr>
          <w:rFonts w:hint="eastAsia" w:cs="Times New Roman"/>
          <w:lang w:val="en-US" w:eastAsia="zh-CN"/>
        </w:rPr>
        <w:t>紧固发电机侧涨紧套螺栓。如下图红色箭头所示位置，莱克斯诺品牌螺栓规格为M16</w:t>
      </w:r>
      <w:r>
        <w:rPr>
          <w:rFonts w:hint="eastAsia" w:cs="Times New Roman"/>
          <w:lang w:eastAsia="zh-CN"/>
        </w:rPr>
        <w:t>×</w:t>
      </w:r>
      <w:r>
        <w:rPr>
          <w:rFonts w:hint="eastAsia" w:cs="Times New Roman"/>
          <w:lang w:val="en-US" w:eastAsia="zh-CN"/>
        </w:rPr>
        <w:t>70，力矩值为250Nm；KTR品牌螺栓规格为M16内六角螺栓，力矩值为240Nm。</w:t>
      </w:r>
    </w:p>
    <w:p>
      <w:pPr>
        <w:numPr>
          <w:ilvl w:val="0"/>
          <w:numId w:val="0"/>
        </w:numPr>
        <w:jc w:val="center"/>
        <w:rPr>
          <w:rFonts w:hint="eastAsia" w:cs="Times New Roman"/>
          <w:lang w:val="en-US" w:eastAsia="zh-CN"/>
        </w:rPr>
      </w:pPr>
      <w:r>
        <w:rPr>
          <w:rFonts w:hint="eastAsia" w:cs="Times New Roman"/>
          <w:lang w:val="en-US" w:eastAsia="zh-CN"/>
        </w:rPr>
        <w:drawing>
          <wp:inline distT="0" distB="0" distL="114300" distR="114300">
            <wp:extent cx="4829810" cy="3153410"/>
            <wp:effectExtent l="0" t="0" r="1270" b="1270"/>
            <wp:docPr id="120" name="图片 120" descr="1584579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584579084(1)"/>
                    <pic:cNvPicPr>
                      <a:picLocks noChangeAspect="1"/>
                    </pic:cNvPicPr>
                  </pic:nvPicPr>
                  <pic:blipFill>
                    <a:blip r:embed="rId70"/>
                    <a:stretch>
                      <a:fillRect/>
                    </a:stretch>
                  </pic:blipFill>
                  <pic:spPr>
                    <a:xfrm>
                      <a:off x="0" y="0"/>
                      <a:ext cx="4829810" cy="3153410"/>
                    </a:xfrm>
                    <a:prstGeom prst="rect">
                      <a:avLst/>
                    </a:prstGeom>
                  </pic:spPr>
                </pic:pic>
              </a:graphicData>
            </a:graphic>
          </wp:inline>
        </w:drawing>
      </w:r>
    </w:p>
    <w:p>
      <w:pPr>
        <w:numPr>
          <w:ilvl w:val="0"/>
          <w:numId w:val="0"/>
        </w:numPr>
        <w:outlineLvl w:val="9"/>
        <w:rPr>
          <w:rFonts w:hint="eastAsia" w:cs="Times New Roman"/>
          <w:sz w:val="28"/>
          <w:szCs w:val="28"/>
          <w:lang w:val="en-US" w:eastAsia="zh-CN"/>
        </w:rPr>
      </w:pPr>
      <w:r>
        <w:rPr>
          <w:rFonts w:hint="eastAsia" w:cs="Times New Roman"/>
          <w:sz w:val="28"/>
          <w:szCs w:val="28"/>
          <w:lang w:val="en-US" w:eastAsia="zh-CN"/>
        </w:rPr>
        <w:t>3.7.4齿轮箱扭力臂与齿轮箱弹性支撑总成间隙测量</w:t>
      </w:r>
    </w:p>
    <w:p>
      <w:pPr>
        <w:numPr>
          <w:ilvl w:val="0"/>
          <w:numId w:val="0"/>
        </w:numPr>
        <w:jc w:val="center"/>
        <w:rPr>
          <w:rFonts w:hint="eastAsia" w:cs="Times New Roman"/>
          <w:sz w:val="28"/>
          <w:szCs w:val="28"/>
          <w:lang w:val="en-US" w:eastAsia="zh-CN"/>
        </w:rPr>
      </w:pPr>
      <w:r>
        <w:drawing>
          <wp:inline distT="0" distB="0" distL="114300" distR="114300">
            <wp:extent cx="2905125" cy="2914650"/>
            <wp:effectExtent l="0" t="0" r="5715" b="1143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71"/>
                    <a:stretch>
                      <a:fillRect/>
                    </a:stretch>
                  </pic:blipFill>
                  <pic:spPr>
                    <a:xfrm>
                      <a:off x="0" y="0"/>
                      <a:ext cx="2905125" cy="2914650"/>
                    </a:xfrm>
                    <a:prstGeom prst="rect">
                      <a:avLst/>
                    </a:prstGeom>
                    <a:noFill/>
                    <a:ln>
                      <a:noFill/>
                    </a:ln>
                  </pic:spPr>
                </pic:pic>
              </a:graphicData>
            </a:graphic>
          </wp:inline>
        </w:drawing>
      </w:r>
    </w:p>
    <w:p>
      <w:pPr>
        <w:numPr>
          <w:ilvl w:val="0"/>
          <w:numId w:val="4"/>
        </w:numPr>
        <w:spacing w:line="360" w:lineRule="auto"/>
        <w:ind w:firstLine="480" w:firstLineChars="200"/>
        <w:jc w:val="both"/>
        <w:rPr>
          <w:rFonts w:hint="eastAsia" w:ascii="Times New Roman" w:hAnsi="Times New Roman"/>
          <w:sz w:val="24"/>
          <w:szCs w:val="24"/>
          <w:lang w:val="en-US" w:eastAsia="zh-CN"/>
        </w:rPr>
      </w:pPr>
      <w:r>
        <w:rPr>
          <w:rFonts w:hint="eastAsia" w:ascii="Times New Roman" w:hAnsi="Times New Roman"/>
          <w:sz w:val="24"/>
          <w:szCs w:val="24"/>
          <w:lang w:val="en-US" w:eastAsia="zh-CN"/>
        </w:rPr>
        <w:t>用小型油标卡尺测量扭力臂上图所示位置，在测量位置用红色记号笔画红色箭头，并在齿轮箱弹性支撑铸件上标记测量数值。</w:t>
      </w:r>
    </w:p>
    <w:p>
      <w:pPr>
        <w:numPr>
          <w:ilvl w:val="0"/>
          <w:numId w:val="4"/>
        </w:numPr>
        <w:spacing w:line="360" w:lineRule="auto"/>
        <w:ind w:firstLine="480" w:firstLineChars="200"/>
        <w:jc w:val="both"/>
        <w:rPr>
          <w:rFonts w:hint="eastAsia" w:cs="Times New Roman"/>
          <w:lang w:val="en-US" w:eastAsia="zh-CN"/>
        </w:rPr>
      </w:pPr>
      <w:r>
        <w:rPr>
          <w:rFonts w:hint="eastAsia" w:ascii="Times New Roman" w:hAnsi="Times New Roman"/>
          <w:sz w:val="24"/>
          <w:szCs w:val="24"/>
          <w:lang w:val="en-US" w:eastAsia="zh-CN"/>
        </w:rPr>
        <w:t>每台整机</w:t>
      </w:r>
      <w:r>
        <w:rPr>
          <w:rFonts w:hint="eastAsia" w:ascii="Times New Roman" w:hAnsi="Times New Roman"/>
          <w:b/>
          <w:bCs/>
          <w:sz w:val="24"/>
          <w:szCs w:val="24"/>
          <w:lang w:val="en-US" w:eastAsia="zh-CN"/>
        </w:rPr>
        <w:t>测量4个位置</w:t>
      </w:r>
      <w:r>
        <w:rPr>
          <w:rFonts w:hint="eastAsia" w:ascii="Times New Roman" w:hAnsi="Times New Roman"/>
          <w:b w:val="0"/>
          <w:bCs w:val="0"/>
          <w:sz w:val="24"/>
          <w:szCs w:val="24"/>
          <w:lang w:val="en-US" w:eastAsia="zh-CN"/>
        </w:rPr>
        <w:t>，分别是整机左侧扭力臂前后位置、整机右侧扭力臂前后位置。</w:t>
      </w:r>
    </w:p>
    <w:p>
      <w:pPr>
        <w:pStyle w:val="5"/>
        <w:keepNext/>
        <w:keepLines/>
        <w:pageBreakBefore w:val="0"/>
        <w:widowControl w:val="0"/>
        <w:kinsoku/>
        <w:wordWrap/>
        <w:overflowPunct/>
        <w:topLinePunct w:val="0"/>
        <w:autoSpaceDE/>
        <w:autoSpaceDN/>
        <w:bidi w:val="0"/>
        <w:adjustRightInd/>
        <w:snapToGrid/>
        <w:spacing w:before="163"/>
        <w:textAlignment w:val="auto"/>
        <w:rPr>
          <w:rFonts w:hint="eastAsia"/>
          <w:lang w:val="en-US" w:eastAsia="zh-CN"/>
        </w:rPr>
      </w:pPr>
      <w:bookmarkStart w:id="252" w:name="_Toc29312"/>
      <w:r>
        <w:rPr>
          <w:rFonts w:hint="eastAsia"/>
          <w:lang w:val="en-US" w:eastAsia="zh-CN"/>
        </w:rPr>
        <w:t>3.8内部框架上装模块安装</w:t>
      </w:r>
      <w:bookmarkEnd w:id="252"/>
    </w:p>
    <w:p>
      <w:pPr>
        <w:ind w:firstLine="480" w:firstLineChars="200"/>
        <w:rPr>
          <w:rFonts w:cs="Times New Roman"/>
          <w:highlight w:val="yellow"/>
        </w:rPr>
      </w:pPr>
      <w:r>
        <w:rPr>
          <w:rFonts w:hint="eastAsia"/>
          <w:color w:val="000000"/>
        </w:rPr>
        <w:t>在机舱罩顶盖组装前先组装</w:t>
      </w:r>
      <w:r>
        <w:rPr>
          <w:rFonts w:hint="eastAsia"/>
          <w:color w:val="000000"/>
          <w:lang w:val="en-US" w:eastAsia="zh-CN"/>
        </w:rPr>
        <w:t>内部框架上装模块</w:t>
      </w:r>
      <w:r>
        <w:rPr>
          <w:rFonts w:hint="eastAsia"/>
          <w:color w:val="000000"/>
        </w:rPr>
        <w:t>（工器具及物料清单见表3-1</w:t>
      </w:r>
      <w:r>
        <w:rPr>
          <w:rFonts w:hint="eastAsia"/>
          <w:color w:val="000000"/>
          <w:lang w:val="en-US" w:eastAsia="zh-CN"/>
        </w:rPr>
        <w:t>8</w:t>
      </w:r>
      <w:r>
        <w:rPr>
          <w:rFonts w:hint="eastAsia"/>
          <w:color w:val="000000"/>
        </w:rPr>
        <w:t>、3-</w:t>
      </w:r>
      <w:r>
        <w:rPr>
          <w:rFonts w:hint="eastAsia"/>
          <w:color w:val="000000"/>
          <w:lang w:val="en-US" w:eastAsia="zh-CN"/>
        </w:rPr>
        <w:t>19</w:t>
      </w:r>
      <w:r>
        <w:rPr>
          <w:rFonts w:hint="eastAsia"/>
          <w:color w:val="000000"/>
        </w:rPr>
        <w:t>），</w:t>
      </w:r>
      <w:r>
        <w:rPr>
          <w:rFonts w:hint="eastAsia" w:cs="Times New Roman"/>
        </w:rPr>
        <w:t>用2根5t×9m双眼柔性圆吊带</w:t>
      </w:r>
      <w:r>
        <w:rPr>
          <w:rFonts w:cs="Times New Roman"/>
        </w:rPr>
        <w:t>将</w:t>
      </w:r>
      <w:r>
        <w:rPr>
          <w:rFonts w:hint="eastAsia"/>
          <w:color w:val="000000"/>
          <w:lang w:val="en-US" w:eastAsia="zh-CN"/>
        </w:rPr>
        <w:t>内部框架上装模块</w:t>
      </w:r>
      <w:r>
        <w:rPr>
          <w:rFonts w:cs="Times New Roman"/>
        </w:rPr>
        <w:t>捆绑牢固后，</w:t>
      </w:r>
      <w:r>
        <w:rPr>
          <w:rFonts w:hint="eastAsia" w:cs="Times New Roman"/>
          <w:lang w:val="en-US" w:eastAsia="zh-CN"/>
        </w:rPr>
        <w:t>调整水平后</w:t>
      </w:r>
      <w:r>
        <w:rPr>
          <w:rFonts w:cs="Times New Roman"/>
        </w:rPr>
        <w:t>通过吊车将</w:t>
      </w:r>
      <w:r>
        <w:rPr>
          <w:rFonts w:hint="eastAsia"/>
          <w:color w:val="000000"/>
          <w:lang w:val="en-US" w:eastAsia="zh-CN"/>
        </w:rPr>
        <w:t>内部框架上装模块</w:t>
      </w:r>
      <w:r>
        <w:rPr>
          <w:rFonts w:cs="Times New Roman"/>
        </w:rPr>
        <w:t>吊放于机舱</w:t>
      </w:r>
      <w:r>
        <w:rPr>
          <w:rFonts w:hint="eastAsia" w:cs="Times New Roman"/>
        </w:rPr>
        <w:t>内部框架</w:t>
      </w:r>
      <w:r>
        <w:rPr>
          <w:rFonts w:hint="eastAsia" w:cs="Times New Roman"/>
          <w:lang w:val="en-US" w:eastAsia="zh-CN"/>
        </w:rPr>
        <w:t>立柱1、立柱2</w:t>
      </w:r>
      <w:r>
        <w:rPr>
          <w:rFonts w:hint="eastAsia" w:cs="Times New Roman"/>
        </w:rPr>
        <w:t>与</w:t>
      </w:r>
      <w:r>
        <w:rPr>
          <w:rFonts w:hint="eastAsia" w:cs="Times New Roman"/>
          <w:lang w:val="en-US" w:eastAsia="zh-CN"/>
        </w:rPr>
        <w:t>立柱3</w:t>
      </w:r>
      <w:r>
        <w:rPr>
          <w:rFonts w:hint="eastAsia" w:cs="Times New Roman"/>
        </w:rPr>
        <w:t>上</w:t>
      </w:r>
      <w:r>
        <w:rPr>
          <w:rFonts w:cs="Times New Roman"/>
        </w:rPr>
        <w:t>，找准</w:t>
      </w:r>
      <w:r>
        <w:rPr>
          <w:rFonts w:hint="eastAsia"/>
          <w:color w:val="000000"/>
          <w:lang w:val="en-US" w:eastAsia="zh-CN"/>
        </w:rPr>
        <w:t>内部框架上装模块</w:t>
      </w:r>
      <w:r>
        <w:rPr>
          <w:rFonts w:cs="Times New Roman"/>
        </w:rPr>
        <w:t>安装孔位置与</w:t>
      </w:r>
      <w:r>
        <w:rPr>
          <w:rFonts w:hint="eastAsia" w:cs="Times New Roman"/>
          <w:lang w:val="en-US" w:eastAsia="zh-CN"/>
        </w:rPr>
        <w:t>立柱1、立柱2</w:t>
      </w:r>
      <w:r>
        <w:rPr>
          <w:rFonts w:hint="eastAsia" w:cs="Times New Roman"/>
        </w:rPr>
        <w:t>与</w:t>
      </w:r>
      <w:r>
        <w:rPr>
          <w:rFonts w:hint="eastAsia" w:cs="Times New Roman"/>
          <w:lang w:val="en-US" w:eastAsia="zh-CN"/>
        </w:rPr>
        <w:t>立柱3</w:t>
      </w:r>
      <w:r>
        <w:rPr>
          <w:rFonts w:cs="Times New Roman"/>
        </w:rPr>
        <w:t>上螺孔位置，</w:t>
      </w:r>
      <w:r>
        <w:rPr>
          <w:rFonts w:hint="eastAsia" w:cs="Times New Roman"/>
        </w:rPr>
        <w:t>螺栓从上往下穿，</w:t>
      </w:r>
      <w:r>
        <w:rPr>
          <w:rFonts w:cs="Times New Roman"/>
        </w:rPr>
        <w:t>手动上紧</w:t>
      </w:r>
      <w:r>
        <w:rPr>
          <w:rFonts w:hint="eastAsia" w:cs="Times New Roman"/>
        </w:rPr>
        <w:t>后打力矩</w:t>
      </w:r>
      <w:r>
        <w:rPr>
          <w:rFonts w:hint="eastAsia" w:cs="Times New Roman"/>
          <w:lang w:eastAsia="zh-CN"/>
        </w:rPr>
        <w:t>，</w:t>
      </w:r>
      <w:r>
        <w:rPr>
          <w:rFonts w:hint="eastAsia" w:cs="Times New Roman"/>
          <w:lang w:val="en-US" w:eastAsia="zh-CN"/>
        </w:rPr>
        <w:t>M12规格螺栓力矩值为80Nm，M16螺栓规格力矩值为200Nm</w:t>
      </w:r>
      <w:r>
        <w:rPr>
          <w:rFonts w:cs="Times New Roman"/>
        </w:rPr>
        <w:t>。</w:t>
      </w:r>
      <w:r>
        <w:rPr>
          <w:rFonts w:hint="eastAsia" w:cs="Times New Roman"/>
        </w:rPr>
        <w:t>如图3-</w:t>
      </w:r>
      <w:r>
        <w:rPr>
          <w:rFonts w:hint="eastAsia" w:cs="Times New Roman"/>
          <w:lang w:val="en-US" w:eastAsia="zh-CN"/>
        </w:rPr>
        <w:t>33</w:t>
      </w:r>
      <w:r>
        <w:rPr>
          <w:rFonts w:hint="eastAsia" w:cs="Times New Roman"/>
        </w:rPr>
        <w:t>：</w:t>
      </w:r>
    </w:p>
    <w:p>
      <w:pPr>
        <w:rPr>
          <w:rFonts w:hint="eastAsia" w:eastAsia="宋体"/>
          <w:lang w:eastAsia="zh-CN"/>
        </w:rPr>
      </w:pPr>
      <w:r>
        <mc:AlternateContent>
          <mc:Choice Requires="wps">
            <w:drawing>
              <wp:anchor distT="0" distB="0" distL="114300" distR="114300" simplePos="0" relativeHeight="534434816" behindDoc="0" locked="0" layoutInCell="1" allowOverlap="1">
                <wp:simplePos x="0" y="0"/>
                <wp:positionH relativeFrom="column">
                  <wp:posOffset>2681605</wp:posOffset>
                </wp:positionH>
                <wp:positionV relativeFrom="paragraph">
                  <wp:posOffset>254635</wp:posOffset>
                </wp:positionV>
                <wp:extent cx="607060" cy="361950"/>
                <wp:effectExtent l="12700" t="12700" r="20320" b="326390"/>
                <wp:wrapNone/>
                <wp:docPr id="122" name="圆角矩形标注 38"/>
                <wp:cNvGraphicFramePr/>
                <a:graphic xmlns:a="http://schemas.openxmlformats.org/drawingml/2006/main">
                  <a:graphicData uri="http://schemas.microsoft.com/office/word/2010/wordprocessingShape">
                    <wps:wsp>
                      <wps:cNvSpPr/>
                      <wps:spPr>
                        <a:xfrm>
                          <a:off x="0" y="0"/>
                          <a:ext cx="607060" cy="361950"/>
                        </a:xfrm>
                        <a:prstGeom prst="wedgeRoundRectCallout">
                          <a:avLst>
                            <a:gd name="adj1" fmla="val 51213"/>
                            <a:gd name="adj2" fmla="val 134313"/>
                            <a:gd name="adj3" fmla="val 16667"/>
                          </a:avLst>
                        </a:prstGeom>
                        <a:solidFill>
                          <a:srgbClr val="4F81BD"/>
                        </a:solidFill>
                        <a:ln w="25400" cap="flat" cmpd="sng" algn="ctr">
                          <a:solidFill>
                            <a:srgbClr val="385D8A">
                              <a:shade val="50000"/>
                            </a:srgbClr>
                          </a:solidFill>
                          <a:prstDash val="solid"/>
                        </a:ln>
                        <a:effectLst/>
                      </wps:spPr>
                      <wps:txbx>
                        <w:txbxContent>
                          <w:p>
                            <w:pPr>
                              <w:jc w:val="center"/>
                              <w:rPr>
                                <w:rFonts w:hint="eastAsia" w:eastAsia="宋体"/>
                                <w:sz w:val="21"/>
                                <w:szCs w:val="21"/>
                                <w:lang w:eastAsia="zh-CN"/>
                              </w:rPr>
                            </w:pPr>
                            <w:r>
                              <w:rPr>
                                <w:rFonts w:hint="eastAsia"/>
                                <w:sz w:val="21"/>
                                <w:szCs w:val="21"/>
                                <w:lang w:val="en-US" w:eastAsia="zh-CN"/>
                              </w:rPr>
                              <w:t>导轨1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圆角矩形标注 38" o:spid="_x0000_s1026" o:spt="62" type="#_x0000_t62" style="position:absolute;left:0pt;margin-left:211.15pt;margin-top:20.05pt;height:28.5pt;width:47.8pt;z-index:534434816;v-text-anchor:middle;mso-width-relative:page;mso-height-relative:page;" fillcolor="#4F81BD" filled="t" stroked="t" coordsize="21600,21600" o:gfxdata="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HZONWvZAAAACQEAAA8AAAAAAAAAAQAg&#10;AAAAIgAAAGRycy9kb3ducmV2LnhtbFBLAQIUABQAAAAIAIdO4kB5gdzGuAIAAF4FAAAOAAAAAAAA&#10;AAEAIAAAACgBAABkcnMvZTJvRG9jLnhtbFBLBQYAAAAABgAGAFkBAABSBgAAAAA=&#10;" adj="21862,39812,14400">
                <v:fill on="t" focussize="0,0"/>
                <v:stroke weight="2pt" color="#264264" joinstyle="round"/>
                <v:imagedata o:title=""/>
                <o:lock v:ext="edit" aspectratio="f"/>
                <v:textbox>
                  <w:txbxContent>
                    <w:p>
                      <w:pPr>
                        <w:jc w:val="center"/>
                        <w:rPr>
                          <w:rFonts w:hint="eastAsia" w:eastAsia="宋体"/>
                          <w:sz w:val="21"/>
                          <w:szCs w:val="21"/>
                          <w:lang w:eastAsia="zh-CN"/>
                        </w:rPr>
                      </w:pPr>
                      <w:r>
                        <w:rPr>
                          <w:rFonts w:hint="eastAsia"/>
                          <w:sz w:val="21"/>
                          <w:szCs w:val="21"/>
                          <w:lang w:val="en-US" w:eastAsia="zh-CN"/>
                        </w:rPr>
                        <w:t>导轨1</w:t>
                      </w:r>
                    </w:p>
                  </w:txbxContent>
                </v:textbox>
              </v:shape>
            </w:pict>
          </mc:Fallback>
        </mc:AlternateContent>
      </w:r>
      <w:r>
        <mc:AlternateContent>
          <mc:Choice Requires="wps">
            <w:drawing>
              <wp:anchor distT="0" distB="0" distL="114300" distR="114300" simplePos="0" relativeHeight="568368128" behindDoc="0" locked="0" layoutInCell="1" allowOverlap="1">
                <wp:simplePos x="0" y="0"/>
                <wp:positionH relativeFrom="column">
                  <wp:posOffset>2124710</wp:posOffset>
                </wp:positionH>
                <wp:positionV relativeFrom="paragraph">
                  <wp:posOffset>835660</wp:posOffset>
                </wp:positionV>
                <wp:extent cx="607060" cy="344805"/>
                <wp:effectExtent l="12700" t="12700" r="20320" b="313055"/>
                <wp:wrapNone/>
                <wp:docPr id="123" name="圆角矩形标注 38"/>
                <wp:cNvGraphicFramePr/>
                <a:graphic xmlns:a="http://schemas.openxmlformats.org/drawingml/2006/main">
                  <a:graphicData uri="http://schemas.microsoft.com/office/word/2010/wordprocessingShape">
                    <wps:wsp>
                      <wps:cNvSpPr/>
                      <wps:spPr>
                        <a:xfrm>
                          <a:off x="0" y="0"/>
                          <a:ext cx="607060" cy="344805"/>
                        </a:xfrm>
                        <a:prstGeom prst="wedgeRoundRectCallout">
                          <a:avLst>
                            <a:gd name="adj1" fmla="val 51213"/>
                            <a:gd name="adj2" fmla="val 134313"/>
                            <a:gd name="adj3" fmla="val 16667"/>
                          </a:avLst>
                        </a:prstGeom>
                        <a:solidFill>
                          <a:srgbClr val="4F81BD"/>
                        </a:solidFill>
                        <a:ln w="25400" cap="flat" cmpd="sng" algn="ctr">
                          <a:solidFill>
                            <a:srgbClr val="385D8A">
                              <a:shade val="50000"/>
                            </a:srgbClr>
                          </a:solidFill>
                          <a:prstDash val="solid"/>
                        </a:ln>
                        <a:effectLst/>
                      </wps:spPr>
                      <wps:txbx>
                        <w:txbxContent>
                          <w:p>
                            <w:pPr>
                              <w:jc w:val="center"/>
                              <w:rPr>
                                <w:rFonts w:hint="eastAsia" w:eastAsia="宋体"/>
                                <w:sz w:val="21"/>
                                <w:szCs w:val="21"/>
                                <w:lang w:eastAsia="zh-CN"/>
                              </w:rPr>
                            </w:pPr>
                            <w:r>
                              <w:rPr>
                                <w:rFonts w:hint="eastAsia"/>
                                <w:sz w:val="21"/>
                                <w:szCs w:val="21"/>
                                <w:lang w:val="en-US" w:eastAsia="zh-CN"/>
                              </w:rPr>
                              <w:t>横梁1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圆角矩形标注 38" o:spid="_x0000_s1026" o:spt="62" type="#_x0000_t62" style="position:absolute;left:0pt;margin-left:167.3pt;margin-top:65.8pt;height:27.15pt;width:47.8pt;z-index:568368128;v-text-anchor:middle;mso-width-relative:page;mso-height-relative:page;" fillcolor="#4F81BD" filled="t" stroked="t" coordsize="21600,21600" o:gfxdata="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GjjgVLZAAAACwEAAA8AAAAAAAAAAQAg&#10;AAAAIgAAAGRycy9kb3ducmV2LnhtbFBLAQIUABQAAAAIAIdO4kCkVqjduAIAAF4FAAAOAAAAAAAA&#10;AAEAIAAAACgBAABkcnMvZTJvRG9jLnhtbFBLBQYAAAAABgAGAFkBAABSBgAAAAA=&#10;" adj="21862,39812,14400">
                <v:fill on="t" focussize="0,0"/>
                <v:stroke weight="2pt" color="#264264" joinstyle="round"/>
                <v:imagedata o:title=""/>
                <o:lock v:ext="edit" aspectratio="f"/>
                <v:textbox>
                  <w:txbxContent>
                    <w:p>
                      <w:pPr>
                        <w:jc w:val="center"/>
                        <w:rPr>
                          <w:rFonts w:hint="eastAsia" w:eastAsia="宋体"/>
                          <w:sz w:val="21"/>
                          <w:szCs w:val="21"/>
                          <w:lang w:eastAsia="zh-CN"/>
                        </w:rPr>
                      </w:pPr>
                      <w:r>
                        <w:rPr>
                          <w:rFonts w:hint="eastAsia"/>
                          <w:sz w:val="21"/>
                          <w:szCs w:val="21"/>
                          <w:lang w:val="en-US" w:eastAsia="zh-CN"/>
                        </w:rPr>
                        <w:t>横梁1</w:t>
                      </w:r>
                    </w:p>
                  </w:txbxContent>
                </v:textbox>
              </v:shape>
            </w:pict>
          </mc:Fallback>
        </mc:AlternateContent>
      </w:r>
      <w:r>
        <mc:AlternateContent>
          <mc:Choice Requires="wps">
            <w:drawing>
              <wp:anchor distT="0" distB="0" distL="114300" distR="114300" simplePos="0" relativeHeight="545745920" behindDoc="0" locked="0" layoutInCell="1" allowOverlap="1">
                <wp:simplePos x="0" y="0"/>
                <wp:positionH relativeFrom="column">
                  <wp:posOffset>233680</wp:posOffset>
                </wp:positionH>
                <wp:positionV relativeFrom="paragraph">
                  <wp:posOffset>415290</wp:posOffset>
                </wp:positionV>
                <wp:extent cx="607060" cy="344805"/>
                <wp:effectExtent l="12700" t="12700" r="20320" b="267335"/>
                <wp:wrapNone/>
                <wp:docPr id="124" name="圆角矩形标注 38"/>
                <wp:cNvGraphicFramePr/>
                <a:graphic xmlns:a="http://schemas.openxmlformats.org/drawingml/2006/main">
                  <a:graphicData uri="http://schemas.microsoft.com/office/word/2010/wordprocessingShape">
                    <wps:wsp>
                      <wps:cNvSpPr/>
                      <wps:spPr>
                        <a:xfrm>
                          <a:off x="0" y="0"/>
                          <a:ext cx="607060" cy="344805"/>
                        </a:xfrm>
                        <a:prstGeom prst="wedgeRoundRectCallout">
                          <a:avLst>
                            <a:gd name="adj1" fmla="val 40794"/>
                            <a:gd name="adj2" fmla="val 122928"/>
                            <a:gd name="adj3" fmla="val 16667"/>
                          </a:avLst>
                        </a:prstGeom>
                        <a:solidFill>
                          <a:srgbClr val="4F81BD"/>
                        </a:solidFill>
                        <a:ln w="25400" cap="flat" cmpd="sng" algn="ctr">
                          <a:solidFill>
                            <a:srgbClr val="385D8A">
                              <a:shade val="50000"/>
                            </a:srgbClr>
                          </a:solidFill>
                          <a:prstDash val="solid"/>
                        </a:ln>
                        <a:effectLst/>
                      </wps:spPr>
                      <wps:txbx>
                        <w:txbxContent>
                          <w:p>
                            <w:pPr>
                              <w:jc w:val="center"/>
                              <w:rPr>
                                <w:rFonts w:hint="eastAsia" w:eastAsia="宋体"/>
                                <w:sz w:val="21"/>
                                <w:szCs w:val="21"/>
                                <w:lang w:eastAsia="zh-CN"/>
                              </w:rPr>
                            </w:pPr>
                            <w:r>
                              <w:rPr>
                                <w:rFonts w:hint="eastAsia"/>
                                <w:sz w:val="21"/>
                                <w:szCs w:val="21"/>
                                <w:lang w:val="en-US" w:eastAsia="zh-CN"/>
                              </w:rPr>
                              <w:t>横梁2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圆角矩形标注 38" o:spid="_x0000_s1026" o:spt="62" type="#_x0000_t62" style="position:absolute;left:0pt;margin-left:18.4pt;margin-top:32.7pt;height:27.15pt;width:47.8pt;z-index:545745920;v-text-anchor:middle;mso-width-relative:page;mso-height-relative:page;" fillcolor="#4F81BD" filled="t" stroked="t" coordsize="21600,21600" o:gfxdata="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2kwM1wAAAAkBAAAPAAAAAAAAAAEA&#10;IAAAACIAAABkcnMvZG93bnJldi54bWxQSwECFAAUAAAACACHTuJAr3DmZ7sCAABeBQAADgAAAAAA&#10;AAABACAAAAAmAQAAZHJzL2Uyb0RvYy54bWxQSwUGAAAAAAYABgBZAQAAUwYAAAAA&#10;" adj="19612,37352,14400">
                <v:fill on="t" focussize="0,0"/>
                <v:stroke weight="2pt" color="#264264" joinstyle="round"/>
                <v:imagedata o:title=""/>
                <o:lock v:ext="edit" aspectratio="f"/>
                <v:textbox>
                  <w:txbxContent>
                    <w:p>
                      <w:pPr>
                        <w:jc w:val="center"/>
                        <w:rPr>
                          <w:rFonts w:hint="eastAsia" w:eastAsia="宋体"/>
                          <w:sz w:val="21"/>
                          <w:szCs w:val="21"/>
                          <w:lang w:eastAsia="zh-CN"/>
                        </w:rPr>
                      </w:pPr>
                      <w:r>
                        <w:rPr>
                          <w:rFonts w:hint="eastAsia"/>
                          <w:sz w:val="21"/>
                          <w:szCs w:val="21"/>
                          <w:lang w:val="en-US" w:eastAsia="zh-CN"/>
                        </w:rPr>
                        <w:t>横梁2</w:t>
                      </w:r>
                    </w:p>
                  </w:txbxContent>
                </v:textbox>
              </v:shape>
            </w:pict>
          </mc:Fallback>
        </mc:AlternateContent>
      </w:r>
      <w:r>
        <w:rPr>
          <w:rFonts w:hint="eastAsia" w:eastAsia="宋体"/>
          <w:lang w:eastAsia="zh-CN"/>
        </w:rPr>
        <w:drawing>
          <wp:inline distT="0" distB="0" distL="114300" distR="114300">
            <wp:extent cx="5352415" cy="2780665"/>
            <wp:effectExtent l="0" t="0" r="12065" b="8255"/>
            <wp:docPr id="126" name="图片 126" descr="QQ截图2019081909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QQ截图20190819090603"/>
                    <pic:cNvPicPr>
                      <a:picLocks noChangeAspect="1"/>
                    </pic:cNvPicPr>
                  </pic:nvPicPr>
                  <pic:blipFill>
                    <a:blip r:embed="rId72"/>
                    <a:stretch>
                      <a:fillRect/>
                    </a:stretch>
                  </pic:blipFill>
                  <pic:spPr>
                    <a:xfrm>
                      <a:off x="0" y="0"/>
                      <a:ext cx="5352415" cy="2780665"/>
                    </a:xfrm>
                    <a:prstGeom prst="rect">
                      <a:avLst/>
                    </a:prstGeom>
                  </pic:spPr>
                </pic:pic>
              </a:graphicData>
            </a:graphic>
          </wp:inline>
        </w:drawing>
      </w:r>
    </w:p>
    <w:p>
      <w:r>
        <mc:AlternateContent>
          <mc:Choice Requires="wps">
            <w:drawing>
              <wp:anchor distT="0" distB="0" distL="114300" distR="114300" simplePos="0" relativeHeight="794590208" behindDoc="0" locked="0" layoutInCell="1" allowOverlap="1">
                <wp:simplePos x="0" y="0"/>
                <wp:positionH relativeFrom="column">
                  <wp:posOffset>400685</wp:posOffset>
                </wp:positionH>
                <wp:positionV relativeFrom="paragraph">
                  <wp:posOffset>18415</wp:posOffset>
                </wp:positionV>
                <wp:extent cx="607060" cy="344805"/>
                <wp:effectExtent l="160020" t="268605" r="25400" b="26670"/>
                <wp:wrapNone/>
                <wp:docPr id="127" name="圆角矩形标注 38"/>
                <wp:cNvGraphicFramePr/>
                <a:graphic xmlns:a="http://schemas.openxmlformats.org/drawingml/2006/main">
                  <a:graphicData uri="http://schemas.microsoft.com/office/word/2010/wordprocessingShape">
                    <wps:wsp>
                      <wps:cNvSpPr/>
                      <wps:spPr>
                        <a:xfrm>
                          <a:off x="0" y="0"/>
                          <a:ext cx="607060" cy="344805"/>
                        </a:xfrm>
                        <a:prstGeom prst="wedgeRoundRectCallout">
                          <a:avLst>
                            <a:gd name="adj1" fmla="val -74267"/>
                            <a:gd name="adj2" fmla="val -124217"/>
                            <a:gd name="adj3" fmla="val 16667"/>
                          </a:avLst>
                        </a:prstGeom>
                        <a:solidFill>
                          <a:srgbClr val="4F81BD"/>
                        </a:solidFill>
                        <a:ln w="25400" cap="flat" cmpd="sng" algn="ctr">
                          <a:solidFill>
                            <a:srgbClr val="385D8A">
                              <a:shade val="50000"/>
                            </a:srgbClr>
                          </a:solidFill>
                          <a:prstDash val="solid"/>
                        </a:ln>
                        <a:effectLst/>
                      </wps:spPr>
                      <wps:txbx>
                        <w:txbxContent>
                          <w:p>
                            <w:pPr>
                              <w:jc w:val="center"/>
                              <w:rPr>
                                <w:rFonts w:hint="eastAsia" w:eastAsia="宋体"/>
                                <w:color w:val="FF0000"/>
                                <w:sz w:val="21"/>
                                <w:szCs w:val="21"/>
                                <w:lang w:eastAsia="zh-CN"/>
                              </w:rPr>
                            </w:pPr>
                            <w:r>
                              <w:rPr>
                                <w:rFonts w:hint="eastAsia"/>
                                <w:color w:val="FF0000"/>
                                <w:sz w:val="21"/>
                                <w:szCs w:val="21"/>
                                <w:lang w:val="en-US" w:eastAsia="zh-CN"/>
                              </w:rPr>
                              <w:t>立柱3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圆角矩形标注 38" o:spid="_x0000_s1026" o:spt="62" type="#_x0000_t62" style="position:absolute;left:0pt;margin-left:31.55pt;margin-top:1.45pt;height:27.15pt;width:47.8pt;z-index:794590208;v-text-anchor:middle;mso-width-relative:page;mso-height-relative:page;" fillcolor="#4F81BD" filled="t" stroked="t" coordsize="21600,21600" o:gfxdata="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BDkY5E1gAAAAcBAAAPAAAAAAAAAAEAIAAA&#10;ACIAAABkcnMvZG93bnJldi54bWxQSwECFAAUAAAACACHTuJAmlCuY7kCAABgBQAADgAAAAAAAAAB&#10;ACAAAAAlAQAAZHJzL2Uyb0RvYy54bWxQSwUGAAAAAAYABgBZAQAAUAYAAAAA&#10;" adj="-5242,-16031,14400">
                <v:fill on="t" focussize="0,0"/>
                <v:stroke weight="2pt" color="#264264" joinstyle="round"/>
                <v:imagedata o:title=""/>
                <o:lock v:ext="edit" aspectratio="f"/>
                <v:textbox>
                  <w:txbxContent>
                    <w:p>
                      <w:pPr>
                        <w:jc w:val="center"/>
                        <w:rPr>
                          <w:rFonts w:hint="eastAsia" w:eastAsia="宋体"/>
                          <w:color w:val="FF0000"/>
                          <w:sz w:val="21"/>
                          <w:szCs w:val="21"/>
                          <w:lang w:eastAsia="zh-CN"/>
                        </w:rPr>
                      </w:pPr>
                      <w:r>
                        <w:rPr>
                          <w:rFonts w:hint="eastAsia"/>
                          <w:color w:val="FF0000"/>
                          <w:sz w:val="21"/>
                          <w:szCs w:val="21"/>
                          <w:lang w:val="en-US" w:eastAsia="zh-CN"/>
                        </w:rPr>
                        <w:t>立柱3</w:t>
                      </w:r>
                    </w:p>
                  </w:txbxContent>
                </v:textbox>
              </v:shape>
            </w:pict>
          </mc:Fallback>
        </mc:AlternateContent>
      </w:r>
      <w:r>
        <mc:AlternateContent>
          <mc:Choice Requires="wps">
            <w:drawing>
              <wp:anchor distT="0" distB="0" distL="114300" distR="114300" simplePos="0" relativeHeight="704101376" behindDoc="0" locked="0" layoutInCell="1" allowOverlap="1">
                <wp:simplePos x="0" y="0"/>
                <wp:positionH relativeFrom="column">
                  <wp:posOffset>1297305</wp:posOffset>
                </wp:positionH>
                <wp:positionV relativeFrom="paragraph">
                  <wp:posOffset>12700</wp:posOffset>
                </wp:positionV>
                <wp:extent cx="607060" cy="344805"/>
                <wp:effectExtent l="12700" t="268605" r="81280" b="26670"/>
                <wp:wrapNone/>
                <wp:docPr id="128" name="圆角矩形标注 38"/>
                <wp:cNvGraphicFramePr/>
                <a:graphic xmlns:a="http://schemas.openxmlformats.org/drawingml/2006/main">
                  <a:graphicData uri="http://schemas.microsoft.com/office/word/2010/wordprocessingShape">
                    <wps:wsp>
                      <wps:cNvSpPr/>
                      <wps:spPr>
                        <a:xfrm>
                          <a:off x="0" y="0"/>
                          <a:ext cx="607060" cy="344805"/>
                        </a:xfrm>
                        <a:prstGeom prst="wedgeRoundRectCallout">
                          <a:avLst>
                            <a:gd name="adj1" fmla="val 60774"/>
                            <a:gd name="adj2" fmla="val -124217"/>
                            <a:gd name="adj3" fmla="val 16667"/>
                          </a:avLst>
                        </a:prstGeom>
                        <a:solidFill>
                          <a:srgbClr val="4F81BD"/>
                        </a:solidFill>
                        <a:ln w="25400" cap="flat" cmpd="sng" algn="ctr">
                          <a:solidFill>
                            <a:srgbClr val="385D8A">
                              <a:shade val="50000"/>
                            </a:srgbClr>
                          </a:solidFill>
                          <a:prstDash val="solid"/>
                        </a:ln>
                        <a:effectLst/>
                      </wps:spPr>
                      <wps:txbx>
                        <w:txbxContent>
                          <w:p>
                            <w:pPr>
                              <w:jc w:val="center"/>
                              <w:rPr>
                                <w:rFonts w:hint="eastAsia" w:eastAsia="宋体"/>
                                <w:color w:val="FF0000"/>
                                <w:sz w:val="21"/>
                                <w:szCs w:val="21"/>
                                <w:lang w:eastAsia="zh-CN"/>
                              </w:rPr>
                            </w:pPr>
                            <w:r>
                              <w:rPr>
                                <w:rFonts w:hint="eastAsia"/>
                                <w:color w:val="FF0000"/>
                                <w:sz w:val="21"/>
                                <w:szCs w:val="21"/>
                                <w:lang w:val="en-US" w:eastAsia="zh-CN"/>
                              </w:rPr>
                              <w:t>立柱2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圆角矩形标注 38" o:spid="_x0000_s1026" o:spt="62" type="#_x0000_t62" style="position:absolute;left:0pt;margin-left:102.15pt;margin-top:1pt;height:27.15pt;width:47.8pt;z-index:704101376;v-text-anchor:middle;mso-width-relative:page;mso-height-relative:page;" fillcolor="#4F81BD" filled="t" stroked="t" coordsize="21600,21600" o:gfxdata="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DjGHRw2QAAAAgBAAAPAAAAAAAAAAEA&#10;IAAAACIAAABkcnMvZG93bnJldi54bWxQSwECFAAUAAAACACHTuJAKeYHvLkCAABfBQAADgAAAAAA&#10;AAABACAAAAAoAQAAZHJzL2Uyb0RvYy54bWxQSwUGAAAAAAYABgBZAQAAUwYAAAAA&#10;" adj="23927,-16031,14400">
                <v:fill on="t" focussize="0,0"/>
                <v:stroke weight="2pt" color="#264264" joinstyle="round"/>
                <v:imagedata o:title=""/>
                <o:lock v:ext="edit" aspectratio="f"/>
                <v:textbox>
                  <w:txbxContent>
                    <w:p>
                      <w:pPr>
                        <w:jc w:val="center"/>
                        <w:rPr>
                          <w:rFonts w:hint="eastAsia" w:eastAsia="宋体"/>
                          <w:color w:val="FF0000"/>
                          <w:sz w:val="21"/>
                          <w:szCs w:val="21"/>
                          <w:lang w:eastAsia="zh-CN"/>
                        </w:rPr>
                      </w:pPr>
                      <w:r>
                        <w:rPr>
                          <w:rFonts w:hint="eastAsia"/>
                          <w:color w:val="FF0000"/>
                          <w:sz w:val="21"/>
                          <w:szCs w:val="21"/>
                          <w:lang w:val="en-US" w:eastAsia="zh-CN"/>
                        </w:rPr>
                        <w:t>立柱2</w:t>
                      </w:r>
                    </w:p>
                  </w:txbxContent>
                </v:textbox>
              </v:shape>
            </w:pict>
          </mc:Fallback>
        </mc:AlternateContent>
      </w:r>
      <w:r>
        <mc:AlternateContent>
          <mc:Choice Requires="wps">
            <w:drawing>
              <wp:anchor distT="0" distB="0" distL="114300" distR="114300" simplePos="0" relativeHeight="613612544" behindDoc="0" locked="0" layoutInCell="1" allowOverlap="1">
                <wp:simplePos x="0" y="0"/>
                <wp:positionH relativeFrom="column">
                  <wp:posOffset>2971165</wp:posOffset>
                </wp:positionH>
                <wp:positionV relativeFrom="paragraph">
                  <wp:posOffset>11430</wp:posOffset>
                </wp:positionV>
                <wp:extent cx="607060" cy="344805"/>
                <wp:effectExtent l="12700" t="205105" r="20320" b="13970"/>
                <wp:wrapNone/>
                <wp:docPr id="129" name="圆角矩形标注 38"/>
                <wp:cNvGraphicFramePr/>
                <a:graphic xmlns:a="http://schemas.openxmlformats.org/drawingml/2006/main">
                  <a:graphicData uri="http://schemas.microsoft.com/office/word/2010/wordprocessingShape">
                    <wps:wsp>
                      <wps:cNvSpPr/>
                      <wps:spPr>
                        <a:xfrm>
                          <a:off x="0" y="0"/>
                          <a:ext cx="607060" cy="344805"/>
                        </a:xfrm>
                        <a:prstGeom prst="wedgeRoundRectCallout">
                          <a:avLst>
                            <a:gd name="adj1" fmla="val 37238"/>
                            <a:gd name="adj2" fmla="val -105801"/>
                            <a:gd name="adj3" fmla="val 16667"/>
                          </a:avLst>
                        </a:prstGeom>
                        <a:solidFill>
                          <a:srgbClr val="4F81BD"/>
                        </a:solidFill>
                        <a:ln w="25400" cap="flat" cmpd="sng" algn="ctr">
                          <a:solidFill>
                            <a:srgbClr val="385D8A">
                              <a:shade val="50000"/>
                            </a:srgbClr>
                          </a:solidFill>
                          <a:prstDash val="solid"/>
                        </a:ln>
                        <a:effectLst/>
                      </wps:spPr>
                      <wps:txbx>
                        <w:txbxContent>
                          <w:p>
                            <w:pPr>
                              <w:jc w:val="center"/>
                              <w:rPr>
                                <w:rFonts w:hint="eastAsia" w:eastAsia="宋体"/>
                                <w:color w:val="FF0000"/>
                                <w:sz w:val="21"/>
                                <w:szCs w:val="21"/>
                                <w:lang w:eastAsia="zh-CN"/>
                              </w:rPr>
                            </w:pPr>
                            <w:r>
                              <w:rPr>
                                <w:rFonts w:hint="eastAsia"/>
                                <w:color w:val="FF0000"/>
                                <w:sz w:val="21"/>
                                <w:szCs w:val="21"/>
                                <w:lang w:val="en-US" w:eastAsia="zh-CN"/>
                              </w:rPr>
                              <w:t>立柱1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圆角矩形标注 38" o:spid="_x0000_s1026" o:spt="62" type="#_x0000_t62" style="position:absolute;left:0pt;margin-left:233.95pt;margin-top:0.9pt;height:27.15pt;width:47.8pt;z-index:613612544;v-text-anchor:middle;mso-width-relative:page;mso-height-relative:page;" fillcolor="#4F81BD" filled="t" stroked="t" coordsize="21600,21600" o:gfxdata="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BQLkQ32AAAAAgBAAAPAAAAAAAAAAEA&#10;IAAAACIAAABkcnMvZG93bnJldi54bWxQSwECFAAUAAAACACHTuJAkT3Oo7oCAABfBQAADgAAAAAA&#10;AAABACAAAAAnAQAAZHJzL2Uyb0RvYy54bWxQSwUGAAAAAAYABgBZAQAAUwYAAAAA&#10;" adj="18843,-12053,14400">
                <v:fill on="t" focussize="0,0"/>
                <v:stroke weight="2pt" color="#264264" joinstyle="round"/>
                <v:imagedata o:title=""/>
                <o:lock v:ext="edit" aspectratio="f"/>
                <v:textbox>
                  <w:txbxContent>
                    <w:p>
                      <w:pPr>
                        <w:jc w:val="center"/>
                        <w:rPr>
                          <w:rFonts w:hint="eastAsia" w:eastAsia="宋体"/>
                          <w:color w:val="FF0000"/>
                          <w:sz w:val="21"/>
                          <w:szCs w:val="21"/>
                          <w:lang w:eastAsia="zh-CN"/>
                        </w:rPr>
                      </w:pPr>
                      <w:r>
                        <w:rPr>
                          <w:rFonts w:hint="eastAsia"/>
                          <w:color w:val="FF0000"/>
                          <w:sz w:val="21"/>
                          <w:szCs w:val="21"/>
                          <w:lang w:val="en-US" w:eastAsia="zh-CN"/>
                        </w:rPr>
                        <w:t>立柱1</w:t>
                      </w:r>
                    </w:p>
                  </w:txbxContent>
                </v:textbox>
              </v:shape>
            </w:pict>
          </mc:Fallback>
        </mc:AlternateContent>
      </w:r>
    </w:p>
    <w:p>
      <w:r>
        <w:rPr>
          <w:rFonts w:hint="eastAsia"/>
        </w:rPr>
        <w:t xml:space="preserve">  </w:t>
      </w:r>
    </w:p>
    <w:p>
      <w:pPr>
        <w:jc w:val="center"/>
        <w:rPr>
          <w:sz w:val="21"/>
          <w:szCs w:val="21"/>
        </w:rPr>
      </w:pPr>
      <w:r>
        <w:rPr>
          <w:rFonts w:hint="eastAsia"/>
          <w:sz w:val="21"/>
          <w:szCs w:val="21"/>
        </w:rPr>
        <w:t>图3-</w:t>
      </w:r>
      <w:r>
        <w:rPr>
          <w:rFonts w:hint="eastAsia"/>
          <w:sz w:val="21"/>
          <w:szCs w:val="21"/>
          <w:lang w:val="en-US" w:eastAsia="zh-CN"/>
        </w:rPr>
        <w:t>33 内部框架上装模块</w:t>
      </w:r>
      <w:r>
        <w:rPr>
          <w:rFonts w:hint="eastAsia"/>
          <w:sz w:val="21"/>
          <w:szCs w:val="21"/>
        </w:rPr>
        <w:t>安装示意图</w:t>
      </w:r>
    </w:p>
    <w:p>
      <w:pPr>
        <w:jc w:val="center"/>
      </w:pPr>
      <w:r>
        <w:rPr>
          <w:rFonts w:hint="eastAsia"/>
          <w:sz w:val="21"/>
          <w:szCs w:val="21"/>
        </w:rPr>
        <w:t>表3-1</w:t>
      </w:r>
      <w:r>
        <w:rPr>
          <w:rFonts w:hint="eastAsia"/>
          <w:sz w:val="21"/>
          <w:szCs w:val="21"/>
          <w:lang w:val="en-US" w:eastAsia="zh-CN"/>
        </w:rPr>
        <w:t>8</w:t>
      </w:r>
      <w:r>
        <w:rPr>
          <w:rFonts w:hint="eastAsia"/>
          <w:sz w:val="21"/>
          <w:szCs w:val="21"/>
        </w:rPr>
        <w:t xml:space="preserve"> </w:t>
      </w:r>
      <w:r>
        <w:rPr>
          <w:rFonts w:hint="eastAsia"/>
          <w:sz w:val="21"/>
          <w:szCs w:val="21"/>
          <w:lang w:val="en-US" w:eastAsia="zh-CN"/>
        </w:rPr>
        <w:t>内部框架上装模块</w:t>
      </w:r>
      <w:r>
        <w:rPr>
          <w:rFonts w:hint="eastAsia"/>
          <w:sz w:val="21"/>
          <w:szCs w:val="21"/>
        </w:rPr>
        <w:t>工器具清单</w:t>
      </w:r>
    </w:p>
    <w:tbl>
      <w:tblPr>
        <w:tblStyle w:val="34"/>
        <w:tblW w:w="94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1714"/>
        <w:gridCol w:w="2242"/>
        <w:gridCol w:w="1134"/>
        <w:gridCol w:w="1275"/>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序号</w:t>
            </w:r>
          </w:p>
        </w:tc>
        <w:tc>
          <w:tcPr>
            <w:tcW w:w="1714" w:type="dxa"/>
          </w:tcPr>
          <w:p>
            <w:pPr>
              <w:widowControl/>
              <w:jc w:val="center"/>
              <w:rPr>
                <w:rFonts w:cs="Times New Roman"/>
                <w:sz w:val="21"/>
                <w:szCs w:val="21"/>
              </w:rPr>
            </w:pPr>
            <w:r>
              <w:rPr>
                <w:rFonts w:cs="Times New Roman"/>
                <w:sz w:val="21"/>
                <w:szCs w:val="21"/>
              </w:rPr>
              <w:t>名称</w:t>
            </w:r>
          </w:p>
        </w:tc>
        <w:tc>
          <w:tcPr>
            <w:tcW w:w="2242" w:type="dxa"/>
          </w:tcPr>
          <w:p>
            <w:pPr>
              <w:widowControl/>
              <w:jc w:val="center"/>
              <w:rPr>
                <w:rFonts w:cs="Times New Roman"/>
                <w:sz w:val="21"/>
                <w:szCs w:val="21"/>
              </w:rPr>
            </w:pPr>
            <w:r>
              <w:rPr>
                <w:rFonts w:cs="Times New Roman"/>
                <w:sz w:val="21"/>
                <w:szCs w:val="21"/>
              </w:rPr>
              <w:t>规格</w:t>
            </w:r>
          </w:p>
        </w:tc>
        <w:tc>
          <w:tcPr>
            <w:tcW w:w="1134" w:type="dxa"/>
          </w:tcPr>
          <w:p>
            <w:pPr>
              <w:widowControl/>
              <w:jc w:val="center"/>
              <w:rPr>
                <w:rFonts w:cs="Times New Roman"/>
                <w:sz w:val="21"/>
                <w:szCs w:val="21"/>
              </w:rPr>
            </w:pPr>
            <w:r>
              <w:rPr>
                <w:rFonts w:hint="eastAsia" w:cs="Times New Roman"/>
                <w:sz w:val="21"/>
                <w:szCs w:val="21"/>
              </w:rPr>
              <w:t>单位</w:t>
            </w:r>
          </w:p>
        </w:tc>
        <w:tc>
          <w:tcPr>
            <w:tcW w:w="1275" w:type="dxa"/>
          </w:tcPr>
          <w:p>
            <w:pPr>
              <w:widowControl/>
              <w:jc w:val="center"/>
              <w:rPr>
                <w:rFonts w:cs="Times New Roman"/>
                <w:sz w:val="21"/>
                <w:szCs w:val="21"/>
              </w:rPr>
            </w:pPr>
            <w:r>
              <w:rPr>
                <w:rFonts w:cs="Times New Roman"/>
                <w:sz w:val="21"/>
                <w:szCs w:val="21"/>
              </w:rPr>
              <w:t>数量</w:t>
            </w:r>
          </w:p>
        </w:tc>
        <w:tc>
          <w:tcPr>
            <w:tcW w:w="1949" w:type="dxa"/>
          </w:tcPr>
          <w:p>
            <w:pPr>
              <w:widowControl/>
              <w:jc w:val="center"/>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1</w:t>
            </w:r>
          </w:p>
        </w:tc>
        <w:tc>
          <w:tcPr>
            <w:tcW w:w="1714" w:type="dxa"/>
          </w:tcPr>
          <w:p>
            <w:pPr>
              <w:widowControl/>
              <w:jc w:val="center"/>
              <w:rPr>
                <w:rFonts w:cs="Times New Roman"/>
                <w:sz w:val="21"/>
                <w:szCs w:val="21"/>
              </w:rPr>
            </w:pPr>
            <w:r>
              <w:rPr>
                <w:rFonts w:hint="eastAsia" w:cs="Times New Roman"/>
                <w:sz w:val="21"/>
                <w:szCs w:val="21"/>
              </w:rPr>
              <w:t>电动扳手</w:t>
            </w:r>
          </w:p>
        </w:tc>
        <w:tc>
          <w:tcPr>
            <w:tcW w:w="2242" w:type="dxa"/>
          </w:tcPr>
          <w:p>
            <w:pPr>
              <w:widowControl/>
              <w:jc w:val="center"/>
              <w:rPr>
                <w:rFonts w:cs="Times New Roman"/>
                <w:sz w:val="21"/>
                <w:szCs w:val="21"/>
              </w:rPr>
            </w:pPr>
            <w:r>
              <w:rPr>
                <w:rFonts w:cs="Times New Roman"/>
                <w:color w:val="333333"/>
                <w:sz w:val="21"/>
                <w:szCs w:val="21"/>
                <w:shd w:val="clear" w:color="auto" w:fill="FFFFFF"/>
              </w:rPr>
              <w:t>20Nm</w:t>
            </w:r>
          </w:p>
        </w:tc>
        <w:tc>
          <w:tcPr>
            <w:tcW w:w="1134" w:type="dxa"/>
          </w:tcPr>
          <w:p>
            <w:pPr>
              <w:widowControl/>
              <w:jc w:val="center"/>
              <w:rPr>
                <w:rFonts w:cs="Times New Roman"/>
                <w:sz w:val="21"/>
                <w:szCs w:val="21"/>
              </w:rPr>
            </w:pPr>
            <w:r>
              <w:rPr>
                <w:rFonts w:hint="eastAsia" w:cs="Times New Roman"/>
                <w:sz w:val="21"/>
                <w:szCs w:val="21"/>
              </w:rPr>
              <w:t>台</w:t>
            </w:r>
          </w:p>
        </w:tc>
        <w:tc>
          <w:tcPr>
            <w:tcW w:w="1275"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2</w:t>
            </w:r>
          </w:p>
        </w:tc>
        <w:tc>
          <w:tcPr>
            <w:tcW w:w="1714" w:type="dxa"/>
          </w:tcPr>
          <w:p>
            <w:pPr>
              <w:widowControl/>
              <w:jc w:val="center"/>
              <w:rPr>
                <w:rFonts w:cs="Times New Roman"/>
                <w:sz w:val="21"/>
                <w:szCs w:val="21"/>
              </w:rPr>
            </w:pPr>
            <w:r>
              <w:rPr>
                <w:rFonts w:hint="eastAsia" w:cs="Times New Roman"/>
                <w:sz w:val="21"/>
                <w:szCs w:val="21"/>
              </w:rPr>
              <w:t>力矩扳手</w:t>
            </w:r>
          </w:p>
        </w:tc>
        <w:tc>
          <w:tcPr>
            <w:tcW w:w="2242" w:type="dxa"/>
          </w:tcPr>
          <w:p>
            <w:pPr>
              <w:widowControl/>
              <w:jc w:val="center"/>
              <w:rPr>
                <w:rFonts w:cs="Times New Roman"/>
                <w:sz w:val="21"/>
                <w:szCs w:val="21"/>
              </w:rPr>
            </w:pPr>
            <w:r>
              <w:rPr>
                <w:rFonts w:cs="Times New Roman"/>
                <w:color w:val="333333"/>
                <w:sz w:val="21"/>
                <w:szCs w:val="21"/>
                <w:shd w:val="clear" w:color="auto" w:fill="FFFFFF"/>
              </w:rPr>
              <w:t xml:space="preserve">20~100Nm </w:t>
            </w:r>
          </w:p>
        </w:tc>
        <w:tc>
          <w:tcPr>
            <w:tcW w:w="1134" w:type="dxa"/>
          </w:tcPr>
          <w:p>
            <w:pPr>
              <w:widowControl/>
              <w:jc w:val="center"/>
              <w:rPr>
                <w:rFonts w:cs="Times New Roman"/>
                <w:sz w:val="21"/>
                <w:szCs w:val="21"/>
              </w:rPr>
            </w:pPr>
            <w:r>
              <w:rPr>
                <w:rFonts w:hint="eastAsia" w:cs="Times New Roman"/>
                <w:sz w:val="21"/>
                <w:szCs w:val="21"/>
              </w:rPr>
              <w:t>把</w:t>
            </w:r>
          </w:p>
        </w:tc>
        <w:tc>
          <w:tcPr>
            <w:tcW w:w="1275" w:type="dxa"/>
          </w:tcPr>
          <w:p>
            <w:pPr>
              <w:widowControl/>
              <w:jc w:val="center"/>
              <w:rPr>
                <w:rFonts w:cs="Times New Roman"/>
                <w:sz w:val="21"/>
                <w:szCs w:val="21"/>
              </w:rPr>
            </w:pPr>
            <w:r>
              <w:rPr>
                <w:rFonts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3</w:t>
            </w:r>
          </w:p>
        </w:tc>
        <w:tc>
          <w:tcPr>
            <w:tcW w:w="1714" w:type="dxa"/>
          </w:tcPr>
          <w:p>
            <w:pPr>
              <w:widowControl/>
              <w:jc w:val="center"/>
              <w:rPr>
                <w:rFonts w:cs="Times New Roman"/>
                <w:sz w:val="21"/>
                <w:szCs w:val="21"/>
              </w:rPr>
            </w:pPr>
            <w:r>
              <w:rPr>
                <w:rFonts w:hint="eastAsia" w:cs="Times New Roman"/>
                <w:sz w:val="21"/>
                <w:szCs w:val="21"/>
              </w:rPr>
              <w:t>套筒</w:t>
            </w:r>
          </w:p>
        </w:tc>
        <w:tc>
          <w:tcPr>
            <w:tcW w:w="2242" w:type="dxa"/>
          </w:tcPr>
          <w:p>
            <w:pPr>
              <w:widowControl/>
              <w:jc w:val="center"/>
              <w:rPr>
                <w:rFonts w:cs="Times New Roman"/>
                <w:sz w:val="21"/>
                <w:szCs w:val="21"/>
              </w:rPr>
            </w:pPr>
            <w:r>
              <w:rPr>
                <w:rFonts w:hint="eastAsia" w:cs="Times New Roman"/>
                <w:sz w:val="21"/>
                <w:szCs w:val="21"/>
              </w:rPr>
              <w:t>S</w:t>
            </w:r>
            <w:r>
              <w:rPr>
                <w:rFonts w:hint="eastAsia" w:cs="Times New Roman"/>
                <w:sz w:val="21"/>
                <w:szCs w:val="21"/>
                <w:lang w:val="en-US" w:eastAsia="zh-CN"/>
              </w:rPr>
              <w:t>24</w:t>
            </w:r>
            <w:r>
              <w:rPr>
                <w:rFonts w:hint="eastAsia" w:cs="Times New Roman"/>
                <w:sz w:val="21"/>
                <w:szCs w:val="21"/>
              </w:rPr>
              <w:t>、S19</w:t>
            </w:r>
          </w:p>
        </w:tc>
        <w:tc>
          <w:tcPr>
            <w:tcW w:w="1134" w:type="dxa"/>
          </w:tcPr>
          <w:p>
            <w:pPr>
              <w:widowControl/>
              <w:jc w:val="center"/>
              <w:rPr>
                <w:rFonts w:cs="Times New Roman"/>
                <w:sz w:val="21"/>
                <w:szCs w:val="21"/>
              </w:rPr>
            </w:pPr>
            <w:r>
              <w:rPr>
                <w:rFonts w:hint="eastAsia" w:cs="Times New Roman"/>
                <w:sz w:val="21"/>
                <w:szCs w:val="21"/>
              </w:rPr>
              <w:t>个</w:t>
            </w:r>
          </w:p>
        </w:tc>
        <w:tc>
          <w:tcPr>
            <w:tcW w:w="1275" w:type="dxa"/>
          </w:tcPr>
          <w:p>
            <w:pPr>
              <w:widowControl/>
              <w:jc w:val="center"/>
              <w:rPr>
                <w:rFonts w:cs="Times New Roman"/>
                <w:sz w:val="21"/>
                <w:szCs w:val="21"/>
              </w:rPr>
            </w:pPr>
            <w:r>
              <w:rPr>
                <w:rFonts w:hint="eastAsia" w:cs="Times New Roman"/>
                <w:sz w:val="21"/>
                <w:szCs w:val="21"/>
              </w:rPr>
              <w:t>各2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4</w:t>
            </w:r>
          </w:p>
        </w:tc>
        <w:tc>
          <w:tcPr>
            <w:tcW w:w="1714" w:type="dxa"/>
          </w:tcPr>
          <w:p>
            <w:pPr>
              <w:widowControl/>
              <w:jc w:val="center"/>
              <w:rPr>
                <w:rFonts w:cs="Times New Roman"/>
                <w:sz w:val="21"/>
                <w:szCs w:val="21"/>
              </w:rPr>
            </w:pPr>
            <w:r>
              <w:rPr>
                <w:rFonts w:hint="eastAsia" w:cs="Times New Roman"/>
                <w:sz w:val="21"/>
                <w:szCs w:val="21"/>
              </w:rPr>
              <w:t>双眼柔性圆吊带</w:t>
            </w:r>
          </w:p>
        </w:tc>
        <w:tc>
          <w:tcPr>
            <w:tcW w:w="2242" w:type="dxa"/>
          </w:tcPr>
          <w:p>
            <w:pPr>
              <w:widowControl/>
              <w:jc w:val="center"/>
              <w:rPr>
                <w:rFonts w:cs="Times New Roman"/>
                <w:sz w:val="21"/>
                <w:szCs w:val="21"/>
              </w:rPr>
            </w:pPr>
            <w:r>
              <w:rPr>
                <w:rFonts w:hint="eastAsia" w:cs="Times New Roman"/>
                <w:sz w:val="21"/>
                <w:szCs w:val="21"/>
              </w:rPr>
              <w:t>5</w:t>
            </w:r>
            <w:r>
              <w:rPr>
                <w:rFonts w:cs="Times New Roman"/>
                <w:sz w:val="21"/>
                <w:szCs w:val="21"/>
              </w:rPr>
              <w:t>t×</w:t>
            </w:r>
            <w:r>
              <w:rPr>
                <w:rFonts w:hint="eastAsia" w:cs="Times New Roman"/>
                <w:sz w:val="21"/>
                <w:szCs w:val="21"/>
              </w:rPr>
              <w:t>9</w:t>
            </w:r>
            <w:r>
              <w:rPr>
                <w:rFonts w:cs="Times New Roman"/>
                <w:sz w:val="21"/>
                <w:szCs w:val="21"/>
              </w:rPr>
              <w:t>m</w:t>
            </w:r>
          </w:p>
        </w:tc>
        <w:tc>
          <w:tcPr>
            <w:tcW w:w="1134" w:type="dxa"/>
          </w:tcPr>
          <w:p>
            <w:pPr>
              <w:widowControl/>
              <w:jc w:val="center"/>
              <w:rPr>
                <w:rFonts w:cs="Times New Roman"/>
                <w:sz w:val="21"/>
                <w:szCs w:val="21"/>
              </w:rPr>
            </w:pPr>
            <w:r>
              <w:rPr>
                <w:rFonts w:hint="eastAsia" w:cs="Times New Roman"/>
                <w:sz w:val="21"/>
                <w:szCs w:val="21"/>
              </w:rPr>
              <w:t>根</w:t>
            </w:r>
          </w:p>
        </w:tc>
        <w:tc>
          <w:tcPr>
            <w:tcW w:w="1275"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5</w:t>
            </w:r>
          </w:p>
        </w:tc>
        <w:tc>
          <w:tcPr>
            <w:tcW w:w="1714" w:type="dxa"/>
          </w:tcPr>
          <w:p>
            <w:pPr>
              <w:widowControl/>
              <w:jc w:val="center"/>
              <w:rPr>
                <w:rFonts w:cs="Times New Roman"/>
                <w:sz w:val="21"/>
                <w:szCs w:val="21"/>
              </w:rPr>
            </w:pPr>
            <w:r>
              <w:rPr>
                <w:rFonts w:hint="eastAsia" w:cs="Times New Roman"/>
                <w:sz w:val="21"/>
                <w:szCs w:val="21"/>
              </w:rPr>
              <w:t>螺纹锁固胶</w:t>
            </w:r>
          </w:p>
        </w:tc>
        <w:tc>
          <w:tcPr>
            <w:tcW w:w="2242" w:type="dxa"/>
          </w:tcPr>
          <w:p>
            <w:pPr>
              <w:widowControl/>
              <w:jc w:val="center"/>
              <w:rPr>
                <w:rFonts w:cs="Times New Roman"/>
                <w:sz w:val="21"/>
                <w:szCs w:val="21"/>
              </w:rPr>
            </w:pPr>
            <w:r>
              <w:rPr>
                <w:rFonts w:hint="eastAsia" w:cs="Times New Roman"/>
                <w:sz w:val="21"/>
                <w:szCs w:val="21"/>
              </w:rPr>
              <w:t>乐泰 243</w:t>
            </w:r>
          </w:p>
        </w:tc>
        <w:tc>
          <w:tcPr>
            <w:tcW w:w="1134" w:type="dxa"/>
          </w:tcPr>
          <w:p>
            <w:pPr>
              <w:widowControl/>
              <w:jc w:val="center"/>
              <w:rPr>
                <w:rFonts w:cs="Times New Roman"/>
                <w:sz w:val="21"/>
                <w:szCs w:val="21"/>
              </w:rPr>
            </w:pPr>
            <w:r>
              <w:rPr>
                <w:rFonts w:hint="eastAsia" w:cs="Times New Roman"/>
                <w:sz w:val="21"/>
                <w:szCs w:val="21"/>
              </w:rPr>
              <w:t>瓶</w:t>
            </w:r>
          </w:p>
        </w:tc>
        <w:tc>
          <w:tcPr>
            <w:tcW w:w="1275"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6</w:t>
            </w:r>
          </w:p>
        </w:tc>
        <w:tc>
          <w:tcPr>
            <w:tcW w:w="1714" w:type="dxa"/>
          </w:tcPr>
          <w:p>
            <w:pPr>
              <w:widowControl/>
              <w:jc w:val="center"/>
              <w:rPr>
                <w:rFonts w:cs="Times New Roman"/>
                <w:sz w:val="21"/>
                <w:szCs w:val="21"/>
              </w:rPr>
            </w:pPr>
            <w:r>
              <w:rPr>
                <w:rFonts w:hint="eastAsia" w:cs="Times New Roman"/>
                <w:sz w:val="21"/>
                <w:szCs w:val="21"/>
              </w:rPr>
              <w:t>记号笔</w:t>
            </w:r>
          </w:p>
        </w:tc>
        <w:tc>
          <w:tcPr>
            <w:tcW w:w="2242" w:type="dxa"/>
          </w:tcPr>
          <w:p>
            <w:pPr>
              <w:widowControl/>
              <w:jc w:val="center"/>
              <w:rPr>
                <w:rFonts w:cs="Times New Roman"/>
                <w:sz w:val="21"/>
                <w:szCs w:val="21"/>
              </w:rPr>
            </w:pPr>
            <w:r>
              <w:rPr>
                <w:rFonts w:hint="eastAsia" w:cs="Times New Roman"/>
                <w:sz w:val="21"/>
                <w:szCs w:val="21"/>
              </w:rPr>
              <w:t>红</w:t>
            </w:r>
          </w:p>
        </w:tc>
        <w:tc>
          <w:tcPr>
            <w:tcW w:w="1134" w:type="dxa"/>
          </w:tcPr>
          <w:p>
            <w:pPr>
              <w:widowControl/>
              <w:jc w:val="center"/>
              <w:rPr>
                <w:rFonts w:cs="Times New Roman"/>
                <w:sz w:val="21"/>
                <w:szCs w:val="21"/>
              </w:rPr>
            </w:pPr>
            <w:r>
              <w:rPr>
                <w:rFonts w:hint="eastAsia" w:cs="Times New Roman"/>
                <w:sz w:val="21"/>
                <w:szCs w:val="21"/>
              </w:rPr>
              <w:t>支</w:t>
            </w:r>
          </w:p>
        </w:tc>
        <w:tc>
          <w:tcPr>
            <w:tcW w:w="1275"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bl>
    <w:p>
      <w:pPr>
        <w:ind w:firstLine="2730" w:firstLineChars="1300"/>
        <w:rPr>
          <w:highlight w:val="yellow"/>
        </w:rPr>
      </w:pPr>
      <w:r>
        <w:rPr>
          <w:rFonts w:hint="eastAsia"/>
          <w:sz w:val="21"/>
          <w:szCs w:val="21"/>
        </w:rPr>
        <w:t>表3-</w:t>
      </w:r>
      <w:r>
        <w:rPr>
          <w:rFonts w:hint="eastAsia"/>
          <w:sz w:val="21"/>
          <w:szCs w:val="21"/>
          <w:lang w:val="en-US" w:eastAsia="zh-CN"/>
        </w:rPr>
        <w:t>19</w:t>
      </w:r>
      <w:r>
        <w:rPr>
          <w:rFonts w:hint="eastAsia"/>
          <w:sz w:val="21"/>
          <w:szCs w:val="21"/>
        </w:rPr>
        <w:t xml:space="preserve"> </w:t>
      </w:r>
      <w:r>
        <w:rPr>
          <w:rFonts w:hint="eastAsia"/>
          <w:sz w:val="21"/>
          <w:szCs w:val="21"/>
          <w:lang w:val="en-US" w:eastAsia="zh-CN"/>
        </w:rPr>
        <w:t>内部框架上装模块</w:t>
      </w:r>
      <w:r>
        <w:rPr>
          <w:rFonts w:hint="eastAsia"/>
          <w:sz w:val="21"/>
          <w:szCs w:val="21"/>
        </w:rPr>
        <w:t>物料清单</w:t>
      </w:r>
    </w:p>
    <w:tbl>
      <w:tblPr>
        <w:tblStyle w:val="34"/>
        <w:tblW w:w="94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1714"/>
        <w:gridCol w:w="2242"/>
        <w:gridCol w:w="1134"/>
        <w:gridCol w:w="1275"/>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序号</w:t>
            </w:r>
          </w:p>
        </w:tc>
        <w:tc>
          <w:tcPr>
            <w:tcW w:w="1714" w:type="dxa"/>
          </w:tcPr>
          <w:p>
            <w:pPr>
              <w:widowControl/>
              <w:jc w:val="center"/>
              <w:rPr>
                <w:rFonts w:cs="Times New Roman"/>
                <w:sz w:val="21"/>
                <w:szCs w:val="21"/>
              </w:rPr>
            </w:pPr>
            <w:r>
              <w:rPr>
                <w:rFonts w:cs="Times New Roman"/>
                <w:sz w:val="21"/>
                <w:szCs w:val="21"/>
              </w:rPr>
              <w:t>名称</w:t>
            </w:r>
          </w:p>
        </w:tc>
        <w:tc>
          <w:tcPr>
            <w:tcW w:w="2242" w:type="dxa"/>
          </w:tcPr>
          <w:p>
            <w:pPr>
              <w:widowControl/>
              <w:jc w:val="center"/>
              <w:rPr>
                <w:rFonts w:cs="Times New Roman"/>
                <w:sz w:val="21"/>
                <w:szCs w:val="21"/>
              </w:rPr>
            </w:pPr>
            <w:r>
              <w:rPr>
                <w:rFonts w:cs="Times New Roman"/>
                <w:sz w:val="21"/>
                <w:szCs w:val="21"/>
              </w:rPr>
              <w:t>规格</w:t>
            </w:r>
          </w:p>
        </w:tc>
        <w:tc>
          <w:tcPr>
            <w:tcW w:w="1134" w:type="dxa"/>
          </w:tcPr>
          <w:p>
            <w:pPr>
              <w:widowControl/>
              <w:jc w:val="center"/>
              <w:rPr>
                <w:rFonts w:cs="Times New Roman"/>
                <w:sz w:val="21"/>
                <w:szCs w:val="21"/>
              </w:rPr>
            </w:pPr>
            <w:r>
              <w:rPr>
                <w:rFonts w:hint="eastAsia" w:cs="Times New Roman"/>
                <w:sz w:val="21"/>
                <w:szCs w:val="21"/>
              </w:rPr>
              <w:t>单位</w:t>
            </w:r>
          </w:p>
        </w:tc>
        <w:tc>
          <w:tcPr>
            <w:tcW w:w="1275" w:type="dxa"/>
          </w:tcPr>
          <w:p>
            <w:pPr>
              <w:widowControl/>
              <w:jc w:val="center"/>
              <w:rPr>
                <w:rFonts w:cs="Times New Roman"/>
                <w:sz w:val="21"/>
                <w:szCs w:val="21"/>
              </w:rPr>
            </w:pPr>
            <w:r>
              <w:rPr>
                <w:rFonts w:cs="Times New Roman"/>
                <w:sz w:val="21"/>
                <w:szCs w:val="21"/>
              </w:rPr>
              <w:t>数量</w:t>
            </w:r>
          </w:p>
        </w:tc>
        <w:tc>
          <w:tcPr>
            <w:tcW w:w="1949" w:type="dxa"/>
          </w:tcPr>
          <w:p>
            <w:pPr>
              <w:widowControl/>
              <w:jc w:val="center"/>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hint="eastAsia" w:eastAsia="宋体" w:cs="Times New Roman"/>
                <w:sz w:val="21"/>
                <w:szCs w:val="21"/>
                <w:lang w:eastAsia="zh-CN"/>
              </w:rPr>
            </w:pPr>
            <w:r>
              <w:rPr>
                <w:rFonts w:hint="eastAsia" w:cs="Times New Roman"/>
                <w:sz w:val="21"/>
                <w:szCs w:val="21"/>
                <w:lang w:val="en-US" w:eastAsia="zh-CN"/>
              </w:rPr>
              <w:t>1</w:t>
            </w:r>
          </w:p>
        </w:tc>
        <w:tc>
          <w:tcPr>
            <w:tcW w:w="1714" w:type="dxa"/>
          </w:tcPr>
          <w:p>
            <w:pPr>
              <w:widowControl/>
              <w:jc w:val="center"/>
              <w:rPr>
                <w:rFonts w:hint="eastAsia" w:eastAsia="宋体" w:cs="Times New Roman"/>
                <w:sz w:val="21"/>
                <w:szCs w:val="21"/>
                <w:lang w:val="en-US" w:eastAsia="zh-CN"/>
              </w:rPr>
            </w:pPr>
            <w:r>
              <w:rPr>
                <w:rFonts w:hint="eastAsia" w:cs="Times New Roman"/>
                <w:sz w:val="21"/>
                <w:szCs w:val="21"/>
                <w:lang w:val="en-US" w:eastAsia="zh-CN"/>
              </w:rPr>
              <w:t>横梁1</w:t>
            </w:r>
          </w:p>
        </w:tc>
        <w:tc>
          <w:tcPr>
            <w:tcW w:w="2242" w:type="dxa"/>
          </w:tcPr>
          <w:p>
            <w:pPr>
              <w:widowControl/>
              <w:jc w:val="center"/>
              <w:rPr>
                <w:rFonts w:hint="eastAsia" w:cs="Times New Roman"/>
                <w:sz w:val="21"/>
                <w:szCs w:val="21"/>
              </w:rPr>
            </w:pPr>
            <w:r>
              <w:rPr>
                <w:rFonts w:hint="eastAsia" w:cs="Times New Roman"/>
                <w:sz w:val="21"/>
                <w:szCs w:val="21"/>
              </w:rPr>
              <w:t>焊接件</w:t>
            </w:r>
          </w:p>
        </w:tc>
        <w:tc>
          <w:tcPr>
            <w:tcW w:w="1134" w:type="dxa"/>
          </w:tcPr>
          <w:p>
            <w:pPr>
              <w:widowControl/>
              <w:jc w:val="center"/>
              <w:rPr>
                <w:rFonts w:hint="eastAsia" w:cs="Times New Roman"/>
                <w:sz w:val="21"/>
                <w:szCs w:val="21"/>
              </w:rPr>
            </w:pPr>
            <w:r>
              <w:rPr>
                <w:rFonts w:hint="eastAsia" w:cs="Times New Roman"/>
                <w:sz w:val="21"/>
                <w:szCs w:val="21"/>
              </w:rPr>
              <w:t>个</w:t>
            </w:r>
          </w:p>
        </w:tc>
        <w:tc>
          <w:tcPr>
            <w:tcW w:w="1275" w:type="dxa"/>
          </w:tcPr>
          <w:p>
            <w:pPr>
              <w:widowControl/>
              <w:jc w:val="center"/>
              <w:rPr>
                <w:rFonts w:hint="eastAsia" w:eastAsia="宋体" w:cs="Times New Roman"/>
                <w:sz w:val="21"/>
                <w:szCs w:val="21"/>
                <w:lang w:val="en-US" w:eastAsia="zh-CN"/>
              </w:rPr>
            </w:pPr>
            <w:r>
              <w:rPr>
                <w:rFonts w:hint="eastAsia" w:cs="Times New Roman"/>
                <w:sz w:val="21"/>
                <w:szCs w:val="21"/>
                <w:lang w:val="en-US" w:eastAsia="zh-CN"/>
              </w:rPr>
              <w:t>1</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hint="eastAsia" w:eastAsia="宋体" w:cs="Times New Roman"/>
                <w:sz w:val="21"/>
                <w:szCs w:val="21"/>
                <w:lang w:eastAsia="zh-CN"/>
              </w:rPr>
            </w:pPr>
            <w:r>
              <w:rPr>
                <w:rFonts w:hint="eastAsia" w:cs="Times New Roman"/>
                <w:sz w:val="21"/>
                <w:szCs w:val="21"/>
                <w:lang w:val="en-US" w:eastAsia="zh-CN"/>
              </w:rPr>
              <w:t>2</w:t>
            </w:r>
          </w:p>
        </w:tc>
        <w:tc>
          <w:tcPr>
            <w:tcW w:w="1714" w:type="dxa"/>
            <w:vAlign w:val="center"/>
          </w:tcPr>
          <w:p>
            <w:pPr>
              <w:widowControl/>
              <w:jc w:val="center"/>
              <w:rPr>
                <w:rFonts w:cs="Times New Roman"/>
                <w:sz w:val="21"/>
                <w:szCs w:val="21"/>
              </w:rPr>
            </w:pPr>
            <w:r>
              <w:rPr>
                <w:rFonts w:cs="Times New Roman"/>
                <w:sz w:val="21"/>
              </w:rPr>
              <w:t>螺栓</w:t>
            </w:r>
          </w:p>
        </w:tc>
        <w:tc>
          <w:tcPr>
            <w:tcW w:w="2242" w:type="dxa"/>
            <w:vAlign w:val="center"/>
          </w:tcPr>
          <w:p>
            <w:pPr>
              <w:widowControl/>
              <w:jc w:val="center"/>
              <w:rPr>
                <w:rFonts w:cs="Times New Roman"/>
                <w:sz w:val="21"/>
                <w:szCs w:val="21"/>
              </w:rPr>
            </w:pPr>
            <w:r>
              <w:rPr>
                <w:rFonts w:cs="Times New Roman"/>
                <w:sz w:val="21"/>
              </w:rPr>
              <w:t>M1</w:t>
            </w:r>
            <w:r>
              <w:rPr>
                <w:rFonts w:hint="eastAsia" w:cs="Times New Roman"/>
                <w:sz w:val="21"/>
                <w:lang w:val="en-US" w:eastAsia="zh-CN"/>
              </w:rPr>
              <w:t>6</w:t>
            </w:r>
            <w:r>
              <w:rPr>
                <w:rFonts w:cs="Times New Roman"/>
                <w:sz w:val="21"/>
              </w:rPr>
              <w:t>×</w:t>
            </w:r>
            <w:r>
              <w:rPr>
                <w:rFonts w:hint="eastAsia" w:cs="Times New Roman"/>
                <w:sz w:val="21"/>
                <w:lang w:val="en-US" w:eastAsia="zh-CN"/>
              </w:rPr>
              <w:t>7</w:t>
            </w:r>
            <w:r>
              <w:rPr>
                <w:rFonts w:hint="eastAsia" w:cs="Times New Roman"/>
                <w:sz w:val="21"/>
              </w:rPr>
              <w:t>0</w:t>
            </w:r>
          </w:p>
        </w:tc>
        <w:tc>
          <w:tcPr>
            <w:tcW w:w="1134" w:type="dxa"/>
            <w:vAlign w:val="center"/>
          </w:tcPr>
          <w:p>
            <w:pPr>
              <w:widowControl/>
              <w:jc w:val="center"/>
              <w:rPr>
                <w:rFonts w:cs="Times New Roman"/>
                <w:sz w:val="21"/>
                <w:szCs w:val="21"/>
              </w:rPr>
            </w:pPr>
            <w:r>
              <w:rPr>
                <w:rFonts w:cs="Times New Roman"/>
                <w:color w:val="000000"/>
                <w:kern w:val="0"/>
                <w:sz w:val="21"/>
              </w:rPr>
              <w:t>个</w:t>
            </w:r>
          </w:p>
        </w:tc>
        <w:tc>
          <w:tcPr>
            <w:tcW w:w="1275" w:type="dxa"/>
            <w:vAlign w:val="center"/>
          </w:tcPr>
          <w:p>
            <w:pPr>
              <w:widowControl/>
              <w:jc w:val="center"/>
              <w:rPr>
                <w:rFonts w:hint="eastAsia" w:eastAsia="宋体" w:cs="Times New Roman"/>
                <w:sz w:val="21"/>
                <w:szCs w:val="21"/>
                <w:lang w:eastAsia="zh-CN"/>
              </w:rPr>
            </w:pPr>
            <w:r>
              <w:rPr>
                <w:rFonts w:hint="eastAsia" w:cs="Times New Roman"/>
                <w:sz w:val="21"/>
                <w:lang w:val="en-US" w:eastAsia="zh-CN"/>
              </w:rPr>
              <w:t>8</w:t>
            </w:r>
          </w:p>
        </w:tc>
        <w:tc>
          <w:tcPr>
            <w:tcW w:w="1949" w:type="dxa"/>
            <w:vAlign w:val="center"/>
          </w:tcPr>
          <w:p>
            <w:pPr>
              <w:widowControl/>
              <w:jc w:val="center"/>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hint="eastAsia" w:eastAsia="宋体" w:cs="Times New Roman"/>
                <w:sz w:val="21"/>
                <w:szCs w:val="21"/>
                <w:lang w:eastAsia="zh-CN"/>
              </w:rPr>
            </w:pPr>
            <w:r>
              <w:rPr>
                <w:rFonts w:hint="eastAsia" w:cs="Times New Roman"/>
                <w:kern w:val="0"/>
                <w:sz w:val="21"/>
                <w:szCs w:val="21"/>
                <w:lang w:val="en-US" w:eastAsia="zh-CN"/>
              </w:rPr>
              <w:t>3</w:t>
            </w:r>
          </w:p>
        </w:tc>
        <w:tc>
          <w:tcPr>
            <w:tcW w:w="1714" w:type="dxa"/>
            <w:vAlign w:val="center"/>
          </w:tcPr>
          <w:p>
            <w:pPr>
              <w:widowControl/>
              <w:jc w:val="center"/>
              <w:rPr>
                <w:rFonts w:cs="Times New Roman"/>
                <w:sz w:val="21"/>
                <w:szCs w:val="21"/>
              </w:rPr>
            </w:pPr>
            <w:r>
              <w:rPr>
                <w:rFonts w:cs="Times New Roman"/>
                <w:sz w:val="21"/>
              </w:rPr>
              <w:t>螺</w:t>
            </w:r>
            <w:r>
              <w:rPr>
                <w:rFonts w:hint="eastAsia" w:cs="Times New Roman"/>
                <w:sz w:val="21"/>
              </w:rPr>
              <w:t>母</w:t>
            </w:r>
          </w:p>
        </w:tc>
        <w:tc>
          <w:tcPr>
            <w:tcW w:w="2242" w:type="dxa"/>
            <w:vAlign w:val="center"/>
          </w:tcPr>
          <w:p>
            <w:pPr>
              <w:widowControl/>
              <w:jc w:val="center"/>
              <w:rPr>
                <w:rFonts w:cs="Times New Roman"/>
                <w:sz w:val="21"/>
                <w:szCs w:val="21"/>
              </w:rPr>
            </w:pPr>
            <w:r>
              <w:rPr>
                <w:rFonts w:hint="eastAsia" w:cs="Times New Roman"/>
                <w:sz w:val="21"/>
              </w:rPr>
              <w:t>M1</w:t>
            </w:r>
            <w:r>
              <w:rPr>
                <w:rFonts w:hint="eastAsia" w:cs="Times New Roman"/>
                <w:sz w:val="21"/>
                <w:lang w:val="en-US" w:eastAsia="zh-CN"/>
              </w:rPr>
              <w:t>6</w:t>
            </w:r>
          </w:p>
        </w:tc>
        <w:tc>
          <w:tcPr>
            <w:tcW w:w="1134" w:type="dxa"/>
            <w:vAlign w:val="center"/>
          </w:tcPr>
          <w:p>
            <w:pPr>
              <w:widowControl/>
              <w:jc w:val="center"/>
              <w:rPr>
                <w:rFonts w:cs="Times New Roman"/>
                <w:sz w:val="21"/>
                <w:szCs w:val="21"/>
              </w:rPr>
            </w:pPr>
            <w:r>
              <w:rPr>
                <w:rFonts w:hint="eastAsia" w:cs="Times New Roman"/>
                <w:color w:val="000000"/>
                <w:kern w:val="0"/>
                <w:sz w:val="21"/>
              </w:rPr>
              <w:t>个</w:t>
            </w:r>
          </w:p>
        </w:tc>
        <w:tc>
          <w:tcPr>
            <w:tcW w:w="1275" w:type="dxa"/>
            <w:vAlign w:val="center"/>
          </w:tcPr>
          <w:p>
            <w:pPr>
              <w:widowControl/>
              <w:jc w:val="center"/>
              <w:rPr>
                <w:rFonts w:hint="eastAsia" w:eastAsia="宋体" w:cs="Times New Roman"/>
                <w:sz w:val="21"/>
                <w:szCs w:val="21"/>
                <w:lang w:eastAsia="zh-CN"/>
              </w:rPr>
            </w:pPr>
            <w:r>
              <w:rPr>
                <w:rFonts w:hint="eastAsia" w:cs="Times New Roman"/>
                <w:sz w:val="21"/>
                <w:lang w:val="en-US" w:eastAsia="zh-CN"/>
              </w:rPr>
              <w:t>8</w:t>
            </w:r>
          </w:p>
        </w:tc>
        <w:tc>
          <w:tcPr>
            <w:tcW w:w="1949" w:type="dxa"/>
            <w:vAlign w:val="center"/>
          </w:tcPr>
          <w:p>
            <w:pPr>
              <w:widowControl/>
              <w:jc w:val="center"/>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hint="eastAsia" w:eastAsia="宋体" w:cs="Times New Roman"/>
                <w:sz w:val="21"/>
                <w:szCs w:val="21"/>
                <w:lang w:eastAsia="zh-CN"/>
              </w:rPr>
            </w:pPr>
            <w:r>
              <w:rPr>
                <w:rFonts w:hint="eastAsia" w:cs="Times New Roman"/>
                <w:kern w:val="0"/>
                <w:sz w:val="21"/>
                <w:szCs w:val="21"/>
                <w:lang w:val="en-US" w:eastAsia="zh-CN"/>
              </w:rPr>
              <w:t>4</w:t>
            </w:r>
          </w:p>
        </w:tc>
        <w:tc>
          <w:tcPr>
            <w:tcW w:w="1714" w:type="dxa"/>
            <w:vAlign w:val="center"/>
          </w:tcPr>
          <w:p>
            <w:pPr>
              <w:widowControl/>
              <w:jc w:val="center"/>
              <w:rPr>
                <w:rFonts w:cs="Times New Roman"/>
                <w:sz w:val="21"/>
                <w:szCs w:val="21"/>
              </w:rPr>
            </w:pPr>
            <w:r>
              <w:rPr>
                <w:rFonts w:cs="Times New Roman"/>
                <w:color w:val="000000"/>
                <w:kern w:val="0"/>
                <w:sz w:val="21"/>
              </w:rPr>
              <w:t>垫圈</w:t>
            </w:r>
          </w:p>
        </w:tc>
        <w:tc>
          <w:tcPr>
            <w:tcW w:w="2242" w:type="dxa"/>
            <w:vAlign w:val="center"/>
          </w:tcPr>
          <w:p>
            <w:pPr>
              <w:widowControl/>
              <w:jc w:val="center"/>
              <w:rPr>
                <w:rFonts w:cs="Times New Roman"/>
                <w:color w:val="333333"/>
                <w:kern w:val="0"/>
                <w:sz w:val="21"/>
                <w:szCs w:val="21"/>
              </w:rPr>
            </w:pPr>
            <w:r>
              <w:rPr>
                <w:rFonts w:cs="Times New Roman"/>
                <w:color w:val="000000"/>
                <w:kern w:val="0"/>
                <w:sz w:val="21"/>
              </w:rPr>
              <w:t>1</w:t>
            </w:r>
            <w:r>
              <w:rPr>
                <w:rFonts w:hint="eastAsia" w:cs="Times New Roman"/>
                <w:color w:val="000000"/>
                <w:kern w:val="0"/>
                <w:sz w:val="21"/>
                <w:lang w:val="en-US" w:eastAsia="zh-CN"/>
              </w:rPr>
              <w:t>6</w:t>
            </w:r>
          </w:p>
        </w:tc>
        <w:tc>
          <w:tcPr>
            <w:tcW w:w="1134" w:type="dxa"/>
            <w:vAlign w:val="center"/>
          </w:tcPr>
          <w:p>
            <w:pPr>
              <w:widowControl/>
              <w:jc w:val="center"/>
              <w:rPr>
                <w:rFonts w:cs="Times New Roman"/>
                <w:sz w:val="21"/>
                <w:szCs w:val="21"/>
              </w:rPr>
            </w:pPr>
            <w:r>
              <w:rPr>
                <w:rFonts w:cs="Times New Roman"/>
                <w:color w:val="000000"/>
                <w:kern w:val="0"/>
                <w:sz w:val="21"/>
              </w:rPr>
              <w:t>个</w:t>
            </w:r>
          </w:p>
        </w:tc>
        <w:tc>
          <w:tcPr>
            <w:tcW w:w="1275" w:type="dxa"/>
            <w:vAlign w:val="center"/>
          </w:tcPr>
          <w:p>
            <w:pPr>
              <w:widowControl/>
              <w:jc w:val="center"/>
              <w:rPr>
                <w:rFonts w:hint="eastAsia" w:eastAsia="宋体" w:cs="Times New Roman"/>
                <w:sz w:val="21"/>
                <w:szCs w:val="21"/>
                <w:lang w:eastAsia="zh-CN"/>
              </w:rPr>
            </w:pPr>
            <w:r>
              <w:rPr>
                <w:rFonts w:hint="eastAsia" w:cs="Times New Roman"/>
                <w:color w:val="000000"/>
                <w:kern w:val="0"/>
                <w:sz w:val="21"/>
                <w:lang w:val="en-US" w:eastAsia="zh-CN"/>
              </w:rPr>
              <w:t>16</w:t>
            </w:r>
          </w:p>
        </w:tc>
        <w:tc>
          <w:tcPr>
            <w:tcW w:w="1949" w:type="dxa"/>
            <w:vAlign w:val="center"/>
          </w:tcPr>
          <w:p>
            <w:pPr>
              <w:widowControl/>
              <w:jc w:val="center"/>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5</w:t>
            </w:r>
          </w:p>
        </w:tc>
        <w:tc>
          <w:tcPr>
            <w:tcW w:w="1714" w:type="dxa"/>
            <w:vAlign w:val="center"/>
          </w:tcPr>
          <w:p>
            <w:pPr>
              <w:widowControl/>
              <w:jc w:val="center"/>
              <w:rPr>
                <w:rFonts w:cs="Times New Roman"/>
                <w:sz w:val="21"/>
                <w:szCs w:val="21"/>
              </w:rPr>
            </w:pPr>
            <w:r>
              <w:rPr>
                <w:rFonts w:cs="Times New Roman"/>
                <w:sz w:val="21"/>
              </w:rPr>
              <w:t>螺栓</w:t>
            </w:r>
          </w:p>
        </w:tc>
        <w:tc>
          <w:tcPr>
            <w:tcW w:w="2242" w:type="dxa"/>
            <w:vAlign w:val="center"/>
          </w:tcPr>
          <w:p>
            <w:pPr>
              <w:widowControl/>
              <w:jc w:val="center"/>
              <w:rPr>
                <w:rFonts w:cs="Times New Roman"/>
                <w:sz w:val="21"/>
                <w:szCs w:val="21"/>
              </w:rPr>
            </w:pPr>
            <w:r>
              <w:rPr>
                <w:rFonts w:cs="Times New Roman"/>
                <w:sz w:val="21"/>
              </w:rPr>
              <w:t>M1</w:t>
            </w:r>
            <w:r>
              <w:rPr>
                <w:rFonts w:hint="eastAsia" w:cs="Times New Roman"/>
                <w:sz w:val="21"/>
              </w:rPr>
              <w:t>2</w:t>
            </w:r>
            <w:r>
              <w:rPr>
                <w:rFonts w:cs="Times New Roman"/>
                <w:sz w:val="21"/>
              </w:rPr>
              <w:t>×</w:t>
            </w:r>
            <w:r>
              <w:rPr>
                <w:rFonts w:hint="eastAsia" w:cs="Times New Roman"/>
                <w:sz w:val="21"/>
              </w:rPr>
              <w:t>4</w:t>
            </w:r>
            <w:r>
              <w:rPr>
                <w:rFonts w:hint="eastAsia" w:cs="Times New Roman"/>
                <w:sz w:val="21"/>
                <w:lang w:val="en-US" w:eastAsia="zh-CN"/>
              </w:rPr>
              <w:t>5</w:t>
            </w:r>
          </w:p>
        </w:tc>
        <w:tc>
          <w:tcPr>
            <w:tcW w:w="1134" w:type="dxa"/>
            <w:vAlign w:val="center"/>
          </w:tcPr>
          <w:p>
            <w:pPr>
              <w:widowControl/>
              <w:jc w:val="center"/>
              <w:rPr>
                <w:rFonts w:cs="Times New Roman"/>
                <w:sz w:val="21"/>
                <w:szCs w:val="21"/>
              </w:rPr>
            </w:pPr>
            <w:r>
              <w:rPr>
                <w:rFonts w:cs="Times New Roman"/>
                <w:color w:val="000000"/>
                <w:kern w:val="0"/>
                <w:sz w:val="21"/>
              </w:rPr>
              <w:t>个</w:t>
            </w:r>
          </w:p>
        </w:tc>
        <w:tc>
          <w:tcPr>
            <w:tcW w:w="1275" w:type="dxa"/>
            <w:vAlign w:val="center"/>
          </w:tcPr>
          <w:p>
            <w:pPr>
              <w:widowControl/>
              <w:jc w:val="center"/>
              <w:rPr>
                <w:rFonts w:hint="eastAsia" w:eastAsia="宋体" w:cs="Times New Roman"/>
                <w:sz w:val="21"/>
                <w:szCs w:val="21"/>
                <w:lang w:eastAsia="zh-CN"/>
              </w:rPr>
            </w:pPr>
            <w:r>
              <w:rPr>
                <w:rFonts w:hint="eastAsia" w:cs="Times New Roman"/>
                <w:sz w:val="21"/>
                <w:lang w:val="en-US" w:eastAsia="zh-CN"/>
              </w:rPr>
              <w:t>8</w:t>
            </w:r>
          </w:p>
        </w:tc>
        <w:tc>
          <w:tcPr>
            <w:tcW w:w="1949" w:type="dxa"/>
          </w:tcPr>
          <w:p>
            <w:pPr>
              <w:widowControl/>
              <w:jc w:val="center"/>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cs="Times New Roman"/>
                <w:kern w:val="0"/>
                <w:sz w:val="21"/>
                <w:szCs w:val="21"/>
              </w:rPr>
            </w:pPr>
            <w:r>
              <w:rPr>
                <w:rFonts w:hint="eastAsia" w:cs="Times New Roman"/>
                <w:kern w:val="0"/>
                <w:sz w:val="21"/>
                <w:szCs w:val="21"/>
                <w:lang w:val="en-US" w:eastAsia="zh-CN"/>
              </w:rPr>
              <w:t>6</w:t>
            </w:r>
          </w:p>
        </w:tc>
        <w:tc>
          <w:tcPr>
            <w:tcW w:w="1714" w:type="dxa"/>
            <w:vAlign w:val="center"/>
          </w:tcPr>
          <w:p>
            <w:pPr>
              <w:widowControl/>
              <w:jc w:val="center"/>
              <w:rPr>
                <w:rFonts w:cs="Times New Roman"/>
                <w:sz w:val="21"/>
                <w:szCs w:val="21"/>
              </w:rPr>
            </w:pPr>
            <w:r>
              <w:rPr>
                <w:rFonts w:cs="Times New Roman"/>
                <w:sz w:val="21"/>
              </w:rPr>
              <w:t>螺</w:t>
            </w:r>
            <w:r>
              <w:rPr>
                <w:rFonts w:hint="eastAsia" w:cs="Times New Roman"/>
                <w:sz w:val="21"/>
              </w:rPr>
              <w:t>母</w:t>
            </w:r>
          </w:p>
        </w:tc>
        <w:tc>
          <w:tcPr>
            <w:tcW w:w="2242" w:type="dxa"/>
            <w:vAlign w:val="center"/>
          </w:tcPr>
          <w:p>
            <w:pPr>
              <w:widowControl/>
              <w:jc w:val="center"/>
              <w:rPr>
                <w:rFonts w:cs="Times New Roman"/>
                <w:sz w:val="21"/>
                <w:szCs w:val="21"/>
              </w:rPr>
            </w:pPr>
            <w:r>
              <w:rPr>
                <w:rFonts w:hint="eastAsia" w:cs="Times New Roman"/>
                <w:sz w:val="21"/>
              </w:rPr>
              <w:t>M12</w:t>
            </w:r>
          </w:p>
        </w:tc>
        <w:tc>
          <w:tcPr>
            <w:tcW w:w="1134" w:type="dxa"/>
            <w:vAlign w:val="center"/>
          </w:tcPr>
          <w:p>
            <w:pPr>
              <w:widowControl/>
              <w:jc w:val="center"/>
              <w:rPr>
                <w:rFonts w:cs="Times New Roman"/>
                <w:sz w:val="21"/>
                <w:szCs w:val="21"/>
              </w:rPr>
            </w:pPr>
            <w:r>
              <w:rPr>
                <w:rFonts w:hint="eastAsia" w:cs="Times New Roman"/>
                <w:color w:val="000000"/>
                <w:kern w:val="0"/>
                <w:sz w:val="21"/>
              </w:rPr>
              <w:t>个</w:t>
            </w:r>
          </w:p>
        </w:tc>
        <w:tc>
          <w:tcPr>
            <w:tcW w:w="1275" w:type="dxa"/>
            <w:vAlign w:val="center"/>
          </w:tcPr>
          <w:p>
            <w:pPr>
              <w:widowControl/>
              <w:jc w:val="center"/>
              <w:rPr>
                <w:rFonts w:hint="eastAsia" w:eastAsia="宋体" w:cs="Times New Roman"/>
                <w:sz w:val="21"/>
                <w:szCs w:val="21"/>
                <w:lang w:eastAsia="zh-CN"/>
              </w:rPr>
            </w:pPr>
            <w:r>
              <w:rPr>
                <w:rFonts w:hint="eastAsia" w:cs="Times New Roman"/>
                <w:sz w:val="21"/>
                <w:lang w:val="en-US" w:eastAsia="zh-CN"/>
              </w:rPr>
              <w:t>8</w:t>
            </w:r>
          </w:p>
        </w:tc>
        <w:tc>
          <w:tcPr>
            <w:tcW w:w="1949" w:type="dxa"/>
          </w:tcPr>
          <w:p>
            <w:pPr>
              <w:widowControl/>
              <w:jc w:val="center"/>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7</w:t>
            </w:r>
          </w:p>
        </w:tc>
        <w:tc>
          <w:tcPr>
            <w:tcW w:w="1714" w:type="dxa"/>
            <w:vAlign w:val="center"/>
          </w:tcPr>
          <w:p>
            <w:pPr>
              <w:widowControl/>
              <w:jc w:val="center"/>
              <w:rPr>
                <w:rFonts w:cs="Times New Roman"/>
                <w:sz w:val="21"/>
                <w:szCs w:val="21"/>
              </w:rPr>
            </w:pPr>
            <w:r>
              <w:rPr>
                <w:rFonts w:cs="Times New Roman"/>
                <w:color w:val="000000"/>
                <w:kern w:val="0"/>
                <w:sz w:val="21"/>
              </w:rPr>
              <w:t>垫圈</w:t>
            </w:r>
          </w:p>
        </w:tc>
        <w:tc>
          <w:tcPr>
            <w:tcW w:w="2242" w:type="dxa"/>
            <w:vAlign w:val="center"/>
          </w:tcPr>
          <w:p>
            <w:pPr>
              <w:widowControl/>
              <w:jc w:val="center"/>
              <w:rPr>
                <w:rFonts w:cs="Times New Roman"/>
                <w:sz w:val="21"/>
                <w:szCs w:val="21"/>
              </w:rPr>
            </w:pPr>
            <w:r>
              <w:rPr>
                <w:rFonts w:cs="Times New Roman"/>
                <w:color w:val="000000"/>
                <w:kern w:val="0"/>
                <w:sz w:val="21"/>
              </w:rPr>
              <w:t>1</w:t>
            </w:r>
            <w:r>
              <w:rPr>
                <w:rFonts w:hint="eastAsia" w:cs="Times New Roman"/>
                <w:color w:val="000000"/>
                <w:kern w:val="0"/>
                <w:sz w:val="21"/>
              </w:rPr>
              <w:t>2</w:t>
            </w:r>
          </w:p>
        </w:tc>
        <w:tc>
          <w:tcPr>
            <w:tcW w:w="1134" w:type="dxa"/>
            <w:vAlign w:val="center"/>
          </w:tcPr>
          <w:p>
            <w:pPr>
              <w:widowControl/>
              <w:jc w:val="center"/>
              <w:rPr>
                <w:rFonts w:cs="Times New Roman"/>
                <w:sz w:val="21"/>
                <w:szCs w:val="21"/>
              </w:rPr>
            </w:pPr>
            <w:r>
              <w:rPr>
                <w:rFonts w:cs="Times New Roman"/>
                <w:color w:val="000000"/>
                <w:kern w:val="0"/>
                <w:sz w:val="21"/>
              </w:rPr>
              <w:t>个</w:t>
            </w:r>
          </w:p>
        </w:tc>
        <w:tc>
          <w:tcPr>
            <w:tcW w:w="1275" w:type="dxa"/>
            <w:vAlign w:val="center"/>
          </w:tcPr>
          <w:p>
            <w:pPr>
              <w:widowControl/>
              <w:jc w:val="center"/>
              <w:rPr>
                <w:rFonts w:hint="eastAsia" w:eastAsia="宋体" w:cs="Times New Roman"/>
                <w:sz w:val="21"/>
                <w:szCs w:val="21"/>
                <w:lang w:eastAsia="zh-CN"/>
              </w:rPr>
            </w:pPr>
            <w:r>
              <w:rPr>
                <w:rFonts w:hint="eastAsia" w:cs="Times New Roman"/>
                <w:color w:val="000000"/>
                <w:kern w:val="0"/>
                <w:sz w:val="21"/>
                <w:lang w:val="en-US" w:eastAsia="zh-CN"/>
              </w:rPr>
              <w:t>8</w:t>
            </w:r>
          </w:p>
        </w:tc>
        <w:tc>
          <w:tcPr>
            <w:tcW w:w="1949" w:type="dxa"/>
          </w:tcPr>
          <w:p>
            <w:pPr>
              <w:widowControl/>
              <w:jc w:val="center"/>
              <w:rPr>
                <w:rFonts w:hint="eastAsia" w:eastAsia="宋体" w:cs="Times New Roman"/>
                <w:sz w:val="21"/>
                <w:szCs w:val="21"/>
                <w:highlight w:val="yellow"/>
                <w:lang w:val="en-US" w:eastAsia="zh-CN"/>
              </w:rPr>
            </w:pPr>
            <w:r>
              <w:rPr>
                <w:rFonts w:hint="eastAsia" w:cs="Times New Roman"/>
                <w:sz w:val="21"/>
                <w:szCs w:val="21"/>
                <w:highlight w:val="none"/>
                <w:lang w:val="en-US" w:eastAsia="zh-CN"/>
              </w:rPr>
              <w:t>Q235A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8</w:t>
            </w:r>
          </w:p>
        </w:tc>
        <w:tc>
          <w:tcPr>
            <w:tcW w:w="1714" w:type="dxa"/>
            <w:vAlign w:val="center"/>
          </w:tcPr>
          <w:p>
            <w:pPr>
              <w:widowControl/>
              <w:jc w:val="center"/>
              <w:rPr>
                <w:rFonts w:cs="Times New Roman"/>
                <w:color w:val="000000"/>
                <w:kern w:val="0"/>
                <w:sz w:val="21"/>
              </w:rPr>
            </w:pPr>
            <w:r>
              <w:rPr>
                <w:rFonts w:cs="Times New Roman"/>
                <w:color w:val="000000"/>
                <w:kern w:val="0"/>
                <w:sz w:val="21"/>
              </w:rPr>
              <w:t>垫圈</w:t>
            </w:r>
          </w:p>
        </w:tc>
        <w:tc>
          <w:tcPr>
            <w:tcW w:w="2242" w:type="dxa"/>
            <w:vAlign w:val="center"/>
          </w:tcPr>
          <w:p>
            <w:pPr>
              <w:widowControl/>
              <w:jc w:val="center"/>
              <w:rPr>
                <w:rFonts w:cs="Times New Roman"/>
                <w:color w:val="000000"/>
                <w:kern w:val="0"/>
                <w:sz w:val="21"/>
              </w:rPr>
            </w:pPr>
            <w:r>
              <w:rPr>
                <w:rFonts w:cs="Times New Roman"/>
                <w:color w:val="000000"/>
                <w:kern w:val="0"/>
                <w:sz w:val="21"/>
              </w:rPr>
              <w:t>1</w:t>
            </w:r>
            <w:r>
              <w:rPr>
                <w:rFonts w:hint="eastAsia" w:cs="Times New Roman"/>
                <w:color w:val="000000"/>
                <w:kern w:val="0"/>
                <w:sz w:val="21"/>
              </w:rPr>
              <w:t>2</w:t>
            </w:r>
          </w:p>
        </w:tc>
        <w:tc>
          <w:tcPr>
            <w:tcW w:w="1134" w:type="dxa"/>
            <w:vAlign w:val="center"/>
          </w:tcPr>
          <w:p>
            <w:pPr>
              <w:widowControl/>
              <w:jc w:val="center"/>
              <w:rPr>
                <w:rFonts w:cs="Times New Roman"/>
                <w:color w:val="000000"/>
                <w:kern w:val="0"/>
                <w:sz w:val="21"/>
              </w:rPr>
            </w:pPr>
            <w:r>
              <w:rPr>
                <w:rFonts w:cs="Times New Roman"/>
                <w:color w:val="000000"/>
                <w:kern w:val="0"/>
                <w:sz w:val="21"/>
              </w:rPr>
              <w:t>个</w:t>
            </w:r>
          </w:p>
        </w:tc>
        <w:tc>
          <w:tcPr>
            <w:tcW w:w="1275" w:type="dxa"/>
            <w:vAlign w:val="center"/>
          </w:tcPr>
          <w:p>
            <w:pPr>
              <w:widowControl/>
              <w:jc w:val="center"/>
              <w:rPr>
                <w:rFonts w:hint="eastAsia" w:eastAsia="宋体" w:cs="Times New Roman"/>
                <w:color w:val="000000"/>
                <w:kern w:val="0"/>
                <w:sz w:val="21"/>
                <w:lang w:eastAsia="zh-CN"/>
              </w:rPr>
            </w:pPr>
            <w:r>
              <w:rPr>
                <w:rFonts w:hint="eastAsia" w:cs="Times New Roman"/>
                <w:color w:val="000000"/>
                <w:kern w:val="0"/>
                <w:sz w:val="21"/>
                <w:lang w:val="en-US" w:eastAsia="zh-CN"/>
              </w:rPr>
              <w:t>8</w:t>
            </w:r>
          </w:p>
        </w:tc>
        <w:tc>
          <w:tcPr>
            <w:tcW w:w="1949" w:type="dxa"/>
          </w:tcPr>
          <w:p>
            <w:pPr>
              <w:widowControl/>
              <w:jc w:val="center"/>
              <w:rPr>
                <w:rFonts w:hint="eastAsia" w:eastAsia="宋体" w:cs="Times New Roman"/>
                <w:sz w:val="21"/>
                <w:szCs w:val="21"/>
                <w:highlight w:val="yellow"/>
                <w:lang w:val="en-US" w:eastAsia="zh-CN"/>
              </w:rPr>
            </w:pPr>
            <w:r>
              <w:rPr>
                <w:rFonts w:hint="eastAsia" w:cs="Times New Roman"/>
                <w:sz w:val="21"/>
                <w:szCs w:val="21"/>
                <w:highlight w:val="none"/>
                <w:lang w:val="en-US" w:eastAsia="zh-CN"/>
              </w:rPr>
              <w:t>200HV</w:t>
            </w:r>
          </w:p>
        </w:tc>
      </w:tr>
    </w:tbl>
    <w:p>
      <w:pPr>
        <w:pStyle w:val="6"/>
        <w:spacing w:before="163"/>
      </w:pPr>
      <w:bookmarkStart w:id="253" w:name="_Toc6581"/>
      <w:r>
        <w:rPr>
          <w:rFonts w:hint="eastAsia"/>
        </w:rPr>
        <w:t>3.</w:t>
      </w:r>
      <w:r>
        <w:rPr>
          <w:rFonts w:hint="eastAsia"/>
          <w:lang w:val="en-US" w:eastAsia="zh-CN"/>
        </w:rPr>
        <w:t>8</w:t>
      </w:r>
      <w:r>
        <w:rPr>
          <w:rFonts w:hint="eastAsia"/>
        </w:rPr>
        <w:t>.</w:t>
      </w:r>
      <w:r>
        <w:rPr>
          <w:rFonts w:hint="eastAsia"/>
          <w:lang w:val="en-US" w:eastAsia="zh-CN"/>
        </w:rPr>
        <w:t>1</w:t>
      </w:r>
      <w:r>
        <w:rPr>
          <w:rFonts w:hint="eastAsia"/>
        </w:rPr>
        <w:t>主轴法兰面防锈油清理</w:t>
      </w:r>
      <w:bookmarkEnd w:id="253"/>
    </w:p>
    <w:p>
      <w:r>
        <w:rPr>
          <w:rFonts w:hint="eastAsia"/>
        </w:rPr>
        <w:tab/>
      </w:r>
      <w:r>
        <w:rPr>
          <w:rFonts w:hint="eastAsia"/>
        </w:rPr>
        <w:t>主轴法兰面两侧存在防锈油及其他杂质，需在机舱吊装前在地面使用专用清洗剂及针织布将法兰面两侧防锈油清理干净，并擦干。</w:t>
      </w:r>
    </w:p>
    <w:p>
      <w:pPr>
        <w:pStyle w:val="6"/>
        <w:spacing w:before="163"/>
      </w:pPr>
      <w:bookmarkStart w:id="254" w:name="_Toc15933"/>
      <w:r>
        <w:t>3.</w:t>
      </w:r>
      <w:r>
        <w:rPr>
          <w:rFonts w:hint="eastAsia"/>
          <w:lang w:val="en-US" w:eastAsia="zh-CN"/>
        </w:rPr>
        <w:t>8</w:t>
      </w:r>
      <w:r>
        <w:t>.</w:t>
      </w:r>
      <w:r>
        <w:rPr>
          <w:rFonts w:hint="eastAsia"/>
          <w:lang w:val="en-US" w:eastAsia="zh-CN"/>
        </w:rPr>
        <w:t>2</w:t>
      </w:r>
      <w:r>
        <w:t>准备工作</w:t>
      </w:r>
      <w:bookmarkEnd w:id="244"/>
      <w:bookmarkEnd w:id="245"/>
      <w:bookmarkEnd w:id="246"/>
      <w:bookmarkEnd w:id="247"/>
      <w:bookmarkEnd w:id="248"/>
      <w:bookmarkEnd w:id="249"/>
      <w:bookmarkEnd w:id="250"/>
      <w:bookmarkEnd w:id="251"/>
      <w:bookmarkEnd w:id="254"/>
    </w:p>
    <w:p>
      <w:pPr>
        <w:ind w:firstLine="480" w:firstLineChars="200"/>
        <w:rPr>
          <w:rFonts w:cs="Times New Roman"/>
        </w:rPr>
      </w:pPr>
      <w:r>
        <w:rPr>
          <w:rFonts w:cs="Times New Roman"/>
        </w:rPr>
        <w:t>1）将机舱安装工具、风轮安装所需工具、消耗品及相应器件放入机舱并固定牢固。机舱安装所需工具、消耗品清单如表</w:t>
      </w:r>
      <w:r>
        <w:rPr>
          <w:rFonts w:hint="eastAsia" w:cs="Times New Roman"/>
          <w:color w:val="000000" w:themeColor="text1"/>
          <w:lang w:val="en-US" w:eastAsia="zh-CN"/>
          <w14:textFill>
            <w14:solidFill>
              <w14:schemeClr w14:val="tx1"/>
            </w14:solidFill>
          </w14:textFill>
        </w:rPr>
        <w:t>3-14</w:t>
      </w:r>
      <w:r>
        <w:rPr>
          <w:rFonts w:cs="Times New Roman"/>
          <w:color w:val="000000" w:themeColor="text1"/>
          <w14:textFill>
            <w14:solidFill>
              <w14:schemeClr w14:val="tx1"/>
            </w14:solidFill>
          </w14:textFill>
        </w:rPr>
        <w:t>、</w:t>
      </w:r>
      <w:r>
        <w:rPr>
          <w:rFonts w:hint="eastAsia" w:cs="Times New Roman"/>
          <w:color w:val="000000" w:themeColor="text1"/>
          <w:lang w:val="en-US" w:eastAsia="zh-CN"/>
          <w14:textFill>
            <w14:solidFill>
              <w14:schemeClr w14:val="tx1"/>
            </w14:solidFill>
          </w14:textFill>
        </w:rPr>
        <w:t>3-15</w:t>
      </w:r>
      <w:r>
        <w:rPr>
          <w:rFonts w:cs="Times New Roman"/>
        </w:rPr>
        <w:t>所示，风轮安装所需器件清单如表</w:t>
      </w:r>
      <w:r>
        <w:rPr>
          <w:rFonts w:hint="eastAsia" w:cs="Times New Roman"/>
          <w:lang w:val="en-US" w:eastAsia="zh-CN"/>
        </w:rPr>
        <w:t>3-21</w:t>
      </w:r>
      <w:r>
        <w:rPr>
          <w:rFonts w:cs="Times New Roman"/>
        </w:rPr>
        <w:t>、</w:t>
      </w:r>
      <w:r>
        <w:rPr>
          <w:rFonts w:hint="eastAsia" w:cs="Times New Roman"/>
          <w:lang w:val="en-US" w:eastAsia="zh-CN"/>
        </w:rPr>
        <w:t>3-22</w:t>
      </w:r>
      <w:r>
        <w:rPr>
          <w:rFonts w:cs="Times New Roman"/>
        </w:rPr>
        <w:t>所示。</w:t>
      </w:r>
    </w:p>
    <w:p>
      <w:pPr>
        <w:ind w:firstLine="480" w:firstLineChars="200"/>
        <w:rPr>
          <w:rFonts w:cs="Times New Roman"/>
        </w:rPr>
      </w:pPr>
      <w:r>
        <w:rPr>
          <w:rFonts w:cs="Times New Roman"/>
        </w:rPr>
        <w:t>2）于机舱首尾两端各拴1根150米风绳，用于吊装过程中机舱位置的调整。</w:t>
      </w:r>
    </w:p>
    <w:p>
      <w:pPr>
        <w:ind w:left="480" w:leftChars="200"/>
        <w:rPr>
          <w:rFonts w:cs="Times New Roman"/>
        </w:rPr>
      </w:pPr>
      <w:r>
        <w:rPr>
          <w:rFonts w:cs="Times New Roman"/>
        </w:rPr>
        <w:t>3）将机舱吊装专用吊具安装于主吊车。</w:t>
      </w:r>
    </w:p>
    <w:p>
      <w:pPr>
        <w:ind w:left="480" w:leftChars="200"/>
        <w:rPr>
          <w:rFonts w:hint="eastAsia" w:cs="Times New Roman"/>
          <w:b/>
          <w:bCs/>
          <w:color w:val="auto"/>
          <w:lang w:eastAsia="zh-CN"/>
        </w:rPr>
      </w:pPr>
      <w:r>
        <w:rPr>
          <w:rFonts w:hint="eastAsia" w:cs="Times New Roman"/>
          <w:lang w:val="en-US" w:eastAsia="zh-CN"/>
        </w:rPr>
        <w:t>4</w:t>
      </w:r>
      <w:r>
        <w:rPr>
          <w:rFonts w:cs="Times New Roman"/>
        </w:rPr>
        <w:t>）</w:t>
      </w:r>
      <w:r>
        <w:rPr>
          <w:rFonts w:hint="eastAsia" w:cs="Times New Roman"/>
          <w:b/>
          <w:bCs/>
          <w:color w:val="auto"/>
          <w:lang w:eastAsia="zh-CN"/>
        </w:rPr>
        <w:t>齿轮箱注油需要在传动链装配到机舱内后进行。</w:t>
      </w:r>
    </w:p>
    <w:p>
      <w:pPr>
        <w:pStyle w:val="5"/>
        <w:keepNext/>
        <w:keepLines/>
        <w:pageBreakBefore w:val="0"/>
        <w:widowControl w:val="0"/>
        <w:kinsoku/>
        <w:wordWrap/>
        <w:overflowPunct/>
        <w:topLinePunct w:val="0"/>
        <w:autoSpaceDE/>
        <w:autoSpaceDN/>
        <w:bidi w:val="0"/>
        <w:adjustRightInd/>
        <w:snapToGrid/>
        <w:spacing w:before="163"/>
        <w:textAlignment w:val="auto"/>
        <w:rPr>
          <w:rFonts w:hint="eastAsia" w:ascii="宋体" w:hAnsi="宋体" w:cs="宋体"/>
          <w:color w:val="000000" w:themeColor="text1"/>
          <w:kern w:val="0"/>
          <w:sz w:val="24"/>
          <w:szCs w:val="24"/>
          <w:lang w:val="en-US" w:eastAsia="zh-CN"/>
          <w14:textFill>
            <w14:solidFill>
              <w14:schemeClr w14:val="tx1"/>
            </w14:solidFill>
          </w14:textFill>
        </w:rPr>
      </w:pPr>
      <w:bookmarkStart w:id="255" w:name="_Toc11422"/>
      <w:r>
        <w:rPr>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9机舱罩上装模块</w:t>
      </w:r>
      <w:r>
        <w:rPr>
          <w:color w:val="000000" w:themeColor="text1"/>
          <w14:textFill>
            <w14:solidFill>
              <w14:schemeClr w14:val="tx1"/>
            </w14:solidFill>
          </w14:textFill>
        </w:rPr>
        <w:t>吊装</w:t>
      </w:r>
      <w:bookmarkEnd w:id="255"/>
    </w:p>
    <w:p>
      <w:pPr>
        <w:keepNext w:val="0"/>
        <w:keepLines w:val="0"/>
        <w:pageBreakBefore w:val="0"/>
        <w:widowControl w:val="0"/>
        <w:kinsoku/>
        <w:wordWrap/>
        <w:overflowPunct/>
        <w:topLinePunct w:val="0"/>
        <w:autoSpaceDE/>
        <w:autoSpaceDN/>
        <w:bidi w:val="0"/>
        <w:adjustRightInd/>
        <w:snapToGrid/>
        <w:textAlignment w:val="auto"/>
        <w:outlineLvl w:val="2"/>
        <w:rPr>
          <w:rFonts w:hint="eastAsia"/>
          <w:sz w:val="21"/>
          <w:szCs w:val="21"/>
        </w:rPr>
      </w:pPr>
      <w:bookmarkStart w:id="256" w:name="_Toc3650"/>
      <w:r>
        <w:rPr>
          <w:rFonts w:hint="eastAsia" w:cs="Times New Roman"/>
          <w:bCs w:val="0"/>
          <w:kern w:val="2"/>
          <w:sz w:val="24"/>
          <w:szCs w:val="22"/>
          <w:lang w:val="en-US" w:eastAsia="zh-CN" w:bidi="ar-SA"/>
        </w:rPr>
        <w:t>3.9.1</w:t>
      </w:r>
      <w:r>
        <w:rPr>
          <w:rFonts w:hint="eastAsia" w:ascii="Times New Roman" w:hAnsi="Times New Roman" w:eastAsia="宋体" w:cs="Times New Roman"/>
          <w:bCs w:val="0"/>
          <w:kern w:val="2"/>
          <w:sz w:val="24"/>
          <w:szCs w:val="22"/>
          <w:lang w:val="en-US" w:eastAsia="zh-CN" w:bidi="ar-SA"/>
        </w:rPr>
        <w:t>机舱罩上装模块吊装用工器具、物料清单详见表3-</w:t>
      </w:r>
      <w:r>
        <w:rPr>
          <w:rFonts w:hint="eastAsia" w:cs="Times New Roman"/>
          <w:bCs w:val="0"/>
          <w:kern w:val="2"/>
          <w:sz w:val="24"/>
          <w:szCs w:val="22"/>
          <w:lang w:val="en-US" w:eastAsia="zh-CN" w:bidi="ar-SA"/>
        </w:rPr>
        <w:t>20</w:t>
      </w:r>
      <w:r>
        <w:rPr>
          <w:rFonts w:hint="eastAsia" w:ascii="Times New Roman" w:hAnsi="Times New Roman" w:eastAsia="宋体" w:cs="Times New Roman"/>
          <w:bCs w:val="0"/>
          <w:kern w:val="2"/>
          <w:sz w:val="24"/>
          <w:szCs w:val="22"/>
          <w:lang w:val="en-US" w:eastAsia="zh-CN" w:bidi="ar-SA"/>
        </w:rPr>
        <w:t>、3-2</w:t>
      </w:r>
      <w:r>
        <w:rPr>
          <w:rFonts w:hint="eastAsia" w:cs="Times New Roman"/>
          <w:bCs w:val="0"/>
          <w:kern w:val="2"/>
          <w:sz w:val="24"/>
          <w:szCs w:val="22"/>
          <w:lang w:val="en-US" w:eastAsia="zh-CN" w:bidi="ar-SA"/>
        </w:rPr>
        <w:t>1：</w:t>
      </w:r>
      <w:bookmarkEnd w:id="256"/>
    </w:p>
    <w:p>
      <w:pPr>
        <w:ind w:firstLine="3150" w:firstLineChars="1500"/>
      </w:pPr>
      <w:r>
        <w:rPr>
          <w:rFonts w:hint="eastAsia"/>
          <w:sz w:val="21"/>
          <w:szCs w:val="21"/>
        </w:rPr>
        <w:t>表3-</w:t>
      </w:r>
      <w:r>
        <w:rPr>
          <w:rFonts w:hint="eastAsia"/>
          <w:sz w:val="21"/>
          <w:szCs w:val="21"/>
          <w:lang w:val="en-US" w:eastAsia="zh-CN"/>
        </w:rPr>
        <w:t>20</w:t>
      </w:r>
      <w:r>
        <w:rPr>
          <w:rFonts w:hint="eastAsia"/>
          <w:sz w:val="21"/>
          <w:szCs w:val="21"/>
        </w:rPr>
        <w:t>机舱罩组装工器具清单</w:t>
      </w:r>
    </w:p>
    <w:tbl>
      <w:tblPr>
        <w:tblStyle w:val="34"/>
        <w:tblW w:w="94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2638"/>
        <w:gridCol w:w="2145"/>
        <w:gridCol w:w="1067"/>
        <w:gridCol w:w="970"/>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序号</w:t>
            </w:r>
          </w:p>
        </w:tc>
        <w:tc>
          <w:tcPr>
            <w:tcW w:w="2638" w:type="dxa"/>
          </w:tcPr>
          <w:p>
            <w:pPr>
              <w:widowControl/>
              <w:jc w:val="center"/>
              <w:rPr>
                <w:rFonts w:cs="Times New Roman"/>
                <w:sz w:val="21"/>
                <w:szCs w:val="21"/>
              </w:rPr>
            </w:pPr>
            <w:r>
              <w:rPr>
                <w:rFonts w:cs="Times New Roman"/>
                <w:sz w:val="21"/>
                <w:szCs w:val="21"/>
              </w:rPr>
              <w:t>名称</w:t>
            </w:r>
          </w:p>
        </w:tc>
        <w:tc>
          <w:tcPr>
            <w:tcW w:w="2145" w:type="dxa"/>
          </w:tcPr>
          <w:p>
            <w:pPr>
              <w:widowControl/>
              <w:jc w:val="center"/>
              <w:rPr>
                <w:rFonts w:cs="Times New Roman"/>
                <w:sz w:val="21"/>
                <w:szCs w:val="21"/>
              </w:rPr>
            </w:pPr>
            <w:r>
              <w:rPr>
                <w:rFonts w:cs="Times New Roman"/>
                <w:sz w:val="21"/>
                <w:szCs w:val="21"/>
              </w:rPr>
              <w:t>规格</w:t>
            </w:r>
          </w:p>
        </w:tc>
        <w:tc>
          <w:tcPr>
            <w:tcW w:w="1067" w:type="dxa"/>
          </w:tcPr>
          <w:p>
            <w:pPr>
              <w:widowControl/>
              <w:jc w:val="center"/>
              <w:rPr>
                <w:rFonts w:cs="Times New Roman"/>
                <w:sz w:val="21"/>
                <w:szCs w:val="21"/>
              </w:rPr>
            </w:pPr>
            <w:r>
              <w:rPr>
                <w:rFonts w:hint="eastAsia" w:cs="Times New Roman"/>
                <w:sz w:val="21"/>
                <w:szCs w:val="21"/>
              </w:rPr>
              <w:t>单位</w:t>
            </w:r>
          </w:p>
        </w:tc>
        <w:tc>
          <w:tcPr>
            <w:tcW w:w="970" w:type="dxa"/>
          </w:tcPr>
          <w:p>
            <w:pPr>
              <w:widowControl/>
              <w:jc w:val="center"/>
              <w:rPr>
                <w:rFonts w:cs="Times New Roman"/>
                <w:sz w:val="21"/>
                <w:szCs w:val="21"/>
              </w:rPr>
            </w:pPr>
            <w:r>
              <w:rPr>
                <w:rFonts w:cs="Times New Roman"/>
                <w:sz w:val="21"/>
                <w:szCs w:val="21"/>
              </w:rPr>
              <w:t>数量</w:t>
            </w:r>
          </w:p>
        </w:tc>
        <w:tc>
          <w:tcPr>
            <w:tcW w:w="1949" w:type="dxa"/>
          </w:tcPr>
          <w:p>
            <w:pPr>
              <w:widowControl/>
              <w:jc w:val="center"/>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692" w:type="dxa"/>
          </w:tcPr>
          <w:p>
            <w:pPr>
              <w:widowControl/>
              <w:jc w:val="center"/>
              <w:rPr>
                <w:rFonts w:cs="Times New Roman"/>
                <w:sz w:val="21"/>
                <w:szCs w:val="21"/>
              </w:rPr>
            </w:pPr>
            <w:r>
              <w:rPr>
                <w:rFonts w:hint="eastAsia" w:cs="Times New Roman"/>
                <w:sz w:val="21"/>
                <w:szCs w:val="21"/>
              </w:rPr>
              <w:t>1</w:t>
            </w:r>
          </w:p>
        </w:tc>
        <w:tc>
          <w:tcPr>
            <w:tcW w:w="2638" w:type="dxa"/>
          </w:tcPr>
          <w:p>
            <w:pPr>
              <w:widowControl/>
              <w:jc w:val="center"/>
              <w:rPr>
                <w:rFonts w:cs="Times New Roman"/>
                <w:sz w:val="21"/>
                <w:szCs w:val="21"/>
              </w:rPr>
            </w:pPr>
            <w:r>
              <w:rPr>
                <w:rFonts w:hint="eastAsia" w:cs="Times New Roman"/>
                <w:sz w:val="21"/>
                <w:szCs w:val="21"/>
              </w:rPr>
              <w:t>样冲</w:t>
            </w:r>
          </w:p>
        </w:tc>
        <w:tc>
          <w:tcPr>
            <w:tcW w:w="2145" w:type="dxa"/>
          </w:tcPr>
          <w:p>
            <w:pPr>
              <w:widowControl/>
              <w:jc w:val="center"/>
              <w:rPr>
                <w:rFonts w:cs="Times New Roman"/>
                <w:sz w:val="21"/>
                <w:szCs w:val="21"/>
              </w:rPr>
            </w:pPr>
            <w:r>
              <w:rPr>
                <w:rFonts w:hint="eastAsia" w:cs="Times New Roman"/>
                <w:sz w:val="21"/>
                <w:szCs w:val="21"/>
              </w:rPr>
              <w:t>Φ</w:t>
            </w:r>
            <w:r>
              <w:rPr>
                <w:rFonts w:cs="Times New Roman"/>
                <w:sz w:val="21"/>
                <w:szCs w:val="21"/>
              </w:rPr>
              <w:t>12</w:t>
            </w:r>
          </w:p>
        </w:tc>
        <w:tc>
          <w:tcPr>
            <w:tcW w:w="1067" w:type="dxa"/>
          </w:tcPr>
          <w:p>
            <w:pPr>
              <w:widowControl/>
              <w:jc w:val="center"/>
              <w:rPr>
                <w:rFonts w:cs="Times New Roman"/>
                <w:sz w:val="21"/>
                <w:szCs w:val="21"/>
              </w:rPr>
            </w:pPr>
            <w:r>
              <w:rPr>
                <w:rFonts w:hint="eastAsia" w:cs="Times New Roman"/>
                <w:sz w:val="21"/>
                <w:szCs w:val="21"/>
              </w:rPr>
              <w:t>个</w:t>
            </w:r>
          </w:p>
        </w:tc>
        <w:tc>
          <w:tcPr>
            <w:tcW w:w="970"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2</w:t>
            </w:r>
          </w:p>
        </w:tc>
        <w:tc>
          <w:tcPr>
            <w:tcW w:w="2638" w:type="dxa"/>
          </w:tcPr>
          <w:p>
            <w:pPr>
              <w:widowControl/>
              <w:jc w:val="center"/>
              <w:rPr>
                <w:rFonts w:cs="Times New Roman"/>
                <w:sz w:val="21"/>
                <w:szCs w:val="21"/>
              </w:rPr>
            </w:pPr>
            <w:r>
              <w:rPr>
                <w:rFonts w:hint="eastAsia" w:cs="Times New Roman"/>
                <w:sz w:val="21"/>
                <w:szCs w:val="21"/>
              </w:rPr>
              <w:t>电动冲击扳手</w:t>
            </w:r>
          </w:p>
        </w:tc>
        <w:tc>
          <w:tcPr>
            <w:tcW w:w="2145" w:type="dxa"/>
          </w:tcPr>
          <w:p>
            <w:pPr>
              <w:widowControl/>
              <w:jc w:val="center"/>
              <w:rPr>
                <w:rFonts w:cs="Times New Roman"/>
                <w:sz w:val="21"/>
                <w:szCs w:val="21"/>
              </w:rPr>
            </w:pPr>
            <w:r>
              <w:rPr>
                <w:rFonts w:cs="Times New Roman"/>
                <w:sz w:val="21"/>
                <w:szCs w:val="21"/>
                <w:shd w:val="clear" w:color="auto" w:fill="FFFFFF"/>
              </w:rPr>
              <w:t>20Nm</w:t>
            </w:r>
          </w:p>
        </w:tc>
        <w:tc>
          <w:tcPr>
            <w:tcW w:w="1067" w:type="dxa"/>
          </w:tcPr>
          <w:p>
            <w:pPr>
              <w:widowControl/>
              <w:jc w:val="center"/>
              <w:rPr>
                <w:rFonts w:cs="Times New Roman"/>
                <w:sz w:val="21"/>
                <w:szCs w:val="21"/>
              </w:rPr>
            </w:pPr>
            <w:r>
              <w:rPr>
                <w:rFonts w:hint="eastAsia" w:cs="Times New Roman"/>
                <w:sz w:val="21"/>
                <w:szCs w:val="21"/>
              </w:rPr>
              <w:t>台</w:t>
            </w:r>
          </w:p>
        </w:tc>
        <w:tc>
          <w:tcPr>
            <w:tcW w:w="970" w:type="dxa"/>
          </w:tcPr>
          <w:p>
            <w:pPr>
              <w:widowControl/>
              <w:jc w:val="center"/>
              <w:rPr>
                <w:rFonts w:cs="Times New Roman"/>
                <w:sz w:val="21"/>
                <w:szCs w:val="21"/>
              </w:rPr>
            </w:pPr>
            <w:r>
              <w:rPr>
                <w:rFonts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3</w:t>
            </w:r>
          </w:p>
        </w:tc>
        <w:tc>
          <w:tcPr>
            <w:tcW w:w="2638" w:type="dxa"/>
          </w:tcPr>
          <w:p>
            <w:pPr>
              <w:widowControl/>
              <w:jc w:val="center"/>
              <w:rPr>
                <w:rFonts w:cs="Times New Roman"/>
                <w:sz w:val="21"/>
                <w:szCs w:val="21"/>
              </w:rPr>
            </w:pPr>
            <w:r>
              <w:rPr>
                <w:rFonts w:hint="eastAsia" w:cs="Times New Roman"/>
                <w:sz w:val="21"/>
                <w:szCs w:val="21"/>
              </w:rPr>
              <w:t>力矩扳手</w:t>
            </w:r>
          </w:p>
        </w:tc>
        <w:tc>
          <w:tcPr>
            <w:tcW w:w="2145" w:type="dxa"/>
          </w:tcPr>
          <w:p>
            <w:pPr>
              <w:widowControl/>
              <w:jc w:val="center"/>
              <w:rPr>
                <w:rFonts w:cs="Times New Roman"/>
                <w:sz w:val="21"/>
                <w:szCs w:val="21"/>
              </w:rPr>
            </w:pPr>
            <w:r>
              <w:rPr>
                <w:rFonts w:cs="Times New Roman"/>
                <w:sz w:val="21"/>
                <w:szCs w:val="21"/>
                <w:shd w:val="clear" w:color="auto" w:fill="FFFFFF"/>
              </w:rPr>
              <w:t xml:space="preserve">20~100Nm </w:t>
            </w:r>
          </w:p>
        </w:tc>
        <w:tc>
          <w:tcPr>
            <w:tcW w:w="1067" w:type="dxa"/>
          </w:tcPr>
          <w:p>
            <w:pPr>
              <w:widowControl/>
              <w:jc w:val="center"/>
              <w:rPr>
                <w:rFonts w:cs="Times New Roman"/>
                <w:sz w:val="21"/>
                <w:szCs w:val="21"/>
              </w:rPr>
            </w:pPr>
            <w:r>
              <w:rPr>
                <w:rFonts w:hint="eastAsia" w:cs="Times New Roman"/>
                <w:sz w:val="21"/>
                <w:szCs w:val="21"/>
              </w:rPr>
              <w:t>把</w:t>
            </w:r>
          </w:p>
        </w:tc>
        <w:tc>
          <w:tcPr>
            <w:tcW w:w="970" w:type="dxa"/>
          </w:tcPr>
          <w:p>
            <w:pPr>
              <w:widowControl/>
              <w:jc w:val="center"/>
              <w:rPr>
                <w:rFonts w:cs="Times New Roman"/>
                <w:sz w:val="21"/>
                <w:szCs w:val="21"/>
              </w:rPr>
            </w:pPr>
            <w:r>
              <w:rPr>
                <w:rFonts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4</w:t>
            </w:r>
          </w:p>
        </w:tc>
        <w:tc>
          <w:tcPr>
            <w:tcW w:w="2638" w:type="dxa"/>
            <w:vAlign w:val="center"/>
          </w:tcPr>
          <w:p>
            <w:pPr>
              <w:widowControl/>
              <w:jc w:val="center"/>
              <w:rPr>
                <w:rFonts w:cs="Times New Roman"/>
                <w:sz w:val="21"/>
                <w:szCs w:val="21"/>
              </w:rPr>
            </w:pPr>
            <w:r>
              <w:rPr>
                <w:rFonts w:hint="eastAsia" w:cs="Times New Roman"/>
                <w:sz w:val="21"/>
                <w:szCs w:val="21"/>
              </w:rPr>
              <w:t>开口扳手</w:t>
            </w:r>
          </w:p>
        </w:tc>
        <w:tc>
          <w:tcPr>
            <w:tcW w:w="2145"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jc w:val="center"/>
              <w:rPr>
                <w:rFonts w:cs="Times New Roman"/>
                <w:kern w:val="0"/>
                <w:sz w:val="21"/>
                <w:szCs w:val="21"/>
              </w:rPr>
            </w:pPr>
            <w:r>
              <w:rPr>
                <w:rFonts w:hint="eastAsia" w:cs="Times New Roman"/>
                <w:kern w:val="0"/>
                <w:sz w:val="21"/>
                <w:szCs w:val="21"/>
              </w:rPr>
              <w:t>S19</w:t>
            </w:r>
          </w:p>
        </w:tc>
        <w:tc>
          <w:tcPr>
            <w:tcW w:w="1067" w:type="dxa"/>
          </w:tcPr>
          <w:p>
            <w:pPr>
              <w:widowControl/>
              <w:jc w:val="center"/>
              <w:rPr>
                <w:rFonts w:cs="Times New Roman"/>
                <w:sz w:val="21"/>
                <w:szCs w:val="21"/>
              </w:rPr>
            </w:pPr>
            <w:r>
              <w:rPr>
                <w:rFonts w:hint="eastAsia" w:cs="Times New Roman"/>
                <w:sz w:val="21"/>
                <w:szCs w:val="21"/>
              </w:rPr>
              <w:t>把</w:t>
            </w:r>
          </w:p>
        </w:tc>
        <w:tc>
          <w:tcPr>
            <w:tcW w:w="970" w:type="dxa"/>
            <w:vAlign w:val="center"/>
          </w:tcPr>
          <w:p>
            <w:pPr>
              <w:widowControl/>
              <w:jc w:val="center"/>
              <w:rPr>
                <w:rFonts w:cs="Times New Roman"/>
                <w:sz w:val="21"/>
                <w:szCs w:val="21"/>
              </w:rPr>
            </w:pPr>
            <w:r>
              <w:rPr>
                <w:rFonts w:cs="Times New Roman"/>
                <w:sz w:val="21"/>
                <w:szCs w:val="21"/>
              </w:rPr>
              <w:t>2</w:t>
            </w:r>
          </w:p>
        </w:tc>
        <w:tc>
          <w:tcPr>
            <w:tcW w:w="1949" w:type="dxa"/>
            <w:vAlign w:val="center"/>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jc w:val="center"/>
              <w:rPr>
                <w:rFonts w:cs="Times New Roman"/>
                <w:kern w:val="0"/>
                <w:sz w:val="21"/>
                <w:szCs w:val="21"/>
              </w:rPr>
            </w:pPr>
            <w:r>
              <w:rPr>
                <w:rFonts w:hint="eastAsia" w:cs="Times New Roman"/>
                <w:kern w:val="0"/>
                <w:sz w:val="21"/>
                <w:szCs w:val="21"/>
              </w:rPr>
              <w:t>5</w:t>
            </w:r>
          </w:p>
        </w:tc>
        <w:tc>
          <w:tcPr>
            <w:tcW w:w="2638" w:type="dxa"/>
          </w:tcPr>
          <w:p>
            <w:pPr>
              <w:jc w:val="center"/>
              <w:rPr>
                <w:rFonts w:cs="Times New Roman"/>
                <w:kern w:val="0"/>
                <w:sz w:val="21"/>
                <w:szCs w:val="21"/>
              </w:rPr>
            </w:pPr>
            <w:r>
              <w:rPr>
                <w:rFonts w:hint="eastAsia" w:cs="Times New Roman"/>
                <w:kern w:val="0"/>
                <w:sz w:val="21"/>
                <w:szCs w:val="21"/>
              </w:rPr>
              <w:t>棘轮扳手</w:t>
            </w:r>
          </w:p>
        </w:tc>
        <w:tc>
          <w:tcPr>
            <w:tcW w:w="2145" w:type="dxa"/>
          </w:tcPr>
          <w:p>
            <w:pPr>
              <w:jc w:val="center"/>
              <w:rPr>
                <w:rFonts w:cs="Times New Roman"/>
                <w:kern w:val="0"/>
                <w:sz w:val="21"/>
                <w:szCs w:val="21"/>
              </w:rPr>
            </w:pPr>
          </w:p>
        </w:tc>
        <w:tc>
          <w:tcPr>
            <w:tcW w:w="1067" w:type="dxa"/>
          </w:tcPr>
          <w:p>
            <w:pPr>
              <w:jc w:val="center"/>
              <w:rPr>
                <w:rFonts w:cs="Times New Roman"/>
                <w:kern w:val="0"/>
                <w:sz w:val="21"/>
                <w:szCs w:val="21"/>
              </w:rPr>
            </w:pPr>
            <w:r>
              <w:rPr>
                <w:rFonts w:hint="eastAsia" w:cs="Times New Roman"/>
                <w:kern w:val="0"/>
                <w:sz w:val="21"/>
                <w:szCs w:val="21"/>
              </w:rPr>
              <w:t>把</w:t>
            </w:r>
          </w:p>
        </w:tc>
        <w:tc>
          <w:tcPr>
            <w:tcW w:w="970" w:type="dxa"/>
          </w:tcPr>
          <w:p>
            <w:pPr>
              <w:jc w:val="center"/>
              <w:rPr>
                <w:rFonts w:cs="Times New Roman"/>
                <w:kern w:val="0"/>
                <w:sz w:val="21"/>
                <w:szCs w:val="21"/>
              </w:rPr>
            </w:pPr>
            <w:r>
              <w:rPr>
                <w:rFonts w:hint="eastAsia" w:cs="Times New Roman"/>
                <w:kern w:val="0"/>
                <w:sz w:val="21"/>
                <w:szCs w:val="21"/>
              </w:rPr>
              <w:t>2</w:t>
            </w:r>
          </w:p>
        </w:tc>
        <w:tc>
          <w:tcPr>
            <w:tcW w:w="1949" w:type="dxa"/>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6</w:t>
            </w:r>
          </w:p>
        </w:tc>
        <w:tc>
          <w:tcPr>
            <w:tcW w:w="2638" w:type="dxa"/>
          </w:tcPr>
          <w:p>
            <w:pPr>
              <w:widowControl/>
              <w:jc w:val="center"/>
              <w:rPr>
                <w:rFonts w:cs="Times New Roman"/>
                <w:sz w:val="21"/>
                <w:szCs w:val="21"/>
              </w:rPr>
            </w:pPr>
            <w:r>
              <w:rPr>
                <w:rFonts w:hint="eastAsia" w:cs="Times New Roman"/>
                <w:sz w:val="21"/>
                <w:szCs w:val="21"/>
              </w:rPr>
              <w:t>套筒</w:t>
            </w:r>
          </w:p>
        </w:tc>
        <w:tc>
          <w:tcPr>
            <w:tcW w:w="2145" w:type="dxa"/>
          </w:tcPr>
          <w:p>
            <w:pPr>
              <w:widowControl/>
              <w:jc w:val="center"/>
              <w:rPr>
                <w:rFonts w:cs="Times New Roman"/>
                <w:sz w:val="21"/>
                <w:szCs w:val="21"/>
              </w:rPr>
            </w:pPr>
            <w:r>
              <w:rPr>
                <w:rFonts w:hint="eastAsia" w:cs="Times New Roman"/>
                <w:sz w:val="21"/>
                <w:szCs w:val="21"/>
              </w:rPr>
              <w:t>S19</w:t>
            </w:r>
          </w:p>
        </w:tc>
        <w:tc>
          <w:tcPr>
            <w:tcW w:w="1067" w:type="dxa"/>
          </w:tcPr>
          <w:p>
            <w:pPr>
              <w:widowControl/>
              <w:jc w:val="center"/>
              <w:rPr>
                <w:rFonts w:cs="Times New Roman"/>
                <w:sz w:val="21"/>
                <w:szCs w:val="21"/>
              </w:rPr>
            </w:pPr>
            <w:r>
              <w:rPr>
                <w:rFonts w:hint="eastAsia" w:cs="Times New Roman"/>
                <w:sz w:val="21"/>
                <w:szCs w:val="21"/>
              </w:rPr>
              <w:t>个</w:t>
            </w:r>
          </w:p>
        </w:tc>
        <w:tc>
          <w:tcPr>
            <w:tcW w:w="970"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7</w:t>
            </w:r>
          </w:p>
        </w:tc>
        <w:tc>
          <w:tcPr>
            <w:tcW w:w="2638" w:type="dxa"/>
          </w:tcPr>
          <w:p>
            <w:pPr>
              <w:widowControl/>
              <w:jc w:val="center"/>
              <w:rPr>
                <w:rFonts w:cs="Times New Roman"/>
                <w:sz w:val="21"/>
                <w:szCs w:val="21"/>
              </w:rPr>
            </w:pPr>
            <w:r>
              <w:rPr>
                <w:rFonts w:hint="eastAsia" w:cs="Times New Roman"/>
                <w:sz w:val="21"/>
                <w:szCs w:val="21"/>
              </w:rPr>
              <w:t>双眼柔性圆吊带</w:t>
            </w:r>
          </w:p>
        </w:tc>
        <w:tc>
          <w:tcPr>
            <w:tcW w:w="2145" w:type="dxa"/>
          </w:tcPr>
          <w:p>
            <w:pPr>
              <w:widowControl/>
              <w:jc w:val="center"/>
              <w:rPr>
                <w:rFonts w:cs="Times New Roman"/>
                <w:sz w:val="21"/>
                <w:szCs w:val="21"/>
              </w:rPr>
            </w:pPr>
            <w:r>
              <w:rPr>
                <w:rFonts w:cs="Times New Roman"/>
                <w:sz w:val="21"/>
                <w:szCs w:val="21"/>
              </w:rPr>
              <w:t>5t×</w:t>
            </w:r>
            <w:r>
              <w:rPr>
                <w:rFonts w:hint="eastAsia" w:cs="Times New Roman"/>
                <w:sz w:val="21"/>
                <w:szCs w:val="21"/>
              </w:rPr>
              <w:t>6</w:t>
            </w:r>
            <w:r>
              <w:rPr>
                <w:rFonts w:cs="Times New Roman"/>
                <w:sz w:val="21"/>
                <w:szCs w:val="21"/>
              </w:rPr>
              <w:t>m</w:t>
            </w:r>
          </w:p>
        </w:tc>
        <w:tc>
          <w:tcPr>
            <w:tcW w:w="1067" w:type="dxa"/>
          </w:tcPr>
          <w:p>
            <w:pPr>
              <w:widowControl/>
              <w:jc w:val="center"/>
              <w:rPr>
                <w:rFonts w:cs="Times New Roman"/>
                <w:sz w:val="21"/>
                <w:szCs w:val="21"/>
              </w:rPr>
            </w:pPr>
            <w:r>
              <w:rPr>
                <w:rFonts w:hint="eastAsia" w:cs="Times New Roman"/>
                <w:sz w:val="21"/>
                <w:szCs w:val="21"/>
              </w:rPr>
              <w:t>根</w:t>
            </w:r>
          </w:p>
        </w:tc>
        <w:tc>
          <w:tcPr>
            <w:tcW w:w="970" w:type="dxa"/>
          </w:tcPr>
          <w:p>
            <w:pPr>
              <w:widowControl/>
              <w:jc w:val="center"/>
              <w:rPr>
                <w:rFonts w:cs="Times New Roman"/>
                <w:sz w:val="21"/>
                <w:szCs w:val="21"/>
              </w:rPr>
            </w:pPr>
            <w:r>
              <w:rPr>
                <w:rFonts w:hint="eastAsia" w:cs="Times New Roman"/>
                <w:sz w:val="21"/>
                <w:szCs w:val="21"/>
              </w:rPr>
              <w:t>1</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8</w:t>
            </w:r>
          </w:p>
        </w:tc>
        <w:tc>
          <w:tcPr>
            <w:tcW w:w="2638" w:type="dxa"/>
          </w:tcPr>
          <w:p>
            <w:pPr>
              <w:widowControl/>
              <w:jc w:val="center"/>
              <w:rPr>
                <w:rFonts w:cs="Times New Roman"/>
                <w:sz w:val="21"/>
                <w:szCs w:val="21"/>
              </w:rPr>
            </w:pPr>
            <w:r>
              <w:rPr>
                <w:rFonts w:cs="Times New Roman"/>
                <w:sz w:val="21"/>
                <w:szCs w:val="21"/>
              </w:rPr>
              <w:t>卸扣</w:t>
            </w:r>
          </w:p>
        </w:tc>
        <w:tc>
          <w:tcPr>
            <w:tcW w:w="2145" w:type="dxa"/>
          </w:tcPr>
          <w:p>
            <w:pPr>
              <w:widowControl/>
              <w:jc w:val="center"/>
              <w:rPr>
                <w:rFonts w:cs="Times New Roman"/>
                <w:sz w:val="21"/>
                <w:szCs w:val="21"/>
              </w:rPr>
            </w:pPr>
            <w:r>
              <w:rPr>
                <w:rFonts w:hint="eastAsia" w:cs="Times New Roman"/>
                <w:sz w:val="21"/>
                <w:szCs w:val="21"/>
              </w:rPr>
              <w:t>2</w:t>
            </w:r>
            <w:r>
              <w:rPr>
                <w:rFonts w:cs="Times New Roman"/>
                <w:sz w:val="21"/>
                <w:szCs w:val="21"/>
              </w:rPr>
              <w:t>t</w:t>
            </w:r>
          </w:p>
        </w:tc>
        <w:tc>
          <w:tcPr>
            <w:tcW w:w="1067" w:type="dxa"/>
          </w:tcPr>
          <w:p>
            <w:pPr>
              <w:widowControl/>
              <w:jc w:val="center"/>
              <w:rPr>
                <w:rFonts w:cs="Times New Roman"/>
                <w:sz w:val="21"/>
                <w:szCs w:val="21"/>
              </w:rPr>
            </w:pPr>
            <w:r>
              <w:rPr>
                <w:rFonts w:hint="eastAsia" w:cs="Times New Roman"/>
                <w:sz w:val="21"/>
                <w:szCs w:val="21"/>
              </w:rPr>
              <w:t>个</w:t>
            </w:r>
          </w:p>
        </w:tc>
        <w:tc>
          <w:tcPr>
            <w:tcW w:w="970" w:type="dxa"/>
          </w:tcPr>
          <w:p>
            <w:pPr>
              <w:widowControl/>
              <w:jc w:val="center"/>
              <w:rPr>
                <w:rFonts w:hint="eastAsia" w:eastAsia="宋体" w:cs="Times New Roman"/>
                <w:sz w:val="21"/>
                <w:szCs w:val="21"/>
                <w:lang w:eastAsia="zh-CN"/>
              </w:rPr>
            </w:pPr>
            <w:r>
              <w:rPr>
                <w:rFonts w:hint="eastAsia" w:cs="Times New Roman"/>
                <w:sz w:val="21"/>
                <w:szCs w:val="21"/>
                <w:lang w:val="en-US" w:eastAsia="zh-CN"/>
              </w:rPr>
              <w:t>4</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9</w:t>
            </w:r>
          </w:p>
        </w:tc>
        <w:tc>
          <w:tcPr>
            <w:tcW w:w="2638" w:type="dxa"/>
          </w:tcPr>
          <w:p>
            <w:pPr>
              <w:widowControl/>
              <w:jc w:val="center"/>
              <w:rPr>
                <w:rFonts w:cs="Times New Roman"/>
                <w:sz w:val="21"/>
                <w:szCs w:val="21"/>
              </w:rPr>
            </w:pPr>
            <w:r>
              <w:rPr>
                <w:rFonts w:hint="eastAsia" w:cs="Times New Roman"/>
                <w:sz w:val="21"/>
                <w:szCs w:val="21"/>
              </w:rPr>
              <w:t>双眼柔性圆吊带</w:t>
            </w:r>
          </w:p>
        </w:tc>
        <w:tc>
          <w:tcPr>
            <w:tcW w:w="2145" w:type="dxa"/>
          </w:tcPr>
          <w:p>
            <w:pPr>
              <w:widowControl/>
              <w:jc w:val="center"/>
              <w:rPr>
                <w:rFonts w:cs="Times New Roman"/>
                <w:sz w:val="21"/>
                <w:szCs w:val="21"/>
              </w:rPr>
            </w:pPr>
            <w:r>
              <w:rPr>
                <w:rFonts w:hint="eastAsia" w:cs="Times New Roman"/>
                <w:sz w:val="21"/>
                <w:szCs w:val="21"/>
              </w:rPr>
              <w:t>3</w:t>
            </w:r>
            <w:r>
              <w:rPr>
                <w:rFonts w:cs="Times New Roman"/>
                <w:sz w:val="21"/>
                <w:szCs w:val="21"/>
              </w:rPr>
              <w:t>t×</w:t>
            </w:r>
            <w:r>
              <w:rPr>
                <w:rFonts w:hint="eastAsia" w:cs="Times New Roman"/>
                <w:sz w:val="21"/>
                <w:szCs w:val="21"/>
                <w:lang w:val="en-US" w:eastAsia="zh-CN"/>
              </w:rPr>
              <w:t>2.5</w:t>
            </w:r>
            <w:r>
              <w:rPr>
                <w:rFonts w:cs="Times New Roman"/>
                <w:sz w:val="21"/>
                <w:szCs w:val="21"/>
              </w:rPr>
              <w:t>m</w:t>
            </w:r>
          </w:p>
        </w:tc>
        <w:tc>
          <w:tcPr>
            <w:tcW w:w="1067" w:type="dxa"/>
          </w:tcPr>
          <w:p>
            <w:pPr>
              <w:widowControl/>
              <w:jc w:val="center"/>
              <w:rPr>
                <w:rFonts w:cs="Times New Roman"/>
                <w:sz w:val="21"/>
                <w:szCs w:val="21"/>
              </w:rPr>
            </w:pPr>
            <w:r>
              <w:rPr>
                <w:rFonts w:hint="eastAsia" w:cs="Times New Roman"/>
                <w:sz w:val="21"/>
                <w:szCs w:val="21"/>
              </w:rPr>
              <w:t>根</w:t>
            </w:r>
          </w:p>
        </w:tc>
        <w:tc>
          <w:tcPr>
            <w:tcW w:w="970"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10</w:t>
            </w:r>
          </w:p>
        </w:tc>
        <w:tc>
          <w:tcPr>
            <w:tcW w:w="2638" w:type="dxa"/>
          </w:tcPr>
          <w:p>
            <w:pPr>
              <w:widowControl/>
              <w:jc w:val="center"/>
              <w:rPr>
                <w:rFonts w:cs="Times New Roman"/>
                <w:sz w:val="21"/>
                <w:szCs w:val="21"/>
              </w:rPr>
            </w:pPr>
            <w:r>
              <w:rPr>
                <w:rFonts w:hint="eastAsia" w:cs="Times New Roman"/>
                <w:sz w:val="21"/>
                <w:szCs w:val="21"/>
              </w:rPr>
              <w:t>双眼柔性圆吊带</w:t>
            </w:r>
          </w:p>
        </w:tc>
        <w:tc>
          <w:tcPr>
            <w:tcW w:w="2145" w:type="dxa"/>
          </w:tcPr>
          <w:p>
            <w:pPr>
              <w:widowControl/>
              <w:jc w:val="center"/>
              <w:rPr>
                <w:rFonts w:cs="Times New Roman"/>
                <w:sz w:val="21"/>
                <w:szCs w:val="21"/>
              </w:rPr>
            </w:pPr>
            <w:r>
              <w:rPr>
                <w:rFonts w:hint="eastAsia" w:cs="Times New Roman"/>
                <w:sz w:val="21"/>
                <w:szCs w:val="21"/>
              </w:rPr>
              <w:t>5</w:t>
            </w:r>
            <w:r>
              <w:rPr>
                <w:rFonts w:cs="Times New Roman"/>
                <w:sz w:val="21"/>
                <w:szCs w:val="21"/>
              </w:rPr>
              <w:t>t×</w:t>
            </w:r>
            <w:r>
              <w:rPr>
                <w:rFonts w:hint="eastAsia" w:cs="Times New Roman"/>
                <w:sz w:val="21"/>
                <w:szCs w:val="21"/>
              </w:rPr>
              <w:t>6</w:t>
            </w:r>
            <w:r>
              <w:rPr>
                <w:rFonts w:cs="Times New Roman"/>
                <w:sz w:val="21"/>
                <w:szCs w:val="21"/>
              </w:rPr>
              <w:t>m</w:t>
            </w:r>
          </w:p>
        </w:tc>
        <w:tc>
          <w:tcPr>
            <w:tcW w:w="1067" w:type="dxa"/>
          </w:tcPr>
          <w:p>
            <w:pPr>
              <w:widowControl/>
              <w:jc w:val="center"/>
              <w:rPr>
                <w:rFonts w:cs="Times New Roman"/>
                <w:sz w:val="21"/>
                <w:szCs w:val="21"/>
              </w:rPr>
            </w:pPr>
            <w:r>
              <w:rPr>
                <w:rFonts w:hint="eastAsia" w:cs="Times New Roman"/>
                <w:sz w:val="21"/>
                <w:szCs w:val="21"/>
              </w:rPr>
              <w:t>根</w:t>
            </w:r>
          </w:p>
        </w:tc>
        <w:tc>
          <w:tcPr>
            <w:tcW w:w="970"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11</w:t>
            </w:r>
          </w:p>
        </w:tc>
        <w:tc>
          <w:tcPr>
            <w:tcW w:w="2638" w:type="dxa"/>
          </w:tcPr>
          <w:p>
            <w:pPr>
              <w:widowControl/>
              <w:jc w:val="center"/>
              <w:rPr>
                <w:rFonts w:cs="Times New Roman"/>
                <w:sz w:val="21"/>
                <w:szCs w:val="21"/>
              </w:rPr>
            </w:pPr>
            <w:r>
              <w:rPr>
                <w:rFonts w:hint="eastAsia" w:cs="Times New Roman"/>
                <w:sz w:val="21"/>
                <w:szCs w:val="21"/>
              </w:rPr>
              <w:t>橡胶密封条</w:t>
            </w:r>
          </w:p>
        </w:tc>
        <w:tc>
          <w:tcPr>
            <w:tcW w:w="2145" w:type="dxa"/>
          </w:tcPr>
          <w:p>
            <w:pPr>
              <w:widowControl/>
              <w:jc w:val="center"/>
              <w:rPr>
                <w:rFonts w:cs="Times New Roman"/>
                <w:sz w:val="21"/>
                <w:szCs w:val="21"/>
              </w:rPr>
            </w:pPr>
          </w:p>
        </w:tc>
        <w:tc>
          <w:tcPr>
            <w:tcW w:w="1067" w:type="dxa"/>
          </w:tcPr>
          <w:p>
            <w:pPr>
              <w:widowControl/>
              <w:jc w:val="center"/>
              <w:rPr>
                <w:rFonts w:cs="Times New Roman"/>
                <w:sz w:val="21"/>
                <w:szCs w:val="21"/>
              </w:rPr>
            </w:pPr>
            <w:r>
              <w:rPr>
                <w:rFonts w:hint="eastAsia" w:cs="Times New Roman"/>
                <w:sz w:val="21"/>
                <w:szCs w:val="21"/>
              </w:rPr>
              <w:t>米</w:t>
            </w:r>
          </w:p>
        </w:tc>
        <w:tc>
          <w:tcPr>
            <w:tcW w:w="970" w:type="dxa"/>
          </w:tcPr>
          <w:p>
            <w:pPr>
              <w:widowControl/>
              <w:jc w:val="center"/>
              <w:rPr>
                <w:rFonts w:cs="Times New Roman"/>
                <w:sz w:val="21"/>
                <w:szCs w:val="21"/>
              </w:rPr>
            </w:pPr>
            <w:r>
              <w:rPr>
                <w:rFonts w:hint="eastAsia" w:cs="Times New Roman"/>
                <w:sz w:val="21"/>
                <w:szCs w:val="21"/>
              </w:rPr>
              <w:t>51</w:t>
            </w:r>
          </w:p>
        </w:tc>
        <w:tc>
          <w:tcPr>
            <w:tcW w:w="1949" w:type="dxa"/>
          </w:tcPr>
          <w:p>
            <w:pPr>
              <w:widowControl/>
              <w:jc w:val="center"/>
              <w:rPr>
                <w:rFonts w:cs="Times New Roman"/>
                <w:sz w:val="21"/>
                <w:szCs w:val="21"/>
              </w:rPr>
            </w:pPr>
            <w:r>
              <w:rPr>
                <w:rFonts w:hint="eastAsia" w:cs="Times New Roman"/>
                <w:sz w:val="21"/>
                <w:szCs w:val="21"/>
              </w:rPr>
              <w:t>机舱罩安装面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12</w:t>
            </w:r>
          </w:p>
        </w:tc>
        <w:tc>
          <w:tcPr>
            <w:tcW w:w="2638" w:type="dxa"/>
          </w:tcPr>
          <w:p>
            <w:pPr>
              <w:widowControl/>
              <w:jc w:val="center"/>
              <w:rPr>
                <w:rFonts w:cs="Times New Roman"/>
                <w:sz w:val="21"/>
                <w:szCs w:val="21"/>
              </w:rPr>
            </w:pPr>
            <w:r>
              <w:rPr>
                <w:rFonts w:hint="eastAsia" w:cs="Times New Roman"/>
                <w:sz w:val="21"/>
                <w:szCs w:val="21"/>
              </w:rPr>
              <w:t>针织布</w:t>
            </w:r>
          </w:p>
        </w:tc>
        <w:tc>
          <w:tcPr>
            <w:tcW w:w="2145" w:type="dxa"/>
          </w:tcPr>
          <w:p>
            <w:pPr>
              <w:widowControl/>
              <w:jc w:val="center"/>
              <w:rPr>
                <w:rFonts w:cs="Times New Roman"/>
                <w:sz w:val="21"/>
                <w:szCs w:val="21"/>
              </w:rPr>
            </w:pPr>
          </w:p>
        </w:tc>
        <w:tc>
          <w:tcPr>
            <w:tcW w:w="1067" w:type="dxa"/>
          </w:tcPr>
          <w:p>
            <w:pPr>
              <w:widowControl/>
              <w:jc w:val="center"/>
              <w:rPr>
                <w:rFonts w:cs="Times New Roman"/>
                <w:sz w:val="21"/>
                <w:szCs w:val="21"/>
              </w:rPr>
            </w:pPr>
            <w:r>
              <w:rPr>
                <w:rFonts w:hint="eastAsia" w:cs="Times New Roman"/>
                <w:sz w:val="21"/>
                <w:szCs w:val="21"/>
              </w:rPr>
              <w:t>千克</w:t>
            </w:r>
          </w:p>
        </w:tc>
        <w:tc>
          <w:tcPr>
            <w:tcW w:w="970" w:type="dxa"/>
          </w:tcPr>
          <w:p>
            <w:pPr>
              <w:widowControl/>
              <w:jc w:val="center"/>
              <w:rPr>
                <w:rFonts w:cs="Times New Roman"/>
                <w:sz w:val="21"/>
                <w:szCs w:val="21"/>
              </w:rPr>
            </w:pPr>
            <w:r>
              <w:rPr>
                <w:rFonts w:hint="eastAsia" w:cs="Times New Roman"/>
                <w:sz w:val="21"/>
                <w:szCs w:val="21"/>
              </w:rPr>
              <w:t>0.5</w:t>
            </w:r>
          </w:p>
        </w:tc>
        <w:tc>
          <w:tcPr>
            <w:tcW w:w="1949" w:type="dxa"/>
          </w:tcPr>
          <w:p>
            <w:pPr>
              <w:widowControl/>
              <w:jc w:val="center"/>
              <w:rPr>
                <w:rFonts w:cs="Times New Roman"/>
                <w:sz w:val="21"/>
                <w:szCs w:val="21"/>
              </w:rPr>
            </w:pPr>
            <w:r>
              <w:rPr>
                <w:rFonts w:hint="eastAsia" w:cs="Times New Roman"/>
                <w:sz w:val="21"/>
                <w:szCs w:val="21"/>
              </w:rPr>
              <w:t>安装清理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13</w:t>
            </w:r>
          </w:p>
        </w:tc>
        <w:tc>
          <w:tcPr>
            <w:tcW w:w="2638" w:type="dxa"/>
          </w:tcPr>
          <w:p>
            <w:pPr>
              <w:widowControl/>
              <w:jc w:val="center"/>
              <w:rPr>
                <w:rFonts w:cs="Times New Roman"/>
                <w:sz w:val="21"/>
                <w:szCs w:val="21"/>
              </w:rPr>
            </w:pPr>
            <w:r>
              <w:rPr>
                <w:rFonts w:hint="eastAsia" w:cs="Times New Roman"/>
                <w:sz w:val="21"/>
                <w:szCs w:val="21"/>
              </w:rPr>
              <w:t>酒精</w:t>
            </w:r>
          </w:p>
        </w:tc>
        <w:tc>
          <w:tcPr>
            <w:tcW w:w="2145" w:type="dxa"/>
          </w:tcPr>
          <w:p>
            <w:pPr>
              <w:widowControl/>
              <w:jc w:val="center"/>
              <w:rPr>
                <w:rFonts w:cs="Times New Roman"/>
                <w:sz w:val="21"/>
                <w:szCs w:val="21"/>
              </w:rPr>
            </w:pPr>
          </w:p>
        </w:tc>
        <w:tc>
          <w:tcPr>
            <w:tcW w:w="1067" w:type="dxa"/>
          </w:tcPr>
          <w:p>
            <w:pPr>
              <w:widowControl/>
              <w:jc w:val="center"/>
              <w:rPr>
                <w:rFonts w:cs="Times New Roman"/>
                <w:sz w:val="21"/>
                <w:szCs w:val="21"/>
              </w:rPr>
            </w:pPr>
            <w:r>
              <w:rPr>
                <w:rFonts w:hint="eastAsia" w:cs="Times New Roman"/>
                <w:sz w:val="21"/>
                <w:szCs w:val="21"/>
              </w:rPr>
              <w:t>千克</w:t>
            </w:r>
          </w:p>
        </w:tc>
        <w:tc>
          <w:tcPr>
            <w:tcW w:w="970" w:type="dxa"/>
          </w:tcPr>
          <w:p>
            <w:pPr>
              <w:widowControl/>
              <w:jc w:val="center"/>
              <w:rPr>
                <w:rFonts w:cs="Times New Roman"/>
                <w:sz w:val="21"/>
                <w:szCs w:val="21"/>
              </w:rPr>
            </w:pPr>
            <w:r>
              <w:rPr>
                <w:rFonts w:hint="eastAsia" w:cs="Times New Roman"/>
                <w:sz w:val="21"/>
                <w:szCs w:val="21"/>
              </w:rPr>
              <w:t>0.5</w:t>
            </w:r>
          </w:p>
        </w:tc>
        <w:tc>
          <w:tcPr>
            <w:tcW w:w="1949" w:type="dxa"/>
          </w:tcPr>
          <w:p>
            <w:pPr>
              <w:widowControl/>
              <w:jc w:val="center"/>
              <w:rPr>
                <w:rFonts w:cs="Times New Roman"/>
                <w:sz w:val="21"/>
                <w:szCs w:val="21"/>
              </w:rPr>
            </w:pPr>
            <w:r>
              <w:rPr>
                <w:rFonts w:hint="eastAsia" w:cs="Times New Roman"/>
                <w:sz w:val="21"/>
                <w:szCs w:val="21"/>
              </w:rPr>
              <w:t>用作清洗剂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14</w:t>
            </w:r>
          </w:p>
        </w:tc>
        <w:tc>
          <w:tcPr>
            <w:tcW w:w="2638" w:type="dxa"/>
          </w:tcPr>
          <w:p>
            <w:pPr>
              <w:widowControl/>
              <w:jc w:val="center"/>
              <w:rPr>
                <w:rFonts w:cs="Times New Roman"/>
                <w:sz w:val="21"/>
                <w:szCs w:val="21"/>
              </w:rPr>
            </w:pPr>
            <w:r>
              <w:rPr>
                <w:rFonts w:hint="eastAsia" w:cs="Times New Roman"/>
                <w:sz w:val="21"/>
                <w:szCs w:val="21"/>
              </w:rPr>
              <w:t>剪刀</w:t>
            </w:r>
          </w:p>
        </w:tc>
        <w:tc>
          <w:tcPr>
            <w:tcW w:w="2145" w:type="dxa"/>
          </w:tcPr>
          <w:p>
            <w:pPr>
              <w:widowControl/>
              <w:jc w:val="center"/>
              <w:rPr>
                <w:rFonts w:cs="Times New Roman"/>
                <w:sz w:val="21"/>
                <w:szCs w:val="21"/>
              </w:rPr>
            </w:pPr>
          </w:p>
        </w:tc>
        <w:tc>
          <w:tcPr>
            <w:tcW w:w="1067" w:type="dxa"/>
          </w:tcPr>
          <w:p>
            <w:pPr>
              <w:widowControl/>
              <w:jc w:val="center"/>
              <w:rPr>
                <w:rFonts w:cs="Times New Roman"/>
                <w:sz w:val="21"/>
                <w:szCs w:val="21"/>
              </w:rPr>
            </w:pPr>
            <w:r>
              <w:rPr>
                <w:rFonts w:hint="eastAsia" w:cs="Times New Roman"/>
                <w:sz w:val="21"/>
                <w:szCs w:val="21"/>
              </w:rPr>
              <w:t>把</w:t>
            </w:r>
          </w:p>
        </w:tc>
        <w:tc>
          <w:tcPr>
            <w:tcW w:w="970" w:type="dxa"/>
          </w:tcPr>
          <w:p>
            <w:pPr>
              <w:widowControl/>
              <w:jc w:val="center"/>
              <w:rPr>
                <w:rFonts w:cs="Times New Roman"/>
                <w:sz w:val="21"/>
                <w:szCs w:val="21"/>
              </w:rPr>
            </w:pPr>
            <w:r>
              <w:rPr>
                <w:rFonts w:hint="eastAsia" w:cs="Times New Roman"/>
                <w:sz w:val="21"/>
                <w:szCs w:val="21"/>
              </w:rPr>
              <w:t>1</w:t>
            </w:r>
          </w:p>
        </w:tc>
        <w:tc>
          <w:tcPr>
            <w:tcW w:w="1949" w:type="dxa"/>
          </w:tcPr>
          <w:p>
            <w:pPr>
              <w:widowControl/>
              <w:jc w:val="center"/>
              <w:rPr>
                <w:rFonts w:cs="Times New Roman"/>
                <w:sz w:val="21"/>
                <w:szCs w:val="21"/>
              </w:rPr>
            </w:pPr>
            <w:r>
              <w:rPr>
                <w:rFonts w:hint="eastAsia" w:cs="Times New Roman"/>
                <w:sz w:val="21"/>
                <w:szCs w:val="21"/>
              </w:rPr>
              <w:t>拆除外包装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15</w:t>
            </w:r>
          </w:p>
        </w:tc>
        <w:tc>
          <w:tcPr>
            <w:tcW w:w="2638" w:type="dxa"/>
          </w:tcPr>
          <w:p>
            <w:pPr>
              <w:widowControl/>
              <w:jc w:val="center"/>
              <w:rPr>
                <w:rFonts w:cs="Times New Roman"/>
                <w:sz w:val="21"/>
                <w:szCs w:val="21"/>
              </w:rPr>
            </w:pPr>
            <w:r>
              <w:rPr>
                <w:rFonts w:hint="eastAsia" w:cs="Times New Roman"/>
                <w:sz w:val="21"/>
                <w:szCs w:val="21"/>
              </w:rPr>
              <w:t>美工刀</w:t>
            </w:r>
          </w:p>
        </w:tc>
        <w:tc>
          <w:tcPr>
            <w:tcW w:w="2145" w:type="dxa"/>
          </w:tcPr>
          <w:p>
            <w:pPr>
              <w:widowControl/>
              <w:jc w:val="center"/>
              <w:rPr>
                <w:rFonts w:cs="Times New Roman"/>
                <w:sz w:val="21"/>
                <w:szCs w:val="21"/>
              </w:rPr>
            </w:pPr>
          </w:p>
        </w:tc>
        <w:tc>
          <w:tcPr>
            <w:tcW w:w="1067" w:type="dxa"/>
          </w:tcPr>
          <w:p>
            <w:pPr>
              <w:widowControl/>
              <w:jc w:val="center"/>
              <w:rPr>
                <w:rFonts w:cs="Times New Roman"/>
                <w:sz w:val="21"/>
                <w:szCs w:val="21"/>
              </w:rPr>
            </w:pPr>
            <w:r>
              <w:rPr>
                <w:rFonts w:hint="eastAsia" w:cs="Times New Roman"/>
                <w:sz w:val="21"/>
                <w:szCs w:val="21"/>
              </w:rPr>
              <w:t>把</w:t>
            </w:r>
          </w:p>
        </w:tc>
        <w:tc>
          <w:tcPr>
            <w:tcW w:w="970" w:type="dxa"/>
          </w:tcPr>
          <w:p>
            <w:pPr>
              <w:widowControl/>
              <w:jc w:val="center"/>
              <w:rPr>
                <w:rFonts w:cs="Times New Roman"/>
                <w:sz w:val="21"/>
                <w:szCs w:val="21"/>
              </w:rPr>
            </w:pPr>
            <w:r>
              <w:rPr>
                <w:rFonts w:hint="eastAsia" w:cs="Times New Roman"/>
                <w:sz w:val="21"/>
                <w:szCs w:val="21"/>
              </w:rPr>
              <w:t>1</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16</w:t>
            </w:r>
          </w:p>
        </w:tc>
        <w:tc>
          <w:tcPr>
            <w:tcW w:w="2638" w:type="dxa"/>
          </w:tcPr>
          <w:p>
            <w:pPr>
              <w:widowControl/>
              <w:jc w:val="center"/>
              <w:rPr>
                <w:rFonts w:cs="Times New Roman"/>
                <w:sz w:val="21"/>
                <w:szCs w:val="21"/>
              </w:rPr>
            </w:pPr>
            <w:r>
              <w:rPr>
                <w:rFonts w:hint="eastAsia" w:cs="Times New Roman"/>
                <w:sz w:val="21"/>
                <w:szCs w:val="21"/>
              </w:rPr>
              <w:t>螺纹锁固胶</w:t>
            </w:r>
          </w:p>
        </w:tc>
        <w:tc>
          <w:tcPr>
            <w:tcW w:w="2145" w:type="dxa"/>
          </w:tcPr>
          <w:p>
            <w:pPr>
              <w:widowControl/>
              <w:jc w:val="center"/>
              <w:rPr>
                <w:rFonts w:cs="Times New Roman"/>
                <w:sz w:val="21"/>
                <w:szCs w:val="21"/>
              </w:rPr>
            </w:pPr>
            <w:r>
              <w:rPr>
                <w:rFonts w:hint="eastAsia" w:cs="Times New Roman"/>
                <w:sz w:val="21"/>
                <w:szCs w:val="21"/>
              </w:rPr>
              <w:t>乐泰 243</w:t>
            </w:r>
          </w:p>
        </w:tc>
        <w:tc>
          <w:tcPr>
            <w:tcW w:w="1067" w:type="dxa"/>
          </w:tcPr>
          <w:p>
            <w:pPr>
              <w:widowControl/>
              <w:jc w:val="center"/>
              <w:rPr>
                <w:rFonts w:cs="Times New Roman"/>
                <w:sz w:val="21"/>
                <w:szCs w:val="21"/>
              </w:rPr>
            </w:pPr>
            <w:r>
              <w:rPr>
                <w:rFonts w:hint="eastAsia" w:cs="Times New Roman"/>
                <w:sz w:val="21"/>
                <w:szCs w:val="21"/>
              </w:rPr>
              <w:t>瓶</w:t>
            </w:r>
          </w:p>
        </w:tc>
        <w:tc>
          <w:tcPr>
            <w:tcW w:w="970"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17</w:t>
            </w:r>
          </w:p>
        </w:tc>
        <w:tc>
          <w:tcPr>
            <w:tcW w:w="2638" w:type="dxa"/>
          </w:tcPr>
          <w:p>
            <w:pPr>
              <w:widowControl/>
              <w:jc w:val="center"/>
              <w:rPr>
                <w:rFonts w:cs="Times New Roman"/>
                <w:sz w:val="21"/>
                <w:szCs w:val="21"/>
              </w:rPr>
            </w:pPr>
            <w:r>
              <w:rPr>
                <w:rFonts w:hint="eastAsia" w:cs="Times New Roman"/>
                <w:sz w:val="21"/>
                <w:szCs w:val="21"/>
              </w:rPr>
              <w:t>记号笔</w:t>
            </w:r>
          </w:p>
        </w:tc>
        <w:tc>
          <w:tcPr>
            <w:tcW w:w="2145" w:type="dxa"/>
          </w:tcPr>
          <w:p>
            <w:pPr>
              <w:widowControl/>
              <w:jc w:val="center"/>
              <w:rPr>
                <w:rFonts w:cs="Times New Roman"/>
                <w:sz w:val="21"/>
                <w:szCs w:val="21"/>
              </w:rPr>
            </w:pPr>
            <w:r>
              <w:rPr>
                <w:rFonts w:hint="eastAsia" w:cs="Times New Roman"/>
                <w:sz w:val="21"/>
                <w:szCs w:val="21"/>
              </w:rPr>
              <w:t>红</w:t>
            </w:r>
          </w:p>
        </w:tc>
        <w:tc>
          <w:tcPr>
            <w:tcW w:w="1067" w:type="dxa"/>
          </w:tcPr>
          <w:p>
            <w:pPr>
              <w:widowControl/>
              <w:jc w:val="center"/>
              <w:rPr>
                <w:rFonts w:cs="Times New Roman"/>
                <w:sz w:val="21"/>
                <w:szCs w:val="21"/>
              </w:rPr>
            </w:pPr>
            <w:r>
              <w:rPr>
                <w:rFonts w:hint="eastAsia" w:cs="Times New Roman"/>
                <w:sz w:val="21"/>
                <w:szCs w:val="21"/>
              </w:rPr>
              <w:t>支</w:t>
            </w:r>
          </w:p>
        </w:tc>
        <w:tc>
          <w:tcPr>
            <w:tcW w:w="970"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18</w:t>
            </w:r>
          </w:p>
        </w:tc>
        <w:tc>
          <w:tcPr>
            <w:tcW w:w="2638" w:type="dxa"/>
          </w:tcPr>
          <w:p>
            <w:pPr>
              <w:widowControl/>
              <w:jc w:val="center"/>
              <w:rPr>
                <w:rFonts w:cs="Times New Roman"/>
                <w:sz w:val="21"/>
                <w:szCs w:val="21"/>
              </w:rPr>
            </w:pPr>
            <w:r>
              <w:rPr>
                <w:rFonts w:hint="eastAsia" w:cs="Times New Roman"/>
                <w:sz w:val="21"/>
                <w:szCs w:val="21"/>
              </w:rPr>
              <w:t>机舱密封胶</w:t>
            </w:r>
          </w:p>
        </w:tc>
        <w:tc>
          <w:tcPr>
            <w:tcW w:w="2145" w:type="dxa"/>
          </w:tcPr>
          <w:p>
            <w:pPr>
              <w:widowControl/>
              <w:jc w:val="center"/>
              <w:rPr>
                <w:rFonts w:cs="Times New Roman"/>
                <w:sz w:val="21"/>
                <w:szCs w:val="21"/>
              </w:rPr>
            </w:pPr>
            <w:r>
              <w:rPr>
                <w:rFonts w:hint="eastAsia" w:cs="Times New Roman"/>
                <w:sz w:val="21"/>
                <w:szCs w:val="21"/>
              </w:rPr>
              <w:t>可塞新 1921</w:t>
            </w:r>
          </w:p>
        </w:tc>
        <w:tc>
          <w:tcPr>
            <w:tcW w:w="1067" w:type="dxa"/>
          </w:tcPr>
          <w:p>
            <w:pPr>
              <w:widowControl/>
              <w:jc w:val="center"/>
              <w:rPr>
                <w:rFonts w:cs="Times New Roman"/>
                <w:sz w:val="21"/>
                <w:szCs w:val="21"/>
              </w:rPr>
            </w:pPr>
            <w:r>
              <w:rPr>
                <w:rFonts w:hint="eastAsia" w:cs="Times New Roman"/>
                <w:sz w:val="21"/>
                <w:szCs w:val="21"/>
              </w:rPr>
              <w:t>管</w:t>
            </w:r>
          </w:p>
        </w:tc>
        <w:tc>
          <w:tcPr>
            <w:tcW w:w="970"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19</w:t>
            </w:r>
          </w:p>
        </w:tc>
        <w:tc>
          <w:tcPr>
            <w:tcW w:w="2638" w:type="dxa"/>
          </w:tcPr>
          <w:p>
            <w:pPr>
              <w:widowControl/>
              <w:jc w:val="center"/>
              <w:rPr>
                <w:rFonts w:cs="Times New Roman"/>
                <w:sz w:val="21"/>
                <w:szCs w:val="21"/>
              </w:rPr>
            </w:pPr>
            <w:r>
              <w:rPr>
                <w:rFonts w:hint="eastAsia" w:cs="Times New Roman"/>
                <w:sz w:val="21"/>
                <w:szCs w:val="21"/>
              </w:rPr>
              <w:t>胶枪</w:t>
            </w:r>
          </w:p>
        </w:tc>
        <w:tc>
          <w:tcPr>
            <w:tcW w:w="2145" w:type="dxa"/>
          </w:tcPr>
          <w:p>
            <w:pPr>
              <w:widowControl/>
              <w:jc w:val="center"/>
              <w:rPr>
                <w:rFonts w:cs="Times New Roman"/>
                <w:sz w:val="21"/>
                <w:szCs w:val="21"/>
              </w:rPr>
            </w:pPr>
          </w:p>
        </w:tc>
        <w:tc>
          <w:tcPr>
            <w:tcW w:w="1067" w:type="dxa"/>
          </w:tcPr>
          <w:p>
            <w:pPr>
              <w:widowControl/>
              <w:jc w:val="center"/>
              <w:rPr>
                <w:rFonts w:cs="Times New Roman"/>
                <w:sz w:val="21"/>
                <w:szCs w:val="21"/>
              </w:rPr>
            </w:pPr>
            <w:r>
              <w:rPr>
                <w:rFonts w:hint="eastAsia" w:cs="Times New Roman"/>
                <w:sz w:val="21"/>
                <w:szCs w:val="21"/>
              </w:rPr>
              <w:t>把</w:t>
            </w:r>
          </w:p>
        </w:tc>
        <w:tc>
          <w:tcPr>
            <w:tcW w:w="970"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r>
              <w:rPr>
                <w:rFonts w:hint="eastAsia" w:cs="Times New Roman"/>
                <w:sz w:val="21"/>
                <w:szCs w:val="21"/>
              </w:rPr>
              <w:t>准备充足的胶枪头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widowControl/>
              <w:jc w:val="center"/>
              <w:rPr>
                <w:rFonts w:cs="Times New Roman"/>
                <w:sz w:val="21"/>
                <w:szCs w:val="21"/>
              </w:rPr>
            </w:pPr>
            <w:r>
              <w:rPr>
                <w:rFonts w:hint="eastAsia" w:cs="Times New Roman"/>
                <w:sz w:val="21"/>
                <w:szCs w:val="21"/>
              </w:rPr>
              <w:t>20</w:t>
            </w:r>
          </w:p>
        </w:tc>
        <w:tc>
          <w:tcPr>
            <w:tcW w:w="2638" w:type="dxa"/>
          </w:tcPr>
          <w:p>
            <w:pPr>
              <w:widowControl/>
              <w:jc w:val="center"/>
              <w:rPr>
                <w:rFonts w:cs="Times New Roman"/>
                <w:sz w:val="21"/>
                <w:szCs w:val="21"/>
              </w:rPr>
            </w:pPr>
            <w:r>
              <w:rPr>
                <w:rFonts w:hint="eastAsia" w:cs="Times New Roman"/>
                <w:sz w:val="21"/>
                <w:szCs w:val="21"/>
              </w:rPr>
              <w:t>直梯</w:t>
            </w:r>
          </w:p>
        </w:tc>
        <w:tc>
          <w:tcPr>
            <w:tcW w:w="2145" w:type="dxa"/>
          </w:tcPr>
          <w:p>
            <w:pPr>
              <w:widowControl/>
              <w:jc w:val="center"/>
              <w:rPr>
                <w:rFonts w:cs="Times New Roman"/>
                <w:sz w:val="21"/>
                <w:szCs w:val="21"/>
              </w:rPr>
            </w:pPr>
            <w:r>
              <w:rPr>
                <w:rFonts w:hint="eastAsia" w:cs="Times New Roman"/>
                <w:sz w:val="21"/>
                <w:szCs w:val="21"/>
              </w:rPr>
              <w:t>4m</w:t>
            </w:r>
          </w:p>
        </w:tc>
        <w:tc>
          <w:tcPr>
            <w:tcW w:w="1067" w:type="dxa"/>
          </w:tcPr>
          <w:p>
            <w:pPr>
              <w:widowControl/>
              <w:jc w:val="center"/>
              <w:rPr>
                <w:rFonts w:cs="Times New Roman"/>
                <w:sz w:val="21"/>
                <w:szCs w:val="21"/>
              </w:rPr>
            </w:pPr>
            <w:r>
              <w:rPr>
                <w:rFonts w:hint="eastAsia" w:cs="Times New Roman"/>
                <w:sz w:val="21"/>
                <w:szCs w:val="21"/>
              </w:rPr>
              <w:t>把</w:t>
            </w:r>
          </w:p>
        </w:tc>
        <w:tc>
          <w:tcPr>
            <w:tcW w:w="970" w:type="dxa"/>
          </w:tcPr>
          <w:p>
            <w:pPr>
              <w:widowControl/>
              <w:jc w:val="center"/>
              <w:rPr>
                <w:rFonts w:cs="Times New Roman"/>
                <w:sz w:val="21"/>
                <w:szCs w:val="21"/>
              </w:rPr>
            </w:pPr>
            <w:r>
              <w:rPr>
                <w:rFonts w:hint="eastAsia" w:cs="Times New Roman"/>
                <w:sz w:val="21"/>
                <w:szCs w:val="21"/>
              </w:rPr>
              <w:t>1</w:t>
            </w:r>
          </w:p>
        </w:tc>
        <w:tc>
          <w:tcPr>
            <w:tcW w:w="1949" w:type="dxa"/>
          </w:tcPr>
          <w:p>
            <w:pPr>
              <w:widowControl/>
              <w:jc w:val="center"/>
              <w:rPr>
                <w:rFonts w:cs="Times New Roman"/>
                <w:sz w:val="21"/>
                <w:szCs w:val="21"/>
              </w:rPr>
            </w:pPr>
            <w:r>
              <w:rPr>
                <w:rFonts w:hint="eastAsia" w:cs="Times New Roman"/>
                <w:sz w:val="21"/>
                <w:szCs w:val="21"/>
              </w:rPr>
              <w:t>密封胶打胶用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vAlign w:val="center"/>
          </w:tcPr>
          <w:p>
            <w:pPr>
              <w:widowControl/>
              <w:jc w:val="center"/>
              <w:rPr>
                <w:rFonts w:cs="Times New Roman"/>
                <w:sz w:val="21"/>
                <w:szCs w:val="21"/>
              </w:rPr>
            </w:pPr>
            <w:r>
              <w:rPr>
                <w:rFonts w:hint="eastAsia" w:cs="Times New Roman"/>
                <w:sz w:val="21"/>
                <w:szCs w:val="21"/>
              </w:rPr>
              <w:t>21</w:t>
            </w:r>
          </w:p>
        </w:tc>
        <w:tc>
          <w:tcPr>
            <w:tcW w:w="2638" w:type="dxa"/>
            <w:vAlign w:val="center"/>
          </w:tcPr>
          <w:p>
            <w:pPr>
              <w:widowControl/>
              <w:jc w:val="left"/>
              <w:rPr>
                <w:rFonts w:cs="Times New Roman"/>
                <w:sz w:val="21"/>
                <w:szCs w:val="21"/>
              </w:rPr>
            </w:pPr>
            <w:r>
              <w:rPr>
                <w:rFonts w:hint="eastAsia" w:cs="Times New Roman"/>
                <w:sz w:val="21"/>
                <w:szCs w:val="21"/>
              </w:rPr>
              <w:t>散热器防护罩安装工装</w:t>
            </w:r>
          </w:p>
        </w:tc>
        <w:tc>
          <w:tcPr>
            <w:tcW w:w="2145" w:type="dxa"/>
            <w:vAlign w:val="center"/>
          </w:tcPr>
          <w:p>
            <w:pPr>
              <w:widowControl/>
              <w:jc w:val="center"/>
              <w:rPr>
                <w:rFonts w:cs="Times New Roman"/>
                <w:sz w:val="21"/>
                <w:szCs w:val="21"/>
              </w:rPr>
            </w:pPr>
            <w:r>
              <w:rPr>
                <w:rFonts w:hint="eastAsia" w:cs="Times New Roman"/>
                <w:sz w:val="21"/>
                <w:szCs w:val="21"/>
              </w:rPr>
              <w:t>高度不小于400mm</w:t>
            </w:r>
          </w:p>
        </w:tc>
        <w:tc>
          <w:tcPr>
            <w:tcW w:w="1067" w:type="dxa"/>
            <w:vAlign w:val="center"/>
          </w:tcPr>
          <w:p>
            <w:pPr>
              <w:widowControl/>
              <w:jc w:val="center"/>
              <w:rPr>
                <w:rFonts w:cs="Times New Roman"/>
                <w:sz w:val="21"/>
                <w:szCs w:val="21"/>
              </w:rPr>
            </w:pPr>
            <w:r>
              <w:rPr>
                <w:rFonts w:hint="eastAsia" w:cs="Times New Roman"/>
                <w:sz w:val="21"/>
                <w:szCs w:val="21"/>
              </w:rPr>
              <w:t>个</w:t>
            </w:r>
          </w:p>
        </w:tc>
        <w:tc>
          <w:tcPr>
            <w:tcW w:w="970" w:type="dxa"/>
            <w:vAlign w:val="center"/>
          </w:tcPr>
          <w:p>
            <w:pPr>
              <w:widowControl/>
              <w:jc w:val="center"/>
              <w:rPr>
                <w:rFonts w:cs="Times New Roman"/>
                <w:sz w:val="21"/>
                <w:szCs w:val="21"/>
              </w:rPr>
            </w:pPr>
            <w:r>
              <w:rPr>
                <w:rFonts w:hint="eastAsia" w:cs="Times New Roman"/>
                <w:sz w:val="21"/>
                <w:szCs w:val="21"/>
              </w:rPr>
              <w:t>2</w:t>
            </w:r>
          </w:p>
        </w:tc>
        <w:tc>
          <w:tcPr>
            <w:tcW w:w="1949" w:type="dxa"/>
            <w:vAlign w:val="center"/>
          </w:tcPr>
          <w:p>
            <w:pPr>
              <w:widowControl/>
              <w:jc w:val="center"/>
              <w:rPr>
                <w:rFonts w:cs="Times New Roman"/>
                <w:sz w:val="21"/>
                <w:szCs w:val="21"/>
              </w:rPr>
            </w:pPr>
            <w:r>
              <w:rPr>
                <w:rFonts w:hint="eastAsia" w:cs="Times New Roman"/>
                <w:sz w:val="21"/>
                <w:szCs w:val="21"/>
              </w:rPr>
              <w:t>支撑冷却器支架</w:t>
            </w:r>
          </w:p>
        </w:tc>
      </w:tr>
    </w:tbl>
    <w:p>
      <w:pPr>
        <w:ind w:firstLine="3150" w:firstLineChars="1500"/>
        <w:rPr>
          <w:rFonts w:hint="eastAsia"/>
          <w:sz w:val="21"/>
          <w:szCs w:val="21"/>
        </w:rPr>
      </w:pPr>
    </w:p>
    <w:p>
      <w:pPr>
        <w:ind w:firstLine="3150" w:firstLineChars="1500"/>
        <w:rPr>
          <w:sz w:val="21"/>
          <w:szCs w:val="21"/>
        </w:rPr>
      </w:pPr>
      <w:r>
        <w:rPr>
          <w:rFonts w:hint="eastAsia"/>
          <w:sz w:val="21"/>
          <w:szCs w:val="21"/>
        </w:rPr>
        <w:t>表 3-</w:t>
      </w:r>
      <w:r>
        <w:rPr>
          <w:rFonts w:hint="eastAsia"/>
          <w:sz w:val="21"/>
          <w:szCs w:val="21"/>
          <w:lang w:val="en-US" w:eastAsia="zh-CN"/>
        </w:rPr>
        <w:t>21</w:t>
      </w:r>
      <w:r>
        <w:rPr>
          <w:rFonts w:hint="eastAsia"/>
          <w:sz w:val="21"/>
          <w:szCs w:val="21"/>
        </w:rPr>
        <w:t xml:space="preserve"> 机舱罩物料清单</w:t>
      </w:r>
    </w:p>
    <w:tbl>
      <w:tblPr>
        <w:tblStyle w:val="34"/>
        <w:tblW w:w="94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3"/>
        <w:gridCol w:w="2088"/>
        <w:gridCol w:w="2242"/>
        <w:gridCol w:w="1134"/>
        <w:gridCol w:w="1275"/>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3" w:hRule="atLeast"/>
          <w:jc w:val="center"/>
        </w:trPr>
        <w:tc>
          <w:tcPr>
            <w:tcW w:w="773" w:type="dxa"/>
          </w:tcPr>
          <w:p>
            <w:pPr>
              <w:widowControl/>
              <w:jc w:val="center"/>
              <w:rPr>
                <w:rFonts w:cs="Times New Roman"/>
                <w:sz w:val="21"/>
                <w:szCs w:val="21"/>
              </w:rPr>
            </w:pPr>
            <w:r>
              <w:rPr>
                <w:rFonts w:hint="eastAsia" w:cs="Times New Roman"/>
                <w:sz w:val="21"/>
                <w:szCs w:val="21"/>
              </w:rPr>
              <w:t>序号</w:t>
            </w:r>
          </w:p>
        </w:tc>
        <w:tc>
          <w:tcPr>
            <w:tcW w:w="2088" w:type="dxa"/>
          </w:tcPr>
          <w:p>
            <w:pPr>
              <w:widowControl/>
              <w:jc w:val="center"/>
              <w:rPr>
                <w:rFonts w:cs="Times New Roman"/>
                <w:sz w:val="21"/>
                <w:szCs w:val="21"/>
              </w:rPr>
            </w:pPr>
            <w:r>
              <w:rPr>
                <w:rFonts w:cs="Times New Roman"/>
                <w:sz w:val="21"/>
                <w:szCs w:val="21"/>
              </w:rPr>
              <w:t>名称</w:t>
            </w:r>
          </w:p>
        </w:tc>
        <w:tc>
          <w:tcPr>
            <w:tcW w:w="2242" w:type="dxa"/>
          </w:tcPr>
          <w:p>
            <w:pPr>
              <w:widowControl/>
              <w:jc w:val="center"/>
              <w:rPr>
                <w:rFonts w:cs="Times New Roman"/>
                <w:sz w:val="21"/>
                <w:szCs w:val="21"/>
              </w:rPr>
            </w:pPr>
            <w:r>
              <w:rPr>
                <w:rFonts w:cs="Times New Roman"/>
                <w:sz w:val="21"/>
                <w:szCs w:val="21"/>
              </w:rPr>
              <w:t>规格</w:t>
            </w:r>
          </w:p>
        </w:tc>
        <w:tc>
          <w:tcPr>
            <w:tcW w:w="1134" w:type="dxa"/>
          </w:tcPr>
          <w:p>
            <w:pPr>
              <w:widowControl/>
              <w:jc w:val="center"/>
              <w:rPr>
                <w:rFonts w:cs="Times New Roman"/>
                <w:sz w:val="21"/>
                <w:szCs w:val="21"/>
              </w:rPr>
            </w:pPr>
            <w:r>
              <w:rPr>
                <w:rFonts w:hint="eastAsia" w:cs="Times New Roman"/>
                <w:sz w:val="21"/>
                <w:szCs w:val="21"/>
              </w:rPr>
              <w:t>单位</w:t>
            </w:r>
          </w:p>
        </w:tc>
        <w:tc>
          <w:tcPr>
            <w:tcW w:w="1275" w:type="dxa"/>
          </w:tcPr>
          <w:p>
            <w:pPr>
              <w:widowControl/>
              <w:jc w:val="center"/>
              <w:rPr>
                <w:rFonts w:cs="Times New Roman"/>
                <w:sz w:val="21"/>
                <w:szCs w:val="21"/>
              </w:rPr>
            </w:pPr>
            <w:r>
              <w:rPr>
                <w:rFonts w:cs="Times New Roman"/>
                <w:sz w:val="21"/>
                <w:szCs w:val="21"/>
              </w:rPr>
              <w:t>数量</w:t>
            </w:r>
          </w:p>
        </w:tc>
        <w:tc>
          <w:tcPr>
            <w:tcW w:w="1949" w:type="dxa"/>
          </w:tcPr>
          <w:p>
            <w:pPr>
              <w:widowControl/>
              <w:jc w:val="center"/>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773" w:type="dxa"/>
          </w:tcPr>
          <w:p>
            <w:pPr>
              <w:widowControl/>
              <w:jc w:val="center"/>
              <w:rPr>
                <w:rFonts w:cs="Times New Roman"/>
                <w:sz w:val="21"/>
                <w:szCs w:val="21"/>
              </w:rPr>
            </w:pPr>
            <w:r>
              <w:rPr>
                <w:rFonts w:hint="eastAsia" w:cs="Times New Roman"/>
                <w:sz w:val="21"/>
                <w:szCs w:val="21"/>
              </w:rPr>
              <w:t>2</w:t>
            </w:r>
          </w:p>
        </w:tc>
        <w:tc>
          <w:tcPr>
            <w:tcW w:w="2088" w:type="dxa"/>
          </w:tcPr>
          <w:p>
            <w:pPr>
              <w:widowControl/>
              <w:jc w:val="center"/>
              <w:rPr>
                <w:rFonts w:cs="Times New Roman"/>
                <w:sz w:val="21"/>
                <w:szCs w:val="21"/>
              </w:rPr>
            </w:pPr>
            <w:r>
              <w:rPr>
                <w:rFonts w:hint="eastAsia" w:cs="Times New Roman"/>
                <w:sz w:val="21"/>
                <w:szCs w:val="21"/>
              </w:rPr>
              <w:t>机舱罩顶盖</w:t>
            </w:r>
          </w:p>
        </w:tc>
        <w:tc>
          <w:tcPr>
            <w:tcW w:w="2242" w:type="dxa"/>
          </w:tcPr>
          <w:p>
            <w:pPr>
              <w:widowControl/>
              <w:jc w:val="center"/>
              <w:rPr>
                <w:rFonts w:cs="Times New Roman"/>
                <w:sz w:val="21"/>
                <w:szCs w:val="21"/>
              </w:rPr>
            </w:pPr>
            <w:r>
              <w:rPr>
                <w:rFonts w:hint="eastAsia" w:cs="Times New Roman"/>
                <w:sz w:val="21"/>
                <w:szCs w:val="21"/>
                <w:shd w:val="clear" w:color="auto" w:fill="FFFFFF"/>
              </w:rPr>
              <w:t>装配体</w:t>
            </w:r>
          </w:p>
        </w:tc>
        <w:tc>
          <w:tcPr>
            <w:tcW w:w="1134" w:type="dxa"/>
          </w:tcPr>
          <w:p>
            <w:pPr>
              <w:widowControl/>
              <w:jc w:val="center"/>
              <w:rPr>
                <w:rFonts w:cs="Times New Roman"/>
                <w:sz w:val="21"/>
                <w:szCs w:val="21"/>
              </w:rPr>
            </w:pPr>
            <w:r>
              <w:rPr>
                <w:rFonts w:hint="eastAsia" w:cs="Times New Roman"/>
                <w:sz w:val="21"/>
                <w:szCs w:val="21"/>
              </w:rPr>
              <w:t>套</w:t>
            </w:r>
          </w:p>
        </w:tc>
        <w:tc>
          <w:tcPr>
            <w:tcW w:w="1275" w:type="dxa"/>
          </w:tcPr>
          <w:p>
            <w:pPr>
              <w:widowControl/>
              <w:jc w:val="center"/>
              <w:rPr>
                <w:rFonts w:cs="Times New Roman"/>
                <w:sz w:val="21"/>
                <w:szCs w:val="21"/>
              </w:rPr>
            </w:pPr>
            <w:r>
              <w:rPr>
                <w:rFonts w:hint="eastAsia" w:cs="Times New Roman"/>
                <w:sz w:val="21"/>
                <w:szCs w:val="21"/>
              </w:rPr>
              <w:t>1</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773" w:type="dxa"/>
          </w:tcPr>
          <w:p>
            <w:pPr>
              <w:widowControl/>
              <w:jc w:val="center"/>
              <w:rPr>
                <w:rFonts w:cs="Times New Roman"/>
                <w:sz w:val="21"/>
                <w:szCs w:val="21"/>
              </w:rPr>
            </w:pPr>
            <w:r>
              <w:rPr>
                <w:rFonts w:hint="eastAsia" w:cs="Times New Roman"/>
                <w:sz w:val="21"/>
                <w:szCs w:val="21"/>
              </w:rPr>
              <w:t>4</w:t>
            </w:r>
          </w:p>
        </w:tc>
        <w:tc>
          <w:tcPr>
            <w:tcW w:w="2088" w:type="dxa"/>
          </w:tcPr>
          <w:p>
            <w:pPr>
              <w:widowControl/>
              <w:jc w:val="center"/>
              <w:rPr>
                <w:rFonts w:cs="Times New Roman"/>
                <w:sz w:val="21"/>
                <w:szCs w:val="21"/>
              </w:rPr>
            </w:pPr>
            <w:r>
              <w:rPr>
                <w:rFonts w:hint="eastAsia" w:cs="Times New Roman"/>
                <w:sz w:val="21"/>
                <w:szCs w:val="21"/>
              </w:rPr>
              <w:t>连接螺栓M12×50</w:t>
            </w:r>
          </w:p>
        </w:tc>
        <w:tc>
          <w:tcPr>
            <w:tcW w:w="2242" w:type="dxa"/>
          </w:tcPr>
          <w:p>
            <w:pPr>
              <w:widowControl/>
              <w:jc w:val="center"/>
              <w:rPr>
                <w:rFonts w:cs="Times New Roman"/>
                <w:sz w:val="21"/>
                <w:szCs w:val="21"/>
              </w:rPr>
            </w:pPr>
            <w:r>
              <w:rPr>
                <w:rFonts w:hint="eastAsia" w:cs="Times New Roman"/>
                <w:sz w:val="21"/>
                <w:szCs w:val="21"/>
              </w:rPr>
              <w:t>GB/T5783</w:t>
            </w:r>
          </w:p>
        </w:tc>
        <w:tc>
          <w:tcPr>
            <w:tcW w:w="1134" w:type="dxa"/>
          </w:tcPr>
          <w:p>
            <w:pPr>
              <w:widowControl/>
              <w:jc w:val="center"/>
              <w:rPr>
                <w:rFonts w:cs="Times New Roman"/>
                <w:sz w:val="21"/>
                <w:szCs w:val="21"/>
              </w:rPr>
            </w:pPr>
            <w:r>
              <w:rPr>
                <w:rFonts w:hint="eastAsia" w:cs="Times New Roman"/>
                <w:sz w:val="21"/>
                <w:szCs w:val="21"/>
              </w:rPr>
              <w:t>个</w:t>
            </w:r>
          </w:p>
        </w:tc>
        <w:tc>
          <w:tcPr>
            <w:tcW w:w="1275" w:type="dxa"/>
          </w:tcPr>
          <w:p>
            <w:pPr>
              <w:widowControl/>
              <w:jc w:val="center"/>
              <w:rPr>
                <w:rFonts w:cs="Times New Roman"/>
                <w:sz w:val="21"/>
                <w:szCs w:val="21"/>
              </w:rPr>
            </w:pPr>
            <w:r>
              <w:rPr>
                <w:rFonts w:hint="eastAsia" w:cs="Times New Roman"/>
                <w:sz w:val="21"/>
                <w:szCs w:val="21"/>
              </w:rPr>
              <w:t>110</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jc w:val="center"/>
        </w:trPr>
        <w:tc>
          <w:tcPr>
            <w:tcW w:w="773" w:type="dxa"/>
          </w:tcPr>
          <w:p>
            <w:pPr>
              <w:widowControl/>
              <w:jc w:val="center"/>
              <w:rPr>
                <w:rFonts w:cs="Times New Roman"/>
                <w:sz w:val="21"/>
                <w:szCs w:val="21"/>
              </w:rPr>
            </w:pPr>
            <w:r>
              <w:rPr>
                <w:rFonts w:hint="eastAsia" w:cs="Times New Roman"/>
                <w:sz w:val="21"/>
                <w:szCs w:val="21"/>
              </w:rPr>
              <w:t>6</w:t>
            </w:r>
          </w:p>
        </w:tc>
        <w:tc>
          <w:tcPr>
            <w:tcW w:w="2088" w:type="dxa"/>
          </w:tcPr>
          <w:p>
            <w:pPr>
              <w:widowControl/>
              <w:jc w:val="center"/>
              <w:rPr>
                <w:rFonts w:cs="Times New Roman"/>
                <w:sz w:val="21"/>
                <w:szCs w:val="21"/>
              </w:rPr>
            </w:pPr>
            <w:r>
              <w:rPr>
                <w:rFonts w:hint="eastAsia" w:cs="Times New Roman"/>
                <w:sz w:val="21"/>
                <w:szCs w:val="21"/>
              </w:rPr>
              <w:t>垫圈12</w:t>
            </w:r>
          </w:p>
        </w:tc>
        <w:tc>
          <w:tcPr>
            <w:tcW w:w="2242" w:type="dxa"/>
          </w:tcPr>
          <w:p>
            <w:pPr>
              <w:widowControl/>
              <w:jc w:val="center"/>
              <w:rPr>
                <w:rFonts w:cs="Times New Roman"/>
                <w:sz w:val="21"/>
                <w:szCs w:val="21"/>
              </w:rPr>
            </w:pPr>
            <w:r>
              <w:rPr>
                <w:rFonts w:hint="eastAsia" w:cs="Times New Roman"/>
                <w:sz w:val="21"/>
                <w:szCs w:val="21"/>
              </w:rPr>
              <w:t>GB/T96.1</w:t>
            </w:r>
          </w:p>
        </w:tc>
        <w:tc>
          <w:tcPr>
            <w:tcW w:w="1134" w:type="dxa"/>
          </w:tcPr>
          <w:p>
            <w:pPr>
              <w:widowControl/>
              <w:jc w:val="center"/>
              <w:rPr>
                <w:rFonts w:cs="Times New Roman"/>
                <w:sz w:val="21"/>
                <w:szCs w:val="21"/>
              </w:rPr>
            </w:pPr>
            <w:r>
              <w:rPr>
                <w:rFonts w:hint="eastAsia" w:cs="Times New Roman"/>
                <w:sz w:val="21"/>
                <w:szCs w:val="21"/>
              </w:rPr>
              <w:t>个</w:t>
            </w:r>
          </w:p>
        </w:tc>
        <w:tc>
          <w:tcPr>
            <w:tcW w:w="1275" w:type="dxa"/>
          </w:tcPr>
          <w:p>
            <w:pPr>
              <w:widowControl/>
              <w:jc w:val="center"/>
              <w:rPr>
                <w:rFonts w:cs="Times New Roman"/>
                <w:sz w:val="21"/>
                <w:szCs w:val="21"/>
              </w:rPr>
            </w:pPr>
            <w:r>
              <w:rPr>
                <w:rFonts w:hint="eastAsia" w:cs="Times New Roman"/>
                <w:sz w:val="21"/>
                <w:szCs w:val="21"/>
                <w:lang w:val="en-US" w:eastAsia="zh-CN"/>
              </w:rPr>
              <w:t>22</w:t>
            </w:r>
            <w:r>
              <w:rPr>
                <w:rFonts w:hint="eastAsia" w:cs="Times New Roman"/>
                <w:sz w:val="21"/>
                <w:szCs w:val="21"/>
              </w:rPr>
              <w:t>0</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773" w:type="dxa"/>
          </w:tcPr>
          <w:p>
            <w:pPr>
              <w:widowControl/>
              <w:jc w:val="center"/>
              <w:rPr>
                <w:rFonts w:cs="Times New Roman"/>
                <w:sz w:val="21"/>
                <w:szCs w:val="21"/>
              </w:rPr>
            </w:pPr>
            <w:r>
              <w:rPr>
                <w:rFonts w:hint="eastAsia" w:cs="Times New Roman"/>
                <w:sz w:val="21"/>
                <w:szCs w:val="21"/>
              </w:rPr>
              <w:t>8</w:t>
            </w:r>
          </w:p>
        </w:tc>
        <w:tc>
          <w:tcPr>
            <w:tcW w:w="2088" w:type="dxa"/>
          </w:tcPr>
          <w:p>
            <w:pPr>
              <w:widowControl/>
              <w:jc w:val="center"/>
              <w:rPr>
                <w:rFonts w:cs="Times New Roman"/>
                <w:sz w:val="21"/>
                <w:szCs w:val="21"/>
              </w:rPr>
            </w:pPr>
            <w:r>
              <w:rPr>
                <w:rFonts w:hint="eastAsia" w:cs="Times New Roman"/>
                <w:sz w:val="21"/>
                <w:szCs w:val="21"/>
              </w:rPr>
              <w:t>螺母M12</w:t>
            </w:r>
          </w:p>
        </w:tc>
        <w:tc>
          <w:tcPr>
            <w:tcW w:w="2242" w:type="dxa"/>
          </w:tcPr>
          <w:p>
            <w:pPr>
              <w:widowControl/>
              <w:jc w:val="center"/>
              <w:rPr>
                <w:rFonts w:cs="Times New Roman"/>
                <w:b/>
                <w:bCs/>
                <w:sz w:val="21"/>
                <w:szCs w:val="21"/>
              </w:rPr>
            </w:pPr>
            <w:r>
              <w:rPr>
                <w:rFonts w:hint="eastAsia" w:cs="Times New Roman"/>
                <w:sz w:val="21"/>
                <w:szCs w:val="21"/>
              </w:rPr>
              <w:t>GB/T889.1</w:t>
            </w:r>
          </w:p>
        </w:tc>
        <w:tc>
          <w:tcPr>
            <w:tcW w:w="1134" w:type="dxa"/>
          </w:tcPr>
          <w:p>
            <w:pPr>
              <w:widowControl/>
              <w:jc w:val="center"/>
              <w:rPr>
                <w:rFonts w:cs="Times New Roman"/>
                <w:sz w:val="21"/>
                <w:szCs w:val="21"/>
              </w:rPr>
            </w:pPr>
            <w:r>
              <w:rPr>
                <w:rFonts w:hint="eastAsia" w:cs="Times New Roman"/>
                <w:sz w:val="21"/>
                <w:szCs w:val="21"/>
              </w:rPr>
              <w:t>个</w:t>
            </w:r>
          </w:p>
        </w:tc>
        <w:tc>
          <w:tcPr>
            <w:tcW w:w="1275" w:type="dxa"/>
          </w:tcPr>
          <w:p>
            <w:pPr>
              <w:widowControl/>
              <w:jc w:val="center"/>
              <w:rPr>
                <w:rFonts w:cs="Times New Roman"/>
                <w:sz w:val="21"/>
                <w:szCs w:val="21"/>
              </w:rPr>
            </w:pPr>
            <w:r>
              <w:rPr>
                <w:rFonts w:hint="eastAsia" w:cs="Times New Roman"/>
                <w:sz w:val="21"/>
                <w:szCs w:val="21"/>
              </w:rPr>
              <w:t>1</w:t>
            </w:r>
            <w:r>
              <w:rPr>
                <w:rFonts w:hint="eastAsia" w:cs="Times New Roman"/>
                <w:sz w:val="21"/>
                <w:szCs w:val="21"/>
                <w:lang w:val="en-US" w:eastAsia="zh-CN"/>
              </w:rPr>
              <w:t>10</w:t>
            </w:r>
          </w:p>
        </w:tc>
        <w:tc>
          <w:tcPr>
            <w:tcW w:w="1949" w:type="dxa"/>
          </w:tcPr>
          <w:p>
            <w:pPr>
              <w:widowControl/>
              <w:jc w:val="center"/>
              <w:rPr>
                <w:rFonts w:cs="Times New Roman"/>
                <w:sz w:val="21"/>
                <w:szCs w:val="21"/>
              </w:rPr>
            </w:pPr>
          </w:p>
        </w:tc>
      </w:tr>
    </w:tbl>
    <w:p>
      <w:pPr>
        <w:rPr>
          <w:rFonts w:hint="eastAsia" w:ascii="宋体" w:hAnsi="宋体" w:cs="宋体"/>
          <w:color w:val="000000"/>
          <w:kern w:val="0"/>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b/>
          <w:bCs/>
        </w:rPr>
      </w:pPr>
      <w:bookmarkStart w:id="257" w:name="_Toc24816"/>
      <w:r>
        <w:rPr>
          <w:rFonts w:hint="default" w:ascii="Times New Roman" w:hAnsi="Times New Roman" w:cs="Times New Roman"/>
          <w:color w:val="000000"/>
          <w:kern w:val="0"/>
          <w:sz w:val="24"/>
          <w:szCs w:val="24"/>
          <w:lang w:val="en-US" w:eastAsia="zh-CN"/>
        </w:rPr>
        <w:t>3</w:t>
      </w:r>
      <w:r>
        <w:rPr>
          <w:rFonts w:hint="default" w:ascii="Times New Roman" w:hAnsi="Times New Roman" w:cs="Times New Roman"/>
          <w:color w:val="000000"/>
          <w:kern w:val="0"/>
          <w:sz w:val="24"/>
          <w:szCs w:val="24"/>
        </w:rPr>
        <w:t>.</w:t>
      </w:r>
      <w:r>
        <w:rPr>
          <w:rFonts w:hint="default" w:ascii="Times New Roman" w:hAnsi="Times New Roman" w:cs="Times New Roman"/>
          <w:color w:val="000000"/>
          <w:kern w:val="0"/>
          <w:sz w:val="24"/>
          <w:szCs w:val="24"/>
          <w:lang w:val="en-US" w:eastAsia="zh-CN"/>
        </w:rPr>
        <w:t>9</w:t>
      </w:r>
      <w:r>
        <w:rPr>
          <w:rFonts w:hint="default" w:ascii="Times New Roman" w:hAnsi="Times New Roman" w:cs="Times New Roman"/>
          <w:color w:val="000000"/>
          <w:kern w:val="0"/>
          <w:sz w:val="24"/>
          <w:szCs w:val="24"/>
        </w:rPr>
        <w:t>.</w:t>
      </w:r>
      <w:r>
        <w:rPr>
          <w:rFonts w:hint="default" w:ascii="Times New Roman" w:hAnsi="Times New Roman" w:cs="Times New Roman"/>
          <w:bCs w:val="0"/>
          <w:kern w:val="2"/>
          <w:sz w:val="24"/>
          <w:szCs w:val="22"/>
          <w:lang w:val="en-US" w:eastAsia="zh-CN" w:bidi="ar-SA"/>
        </w:rPr>
        <w:t>2</w:t>
      </w:r>
      <w:r>
        <w:rPr>
          <w:rFonts w:hint="eastAsia" w:ascii="黑体" w:hAnsi="黑体" w:eastAsia="黑体" w:cs="黑体"/>
          <w:bCs w:val="0"/>
          <w:kern w:val="2"/>
          <w:sz w:val="24"/>
          <w:szCs w:val="22"/>
          <w:lang w:val="en-US" w:eastAsia="zh-CN" w:bidi="ar-SA"/>
        </w:rPr>
        <w:t>机舱罩上装模块吊装</w:t>
      </w:r>
      <w:bookmarkEnd w:id="257"/>
    </w:p>
    <w:p>
      <w:pPr>
        <w:ind w:firstLine="482" w:firstLineChars="200"/>
      </w:pPr>
      <w:r>
        <w:rPr>
          <w:rFonts w:hint="eastAsia"/>
          <w:b/>
          <w:bCs/>
        </w:rPr>
        <w:t>吊装前应准备好相应的吊车及吊索具并对其进行安全性检查。</w:t>
      </w:r>
    </w:p>
    <w:p>
      <w:pPr>
        <w:ind w:firstLine="480" w:firstLineChars="200"/>
        <w:rPr>
          <w:rFonts w:hint="eastAsia"/>
        </w:rPr>
      </w:pPr>
      <w:r>
        <w:rPr>
          <w:rFonts w:hint="eastAsia"/>
        </w:rPr>
        <w:t>用1根5t×6m 吊带及</w:t>
      </w:r>
      <w:r>
        <w:rPr>
          <w:rFonts w:hint="eastAsia"/>
          <w:lang w:val="en-US" w:eastAsia="zh-CN"/>
        </w:rPr>
        <w:t>2</w:t>
      </w:r>
      <w:r>
        <w:rPr>
          <w:rFonts w:hint="eastAsia"/>
        </w:rPr>
        <w:t>个2t卸扣与机舱罩顶盖防坠锁第三个连接点进行连接，用2根3t×2.5m 吊带、2个2t卸扣和机舱顶部吊耳连接，重心平稳后缓慢起吊。</w:t>
      </w:r>
      <w:r>
        <w:rPr>
          <w:rFonts w:hint="eastAsia"/>
          <w:lang w:val="en-US" w:eastAsia="zh-CN"/>
        </w:rPr>
        <w:t>见图3-34：</w:t>
      </w:r>
    </w:p>
    <w:p>
      <w:pPr>
        <w:ind w:firstLine="480" w:firstLineChars="200"/>
        <w:rPr>
          <w:rFonts w:ascii="Times New Roman" w:hAnsi="Times New Roman" w:cs="Times New Roman"/>
        </w:rPr>
      </w:pPr>
      <w:r>
        <w:rPr>
          <w:rFonts w:hint="eastAsia" w:cs="Times New Roman"/>
          <w:lang w:val="en-US" w:eastAsia="zh-CN"/>
        </w:rPr>
        <w:t xml:space="preserve">          </w:t>
      </w:r>
      <w:r>
        <w:rPr>
          <w:rFonts w:ascii="Times New Roman" w:hAnsi="Times New Roman" w:cs="Times New Roman"/>
        </w:rPr>
        <w:drawing>
          <wp:inline distT="0" distB="0" distL="0" distR="0">
            <wp:extent cx="3227705" cy="2157095"/>
            <wp:effectExtent l="0" t="0" r="3175"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3"/>
                    <a:stretch>
                      <a:fillRect/>
                    </a:stretch>
                  </pic:blipFill>
                  <pic:spPr>
                    <a:xfrm>
                      <a:off x="0" y="0"/>
                      <a:ext cx="3227705" cy="2157095"/>
                    </a:xfrm>
                    <a:prstGeom prst="rect">
                      <a:avLst/>
                    </a:prstGeom>
                  </pic:spPr>
                </pic:pic>
              </a:graphicData>
            </a:graphic>
          </wp:inline>
        </w:drawing>
      </w:r>
    </w:p>
    <w:p>
      <w:pPr>
        <w:ind w:firstLine="2520" w:firstLineChars="1200"/>
        <w:rPr>
          <w:rFonts w:hint="eastAsia" w:ascii="Times New Roman" w:hAnsi="Times New Roman" w:cs="Times New Roman"/>
        </w:rPr>
      </w:pPr>
      <w:r>
        <w:rPr>
          <w:rFonts w:cs="Times New Roman"/>
          <w:sz w:val="21"/>
          <w:szCs w:val="21"/>
        </w:rPr>
        <w:t>图</w:t>
      </w:r>
      <w:r>
        <w:rPr>
          <w:rFonts w:hint="eastAsia" w:cs="Times New Roman"/>
          <w:sz w:val="21"/>
          <w:szCs w:val="21"/>
          <w:lang w:val="en-US" w:eastAsia="zh-CN"/>
        </w:rPr>
        <w:t>3-34机舱罩上装模块安装示意图</w:t>
      </w:r>
    </w:p>
    <w:p>
      <w:pPr>
        <w:ind w:firstLine="480" w:firstLineChars="200"/>
      </w:pPr>
      <w:r>
        <w:rPr>
          <w:rFonts w:hint="eastAsia"/>
        </w:rPr>
        <w:t>撕掉密封条胶带纸，在机舱罩两侧板法兰上贴密封条，用样冲在密封条上打孔，孔与机舱罩法兰上的螺栓孔一一对应。用吊车将机舱顶盖吊至整机的上方，使顶盖上导向销与机舱罩左、右侧壁导向销安装孔对正、穿入。</w:t>
      </w:r>
    </w:p>
    <w:p>
      <w:pPr>
        <w:ind w:firstLine="480" w:firstLineChars="200"/>
      </w:pPr>
      <w:r>
        <w:rPr>
          <w:rFonts w:hint="eastAsia"/>
        </w:rPr>
        <w:t>用M12x50的螺栓从机舱罩顶盖上法兰穿入，两侧加垫圈，手动带紧螺母，用电动扳手从中间往两侧交错紧固螺栓，用扭矩扳手以33Nm的扭矩值按顺序紧固所有螺栓，用记号笔作相应标记线。</w:t>
      </w:r>
    </w:p>
    <w:p>
      <w:pPr>
        <w:ind w:firstLine="480" w:firstLineChars="200"/>
      </w:pPr>
      <w:r>
        <w:rPr>
          <w:rFonts w:hint="eastAsia"/>
        </w:rPr>
        <w:t>用针织布蘸清洗剂擦拭机舱罩左右侧与顶盖法兰接缝，用胶带纸粘在打胶位置两侧，对机舱罩进行防护。贴胶带纸时注意保持胶带纸间距均匀，宽度根据接缝而定，总宽度比接缝宽3~4mm即可。</w:t>
      </w:r>
    </w:p>
    <w:p>
      <w:pPr>
        <w:ind w:firstLine="480" w:firstLineChars="200"/>
      </w:pPr>
      <w:r>
        <w:rPr>
          <w:rFonts w:hint="eastAsia"/>
        </w:rPr>
        <w:t>将软包装密封胶放入胶枪中，使用美工刀切开一端，安上胶嘴，旋上外盖。按下胶枪推杆使胶均匀填充在接缝里（注意控制填充量），填充到1米左右时返回用刮板将填充胶刮平，然后沾清洗剂（防粘）将填充胶抚平，待填充胶刮平后即可将防护胶带撕掉，依此步骤直到所有接缝全部填充完成。如图3-</w:t>
      </w:r>
      <w:r>
        <w:rPr>
          <w:rFonts w:hint="eastAsia"/>
          <w:lang w:val="en-US" w:eastAsia="zh-CN"/>
        </w:rPr>
        <w:t>35</w:t>
      </w:r>
      <w:r>
        <w:rPr>
          <w:rFonts w:hint="eastAsia"/>
        </w:rPr>
        <w:t>：</w:t>
      </w:r>
    </w:p>
    <w:p>
      <w:pPr>
        <w:ind w:firstLine="480" w:firstLineChars="200"/>
      </w:pPr>
      <w:r>
        <w:rPr>
          <w:rFonts w:hint="eastAsia"/>
        </w:rPr>
        <w:t xml:space="preserve">               </w:t>
      </w:r>
      <w:r>
        <w:drawing>
          <wp:inline distT="0" distB="0" distL="114300" distR="114300">
            <wp:extent cx="2560955" cy="1950720"/>
            <wp:effectExtent l="0" t="0" r="14605" b="0"/>
            <wp:docPr id="132" name="图片 132" descr="QQ截图2019081910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QQ截图20190819100641"/>
                    <pic:cNvPicPr>
                      <a:picLocks noChangeAspect="1"/>
                    </pic:cNvPicPr>
                  </pic:nvPicPr>
                  <pic:blipFill>
                    <a:blip r:embed="rId74"/>
                    <a:stretch>
                      <a:fillRect/>
                    </a:stretch>
                  </pic:blipFill>
                  <pic:spPr>
                    <a:xfrm>
                      <a:off x="0" y="0"/>
                      <a:ext cx="2560955" cy="1950720"/>
                    </a:xfrm>
                    <a:prstGeom prst="rect">
                      <a:avLst/>
                    </a:prstGeom>
                  </pic:spPr>
                </pic:pic>
              </a:graphicData>
            </a:graphic>
          </wp:inline>
        </w:drawing>
      </w:r>
    </w:p>
    <w:p>
      <w:pPr>
        <w:ind w:firstLine="3150" w:firstLineChars="1500"/>
        <w:rPr>
          <w:sz w:val="21"/>
          <w:szCs w:val="21"/>
        </w:rPr>
      </w:pPr>
      <w:r>
        <w:rPr>
          <w:rFonts w:hint="eastAsia"/>
          <w:sz w:val="21"/>
          <w:szCs w:val="21"/>
        </w:rPr>
        <w:t>图3-</w:t>
      </w:r>
      <w:r>
        <w:rPr>
          <w:rFonts w:hint="eastAsia"/>
          <w:sz w:val="21"/>
          <w:szCs w:val="21"/>
          <w:lang w:val="en-US" w:eastAsia="zh-CN"/>
        </w:rPr>
        <w:t>35</w:t>
      </w:r>
      <w:r>
        <w:rPr>
          <w:rFonts w:hint="eastAsia"/>
          <w:sz w:val="21"/>
          <w:szCs w:val="21"/>
        </w:rPr>
        <w:t xml:space="preserve"> 机舱罩注胶示意图</w:t>
      </w:r>
    </w:p>
    <w:p>
      <w:pPr>
        <w:ind w:firstLine="480" w:firstLineChars="200"/>
        <w:jc w:val="both"/>
      </w:pPr>
      <w:r>
        <w:rPr>
          <w:rFonts w:hint="eastAsia"/>
        </w:rPr>
        <w:t>用针织布蘸清洗剂擦拭机舱罩表面污物，清除机舱内杂质、异物。组装结束后将机舱表面覆盖上运输防护用包装进行现场防护。</w:t>
      </w:r>
    </w:p>
    <w:p>
      <w:pPr>
        <w:pStyle w:val="6"/>
        <w:spacing w:before="163"/>
      </w:pPr>
      <w:bookmarkStart w:id="258" w:name="_Toc381618732"/>
      <w:bookmarkStart w:id="259" w:name="_Toc18500"/>
      <w:bookmarkStart w:id="260" w:name="_Toc381108372"/>
      <w:bookmarkStart w:id="261" w:name="_Toc381620008"/>
      <w:r>
        <w:t>3.</w:t>
      </w:r>
      <w:r>
        <w:rPr>
          <w:rFonts w:hint="eastAsia"/>
          <w:lang w:val="en-US" w:eastAsia="zh-CN"/>
        </w:rPr>
        <w:t>9</w:t>
      </w:r>
      <w:r>
        <w:t>.</w:t>
      </w:r>
      <w:r>
        <w:rPr>
          <w:rFonts w:hint="eastAsia"/>
          <w:lang w:val="en-US" w:eastAsia="zh-CN"/>
        </w:rPr>
        <w:t>3</w:t>
      </w:r>
      <w:r>
        <w:t>机舱吊装作业</w:t>
      </w:r>
      <w:bookmarkEnd w:id="258"/>
      <w:bookmarkEnd w:id="259"/>
      <w:bookmarkEnd w:id="260"/>
      <w:bookmarkEnd w:id="261"/>
    </w:p>
    <w:p/>
    <w:p>
      <w:pPr>
        <w:ind w:firstLine="480" w:firstLineChars="200"/>
        <w:rPr>
          <w:rFonts w:hint="default" w:eastAsia="宋体"/>
          <w:lang w:val="en-US" w:eastAsia="zh-CN"/>
        </w:rPr>
      </w:pPr>
      <w:r>
        <w:rPr>
          <w:rFonts w:hint="eastAsia"/>
          <w:lang w:val="en-US" w:eastAsia="zh-CN"/>
        </w:rPr>
        <w:t>1）在传动链、机舱顶盖、气象桅杆等都安装完毕后则着手准备机舱整体的吊装工作。</w:t>
      </w:r>
    </w:p>
    <w:p>
      <w:pPr>
        <w:ind w:firstLine="480"/>
        <w:rPr>
          <w:rFonts w:cs="Times New Roman"/>
        </w:rPr>
      </w:pPr>
      <w:r>
        <w:rPr>
          <w:rFonts w:hint="eastAsia" w:cs="Times New Roman"/>
          <w:lang w:val="en-US" w:eastAsia="zh-CN"/>
        </w:rPr>
        <w:t>2</w:t>
      </w:r>
      <w:r>
        <w:rPr>
          <w:rFonts w:cs="Times New Roman"/>
        </w:rPr>
        <w:t>）指挥主吊车转移吊钩至机舱上方，将机舱下方吊带按照相应位置放入机舱内部，吊带需缓慢下降，防止卸扣损坏机舱内部器件。将吊带卸扣固定于机舱内部专用吊板，吊点、吊板具体位置如图</w:t>
      </w:r>
      <w:r>
        <w:rPr>
          <w:rFonts w:hint="eastAsia" w:cs="Times New Roman"/>
          <w:lang w:val="en-US" w:eastAsia="zh-CN"/>
        </w:rPr>
        <w:t>3-35</w:t>
      </w:r>
      <w:r>
        <w:rPr>
          <w:rFonts w:cs="Times New Roman"/>
        </w:rPr>
        <w:t>。</w:t>
      </w:r>
    </w:p>
    <w:p>
      <w:pPr>
        <w:jc w:val="both"/>
        <w:rPr>
          <w:rFonts w:cs="Times New Roman"/>
        </w:rPr>
      </w:pPr>
      <w:r>
        <w:rPr>
          <w:rFonts w:ascii="Times New Roman" w:hAnsi="Times New Roman" w:cs="Times New Roman"/>
          <w:szCs w:val="21"/>
        </w:rPr>
        <w:drawing>
          <wp:inline distT="0" distB="0" distL="0" distR="0">
            <wp:extent cx="2599055" cy="1403350"/>
            <wp:effectExtent l="0" t="0" r="10795" b="6350"/>
            <wp:docPr id="62" name="图片 62" descr="C:\Users\FKJ\Desktop\4MW吊装方案\机舱吊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FKJ\Desktop\4MW吊装方案\机舱吊点.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599055" cy="1403350"/>
                    </a:xfrm>
                    <a:prstGeom prst="rect">
                      <a:avLst/>
                    </a:prstGeom>
                    <a:noFill/>
                    <a:ln>
                      <a:noFill/>
                    </a:ln>
                  </pic:spPr>
                </pic:pic>
              </a:graphicData>
            </a:graphic>
          </wp:inline>
        </w:drawing>
      </w:r>
      <w:r>
        <w:rPr>
          <w:rFonts w:hint="eastAsia" w:cs="Times New Roman"/>
          <w:lang w:val="en-US" w:eastAsia="zh-CN"/>
        </w:rPr>
        <w:t xml:space="preserve"> </w:t>
      </w:r>
      <w:r>
        <w:rPr>
          <w:rFonts w:hint="eastAsia" w:cs="Times New Roman"/>
        </w:rPr>
        <w:drawing>
          <wp:inline distT="0" distB="0" distL="114300" distR="114300">
            <wp:extent cx="2839720" cy="1151890"/>
            <wp:effectExtent l="0" t="0" r="17780" b="10160"/>
            <wp:docPr id="22" name="图片 22" descr="2345截图2019031415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345截图20190314153758"/>
                    <pic:cNvPicPr>
                      <a:picLocks noChangeAspect="1"/>
                    </pic:cNvPicPr>
                  </pic:nvPicPr>
                  <pic:blipFill>
                    <a:blip r:embed="rId76" cstate="print"/>
                    <a:stretch>
                      <a:fillRect/>
                    </a:stretch>
                  </pic:blipFill>
                  <pic:spPr>
                    <a:xfrm>
                      <a:off x="0" y="0"/>
                      <a:ext cx="2839720" cy="1151890"/>
                    </a:xfrm>
                    <a:prstGeom prst="rect">
                      <a:avLst/>
                    </a:prstGeom>
                  </pic:spPr>
                </pic:pic>
              </a:graphicData>
            </a:graphic>
          </wp:inline>
        </w:drawing>
      </w:r>
    </w:p>
    <w:p>
      <w:pPr>
        <w:ind w:firstLine="2940" w:firstLineChars="1400"/>
        <w:jc w:val="both"/>
        <w:rPr>
          <w:rFonts w:cs="Times New Roman"/>
        </w:rPr>
      </w:pPr>
      <w:r>
        <w:rPr>
          <w:rFonts w:cs="Times New Roman"/>
          <w:sz w:val="21"/>
          <w:szCs w:val="21"/>
        </w:rPr>
        <w:t>图</w:t>
      </w:r>
      <w:r>
        <w:rPr>
          <w:rFonts w:hint="eastAsia" w:cs="Times New Roman"/>
          <w:sz w:val="21"/>
          <w:szCs w:val="21"/>
          <w:lang w:val="en-US" w:eastAsia="zh-CN"/>
        </w:rPr>
        <w:t>3-36</w:t>
      </w:r>
      <w:r>
        <w:rPr>
          <w:rFonts w:cs="Times New Roman"/>
          <w:sz w:val="21"/>
          <w:szCs w:val="21"/>
        </w:rPr>
        <w:t>机舱吊点及吊板位置</w:t>
      </w:r>
    </w:p>
    <w:p>
      <w:pPr>
        <w:ind w:firstLine="480"/>
        <w:rPr>
          <w:rFonts w:cs="Times New Roman"/>
        </w:rPr>
      </w:pPr>
      <w:r>
        <w:rPr>
          <w:rFonts w:hint="eastAsia" w:cs="Times New Roman"/>
          <w:lang w:val="en-US" w:eastAsia="zh-CN"/>
        </w:rPr>
        <w:t>3</w:t>
      </w:r>
      <w:r>
        <w:rPr>
          <w:rFonts w:cs="Times New Roman"/>
        </w:rPr>
        <w:t>）指挥吊车缓慢起吊，使吊带竖直，确认吊带安装正确后，缓缓起到机舱运输底架底部离地面约</w:t>
      </w:r>
      <w:r>
        <w:rPr>
          <w:rFonts w:hint="eastAsia" w:cs="Times New Roman"/>
        </w:rPr>
        <w:t>1000</w:t>
      </w:r>
      <w:r>
        <w:rPr>
          <w:rFonts w:cs="Times New Roman"/>
        </w:rPr>
        <w:t>mm。再次确认机舱位置水平后，人员通过离地间隙进入机舱下部。机舱缓缓下降至即将接触地面。</w:t>
      </w:r>
    </w:p>
    <w:p>
      <w:pPr>
        <w:ind w:firstLine="480"/>
        <w:rPr>
          <w:rFonts w:cs="Times New Roman"/>
        </w:rPr>
      </w:pPr>
      <w:r>
        <w:rPr>
          <w:rFonts w:hint="eastAsia" w:cs="Times New Roman"/>
          <w:lang w:val="en-US" w:eastAsia="zh-CN"/>
        </w:rPr>
        <w:t>4</w:t>
      </w:r>
      <w:r>
        <w:rPr>
          <w:rFonts w:cs="Times New Roman"/>
        </w:rPr>
        <w:t>）</w:t>
      </w:r>
      <w:r>
        <w:rPr>
          <w:rFonts w:hint="eastAsia" w:cs="Times New Roman"/>
        </w:rPr>
        <w:t>用S55套筒</w:t>
      </w:r>
      <w:r>
        <w:rPr>
          <w:rFonts w:hint="eastAsia" w:cs="Times New Roman"/>
          <w:lang w:eastAsia="zh-CN"/>
        </w:rPr>
        <w:t>（</w:t>
      </w:r>
      <w:r>
        <w:rPr>
          <w:rFonts w:hint="eastAsia" w:cs="Times New Roman"/>
        </w:rPr>
        <w:t>3/4</w:t>
      </w:r>
      <w:r>
        <w:rPr>
          <w:rFonts w:hint="eastAsia" w:cs="Times New Roman"/>
          <w:lang w:val="en-US" w:eastAsia="zh-CN"/>
        </w:rPr>
        <w:t>寸</w:t>
      </w:r>
      <w:r>
        <w:rPr>
          <w:rFonts w:hint="eastAsia" w:cs="Times New Roman"/>
          <w:lang w:eastAsia="zh-CN"/>
        </w:rPr>
        <w:t>）</w:t>
      </w:r>
      <w:r>
        <w:rPr>
          <w:rFonts w:hint="eastAsia" w:cs="Times New Roman"/>
        </w:rPr>
        <w:t>、1000N.m扭矩扳手</w:t>
      </w:r>
      <w:r>
        <w:rPr>
          <w:rFonts w:hint="eastAsia" w:cs="Times New Roman"/>
          <w:lang w:eastAsia="zh-CN"/>
        </w:rPr>
        <w:t>（</w:t>
      </w:r>
      <w:r>
        <w:rPr>
          <w:rFonts w:hint="eastAsia" w:cs="Times New Roman"/>
        </w:rPr>
        <w:t>3/4</w:t>
      </w:r>
      <w:r>
        <w:rPr>
          <w:rFonts w:hint="eastAsia" w:cs="Times New Roman"/>
          <w:lang w:val="en-US" w:eastAsia="zh-CN"/>
        </w:rPr>
        <w:t>寸</w:t>
      </w:r>
      <w:r>
        <w:rPr>
          <w:rFonts w:hint="eastAsia" w:cs="Times New Roman"/>
          <w:lang w:eastAsia="zh-CN"/>
        </w:rPr>
        <w:t>）</w:t>
      </w:r>
      <w:r>
        <w:rPr>
          <w:rFonts w:cs="Times New Roman"/>
        </w:rPr>
        <w:t>拆除运输底架连接螺栓，确认运输底架脱离后，缓缓起吊机舱，离地约</w:t>
      </w:r>
      <w:r>
        <w:rPr>
          <w:rFonts w:hint="eastAsia" w:cs="Times New Roman"/>
        </w:rPr>
        <w:t>1000</w:t>
      </w:r>
      <w:r>
        <w:rPr>
          <w:rFonts w:cs="Times New Roman"/>
        </w:rPr>
        <w:t>mm</w:t>
      </w:r>
      <w:r>
        <w:rPr>
          <w:rFonts w:hint="eastAsia" w:cs="Times New Roman"/>
        </w:rPr>
        <w:t>左右</w:t>
      </w:r>
      <w:r>
        <w:rPr>
          <w:rFonts w:cs="Times New Roman"/>
        </w:rPr>
        <w:t>后，使用M36丝锥检查并修复螺纹</w:t>
      </w:r>
      <w:r>
        <w:rPr>
          <w:rFonts w:hint="eastAsia" w:cs="Times New Roman"/>
        </w:rPr>
        <w:t>，用螺栓逐一进行试装，</w:t>
      </w:r>
      <w:r>
        <w:rPr>
          <w:rFonts w:hint="eastAsia" w:cs="Times New Roman"/>
          <w:b/>
        </w:rPr>
        <w:t>所有螺栓孔都试装无问题后方可进行吊装</w:t>
      </w:r>
      <w:r>
        <w:rPr>
          <w:rFonts w:hint="eastAsia" w:cs="Times New Roman"/>
        </w:rPr>
        <w:t>。</w:t>
      </w:r>
    </w:p>
    <w:p>
      <w:pPr>
        <w:ind w:firstLine="480"/>
        <w:rPr>
          <w:rFonts w:cs="Times New Roman"/>
        </w:rPr>
      </w:pPr>
      <w:r>
        <w:rPr>
          <w:rFonts w:hint="eastAsia" w:cs="Times New Roman"/>
          <w:lang w:val="en-US" w:eastAsia="zh-CN"/>
        </w:rPr>
        <w:t>5</w:t>
      </w:r>
      <w:r>
        <w:rPr>
          <w:rFonts w:cs="Times New Roman"/>
        </w:rPr>
        <w:t>）机舱缓慢起吊，直至机舱处于塔筒顶部。起吊过程中，安排专业人员负责2根风绳的牵引，以便调整机舱位置，机舱到达塔筒顶部后须保证机舱头部正对主吊车吊杆。</w:t>
      </w:r>
    </w:p>
    <w:p>
      <w:pPr>
        <w:ind w:firstLine="480"/>
        <w:rPr>
          <w:rFonts w:cs="Times New Roman"/>
        </w:rPr>
      </w:pPr>
      <w:r>
        <w:rPr>
          <w:rFonts w:hint="eastAsia" w:cs="Times New Roman"/>
          <w:lang w:val="en-US" w:eastAsia="zh-CN"/>
        </w:rPr>
        <w:t>6</w:t>
      </w:r>
      <w:r>
        <w:rPr>
          <w:rFonts w:cs="Times New Roman"/>
        </w:rPr>
        <w:t>）在塔筒顶部安装人员的指挥下，机舱缓慢下降，机舱底部距离塔筒上表面</w:t>
      </w:r>
      <w:r>
        <w:rPr>
          <w:rFonts w:hint="eastAsia" w:cs="Times New Roman"/>
        </w:rPr>
        <w:t>2</w:t>
      </w:r>
      <w:r>
        <w:rPr>
          <w:rFonts w:cs="Times New Roman"/>
        </w:rPr>
        <w:t>0mm</w:t>
      </w:r>
      <w:r>
        <w:rPr>
          <w:rFonts w:hint="eastAsia" w:cs="Times New Roman"/>
        </w:rPr>
        <w:t>左右</w:t>
      </w:r>
      <w:r>
        <w:rPr>
          <w:rFonts w:cs="Times New Roman"/>
        </w:rPr>
        <w:t>时，在圆周均布穿入4颗螺栓，在螺纹孔对正的前提下，安装其他螺栓，指挥吊车保留机舱30%重量载荷，使用液压扳手按照</w:t>
      </w:r>
      <w:r>
        <w:rPr>
          <w:rFonts w:hint="eastAsia" w:cs="Times New Roman"/>
          <w:lang w:val="en-US" w:eastAsia="zh-CN"/>
        </w:rPr>
        <w:t>星形</w:t>
      </w:r>
      <w:r>
        <w:rPr>
          <w:rFonts w:cs="Times New Roman"/>
        </w:rPr>
        <w:t>紧固规则，按照规定扭矩值的50％</w:t>
      </w:r>
      <w:r>
        <w:rPr>
          <w:rFonts w:hint="eastAsia" w:cs="Times New Roman"/>
        </w:rPr>
        <w:t>、75%</w:t>
      </w:r>
      <w:r>
        <w:rPr>
          <w:rFonts w:cs="Times New Roman"/>
        </w:rPr>
        <w:t>紧固所有螺栓后，吊车卸载。安装人员进入机舱内，拆除吊索具。</w:t>
      </w:r>
    </w:p>
    <w:p>
      <w:pPr>
        <w:pageBreakBefore w:val="0"/>
        <w:widowControl w:val="0"/>
        <w:kinsoku/>
        <w:wordWrap/>
        <w:overflowPunct/>
        <w:topLinePunct w:val="0"/>
        <w:autoSpaceDE/>
        <w:autoSpaceDN/>
        <w:bidi w:val="0"/>
        <w:adjustRightInd/>
        <w:snapToGrid/>
        <w:spacing w:line="360" w:lineRule="auto"/>
        <w:ind w:left="0" w:leftChars="0" w:right="0" w:rightChars="0" w:firstLine="480"/>
        <w:textAlignment w:val="auto"/>
        <w:rPr>
          <w:rFonts w:cs="Times New Roman"/>
          <w:color w:val="FF0000"/>
        </w:rPr>
      </w:pPr>
      <w:r>
        <w:rPr>
          <w:rFonts w:hint="eastAsia" w:cs="Times New Roman"/>
          <w:color w:val="000000" w:themeColor="text1"/>
          <w:lang w:val="en-US" w:eastAsia="zh-CN"/>
          <w14:textFill>
            <w14:solidFill>
              <w14:schemeClr w14:val="tx1"/>
            </w14:solidFill>
          </w14:textFill>
        </w:rPr>
        <w:t>7</w:t>
      </w:r>
      <w:r>
        <w:rPr>
          <w:rFonts w:cs="Times New Roman"/>
          <w:color w:val="000000" w:themeColor="text1"/>
          <w14:textFill>
            <w14:solidFill>
              <w14:schemeClr w14:val="tx1"/>
            </w14:solidFill>
          </w14:textFill>
        </w:rPr>
        <w:t>）</w:t>
      </w:r>
      <w:r>
        <w:rPr>
          <w:rFonts w:hint="eastAsia" w:cs="Times New Roman"/>
          <w:color w:val="000000" w:themeColor="text1"/>
          <w14:textFill>
            <w14:solidFill>
              <w14:schemeClr w14:val="tx1"/>
            </w14:solidFill>
          </w14:textFill>
        </w:rPr>
        <w:t>根据</w:t>
      </w:r>
      <w:r>
        <w:rPr>
          <w:rFonts w:cs="Times New Roman"/>
          <w:color w:val="000000" w:themeColor="text1"/>
          <w14:textFill>
            <w14:solidFill>
              <w14:schemeClr w14:val="tx1"/>
            </w14:solidFill>
          </w14:textFill>
        </w:rPr>
        <w:t>附件一规定</w:t>
      </w:r>
      <w:r>
        <w:rPr>
          <w:rFonts w:hint="eastAsia" w:cs="Times New Roman"/>
          <w:color w:val="000000" w:themeColor="text1"/>
          <w14:textFill>
            <w14:solidFill>
              <w14:schemeClr w14:val="tx1"/>
            </w14:solidFill>
          </w14:textFill>
        </w:rPr>
        <w:t>扭矩值以50%、75%、</w:t>
      </w:r>
      <w:r>
        <w:rPr>
          <w:rFonts w:cs="Times New Roman"/>
          <w:color w:val="000000" w:themeColor="text1"/>
          <w14:textFill>
            <w14:solidFill>
              <w14:schemeClr w14:val="tx1"/>
            </w14:solidFill>
          </w14:textFill>
        </w:rPr>
        <w:t>100%</w:t>
      </w:r>
      <w:r>
        <w:rPr>
          <w:rFonts w:hint="eastAsia" w:cs="Times New Roman"/>
          <w:color w:val="000000" w:themeColor="text1"/>
          <w14:textFill>
            <w14:solidFill>
              <w14:schemeClr w14:val="tx1"/>
            </w14:solidFill>
          </w14:textFill>
        </w:rPr>
        <w:t>、</w:t>
      </w:r>
      <w:r>
        <w:rPr>
          <w:rFonts w:cs="Times New Roman"/>
          <w:color w:val="000000" w:themeColor="text1"/>
          <w14:textFill>
            <w14:solidFill>
              <w14:schemeClr w14:val="tx1"/>
            </w14:solidFill>
          </w14:textFill>
        </w:rPr>
        <w:t>100%力矩紧固</w:t>
      </w:r>
      <w:r>
        <w:rPr>
          <w:rFonts w:hint="eastAsia" w:cs="Times New Roman"/>
          <w:color w:val="000000" w:themeColor="text1"/>
          <w14:textFill>
            <w14:solidFill>
              <w14:schemeClr w14:val="tx1"/>
            </w14:solidFill>
          </w14:textFill>
        </w:rPr>
        <w:t>塔筒及机舱连接所有</w:t>
      </w:r>
      <w:r>
        <w:rPr>
          <w:rFonts w:cs="Times New Roman"/>
          <w:color w:val="000000" w:themeColor="text1"/>
          <w14:textFill>
            <w14:solidFill>
              <w14:schemeClr w14:val="tx1"/>
            </w14:solidFill>
          </w14:textFill>
        </w:rPr>
        <w:t>螺栓并做好标记</w:t>
      </w:r>
      <w:r>
        <w:rPr>
          <w:rFonts w:cs="Times New Roman"/>
          <w:color w:val="FF0000"/>
        </w:rPr>
        <w:t>。</w:t>
      </w:r>
    </w:p>
    <w:p>
      <w:pPr>
        <w:pStyle w:val="5"/>
        <w:spacing w:before="163"/>
      </w:pPr>
      <w:bookmarkStart w:id="262" w:name="_Toc381620009"/>
      <w:bookmarkStart w:id="263" w:name="_Toc381618733"/>
      <w:bookmarkStart w:id="264" w:name="_Toc381108373"/>
      <w:bookmarkStart w:id="265" w:name="_Toc24994"/>
      <w:bookmarkStart w:id="266" w:name="_Toc289868575"/>
      <w:bookmarkStart w:id="267" w:name="_Toc311633132"/>
      <w:bookmarkStart w:id="268" w:name="_Toc291232515"/>
      <w:bookmarkStart w:id="269" w:name="_Toc289523407"/>
      <w:r>
        <w:t>3.</w:t>
      </w:r>
      <w:r>
        <w:rPr>
          <w:rFonts w:hint="eastAsia"/>
          <w:lang w:val="en-US" w:eastAsia="zh-CN"/>
        </w:rPr>
        <w:t>10</w:t>
      </w:r>
      <w:r>
        <w:t>风轮吊装</w:t>
      </w:r>
      <w:bookmarkEnd w:id="262"/>
      <w:bookmarkEnd w:id="263"/>
      <w:bookmarkEnd w:id="264"/>
      <w:bookmarkEnd w:id="265"/>
    </w:p>
    <w:p>
      <w:pPr>
        <w:pStyle w:val="49"/>
        <w:spacing w:before="0" w:beforeAutospacing="0" w:after="0" w:afterAutospacing="0"/>
        <w:jc w:val="left"/>
        <w:rPr>
          <w:b/>
        </w:rPr>
      </w:pPr>
      <w:r>
        <w:rPr>
          <w:b/>
        </w:rPr>
        <w:t>注意：</w:t>
      </w:r>
    </w:p>
    <w:p>
      <w:pPr>
        <w:pStyle w:val="49"/>
        <w:spacing w:before="0" w:beforeAutospacing="0" w:after="0" w:afterAutospacing="0"/>
        <w:ind w:firstLine="420"/>
        <w:jc w:val="left"/>
        <w:rPr>
          <w:b/>
        </w:rPr>
      </w:pPr>
      <w:r>
        <w:rPr>
          <w:rFonts w:hint="eastAsia"/>
          <w:b/>
        </w:rPr>
        <w:t>作业前</w:t>
      </w:r>
      <w:r>
        <w:rPr>
          <w:b/>
        </w:rPr>
        <w:t>需确认塔筒所有连接螺栓</w:t>
      </w:r>
      <w:r>
        <w:rPr>
          <w:rFonts w:hint="eastAsia"/>
          <w:b/>
        </w:rPr>
        <w:t>、塔筒与机舱连接螺栓以</w:t>
      </w:r>
      <w:r>
        <w:rPr>
          <w:rFonts w:ascii="Times New Roman" w:hAnsi="Times New Roman"/>
          <w:b/>
        </w:rPr>
        <w:t>100%</w:t>
      </w:r>
      <w:r>
        <w:rPr>
          <w:rFonts w:hint="eastAsia"/>
          <w:b/>
        </w:rPr>
        <w:t>扭</w:t>
      </w:r>
      <w:r>
        <w:rPr>
          <w:b/>
        </w:rPr>
        <w:t>矩全部紧固</w:t>
      </w:r>
      <w:r>
        <w:rPr>
          <w:rFonts w:hint="eastAsia"/>
          <w:b/>
        </w:rPr>
        <w:t>完毕。</w:t>
      </w:r>
    </w:p>
    <w:p>
      <w:pPr>
        <w:pStyle w:val="49"/>
        <w:spacing w:before="0" w:beforeAutospacing="0" w:after="0" w:afterAutospacing="0" w:line="300" w:lineRule="auto"/>
        <w:ind w:firstLine="420"/>
        <w:jc w:val="left"/>
        <w:rPr>
          <w:rFonts w:ascii="Times New Roman" w:hAnsi="Times New Roman"/>
          <w:b/>
          <w:kern w:val="2"/>
        </w:rPr>
      </w:pPr>
      <w:r>
        <w:rPr>
          <w:rFonts w:hint="eastAsia" w:ascii="Times New Roman" w:hAnsi="Times New Roman"/>
          <w:b/>
          <w:kern w:val="2"/>
        </w:rPr>
        <w:t>风轮组装前，需要在轮毂轴承及叶片上零度位置画贯穿线，贯穿线尽量长，方便风轮组装时确认零刻度位置及风轮组装完成后的后期排查！</w:t>
      </w:r>
    </w:p>
    <w:p>
      <w:pPr>
        <w:pStyle w:val="49"/>
        <w:spacing w:before="0" w:beforeAutospacing="0" w:after="0" w:afterAutospacing="0" w:line="300" w:lineRule="auto"/>
        <w:ind w:firstLine="420"/>
        <w:jc w:val="left"/>
        <w:rPr>
          <w:rFonts w:ascii="Times New Roman" w:hAnsi="Times New Roman"/>
          <w:b/>
          <w:kern w:val="2"/>
        </w:rPr>
      </w:pPr>
      <w:r>
        <w:rPr>
          <w:rFonts w:hint="eastAsia" w:ascii="Times New Roman" w:hAnsi="Times New Roman"/>
          <w:b/>
          <w:kern w:val="2"/>
        </w:rPr>
        <w:t>另外风轮组装前需通过画贯穿线的方式确认叶片内外零刻度是否对齐，个别风场出现过内外零刻度位置不一致的情况，如未发现将带来很大隐患，并影响机组稳定运行。</w:t>
      </w:r>
    </w:p>
    <w:p>
      <w:pPr>
        <w:pStyle w:val="49"/>
        <w:spacing w:before="0" w:beforeAutospacing="0" w:after="0" w:afterAutospacing="0" w:line="300" w:lineRule="auto"/>
        <w:ind w:firstLine="420"/>
        <w:jc w:val="left"/>
        <w:rPr>
          <w:rFonts w:ascii="Times New Roman" w:hAnsi="Times New Roman"/>
          <w:b/>
          <w:kern w:val="2"/>
        </w:rPr>
      </w:pPr>
      <w:r>
        <w:rPr>
          <w:rFonts w:hint="eastAsia" w:ascii="Times New Roman" w:hAnsi="Times New Roman"/>
          <w:b/>
          <w:kern w:val="2"/>
        </w:rPr>
        <w:t>如发现内外零刻度位置不一致的情况，则需联系叶片厂家售后人员，由其确认真实零刻度位置，并在真实位置做永久标记，确认后方可按新零刻度位置组装风轮。</w:t>
      </w:r>
    </w:p>
    <w:p>
      <w:pPr>
        <w:pStyle w:val="6"/>
        <w:spacing w:before="163"/>
      </w:pPr>
      <w:bookmarkStart w:id="270" w:name="_Toc7976"/>
      <w:bookmarkStart w:id="271" w:name="_Toc381618734"/>
      <w:bookmarkStart w:id="272" w:name="_Toc381620010"/>
      <w:bookmarkStart w:id="273" w:name="_Toc381108374"/>
      <w:r>
        <w:t>3.</w:t>
      </w:r>
      <w:r>
        <w:rPr>
          <w:rFonts w:hint="eastAsia"/>
          <w:lang w:val="en-US" w:eastAsia="zh-CN"/>
        </w:rPr>
        <w:t>10</w:t>
      </w:r>
      <w:r>
        <w:t>.1风轮吊装所需工具、消耗品及器件</w:t>
      </w:r>
      <w:bookmarkEnd w:id="270"/>
      <w:bookmarkEnd w:id="271"/>
      <w:bookmarkEnd w:id="272"/>
      <w:bookmarkEnd w:id="273"/>
    </w:p>
    <w:p>
      <w:pPr>
        <w:ind w:firstLine="480"/>
        <w:rPr>
          <w:rFonts w:cs="Times New Roman"/>
          <w:sz w:val="21"/>
        </w:rPr>
      </w:pPr>
      <w:r>
        <w:rPr>
          <w:rFonts w:cs="Times New Roman"/>
        </w:rPr>
        <w:t>风轮安装所需工具，消耗品清单如表</w:t>
      </w:r>
      <w:r>
        <w:rPr>
          <w:rFonts w:hint="eastAsia" w:cs="Times New Roman"/>
          <w:lang w:val="en-US" w:eastAsia="zh-CN"/>
        </w:rPr>
        <w:t>3-21</w:t>
      </w:r>
      <w:r>
        <w:rPr>
          <w:rFonts w:hint="eastAsia" w:cs="Times New Roman"/>
        </w:rPr>
        <w:t>。</w:t>
      </w:r>
    </w:p>
    <w:p>
      <w:pPr>
        <w:jc w:val="center"/>
        <w:rPr>
          <w:rFonts w:cs="Times New Roman"/>
          <w:sz w:val="21"/>
        </w:rPr>
      </w:pPr>
      <w:r>
        <w:rPr>
          <w:rFonts w:cs="Times New Roman"/>
          <w:sz w:val="21"/>
        </w:rPr>
        <w:t>表</w:t>
      </w:r>
      <w:r>
        <w:rPr>
          <w:rFonts w:hint="eastAsia" w:cs="Times New Roman"/>
          <w:sz w:val="21"/>
          <w:lang w:val="en-US" w:eastAsia="zh-CN"/>
        </w:rPr>
        <w:t>3-21</w:t>
      </w:r>
      <w:r>
        <w:rPr>
          <w:rFonts w:cs="Times New Roman"/>
          <w:sz w:val="21"/>
        </w:rPr>
        <w:t xml:space="preserve"> 风轮安装所需工具，消耗品清单</w:t>
      </w:r>
    </w:p>
    <w:tbl>
      <w:tblPr>
        <w:tblStyle w:val="34"/>
        <w:tblW w:w="76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2584"/>
        <w:gridCol w:w="872"/>
        <w:gridCol w:w="2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Pr>
          <w:p>
            <w:pPr>
              <w:widowControl/>
              <w:jc w:val="center"/>
              <w:rPr>
                <w:rFonts w:cs="Times New Roman"/>
                <w:kern w:val="0"/>
                <w:sz w:val="21"/>
              </w:rPr>
            </w:pPr>
            <w:r>
              <w:rPr>
                <w:rFonts w:cs="Times New Roman"/>
                <w:kern w:val="0"/>
                <w:sz w:val="21"/>
              </w:rPr>
              <w:t>名称</w:t>
            </w:r>
          </w:p>
        </w:tc>
        <w:tc>
          <w:tcPr>
            <w:tcW w:w="2584" w:type="dxa"/>
          </w:tcPr>
          <w:p>
            <w:pPr>
              <w:widowControl/>
              <w:jc w:val="center"/>
              <w:rPr>
                <w:rFonts w:cs="Times New Roman"/>
                <w:kern w:val="0"/>
                <w:sz w:val="21"/>
              </w:rPr>
            </w:pPr>
            <w:r>
              <w:rPr>
                <w:rFonts w:cs="Times New Roman"/>
                <w:kern w:val="0"/>
                <w:sz w:val="21"/>
              </w:rPr>
              <w:t>规格/图号</w:t>
            </w:r>
          </w:p>
        </w:tc>
        <w:tc>
          <w:tcPr>
            <w:tcW w:w="872" w:type="dxa"/>
          </w:tcPr>
          <w:p>
            <w:pPr>
              <w:widowControl/>
              <w:jc w:val="center"/>
              <w:rPr>
                <w:rFonts w:cs="Times New Roman"/>
                <w:kern w:val="0"/>
                <w:sz w:val="21"/>
              </w:rPr>
            </w:pPr>
            <w:r>
              <w:rPr>
                <w:rFonts w:cs="Times New Roman"/>
                <w:kern w:val="0"/>
                <w:sz w:val="21"/>
              </w:rPr>
              <w:t>数量</w:t>
            </w:r>
          </w:p>
        </w:tc>
        <w:tc>
          <w:tcPr>
            <w:tcW w:w="2179" w:type="dxa"/>
          </w:tcPr>
          <w:p>
            <w:pPr>
              <w:widowControl/>
              <w:jc w:val="center"/>
              <w:rPr>
                <w:rFonts w:cs="Times New Roman"/>
                <w:kern w:val="0"/>
                <w:sz w:val="21"/>
              </w:rPr>
            </w:pPr>
            <w:r>
              <w:rPr>
                <w:rFonts w:cs="Times New Roman"/>
                <w:kern w:val="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sz w:val="21"/>
                <w:szCs w:val="21"/>
              </w:rPr>
              <w:t>方驱液压扳手头</w:t>
            </w:r>
          </w:p>
        </w:tc>
        <w:tc>
          <w:tcPr>
            <w:tcW w:w="2584" w:type="dxa"/>
            <w:vAlign w:val="center"/>
          </w:tcPr>
          <w:p>
            <w:pPr>
              <w:widowControl/>
              <w:jc w:val="center"/>
              <w:rPr>
                <w:rFonts w:cs="Times New Roman"/>
                <w:kern w:val="0"/>
                <w:sz w:val="21"/>
                <w:szCs w:val="21"/>
              </w:rPr>
            </w:pPr>
            <w:r>
              <w:rPr>
                <w:rFonts w:cs="Times New Roman"/>
                <w:kern w:val="0"/>
                <w:sz w:val="21"/>
                <w:szCs w:val="21"/>
              </w:rPr>
              <w:t>1寸</w:t>
            </w:r>
            <w:r>
              <w:rPr>
                <w:rFonts w:hint="eastAsia" w:cs="Times New Roman"/>
                <w:kern w:val="0"/>
                <w:sz w:val="21"/>
                <w:szCs w:val="21"/>
                <w:lang w:val="en-US" w:eastAsia="zh-CN"/>
              </w:rPr>
              <w:t xml:space="preserve"> 3</w:t>
            </w:r>
            <w:r>
              <w:rPr>
                <w:rFonts w:hint="eastAsia" w:cs="Times New Roman"/>
                <w:kern w:val="0"/>
                <w:sz w:val="21"/>
                <w:szCs w:val="21"/>
              </w:rPr>
              <w:t>MXT</w:t>
            </w:r>
          </w:p>
        </w:tc>
        <w:tc>
          <w:tcPr>
            <w:tcW w:w="872" w:type="dxa"/>
            <w:vAlign w:val="center"/>
          </w:tcPr>
          <w:p>
            <w:pPr>
              <w:widowControl/>
              <w:jc w:val="center"/>
              <w:rPr>
                <w:rFonts w:cs="Times New Roman"/>
                <w:kern w:val="0"/>
                <w:sz w:val="21"/>
                <w:szCs w:val="21"/>
              </w:rPr>
            </w:pPr>
            <w:r>
              <w:rPr>
                <w:rFonts w:hint="eastAsia" w:cs="Times New Roman"/>
                <w:kern w:val="0"/>
                <w:sz w:val="21"/>
                <w:szCs w:val="21"/>
                <w:lang w:val="en-US" w:eastAsia="zh-CN"/>
              </w:rPr>
              <w:t>2</w:t>
            </w:r>
            <w:r>
              <w:rPr>
                <w:rFonts w:cs="Times New Roman"/>
                <w:kern w:val="0"/>
                <w:sz w:val="21"/>
                <w:szCs w:val="21"/>
              </w:rPr>
              <w:t>部</w:t>
            </w:r>
          </w:p>
        </w:tc>
        <w:tc>
          <w:tcPr>
            <w:tcW w:w="2179" w:type="dxa"/>
          </w:tcPr>
          <w:p>
            <w:pPr>
              <w:widowControl/>
              <w:jc w:val="center"/>
              <w:rPr>
                <w:rFonts w:cs="Times New Roman"/>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敲击呆扳手</w:t>
            </w:r>
          </w:p>
        </w:tc>
        <w:tc>
          <w:tcPr>
            <w:tcW w:w="2584" w:type="dxa"/>
            <w:vAlign w:val="center"/>
          </w:tcPr>
          <w:p>
            <w:pPr>
              <w:widowControl/>
              <w:jc w:val="center"/>
              <w:rPr>
                <w:rFonts w:cs="Times New Roman"/>
                <w:kern w:val="0"/>
                <w:sz w:val="21"/>
                <w:szCs w:val="21"/>
              </w:rPr>
            </w:pPr>
            <w:r>
              <w:rPr>
                <w:rFonts w:cs="Times New Roman"/>
                <w:kern w:val="0"/>
                <w:sz w:val="21"/>
                <w:szCs w:val="21"/>
              </w:rPr>
              <w:t>S</w:t>
            </w:r>
            <w:r>
              <w:rPr>
                <w:rFonts w:hint="eastAsia" w:cs="Times New Roman"/>
                <w:kern w:val="0"/>
                <w:sz w:val="21"/>
                <w:szCs w:val="21"/>
                <w:lang w:val="en-US" w:eastAsia="zh-CN"/>
              </w:rPr>
              <w:t>5</w:t>
            </w:r>
            <w:r>
              <w:rPr>
                <w:rFonts w:hint="eastAsia" w:cs="Times New Roman"/>
                <w:kern w:val="0"/>
                <w:sz w:val="21"/>
                <w:szCs w:val="21"/>
              </w:rPr>
              <w:t>5</w:t>
            </w:r>
          </w:p>
        </w:tc>
        <w:tc>
          <w:tcPr>
            <w:tcW w:w="872" w:type="dxa"/>
            <w:vAlign w:val="center"/>
          </w:tcPr>
          <w:p>
            <w:pPr>
              <w:widowControl/>
              <w:jc w:val="center"/>
              <w:rPr>
                <w:rFonts w:cs="Times New Roman"/>
                <w:kern w:val="0"/>
                <w:sz w:val="21"/>
                <w:szCs w:val="21"/>
              </w:rPr>
            </w:pPr>
            <w:r>
              <w:rPr>
                <w:rFonts w:cs="Times New Roman"/>
                <w:kern w:val="0"/>
                <w:sz w:val="21"/>
                <w:szCs w:val="21"/>
              </w:rPr>
              <w:t>2把</w:t>
            </w:r>
          </w:p>
        </w:tc>
        <w:tc>
          <w:tcPr>
            <w:tcW w:w="2179" w:type="dxa"/>
          </w:tcPr>
          <w:p>
            <w:pPr>
              <w:widowControl/>
              <w:jc w:val="both"/>
              <w:rPr>
                <w:rFonts w:cs="Times New Roman"/>
                <w:kern w:val="0"/>
                <w:sz w:val="21"/>
              </w:rPr>
            </w:pPr>
            <w:r>
              <w:rPr>
                <w:rFonts w:hint="eastAsia" w:cs="Times New Roman"/>
                <w:kern w:val="0"/>
                <w:sz w:val="21"/>
              </w:rPr>
              <w:t>手动带紧螺栓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六角套筒</w:t>
            </w:r>
          </w:p>
        </w:tc>
        <w:tc>
          <w:tcPr>
            <w:tcW w:w="2584" w:type="dxa"/>
            <w:vAlign w:val="center"/>
          </w:tcPr>
          <w:p>
            <w:pPr>
              <w:widowControl/>
              <w:jc w:val="center"/>
              <w:rPr>
                <w:rFonts w:cs="Times New Roman"/>
                <w:kern w:val="0"/>
                <w:sz w:val="21"/>
                <w:szCs w:val="21"/>
              </w:rPr>
            </w:pPr>
            <w:r>
              <w:rPr>
                <w:rFonts w:cs="Times New Roman"/>
                <w:kern w:val="0"/>
                <w:sz w:val="21"/>
                <w:szCs w:val="21"/>
              </w:rPr>
              <w:t>S</w:t>
            </w:r>
            <w:r>
              <w:rPr>
                <w:rFonts w:hint="eastAsia" w:cs="Times New Roman"/>
                <w:kern w:val="0"/>
                <w:sz w:val="21"/>
                <w:szCs w:val="21"/>
                <w:lang w:val="en-US" w:eastAsia="zh-CN"/>
              </w:rPr>
              <w:t>5</w:t>
            </w:r>
            <w:r>
              <w:rPr>
                <w:rFonts w:hint="eastAsia" w:cs="Times New Roman"/>
                <w:kern w:val="0"/>
                <w:sz w:val="21"/>
                <w:szCs w:val="21"/>
              </w:rPr>
              <w:t>5</w:t>
            </w:r>
            <w:r>
              <w:rPr>
                <w:rFonts w:cs="Times New Roman"/>
                <w:kern w:val="0"/>
                <w:sz w:val="21"/>
                <w:szCs w:val="21"/>
              </w:rPr>
              <w:t>，1寸</w:t>
            </w:r>
          </w:p>
        </w:tc>
        <w:tc>
          <w:tcPr>
            <w:tcW w:w="872" w:type="dxa"/>
            <w:vAlign w:val="center"/>
          </w:tcPr>
          <w:p>
            <w:pPr>
              <w:widowControl/>
              <w:jc w:val="center"/>
              <w:rPr>
                <w:rFonts w:cs="Times New Roman"/>
                <w:kern w:val="0"/>
                <w:sz w:val="21"/>
                <w:szCs w:val="21"/>
              </w:rPr>
            </w:pPr>
            <w:r>
              <w:rPr>
                <w:rFonts w:hint="eastAsia" w:cs="Times New Roman"/>
                <w:kern w:val="0"/>
                <w:sz w:val="21"/>
                <w:szCs w:val="21"/>
              </w:rPr>
              <w:t>2</w:t>
            </w:r>
            <w:r>
              <w:rPr>
                <w:rFonts w:cs="Times New Roman"/>
                <w:kern w:val="0"/>
                <w:sz w:val="21"/>
                <w:szCs w:val="21"/>
              </w:rPr>
              <w:t>个</w:t>
            </w:r>
          </w:p>
        </w:tc>
        <w:tc>
          <w:tcPr>
            <w:tcW w:w="2179" w:type="dxa"/>
          </w:tcPr>
          <w:p>
            <w:pPr>
              <w:widowControl/>
              <w:jc w:val="center"/>
              <w:rPr>
                <w:rFonts w:cs="Times New Roman"/>
                <w:kern w:val="0"/>
                <w:sz w:val="21"/>
              </w:rPr>
            </w:pPr>
            <w:r>
              <w:rPr>
                <w:rFonts w:hint="eastAsia" w:cs="Times New Roman"/>
                <w:sz w:val="21"/>
                <w:szCs w:val="21"/>
              </w:rPr>
              <w:t>与液压扳手配套使用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电动液压泵</w:t>
            </w:r>
          </w:p>
        </w:tc>
        <w:tc>
          <w:tcPr>
            <w:tcW w:w="2584" w:type="dxa"/>
            <w:vAlign w:val="center"/>
          </w:tcPr>
          <w:p>
            <w:pPr>
              <w:widowControl/>
              <w:jc w:val="center"/>
              <w:rPr>
                <w:rFonts w:cs="Times New Roman"/>
                <w:kern w:val="0"/>
                <w:sz w:val="21"/>
                <w:szCs w:val="21"/>
              </w:rPr>
            </w:pPr>
            <w:r>
              <w:rPr>
                <w:rFonts w:cs="Times New Roman"/>
                <w:kern w:val="0"/>
                <w:sz w:val="21"/>
                <w:szCs w:val="21"/>
              </w:rPr>
              <w:t>700bar</w:t>
            </w:r>
          </w:p>
        </w:tc>
        <w:tc>
          <w:tcPr>
            <w:tcW w:w="872" w:type="dxa"/>
            <w:vAlign w:val="center"/>
          </w:tcPr>
          <w:p>
            <w:pPr>
              <w:widowControl/>
              <w:jc w:val="center"/>
              <w:rPr>
                <w:rFonts w:cs="Times New Roman"/>
                <w:kern w:val="0"/>
                <w:sz w:val="21"/>
                <w:szCs w:val="21"/>
              </w:rPr>
            </w:pPr>
            <w:r>
              <w:rPr>
                <w:rFonts w:cs="Times New Roman"/>
                <w:kern w:val="0"/>
                <w:sz w:val="21"/>
                <w:szCs w:val="21"/>
              </w:rPr>
              <w:t>1台</w:t>
            </w:r>
          </w:p>
        </w:tc>
        <w:tc>
          <w:tcPr>
            <w:tcW w:w="2179" w:type="dxa"/>
          </w:tcPr>
          <w:p>
            <w:pPr>
              <w:widowControl/>
              <w:jc w:val="center"/>
              <w:rPr>
                <w:rFonts w:cs="Times New Roman"/>
                <w:kern w:val="0"/>
                <w:sz w:val="21"/>
              </w:rPr>
            </w:pPr>
            <w:r>
              <w:rPr>
                <w:rFonts w:hint="eastAsia" w:cs="Times New Roman"/>
                <w:sz w:val="21"/>
                <w:szCs w:val="21"/>
              </w:rPr>
              <w:t>与液压扳手配套使用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液压油管</w:t>
            </w:r>
          </w:p>
        </w:tc>
        <w:tc>
          <w:tcPr>
            <w:tcW w:w="2584" w:type="dxa"/>
            <w:vAlign w:val="center"/>
          </w:tcPr>
          <w:p>
            <w:pPr>
              <w:widowControl/>
              <w:jc w:val="center"/>
              <w:rPr>
                <w:rFonts w:cs="Times New Roman"/>
                <w:kern w:val="0"/>
                <w:sz w:val="21"/>
                <w:szCs w:val="21"/>
              </w:rPr>
            </w:pPr>
          </w:p>
        </w:tc>
        <w:tc>
          <w:tcPr>
            <w:tcW w:w="872" w:type="dxa"/>
            <w:vAlign w:val="center"/>
          </w:tcPr>
          <w:p>
            <w:pPr>
              <w:widowControl/>
              <w:jc w:val="center"/>
              <w:rPr>
                <w:rFonts w:cs="Times New Roman"/>
                <w:kern w:val="0"/>
                <w:sz w:val="21"/>
                <w:szCs w:val="21"/>
              </w:rPr>
            </w:pPr>
            <w:r>
              <w:rPr>
                <w:rFonts w:cs="Times New Roman"/>
                <w:kern w:val="0"/>
                <w:sz w:val="21"/>
                <w:szCs w:val="21"/>
              </w:rPr>
              <w:t>2根</w:t>
            </w:r>
          </w:p>
        </w:tc>
        <w:tc>
          <w:tcPr>
            <w:tcW w:w="2179" w:type="dxa"/>
          </w:tcPr>
          <w:p>
            <w:pPr>
              <w:widowControl/>
              <w:jc w:val="center"/>
              <w:rPr>
                <w:rFonts w:cs="Times New Roman"/>
                <w:kern w:val="0"/>
                <w:sz w:val="21"/>
              </w:rPr>
            </w:pPr>
            <w:r>
              <w:rPr>
                <w:rFonts w:hint="eastAsia" w:cs="Times New Roman"/>
                <w:sz w:val="21"/>
                <w:szCs w:val="21"/>
              </w:rPr>
              <w:t>与液压扳手配套使用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快速电动扳手</w:t>
            </w:r>
          </w:p>
        </w:tc>
        <w:tc>
          <w:tcPr>
            <w:tcW w:w="2584" w:type="dxa"/>
            <w:vAlign w:val="center"/>
          </w:tcPr>
          <w:p>
            <w:pPr>
              <w:widowControl/>
              <w:jc w:val="center"/>
              <w:rPr>
                <w:rFonts w:cs="Times New Roman"/>
                <w:kern w:val="0"/>
                <w:sz w:val="21"/>
                <w:szCs w:val="21"/>
              </w:rPr>
            </w:pPr>
            <w:r>
              <w:rPr>
                <w:rFonts w:cs="Times New Roman"/>
                <w:kern w:val="0"/>
                <w:sz w:val="21"/>
                <w:szCs w:val="21"/>
              </w:rPr>
              <w:t>1＇ 1000Nm</w:t>
            </w:r>
          </w:p>
        </w:tc>
        <w:tc>
          <w:tcPr>
            <w:tcW w:w="872" w:type="dxa"/>
            <w:vAlign w:val="center"/>
          </w:tcPr>
          <w:p>
            <w:pPr>
              <w:widowControl/>
              <w:jc w:val="center"/>
              <w:rPr>
                <w:rFonts w:cs="Times New Roman"/>
                <w:kern w:val="0"/>
                <w:sz w:val="21"/>
                <w:szCs w:val="21"/>
              </w:rPr>
            </w:pPr>
            <w:r>
              <w:rPr>
                <w:rFonts w:cs="Times New Roman"/>
                <w:kern w:val="0"/>
                <w:sz w:val="21"/>
                <w:szCs w:val="21"/>
              </w:rPr>
              <w:t>2部</w:t>
            </w:r>
          </w:p>
        </w:tc>
        <w:tc>
          <w:tcPr>
            <w:tcW w:w="2179" w:type="dxa"/>
          </w:tcPr>
          <w:p>
            <w:pPr>
              <w:widowControl/>
              <w:jc w:val="center"/>
              <w:rPr>
                <w:rFonts w:cs="Times New Roman"/>
                <w:kern w:val="0"/>
                <w:sz w:val="21"/>
              </w:rPr>
            </w:pPr>
            <w:r>
              <w:rPr>
                <w:rFonts w:hint="eastAsia" w:cs="Times New Roman"/>
                <w:kern w:val="0"/>
                <w:sz w:val="21"/>
              </w:rPr>
              <w:t>快速带紧</w:t>
            </w:r>
          </w:p>
          <w:p>
            <w:pPr>
              <w:widowControl/>
              <w:jc w:val="center"/>
              <w:rPr>
                <w:rFonts w:cs="Times New Roman"/>
                <w:kern w:val="0"/>
                <w:sz w:val="21"/>
              </w:rPr>
            </w:pPr>
            <w:r>
              <w:rPr>
                <w:rFonts w:hint="eastAsia" w:cs="Times New Roman"/>
                <w:kern w:val="0"/>
                <w:sz w:val="21"/>
              </w:rPr>
              <w:t>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汽/柴油发电机</w:t>
            </w:r>
          </w:p>
        </w:tc>
        <w:tc>
          <w:tcPr>
            <w:tcW w:w="2584" w:type="dxa"/>
            <w:vAlign w:val="center"/>
          </w:tcPr>
          <w:p>
            <w:pPr>
              <w:widowControl/>
              <w:jc w:val="center"/>
              <w:rPr>
                <w:rFonts w:cs="Times New Roman"/>
                <w:kern w:val="0"/>
                <w:sz w:val="21"/>
                <w:szCs w:val="21"/>
              </w:rPr>
            </w:pPr>
            <w:r>
              <w:rPr>
                <w:rFonts w:cs="Times New Roman"/>
                <w:kern w:val="0"/>
                <w:sz w:val="21"/>
                <w:szCs w:val="21"/>
              </w:rPr>
              <w:t>20</w:t>
            </w:r>
            <w:r>
              <w:rPr>
                <w:rFonts w:hint="eastAsia" w:cs="Times New Roman"/>
                <w:kern w:val="0"/>
                <w:sz w:val="21"/>
                <w:szCs w:val="21"/>
              </w:rPr>
              <w:t>kW</w:t>
            </w:r>
            <w:r>
              <w:rPr>
                <w:rFonts w:hint="eastAsia" w:cs="Times New Roman"/>
                <w:kern w:val="0"/>
                <w:sz w:val="21"/>
                <w:szCs w:val="21"/>
                <w:lang w:val="en-US" w:eastAsia="zh-CN"/>
              </w:rPr>
              <w:t xml:space="preserve">  </w:t>
            </w:r>
            <w:r>
              <w:rPr>
                <w:rFonts w:cs="Times New Roman"/>
                <w:kern w:val="0"/>
                <w:sz w:val="21"/>
                <w:szCs w:val="21"/>
              </w:rPr>
              <w:t xml:space="preserve"> 220V</w:t>
            </w:r>
          </w:p>
        </w:tc>
        <w:tc>
          <w:tcPr>
            <w:tcW w:w="872" w:type="dxa"/>
            <w:vAlign w:val="center"/>
          </w:tcPr>
          <w:p>
            <w:pPr>
              <w:widowControl/>
              <w:jc w:val="center"/>
              <w:rPr>
                <w:rFonts w:cs="Times New Roman"/>
                <w:kern w:val="0"/>
                <w:sz w:val="21"/>
                <w:szCs w:val="21"/>
              </w:rPr>
            </w:pPr>
            <w:r>
              <w:rPr>
                <w:rFonts w:cs="Times New Roman"/>
                <w:kern w:val="0"/>
                <w:sz w:val="21"/>
                <w:szCs w:val="21"/>
              </w:rPr>
              <w:t>1台</w:t>
            </w:r>
          </w:p>
        </w:tc>
        <w:tc>
          <w:tcPr>
            <w:tcW w:w="2179" w:type="dxa"/>
          </w:tcPr>
          <w:p>
            <w:pPr>
              <w:widowControl/>
              <w:jc w:val="center"/>
              <w:rPr>
                <w:rFonts w:cs="Times New Roman"/>
                <w:kern w:val="0"/>
                <w:sz w:val="21"/>
              </w:rPr>
            </w:pPr>
            <w:r>
              <w:rPr>
                <w:rFonts w:hint="eastAsia" w:cs="Times New Roman"/>
                <w:kern w:val="0"/>
                <w:sz w:val="21"/>
              </w:rPr>
              <w:t>提供电源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电缆盘</w:t>
            </w:r>
          </w:p>
        </w:tc>
        <w:tc>
          <w:tcPr>
            <w:tcW w:w="2584" w:type="dxa"/>
            <w:vAlign w:val="center"/>
          </w:tcPr>
          <w:p>
            <w:pPr>
              <w:widowControl/>
              <w:jc w:val="center"/>
              <w:rPr>
                <w:rFonts w:cs="Times New Roman"/>
                <w:kern w:val="0"/>
                <w:sz w:val="21"/>
                <w:szCs w:val="21"/>
              </w:rPr>
            </w:pPr>
            <w:r>
              <w:rPr>
                <w:rFonts w:cs="Times New Roman"/>
                <w:kern w:val="0"/>
                <w:sz w:val="21"/>
                <w:szCs w:val="21"/>
              </w:rPr>
              <w:t xml:space="preserve">3×1.5mm² </w:t>
            </w:r>
            <w:r>
              <w:rPr>
                <w:rFonts w:hint="eastAsia" w:cs="Times New Roman"/>
                <w:kern w:val="0"/>
                <w:sz w:val="21"/>
                <w:szCs w:val="21"/>
                <w:lang w:val="en-US" w:eastAsia="zh-CN"/>
              </w:rPr>
              <w:t xml:space="preserve"> </w:t>
            </w:r>
            <w:r>
              <w:rPr>
                <w:rFonts w:cs="Times New Roman"/>
                <w:kern w:val="0"/>
                <w:sz w:val="21"/>
                <w:szCs w:val="21"/>
              </w:rPr>
              <w:t>50m</w:t>
            </w:r>
          </w:p>
        </w:tc>
        <w:tc>
          <w:tcPr>
            <w:tcW w:w="872" w:type="dxa"/>
            <w:vAlign w:val="center"/>
          </w:tcPr>
          <w:p>
            <w:pPr>
              <w:widowControl/>
              <w:jc w:val="center"/>
              <w:rPr>
                <w:rFonts w:cs="Times New Roman"/>
                <w:kern w:val="0"/>
                <w:sz w:val="21"/>
                <w:szCs w:val="21"/>
              </w:rPr>
            </w:pPr>
            <w:r>
              <w:rPr>
                <w:rFonts w:cs="Times New Roman"/>
                <w:kern w:val="0"/>
                <w:sz w:val="21"/>
                <w:szCs w:val="21"/>
              </w:rPr>
              <w:t>2盘</w:t>
            </w:r>
          </w:p>
        </w:tc>
        <w:tc>
          <w:tcPr>
            <w:tcW w:w="2179" w:type="dxa"/>
          </w:tcPr>
          <w:p>
            <w:pPr>
              <w:widowControl/>
              <w:jc w:val="center"/>
              <w:rPr>
                <w:rFonts w:cs="Times New Roman"/>
                <w:kern w:val="0"/>
                <w:sz w:val="21"/>
              </w:rPr>
            </w:pPr>
            <w:r>
              <w:rPr>
                <w:rFonts w:hint="eastAsia" w:cs="Times New Roman"/>
                <w:kern w:val="0"/>
                <w:sz w:val="21"/>
              </w:rPr>
              <w:t>连接电源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工作灯</w:t>
            </w:r>
          </w:p>
        </w:tc>
        <w:tc>
          <w:tcPr>
            <w:tcW w:w="2584" w:type="dxa"/>
            <w:vAlign w:val="center"/>
          </w:tcPr>
          <w:p>
            <w:pPr>
              <w:widowControl/>
              <w:jc w:val="center"/>
              <w:rPr>
                <w:rFonts w:cs="Times New Roman"/>
                <w:kern w:val="0"/>
                <w:sz w:val="21"/>
                <w:szCs w:val="21"/>
              </w:rPr>
            </w:pPr>
          </w:p>
        </w:tc>
        <w:tc>
          <w:tcPr>
            <w:tcW w:w="872" w:type="dxa"/>
            <w:vAlign w:val="center"/>
          </w:tcPr>
          <w:p>
            <w:pPr>
              <w:widowControl/>
              <w:jc w:val="center"/>
              <w:rPr>
                <w:rFonts w:cs="Times New Roman"/>
                <w:kern w:val="0"/>
                <w:sz w:val="21"/>
                <w:szCs w:val="21"/>
              </w:rPr>
            </w:pPr>
            <w:r>
              <w:rPr>
                <w:rFonts w:cs="Times New Roman"/>
                <w:kern w:val="0"/>
                <w:sz w:val="21"/>
                <w:szCs w:val="21"/>
              </w:rPr>
              <w:t>2盏</w:t>
            </w:r>
          </w:p>
        </w:tc>
        <w:tc>
          <w:tcPr>
            <w:tcW w:w="2179" w:type="dxa"/>
          </w:tcPr>
          <w:p>
            <w:pPr>
              <w:widowControl/>
              <w:jc w:val="center"/>
              <w:rPr>
                <w:rFonts w:cs="Times New Roman"/>
                <w:kern w:val="0"/>
                <w:sz w:val="21"/>
              </w:rPr>
            </w:pPr>
            <w:r>
              <w:rPr>
                <w:rFonts w:hint="eastAsia" w:cs="Times New Roman"/>
                <w:kern w:val="0"/>
                <w:sz w:val="21"/>
              </w:rPr>
              <w:t>照明用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红色记号笔</w:t>
            </w:r>
          </w:p>
        </w:tc>
        <w:tc>
          <w:tcPr>
            <w:tcW w:w="2584" w:type="dxa"/>
            <w:vAlign w:val="center"/>
          </w:tcPr>
          <w:p>
            <w:pPr>
              <w:widowControl/>
              <w:jc w:val="center"/>
              <w:rPr>
                <w:rFonts w:cs="Times New Roman"/>
                <w:kern w:val="0"/>
                <w:sz w:val="21"/>
                <w:szCs w:val="21"/>
              </w:rPr>
            </w:pPr>
          </w:p>
        </w:tc>
        <w:tc>
          <w:tcPr>
            <w:tcW w:w="872" w:type="dxa"/>
            <w:vAlign w:val="center"/>
          </w:tcPr>
          <w:p>
            <w:pPr>
              <w:widowControl/>
              <w:jc w:val="center"/>
              <w:rPr>
                <w:rFonts w:cs="Times New Roman"/>
                <w:kern w:val="0"/>
                <w:sz w:val="21"/>
                <w:szCs w:val="21"/>
              </w:rPr>
            </w:pPr>
            <w:r>
              <w:rPr>
                <w:rFonts w:cs="Times New Roman"/>
                <w:kern w:val="0"/>
                <w:sz w:val="21"/>
                <w:szCs w:val="21"/>
              </w:rPr>
              <w:t>2支</w:t>
            </w:r>
          </w:p>
        </w:tc>
        <w:tc>
          <w:tcPr>
            <w:tcW w:w="2179" w:type="dxa"/>
          </w:tcPr>
          <w:p>
            <w:pPr>
              <w:widowControl/>
              <w:jc w:val="center"/>
              <w:rPr>
                <w:rFonts w:cs="Times New Roman"/>
                <w:kern w:val="0"/>
                <w:sz w:val="21"/>
              </w:rPr>
            </w:pPr>
            <w:r>
              <w:rPr>
                <w:rFonts w:hint="eastAsia" w:cs="Times New Roman"/>
                <w:kern w:val="0"/>
                <w:sz w:val="21"/>
              </w:rPr>
              <w:t>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螺栓抗咬合剂</w:t>
            </w:r>
          </w:p>
        </w:tc>
        <w:tc>
          <w:tcPr>
            <w:tcW w:w="2584"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eastAsia="zh-CN"/>
              </w:rPr>
              <w:t>摩力克</w:t>
            </w:r>
          </w:p>
        </w:tc>
        <w:tc>
          <w:tcPr>
            <w:tcW w:w="872" w:type="dxa"/>
            <w:vAlign w:val="center"/>
          </w:tcPr>
          <w:p>
            <w:pPr>
              <w:widowControl/>
              <w:jc w:val="center"/>
              <w:rPr>
                <w:rFonts w:cs="Times New Roman"/>
                <w:kern w:val="0"/>
                <w:sz w:val="21"/>
                <w:szCs w:val="21"/>
              </w:rPr>
            </w:pPr>
            <w:r>
              <w:rPr>
                <w:rFonts w:cs="Times New Roman"/>
                <w:kern w:val="0"/>
                <w:sz w:val="21"/>
                <w:szCs w:val="21"/>
              </w:rPr>
              <w:t>2瓶</w:t>
            </w:r>
          </w:p>
        </w:tc>
        <w:tc>
          <w:tcPr>
            <w:tcW w:w="2179" w:type="dxa"/>
          </w:tcPr>
          <w:p>
            <w:pPr>
              <w:widowControl/>
              <w:jc w:val="center"/>
              <w:rPr>
                <w:rFonts w:cs="Times New Roman"/>
                <w:kern w:val="0"/>
                <w:sz w:val="21"/>
              </w:rPr>
            </w:pPr>
            <w:r>
              <w:rPr>
                <w:rFonts w:cs="Times New Roman"/>
                <w:kern w:val="0"/>
                <w:sz w:val="21"/>
                <w:szCs w:val="21"/>
              </w:rPr>
              <w:t>1000g/瓶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hint="eastAsia" w:cs="Times New Roman"/>
                <w:kern w:val="0"/>
                <w:sz w:val="21"/>
                <w:szCs w:val="21"/>
              </w:rPr>
              <w:t>扭矩扳手</w:t>
            </w:r>
          </w:p>
        </w:tc>
        <w:tc>
          <w:tcPr>
            <w:tcW w:w="2584" w:type="dxa"/>
            <w:vAlign w:val="center"/>
          </w:tcPr>
          <w:p>
            <w:pPr>
              <w:widowControl/>
              <w:jc w:val="center"/>
              <w:rPr>
                <w:rFonts w:cs="Times New Roman"/>
                <w:kern w:val="0"/>
                <w:sz w:val="21"/>
                <w:szCs w:val="21"/>
              </w:rPr>
            </w:pPr>
            <w:r>
              <w:rPr>
                <w:rFonts w:hint="eastAsia" w:cs="Times New Roman"/>
                <w:kern w:val="0"/>
                <w:sz w:val="21"/>
                <w:szCs w:val="21"/>
              </w:rPr>
              <w:t>300-1000N.m</w:t>
            </w:r>
            <w:r>
              <w:rPr>
                <w:rFonts w:hint="eastAsia" w:cs="Times New Roman"/>
                <w:kern w:val="0"/>
                <w:sz w:val="21"/>
                <w:szCs w:val="21"/>
                <w:lang w:val="en-US" w:eastAsia="zh-CN"/>
              </w:rPr>
              <w:t xml:space="preserve">  3/4</w:t>
            </w:r>
            <w:r>
              <w:rPr>
                <w:rFonts w:cs="Times New Roman"/>
                <w:kern w:val="0"/>
                <w:sz w:val="21"/>
                <w:szCs w:val="21"/>
              </w:rPr>
              <w:t>＇</w:t>
            </w:r>
          </w:p>
        </w:tc>
        <w:tc>
          <w:tcPr>
            <w:tcW w:w="872" w:type="dxa"/>
            <w:vAlign w:val="center"/>
          </w:tcPr>
          <w:p>
            <w:pPr>
              <w:widowControl/>
              <w:jc w:val="center"/>
              <w:rPr>
                <w:rFonts w:cs="Times New Roman"/>
                <w:kern w:val="0"/>
                <w:sz w:val="21"/>
                <w:szCs w:val="21"/>
              </w:rPr>
            </w:pPr>
            <w:r>
              <w:rPr>
                <w:rFonts w:hint="eastAsia" w:cs="Times New Roman"/>
                <w:kern w:val="0"/>
                <w:sz w:val="21"/>
                <w:szCs w:val="21"/>
              </w:rPr>
              <w:t>1把</w:t>
            </w:r>
          </w:p>
        </w:tc>
        <w:tc>
          <w:tcPr>
            <w:tcW w:w="2179" w:type="dxa"/>
          </w:tcPr>
          <w:p>
            <w:pPr>
              <w:widowControl/>
              <w:jc w:val="center"/>
              <w:rPr>
                <w:rFonts w:cs="Times New Roman"/>
                <w:kern w:val="0"/>
                <w:sz w:val="21"/>
                <w:szCs w:val="21"/>
              </w:rPr>
            </w:pPr>
            <w:r>
              <w:rPr>
                <w:rFonts w:hint="eastAsia" w:cs="Times New Roman"/>
                <w:kern w:val="0"/>
                <w:sz w:val="21"/>
                <w:szCs w:val="21"/>
              </w:rPr>
              <w:t>拆轮毂运输机架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转接头</w:t>
            </w:r>
          </w:p>
        </w:tc>
        <w:tc>
          <w:tcPr>
            <w:tcW w:w="2584" w:type="dxa"/>
            <w:vAlign w:val="center"/>
          </w:tcPr>
          <w:p>
            <w:pPr>
              <w:widowControl/>
              <w:jc w:val="center"/>
              <w:rPr>
                <w:rFonts w:hint="eastAsia" w:cs="Times New Roman"/>
                <w:kern w:val="0"/>
                <w:sz w:val="21"/>
                <w:szCs w:val="21"/>
              </w:rPr>
            </w:pPr>
            <w:r>
              <w:rPr>
                <w:rFonts w:hint="eastAsia" w:cs="Times New Roman"/>
                <w:kern w:val="0"/>
                <w:sz w:val="21"/>
                <w:szCs w:val="21"/>
                <w:lang w:val="en-US" w:eastAsia="zh-CN"/>
              </w:rPr>
              <w:t>3/4</w:t>
            </w:r>
            <w:r>
              <w:rPr>
                <w:rFonts w:cs="Times New Roman"/>
                <w:kern w:val="0"/>
                <w:sz w:val="21"/>
                <w:szCs w:val="21"/>
              </w:rPr>
              <w:t>＇</w:t>
            </w:r>
            <w:r>
              <w:rPr>
                <w:rFonts w:hint="eastAsia" w:cs="Times New Roman"/>
                <w:kern w:val="0"/>
                <w:sz w:val="21"/>
                <w:szCs w:val="21"/>
                <w:lang w:val="en-US" w:eastAsia="zh-CN"/>
              </w:rPr>
              <w:t>转</w:t>
            </w:r>
            <w:r>
              <w:rPr>
                <w:rFonts w:cs="Times New Roman"/>
                <w:kern w:val="0"/>
                <w:sz w:val="21"/>
                <w:szCs w:val="21"/>
              </w:rPr>
              <w:t>1＇</w:t>
            </w:r>
          </w:p>
        </w:tc>
        <w:tc>
          <w:tcPr>
            <w:tcW w:w="872"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2个</w:t>
            </w:r>
          </w:p>
        </w:tc>
        <w:tc>
          <w:tcPr>
            <w:tcW w:w="2179" w:type="dxa"/>
          </w:tcPr>
          <w:p>
            <w:pPr>
              <w:widowControl/>
              <w:jc w:val="center"/>
              <w:rPr>
                <w:rFonts w:hint="eastAsia" w:cs="Times New Roman"/>
                <w:kern w:val="0"/>
                <w:sz w:val="21"/>
                <w:szCs w:val="21"/>
              </w:rPr>
            </w:pPr>
          </w:p>
        </w:tc>
      </w:tr>
    </w:tbl>
    <w:p>
      <w:pPr>
        <w:rPr>
          <w:rFonts w:cs="Times New Roman"/>
        </w:rPr>
      </w:pPr>
    </w:p>
    <w:p>
      <w:pPr>
        <w:ind w:firstLine="480" w:firstLineChars="200"/>
        <w:rPr>
          <w:rFonts w:cs="Times New Roman"/>
          <w:sz w:val="21"/>
        </w:rPr>
      </w:pPr>
      <w:r>
        <w:rPr>
          <w:rFonts w:cs="Times New Roman"/>
        </w:rPr>
        <w:t>风轮吊装所需器件清单如表</w:t>
      </w:r>
      <w:r>
        <w:rPr>
          <w:rFonts w:hint="eastAsia" w:cs="Times New Roman"/>
          <w:lang w:val="en-US" w:eastAsia="zh-CN"/>
        </w:rPr>
        <w:t>3-22：</w:t>
      </w:r>
    </w:p>
    <w:p>
      <w:pPr>
        <w:jc w:val="center"/>
        <w:rPr>
          <w:rFonts w:cs="Times New Roman"/>
          <w:sz w:val="21"/>
        </w:rPr>
      </w:pPr>
      <w:r>
        <w:rPr>
          <w:rFonts w:cs="Times New Roman"/>
          <w:sz w:val="21"/>
        </w:rPr>
        <w:t>表</w:t>
      </w:r>
      <w:r>
        <w:rPr>
          <w:rFonts w:hint="eastAsia" w:cs="Times New Roman"/>
          <w:sz w:val="21"/>
          <w:lang w:val="en-US" w:eastAsia="zh-CN"/>
        </w:rPr>
        <w:t>3-22</w:t>
      </w:r>
      <w:r>
        <w:rPr>
          <w:rFonts w:cs="Times New Roman"/>
          <w:sz w:val="21"/>
        </w:rPr>
        <w:t xml:space="preserve"> 风轮吊装所需器件清单</w:t>
      </w:r>
    </w:p>
    <w:tbl>
      <w:tblPr>
        <w:tblStyle w:val="34"/>
        <w:tblW w:w="76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7"/>
        <w:gridCol w:w="1759"/>
        <w:gridCol w:w="2159"/>
        <w:gridCol w:w="1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997" w:type="dxa"/>
            <w:vAlign w:val="center"/>
          </w:tcPr>
          <w:p>
            <w:pPr>
              <w:widowControl/>
              <w:jc w:val="center"/>
              <w:rPr>
                <w:rFonts w:cs="Times New Roman"/>
                <w:kern w:val="0"/>
                <w:sz w:val="21"/>
              </w:rPr>
            </w:pPr>
            <w:r>
              <w:rPr>
                <w:rFonts w:cs="Times New Roman"/>
                <w:kern w:val="0"/>
                <w:sz w:val="21"/>
              </w:rPr>
              <w:t>名称</w:t>
            </w:r>
          </w:p>
        </w:tc>
        <w:tc>
          <w:tcPr>
            <w:tcW w:w="1759" w:type="dxa"/>
            <w:vAlign w:val="center"/>
          </w:tcPr>
          <w:p>
            <w:pPr>
              <w:widowControl/>
              <w:jc w:val="center"/>
              <w:rPr>
                <w:rFonts w:cs="Times New Roman"/>
                <w:kern w:val="0"/>
                <w:sz w:val="21"/>
              </w:rPr>
            </w:pPr>
            <w:r>
              <w:rPr>
                <w:rFonts w:cs="Times New Roman"/>
                <w:kern w:val="0"/>
                <w:sz w:val="21"/>
              </w:rPr>
              <w:t>型号</w:t>
            </w:r>
          </w:p>
        </w:tc>
        <w:tc>
          <w:tcPr>
            <w:tcW w:w="2159" w:type="dxa"/>
            <w:vAlign w:val="center"/>
          </w:tcPr>
          <w:p>
            <w:pPr>
              <w:widowControl/>
              <w:jc w:val="center"/>
              <w:rPr>
                <w:rFonts w:cs="Times New Roman"/>
                <w:kern w:val="0"/>
                <w:sz w:val="21"/>
              </w:rPr>
            </w:pPr>
            <w:r>
              <w:rPr>
                <w:rFonts w:cs="Times New Roman"/>
                <w:kern w:val="0"/>
                <w:sz w:val="21"/>
              </w:rPr>
              <w:t>数量</w:t>
            </w:r>
          </w:p>
        </w:tc>
        <w:tc>
          <w:tcPr>
            <w:tcW w:w="1764" w:type="dxa"/>
          </w:tcPr>
          <w:p>
            <w:pPr>
              <w:widowControl/>
              <w:jc w:val="center"/>
              <w:rPr>
                <w:rFonts w:cs="Times New Roman"/>
                <w:kern w:val="0"/>
                <w:sz w:val="21"/>
              </w:rPr>
            </w:pPr>
            <w:r>
              <w:rPr>
                <w:rFonts w:cs="Times New Roman"/>
                <w:kern w:val="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jc w:val="center"/>
        </w:trPr>
        <w:tc>
          <w:tcPr>
            <w:tcW w:w="1997" w:type="dxa"/>
          </w:tcPr>
          <w:p>
            <w:pPr>
              <w:widowControl/>
              <w:jc w:val="center"/>
              <w:rPr>
                <w:rFonts w:cs="Times New Roman"/>
                <w:kern w:val="0"/>
                <w:sz w:val="21"/>
                <w:szCs w:val="21"/>
              </w:rPr>
            </w:pPr>
            <w:r>
              <w:rPr>
                <w:rFonts w:hint="eastAsia" w:cs="Times New Roman"/>
                <w:kern w:val="0"/>
                <w:sz w:val="21"/>
                <w:szCs w:val="21"/>
              </w:rPr>
              <w:t>双头螺柱</w:t>
            </w:r>
          </w:p>
        </w:tc>
        <w:tc>
          <w:tcPr>
            <w:tcW w:w="1759" w:type="dxa"/>
          </w:tcPr>
          <w:p>
            <w:pPr>
              <w:widowControl/>
              <w:jc w:val="center"/>
              <w:rPr>
                <w:rFonts w:cs="Times New Roman"/>
                <w:kern w:val="0"/>
                <w:sz w:val="21"/>
                <w:szCs w:val="21"/>
              </w:rPr>
            </w:pPr>
            <w:r>
              <w:rPr>
                <w:rFonts w:cs="Times New Roman"/>
                <w:kern w:val="0"/>
                <w:sz w:val="21"/>
                <w:szCs w:val="21"/>
              </w:rPr>
              <w:t>M</w:t>
            </w:r>
            <w:r>
              <w:rPr>
                <w:rFonts w:hint="eastAsia" w:cs="Times New Roman"/>
                <w:kern w:val="0"/>
                <w:sz w:val="21"/>
                <w:szCs w:val="21"/>
                <w:lang w:val="en-US" w:eastAsia="zh-CN"/>
              </w:rPr>
              <w:t>36</w:t>
            </w:r>
            <w:r>
              <w:rPr>
                <w:rFonts w:hint="eastAsia" w:cs="Times New Roman"/>
                <w:kern w:val="0"/>
                <w:sz w:val="21"/>
                <w:szCs w:val="21"/>
              </w:rPr>
              <w:t>×</w:t>
            </w:r>
            <w:r>
              <w:rPr>
                <w:rFonts w:hint="eastAsia" w:cs="Times New Roman"/>
                <w:kern w:val="0"/>
                <w:sz w:val="21"/>
                <w:szCs w:val="21"/>
                <w:lang w:val="en-US" w:eastAsia="zh-CN"/>
              </w:rPr>
              <w:t>315</w:t>
            </w:r>
          </w:p>
        </w:tc>
        <w:tc>
          <w:tcPr>
            <w:tcW w:w="2159" w:type="dxa"/>
          </w:tcPr>
          <w:p>
            <w:pPr>
              <w:jc w:val="center"/>
              <w:rPr>
                <w:rFonts w:cs="Times New Roman"/>
                <w:sz w:val="21"/>
              </w:rPr>
            </w:pPr>
            <w:r>
              <w:rPr>
                <w:rFonts w:hint="eastAsia" w:cs="Times New Roman"/>
                <w:sz w:val="21"/>
                <w:lang w:val="en-US" w:eastAsia="zh-CN"/>
              </w:rPr>
              <w:t>75</w:t>
            </w:r>
            <w:r>
              <w:rPr>
                <w:rFonts w:hint="eastAsia" w:cs="Times New Roman"/>
                <w:sz w:val="21"/>
              </w:rPr>
              <w:t>个</w:t>
            </w:r>
          </w:p>
        </w:tc>
        <w:tc>
          <w:tcPr>
            <w:tcW w:w="1764" w:type="dxa"/>
          </w:tcPr>
          <w:p>
            <w:pPr>
              <w:jc w:val="center"/>
              <w:rPr>
                <w:rFonts w:cs="Times New Roman"/>
                <w:sz w:val="21"/>
              </w:rPr>
            </w:pPr>
            <w:r>
              <w:rPr>
                <w:rFonts w:cs="Times New Roman"/>
                <w:sz w:val="21"/>
              </w:rPr>
              <w:t>风轮安装10.9级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997" w:type="dxa"/>
          </w:tcPr>
          <w:p>
            <w:pPr>
              <w:widowControl/>
              <w:jc w:val="center"/>
              <w:rPr>
                <w:rFonts w:cs="Times New Roman"/>
                <w:kern w:val="0"/>
                <w:sz w:val="21"/>
                <w:szCs w:val="21"/>
              </w:rPr>
            </w:pPr>
            <w:r>
              <w:rPr>
                <w:rFonts w:hint="eastAsia" w:cs="Times New Roman"/>
                <w:kern w:val="0"/>
                <w:sz w:val="21"/>
                <w:szCs w:val="21"/>
              </w:rPr>
              <w:t>垫圈</w:t>
            </w:r>
          </w:p>
        </w:tc>
        <w:tc>
          <w:tcPr>
            <w:tcW w:w="1759" w:type="dxa"/>
          </w:tcPr>
          <w:p>
            <w:pPr>
              <w:widowControl/>
              <w:jc w:val="center"/>
              <w:rPr>
                <w:rFonts w:cs="Times New Roman"/>
                <w:kern w:val="0"/>
                <w:sz w:val="21"/>
                <w:szCs w:val="21"/>
              </w:rPr>
            </w:pPr>
            <w:r>
              <w:rPr>
                <w:rFonts w:hint="eastAsia" w:ascii="宋体" w:hAnsi="宋体" w:cs="Times New Roman"/>
                <w:kern w:val="0"/>
                <w:sz w:val="21"/>
                <w:szCs w:val="21"/>
              </w:rPr>
              <w:t>Φ</w:t>
            </w:r>
            <w:r>
              <w:rPr>
                <w:rFonts w:hint="eastAsia" w:cs="Times New Roman"/>
                <w:kern w:val="0"/>
                <w:sz w:val="21"/>
                <w:szCs w:val="21"/>
                <w:lang w:val="en-US" w:eastAsia="zh-CN"/>
              </w:rPr>
              <w:t>36</w:t>
            </w:r>
          </w:p>
        </w:tc>
        <w:tc>
          <w:tcPr>
            <w:tcW w:w="2159" w:type="dxa"/>
          </w:tcPr>
          <w:p>
            <w:pPr>
              <w:jc w:val="center"/>
              <w:rPr>
                <w:rFonts w:cs="Times New Roman"/>
                <w:sz w:val="21"/>
              </w:rPr>
            </w:pPr>
            <w:r>
              <w:rPr>
                <w:rFonts w:hint="eastAsia" w:cs="Times New Roman"/>
                <w:sz w:val="21"/>
                <w:lang w:val="en-US" w:eastAsia="zh-CN"/>
              </w:rPr>
              <w:t>75</w:t>
            </w:r>
            <w:r>
              <w:rPr>
                <w:rFonts w:hint="eastAsia" w:cs="Times New Roman"/>
                <w:sz w:val="21"/>
              </w:rPr>
              <w:t>个</w:t>
            </w:r>
          </w:p>
        </w:tc>
        <w:tc>
          <w:tcPr>
            <w:tcW w:w="1764" w:type="dxa"/>
          </w:tcPr>
          <w:p>
            <w:pPr>
              <w:jc w:val="center"/>
              <w:rPr>
                <w:rFonts w:cs="Times New Roman"/>
                <w:sz w:val="21"/>
              </w:rPr>
            </w:pPr>
            <w:r>
              <w:rPr>
                <w:rFonts w:cs="Times New Roman"/>
                <w:sz w:val="21"/>
              </w:rPr>
              <w:t>风轮安装300HV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997" w:type="dxa"/>
          </w:tcPr>
          <w:p>
            <w:pPr>
              <w:widowControl/>
              <w:jc w:val="center"/>
              <w:rPr>
                <w:rFonts w:cs="Times New Roman"/>
                <w:kern w:val="0"/>
                <w:sz w:val="21"/>
                <w:szCs w:val="21"/>
              </w:rPr>
            </w:pPr>
            <w:r>
              <w:rPr>
                <w:rFonts w:hint="eastAsia" w:cs="Times New Roman"/>
                <w:kern w:val="0"/>
                <w:sz w:val="21"/>
                <w:szCs w:val="21"/>
              </w:rPr>
              <w:t>螺母M</w:t>
            </w:r>
            <w:r>
              <w:rPr>
                <w:rFonts w:hint="eastAsia" w:cs="Times New Roman"/>
                <w:kern w:val="0"/>
                <w:sz w:val="21"/>
                <w:szCs w:val="21"/>
                <w:lang w:val="en-US" w:eastAsia="zh-CN"/>
              </w:rPr>
              <w:t>36</w:t>
            </w:r>
          </w:p>
        </w:tc>
        <w:tc>
          <w:tcPr>
            <w:tcW w:w="1759" w:type="dxa"/>
          </w:tcPr>
          <w:p>
            <w:pPr>
              <w:widowControl/>
              <w:jc w:val="center"/>
              <w:rPr>
                <w:rFonts w:cs="Times New Roman"/>
                <w:kern w:val="0"/>
                <w:sz w:val="21"/>
                <w:szCs w:val="21"/>
              </w:rPr>
            </w:pPr>
            <w:r>
              <w:rPr>
                <w:rFonts w:hint="eastAsia" w:cs="Times New Roman"/>
                <w:kern w:val="0"/>
                <w:sz w:val="21"/>
                <w:szCs w:val="21"/>
              </w:rPr>
              <w:t>M</w:t>
            </w:r>
            <w:r>
              <w:rPr>
                <w:rFonts w:hint="eastAsia" w:cs="Times New Roman"/>
                <w:kern w:val="0"/>
                <w:sz w:val="21"/>
                <w:szCs w:val="21"/>
                <w:lang w:val="en-US" w:eastAsia="zh-CN"/>
              </w:rPr>
              <w:t>36</w:t>
            </w:r>
          </w:p>
        </w:tc>
        <w:tc>
          <w:tcPr>
            <w:tcW w:w="2159" w:type="dxa"/>
          </w:tcPr>
          <w:p>
            <w:pPr>
              <w:jc w:val="center"/>
              <w:rPr>
                <w:rFonts w:cs="Times New Roman"/>
                <w:sz w:val="21"/>
              </w:rPr>
            </w:pPr>
            <w:r>
              <w:rPr>
                <w:rFonts w:hint="eastAsia" w:cs="Times New Roman"/>
                <w:sz w:val="21"/>
                <w:lang w:val="en-US" w:eastAsia="zh-CN"/>
              </w:rPr>
              <w:t>75</w:t>
            </w:r>
            <w:r>
              <w:rPr>
                <w:rFonts w:hint="eastAsia" w:cs="Times New Roman"/>
                <w:sz w:val="21"/>
              </w:rPr>
              <w:t>个</w:t>
            </w:r>
          </w:p>
        </w:tc>
        <w:tc>
          <w:tcPr>
            <w:tcW w:w="1764" w:type="dxa"/>
          </w:tcPr>
          <w:p>
            <w:pPr>
              <w:jc w:val="center"/>
              <w:rPr>
                <w:rFonts w:cs="Times New Roman"/>
                <w:sz w:val="21"/>
              </w:rPr>
            </w:pPr>
            <w:r>
              <w:rPr>
                <w:rFonts w:cs="Times New Roman"/>
                <w:sz w:val="21"/>
              </w:rPr>
              <w:t>风轮安装</w:t>
            </w:r>
            <w:r>
              <w:rPr>
                <w:rFonts w:hint="eastAsia" w:cs="Times New Roman"/>
                <w:sz w:val="21"/>
              </w:rPr>
              <w:t>10级</w:t>
            </w:r>
          </w:p>
        </w:tc>
      </w:tr>
    </w:tbl>
    <w:p>
      <w:pPr>
        <w:pStyle w:val="6"/>
        <w:spacing w:before="163"/>
      </w:pPr>
      <w:bookmarkStart w:id="274" w:name="_Toc381620011"/>
      <w:bookmarkStart w:id="275" w:name="_Toc381108375"/>
      <w:bookmarkStart w:id="276" w:name="_Toc381618735"/>
      <w:bookmarkStart w:id="277" w:name="_Toc8867"/>
      <w:r>
        <w:t>3.</w:t>
      </w:r>
      <w:r>
        <w:rPr>
          <w:rFonts w:hint="eastAsia"/>
          <w:lang w:val="en-US" w:eastAsia="zh-CN"/>
        </w:rPr>
        <w:t>10</w:t>
      </w:r>
      <w:r>
        <w:t>.2准备工作</w:t>
      </w:r>
      <w:bookmarkEnd w:id="274"/>
      <w:bookmarkEnd w:id="275"/>
      <w:bookmarkEnd w:id="276"/>
      <w:bookmarkEnd w:id="277"/>
    </w:p>
    <w:p>
      <w:pPr>
        <w:ind w:firstLine="480"/>
        <w:rPr>
          <w:rFonts w:cs="Times New Roman"/>
        </w:rPr>
      </w:pPr>
      <w:r>
        <w:rPr>
          <w:rFonts w:cs="Times New Roman"/>
        </w:rPr>
        <w:t>1）根据轮毂卸货方法时的吊装方式，将轮毂转移至适合位置，轮毂转移后位置需要便于风轮吊装。</w:t>
      </w:r>
    </w:p>
    <w:p>
      <w:pPr>
        <w:ind w:firstLine="480"/>
        <w:rPr>
          <w:rFonts w:cs="Times New Roman"/>
        </w:rPr>
      </w:pPr>
      <w:r>
        <w:rPr>
          <w:rFonts w:cs="Times New Roman"/>
        </w:rPr>
        <w:t>2）清理叶片法兰盘，清理变桨轴承内齿圈及与叶片连接法兰面，退出叶片锁并固定牢固，清洁变桨轴柜表面。</w:t>
      </w:r>
    </w:p>
    <w:p>
      <w:pPr>
        <w:ind w:firstLine="480" w:firstLineChars="200"/>
        <w:rPr>
          <w:rFonts w:cs="Times New Roman"/>
        </w:rPr>
      </w:pPr>
      <w:r>
        <w:rPr>
          <w:rFonts w:cs="Times New Roman"/>
        </w:rPr>
        <w:t>3）利用AC400V三相交流电源通过临时电缆给变桨系统供电，接线表见《CWT</w:t>
      </w:r>
      <w:r>
        <w:rPr>
          <w:rFonts w:hint="eastAsia" w:cs="Times New Roman"/>
        </w:rPr>
        <w:t>2</w:t>
      </w:r>
      <w:r>
        <w:rPr>
          <w:rFonts w:hint="eastAsia" w:cs="Times New Roman"/>
          <w:lang w:val="en-US" w:eastAsia="zh-CN"/>
        </w:rPr>
        <w:t>5</w:t>
      </w:r>
      <w:r>
        <w:rPr>
          <w:rFonts w:cs="Times New Roman"/>
        </w:rPr>
        <w:t>00风力发电机组电气安装作业指导书》</w:t>
      </w:r>
    </w:p>
    <w:p>
      <w:pPr>
        <w:ind w:firstLine="480"/>
        <w:rPr>
          <w:rFonts w:cs="Times New Roman"/>
        </w:rPr>
      </w:pPr>
      <w:r>
        <w:rPr>
          <w:rFonts w:cs="Times New Roman"/>
        </w:rPr>
        <w:t>4）连接变桨系统手操盒（变桨手操盒使用说明书见附件5）。</w:t>
      </w:r>
    </w:p>
    <w:p>
      <w:pPr>
        <w:ind w:firstLine="480"/>
        <w:rPr>
          <w:rFonts w:cs="Times New Roman"/>
        </w:rPr>
      </w:pPr>
      <w:r>
        <w:rPr>
          <w:rFonts w:cs="Times New Roman"/>
        </w:rPr>
        <w:t>5）使用细绳将变桨系统全部限位开关固定到触发位置。</w:t>
      </w:r>
    </w:p>
    <w:p>
      <w:pPr>
        <w:ind w:firstLine="480"/>
        <w:rPr>
          <w:rFonts w:cs="Times New Roman"/>
        </w:rPr>
      </w:pPr>
      <w:r>
        <w:rPr>
          <w:rFonts w:cs="Times New Roman"/>
        </w:rPr>
        <w:t>6）将叶片与轮毂按照3.9.3风轮组装作业中的规定操作正确安装。</w:t>
      </w:r>
    </w:p>
    <w:p>
      <w:pPr>
        <w:ind w:firstLine="480"/>
        <w:rPr>
          <w:rFonts w:cs="Times New Roman"/>
        </w:rPr>
      </w:pPr>
      <w:r>
        <w:rPr>
          <w:rFonts w:hint="eastAsia" w:cs="Times New Roman"/>
        </w:rPr>
        <w:t>7) 拆除叶片防雷碳刷支架并将支架、跨接线及安装螺栓保存完好，待叶片安装完成后进行装配。</w:t>
      </w:r>
    </w:p>
    <w:p>
      <w:pPr>
        <w:pStyle w:val="6"/>
        <w:spacing w:before="163"/>
      </w:pPr>
      <w:bookmarkStart w:id="278" w:name="_Toc381620012"/>
      <w:bookmarkStart w:id="279" w:name="_Toc381618736"/>
      <w:bookmarkStart w:id="280" w:name="_Toc6464"/>
      <w:bookmarkStart w:id="281" w:name="_Toc381108376"/>
      <w:r>
        <w:t>3.</w:t>
      </w:r>
      <w:r>
        <w:rPr>
          <w:rFonts w:hint="eastAsia"/>
          <w:lang w:val="en-US" w:eastAsia="zh-CN"/>
        </w:rPr>
        <w:t>10</w:t>
      </w:r>
      <w:r>
        <w:t>.3风轮组装作业</w:t>
      </w:r>
      <w:bookmarkEnd w:id="278"/>
      <w:bookmarkEnd w:id="279"/>
      <w:bookmarkEnd w:id="280"/>
      <w:bookmarkEnd w:id="281"/>
    </w:p>
    <w:p>
      <w:pPr>
        <w:outlineLvl w:val="9"/>
      </w:pPr>
      <w:r>
        <w:t>3.</w:t>
      </w:r>
      <w:r>
        <w:rPr>
          <w:rFonts w:hint="eastAsia"/>
          <w:lang w:val="en-US" w:eastAsia="zh-CN"/>
        </w:rPr>
        <w:t>10</w:t>
      </w:r>
      <w:r>
        <w:t>.</w:t>
      </w:r>
      <w:r>
        <w:rPr>
          <w:rFonts w:hint="eastAsia"/>
          <w:lang w:val="en-US" w:eastAsia="zh-CN"/>
        </w:rPr>
        <w:t>3</w:t>
      </w:r>
      <w:r>
        <w:rPr>
          <w:rFonts w:hint="eastAsia"/>
        </w:rPr>
        <w:t>.1风轮吊具安装</w:t>
      </w:r>
    </w:p>
    <w:p>
      <w:pPr>
        <w:ind w:firstLine="480" w:firstLineChars="200"/>
        <w:outlineLvl w:val="9"/>
      </w:pPr>
      <w:r>
        <w:rPr>
          <w:rFonts w:hint="eastAsia"/>
        </w:rPr>
        <w:t>通过导流罩舱门，在轮毂吊装安装面上安装风轮吊具。起吊</w:t>
      </w:r>
      <w:r>
        <w:rPr>
          <w:rFonts w:hint="eastAsia"/>
          <w:lang w:val="en-US" w:eastAsia="zh-CN"/>
        </w:rPr>
        <w:t>孔1吊带</w:t>
      </w:r>
      <w:r>
        <w:rPr>
          <w:rFonts w:hint="eastAsia"/>
        </w:rPr>
        <w:t>（如图</w:t>
      </w:r>
      <w:r>
        <w:rPr>
          <w:rFonts w:hint="eastAsia"/>
          <w:lang w:val="en-US" w:eastAsia="zh-CN"/>
        </w:rPr>
        <w:t>3-43</w:t>
      </w:r>
      <w:r>
        <w:rPr>
          <w:rFonts w:hint="eastAsia"/>
        </w:rPr>
        <w:t>中“孔1</w:t>
      </w:r>
      <w:r>
        <w:rPr>
          <w:rFonts w:hint="eastAsia"/>
          <w:lang w:val="en-US" w:eastAsia="zh-CN"/>
        </w:rPr>
        <w:t>装吊具时使用</w:t>
      </w:r>
      <w:r>
        <w:rPr>
          <w:rFonts w:hint="eastAsia"/>
        </w:rPr>
        <w:t>”），</w:t>
      </w:r>
      <w:r>
        <w:rPr>
          <w:rFonts w:hint="eastAsia"/>
          <w:lang w:val="en-US" w:eastAsia="zh-CN"/>
        </w:rPr>
        <w:t>当吊具</w:t>
      </w:r>
      <w:r>
        <w:rPr>
          <w:rFonts w:hint="eastAsia"/>
        </w:rPr>
        <w:t>支座安装孔与轮毂螺纹孔对正后，穿16套螺栓M36x150及垫片，力矩</w:t>
      </w:r>
      <w:r>
        <w:rPr>
          <w:rFonts w:hint="eastAsia"/>
          <w:lang w:eastAsia="zh-CN"/>
        </w:rPr>
        <w:t>值</w:t>
      </w:r>
      <w:r>
        <w:rPr>
          <w:rFonts w:hint="eastAsia"/>
        </w:rPr>
        <w:t>800N.m。</w:t>
      </w:r>
      <w:r>
        <w:rPr>
          <w:rFonts w:hint="eastAsia"/>
          <w:lang w:val="en-US" w:eastAsia="zh-CN"/>
        </w:rPr>
        <w:t>吊具安装后，将孔1吊带拆除并安装至孔3吊点（叶轮安装完成后，拆吊具时使用），然后将叶轮主吊装孔吊带挂入主吊车锚钩。见</w:t>
      </w:r>
      <w:r>
        <w:rPr>
          <w:rFonts w:hint="eastAsia" w:cs="Times New Roman"/>
          <w:kern w:val="0"/>
          <w:szCs w:val="24"/>
        </w:rPr>
        <w:t>图3-</w:t>
      </w:r>
      <w:r>
        <w:rPr>
          <w:rFonts w:hint="eastAsia" w:cs="Times New Roman"/>
          <w:kern w:val="0"/>
          <w:szCs w:val="24"/>
          <w:lang w:val="en-US" w:eastAsia="zh-CN"/>
        </w:rPr>
        <w:t>34</w:t>
      </w:r>
      <w:r>
        <w:rPr>
          <w:rFonts w:hint="eastAsia" w:cs="Times New Roman"/>
          <w:kern w:val="0"/>
          <w:szCs w:val="24"/>
        </w:rPr>
        <w:t>：</w:t>
      </w:r>
    </w:p>
    <w:p>
      <w:pPr>
        <w:outlineLvl w:val="9"/>
      </w:pPr>
      <w:r>
        <w:rPr>
          <w:rFonts w:hint="eastAsia"/>
          <w:lang w:val="en-US" w:eastAsia="zh-CN"/>
        </w:rPr>
        <w:t xml:space="preserve">   </w:t>
      </w:r>
      <w:r>
        <w:rPr>
          <w:rFonts w:hint="eastAsia"/>
        </w:rPr>
        <w:t xml:space="preserve">   </w:t>
      </w:r>
      <w:r>
        <w:drawing>
          <wp:inline distT="0" distB="0" distL="114300" distR="114300">
            <wp:extent cx="4367530" cy="3394710"/>
            <wp:effectExtent l="0" t="0" r="13970" b="15240"/>
            <wp:docPr id="71" name="图片 71" descr="QQ截图2019060314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QQ截图20190603144657"/>
                    <pic:cNvPicPr>
                      <a:picLocks noChangeAspect="1"/>
                    </pic:cNvPicPr>
                  </pic:nvPicPr>
                  <pic:blipFill>
                    <a:blip r:embed="rId77"/>
                    <a:stretch>
                      <a:fillRect/>
                    </a:stretch>
                  </pic:blipFill>
                  <pic:spPr>
                    <a:xfrm>
                      <a:off x="0" y="0"/>
                      <a:ext cx="4367530" cy="3394710"/>
                    </a:xfrm>
                    <a:prstGeom prst="rect">
                      <a:avLst/>
                    </a:prstGeom>
                  </pic:spPr>
                </pic:pic>
              </a:graphicData>
            </a:graphic>
          </wp:inline>
        </w:drawing>
      </w:r>
    </w:p>
    <w:p>
      <w:pPr>
        <w:ind w:firstLine="2940" w:firstLineChars="1400"/>
        <w:outlineLvl w:val="9"/>
      </w:pPr>
      <w:r>
        <w:rPr>
          <w:rFonts w:hint="eastAsia" w:cs="Times New Roman"/>
          <w:kern w:val="0"/>
          <w:sz w:val="21"/>
          <w:szCs w:val="21"/>
        </w:rPr>
        <w:t>图3-</w:t>
      </w:r>
      <w:r>
        <w:rPr>
          <w:rFonts w:hint="eastAsia" w:cs="Times New Roman"/>
          <w:kern w:val="0"/>
          <w:sz w:val="21"/>
          <w:szCs w:val="21"/>
          <w:lang w:val="en-US" w:eastAsia="zh-CN"/>
        </w:rPr>
        <w:t>37</w:t>
      </w:r>
      <w:r>
        <w:rPr>
          <w:rFonts w:hint="eastAsia" w:cs="Times New Roman"/>
          <w:kern w:val="0"/>
          <w:sz w:val="21"/>
          <w:szCs w:val="21"/>
        </w:rPr>
        <w:t xml:space="preserve"> 叶片安装示意图</w:t>
      </w:r>
    </w:p>
    <w:p>
      <w:pPr>
        <w:widowControl/>
        <w:ind w:firstLine="480"/>
        <w:jc w:val="left"/>
        <w:outlineLvl w:val="9"/>
        <w:rPr>
          <w:rFonts w:cs="Times New Roman"/>
        </w:rPr>
      </w:pPr>
      <w:r>
        <w:t>3.</w:t>
      </w:r>
      <w:r>
        <w:rPr>
          <w:rFonts w:hint="eastAsia"/>
          <w:lang w:val="en-US" w:eastAsia="zh-CN"/>
        </w:rPr>
        <w:t>10</w:t>
      </w:r>
      <w:r>
        <w:t>.</w:t>
      </w:r>
      <w:r>
        <w:rPr>
          <w:rFonts w:hint="eastAsia"/>
          <w:lang w:val="en-US" w:eastAsia="zh-CN"/>
        </w:rPr>
        <w:t>3</w:t>
      </w:r>
      <w:r>
        <w:rPr>
          <w:rFonts w:hint="eastAsia"/>
        </w:rPr>
        <w:t>.2风轮组装</w:t>
      </w:r>
    </w:p>
    <w:p>
      <w:pPr>
        <w:widowControl/>
        <w:ind w:firstLine="480"/>
        <w:jc w:val="left"/>
        <w:outlineLvl w:val="9"/>
        <w:rPr>
          <w:rFonts w:cs="Times New Roman"/>
          <w:sz w:val="21"/>
        </w:rPr>
      </w:pPr>
      <w:r>
        <w:rPr>
          <w:rFonts w:cs="Times New Roman"/>
        </w:rPr>
        <w:t>风轮安装所需工具、消耗品及器件如表</w:t>
      </w:r>
      <w:r>
        <w:rPr>
          <w:rFonts w:hint="eastAsia" w:cs="Times New Roman"/>
          <w:lang w:val="en-US" w:eastAsia="zh-CN"/>
        </w:rPr>
        <w:t>3-23</w:t>
      </w:r>
      <w:r>
        <w:rPr>
          <w:rFonts w:cs="Times New Roman"/>
        </w:rPr>
        <w:t>所示：</w:t>
      </w:r>
    </w:p>
    <w:p>
      <w:pPr>
        <w:jc w:val="center"/>
        <w:outlineLvl w:val="9"/>
        <w:rPr>
          <w:rFonts w:cs="Times New Roman"/>
          <w:sz w:val="21"/>
        </w:rPr>
      </w:pPr>
      <w:r>
        <w:rPr>
          <w:rFonts w:cs="Times New Roman"/>
          <w:sz w:val="21"/>
        </w:rPr>
        <w:t>表</w:t>
      </w:r>
      <w:r>
        <w:rPr>
          <w:rFonts w:hint="eastAsia" w:cs="Times New Roman"/>
          <w:sz w:val="21"/>
          <w:lang w:val="en-US" w:eastAsia="zh-CN"/>
        </w:rPr>
        <w:t>3-23</w:t>
      </w:r>
      <w:r>
        <w:rPr>
          <w:rFonts w:cs="Times New Roman"/>
          <w:sz w:val="21"/>
        </w:rPr>
        <w:t xml:space="preserve"> 风轮</w:t>
      </w:r>
      <w:r>
        <w:rPr>
          <w:rFonts w:hint="eastAsia" w:cs="Times New Roman"/>
          <w:sz w:val="21"/>
        </w:rPr>
        <w:t>组</w:t>
      </w:r>
      <w:r>
        <w:rPr>
          <w:rFonts w:cs="Times New Roman"/>
          <w:sz w:val="21"/>
        </w:rPr>
        <w:t>装所需工具及消耗品</w:t>
      </w:r>
    </w:p>
    <w:tbl>
      <w:tblPr>
        <w:tblStyle w:val="34"/>
        <w:tblW w:w="72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2409"/>
        <w:gridCol w:w="1134"/>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vAlign w:val="center"/>
          </w:tcPr>
          <w:p>
            <w:pPr>
              <w:widowControl/>
              <w:jc w:val="center"/>
              <w:outlineLvl w:val="9"/>
              <w:rPr>
                <w:rFonts w:cs="Times New Roman"/>
                <w:kern w:val="0"/>
                <w:sz w:val="21"/>
              </w:rPr>
            </w:pPr>
            <w:r>
              <w:rPr>
                <w:rFonts w:cs="Times New Roman"/>
                <w:kern w:val="0"/>
                <w:sz w:val="21"/>
              </w:rPr>
              <w:t>名称</w:t>
            </w:r>
          </w:p>
        </w:tc>
        <w:tc>
          <w:tcPr>
            <w:tcW w:w="2409" w:type="dxa"/>
            <w:vAlign w:val="center"/>
          </w:tcPr>
          <w:p>
            <w:pPr>
              <w:widowControl/>
              <w:jc w:val="center"/>
              <w:outlineLvl w:val="9"/>
              <w:rPr>
                <w:rFonts w:cs="Times New Roman"/>
                <w:kern w:val="0"/>
                <w:sz w:val="21"/>
              </w:rPr>
            </w:pPr>
            <w:r>
              <w:rPr>
                <w:rFonts w:cs="Times New Roman"/>
                <w:kern w:val="0"/>
                <w:sz w:val="21"/>
              </w:rPr>
              <w:t>规格/图号</w:t>
            </w:r>
          </w:p>
        </w:tc>
        <w:tc>
          <w:tcPr>
            <w:tcW w:w="1134" w:type="dxa"/>
            <w:vAlign w:val="center"/>
          </w:tcPr>
          <w:p>
            <w:pPr>
              <w:widowControl/>
              <w:jc w:val="center"/>
              <w:outlineLvl w:val="9"/>
              <w:rPr>
                <w:rFonts w:cs="Times New Roman"/>
                <w:kern w:val="0"/>
                <w:sz w:val="21"/>
              </w:rPr>
            </w:pPr>
            <w:r>
              <w:rPr>
                <w:rFonts w:cs="Times New Roman"/>
                <w:kern w:val="0"/>
                <w:sz w:val="21"/>
              </w:rPr>
              <w:t>数量</w:t>
            </w:r>
          </w:p>
        </w:tc>
        <w:tc>
          <w:tcPr>
            <w:tcW w:w="1559" w:type="dxa"/>
          </w:tcPr>
          <w:p>
            <w:pPr>
              <w:widowControl/>
              <w:jc w:val="center"/>
              <w:outlineLvl w:val="9"/>
              <w:rPr>
                <w:rFonts w:cs="Times New Roman"/>
                <w:kern w:val="0"/>
                <w:sz w:val="21"/>
              </w:rPr>
            </w:pPr>
            <w:r>
              <w:rPr>
                <w:rFonts w:cs="Times New Roman"/>
                <w:kern w:val="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hint="eastAsia" w:cs="Times New Roman"/>
                <w:kern w:val="0"/>
                <w:sz w:val="21"/>
                <w:szCs w:val="21"/>
              </w:rPr>
              <w:t>中空液压扳手</w:t>
            </w:r>
          </w:p>
        </w:tc>
        <w:tc>
          <w:tcPr>
            <w:tcW w:w="2409" w:type="dxa"/>
            <w:vAlign w:val="center"/>
          </w:tcPr>
          <w:p>
            <w:pPr>
              <w:widowControl/>
              <w:jc w:val="center"/>
              <w:outlineLvl w:val="9"/>
              <w:rPr>
                <w:rFonts w:cs="Times New Roman"/>
                <w:kern w:val="0"/>
                <w:sz w:val="21"/>
                <w:szCs w:val="21"/>
              </w:rPr>
            </w:pPr>
            <w:r>
              <w:rPr>
                <w:rFonts w:hint="eastAsia" w:cs="Times New Roman"/>
                <w:kern w:val="0"/>
                <w:sz w:val="21"/>
                <w:szCs w:val="21"/>
              </w:rPr>
              <w:t>S55</w:t>
            </w:r>
          </w:p>
        </w:tc>
        <w:tc>
          <w:tcPr>
            <w:tcW w:w="1134" w:type="dxa"/>
            <w:vAlign w:val="center"/>
          </w:tcPr>
          <w:p>
            <w:pPr>
              <w:widowControl/>
              <w:jc w:val="center"/>
              <w:outlineLvl w:val="9"/>
              <w:rPr>
                <w:rFonts w:cs="Times New Roman"/>
                <w:kern w:val="0"/>
                <w:sz w:val="21"/>
                <w:szCs w:val="21"/>
              </w:rPr>
            </w:pPr>
            <w:r>
              <w:rPr>
                <w:rFonts w:hint="eastAsia" w:cs="Times New Roman"/>
                <w:kern w:val="0"/>
                <w:sz w:val="21"/>
                <w:szCs w:val="21"/>
                <w:lang w:val="en-US" w:eastAsia="zh-CN"/>
              </w:rPr>
              <w:t>2</w:t>
            </w:r>
            <w:r>
              <w:rPr>
                <w:rFonts w:hint="eastAsia" w:cs="Times New Roman"/>
                <w:kern w:val="0"/>
                <w:sz w:val="21"/>
                <w:szCs w:val="21"/>
              </w:rPr>
              <w:t>部</w:t>
            </w:r>
          </w:p>
        </w:tc>
        <w:tc>
          <w:tcPr>
            <w:tcW w:w="1559" w:type="dxa"/>
            <w:vMerge w:val="restart"/>
            <w:vAlign w:val="center"/>
          </w:tcPr>
          <w:p>
            <w:pPr>
              <w:widowControl/>
              <w:jc w:val="center"/>
              <w:outlineLvl w:val="9"/>
              <w:rPr>
                <w:rFonts w:cs="Times New Roman"/>
                <w:kern w:val="0"/>
                <w:sz w:val="21"/>
              </w:rPr>
            </w:pPr>
            <w:r>
              <w:rPr>
                <w:rFonts w:cs="Times New Roman"/>
                <w:kern w:val="0"/>
                <w:sz w:val="21"/>
              </w:rPr>
              <w:t>液压工具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cs="Times New Roman"/>
                <w:kern w:val="0"/>
                <w:sz w:val="21"/>
                <w:szCs w:val="21"/>
              </w:rPr>
              <w:t>电动液压泵</w:t>
            </w:r>
          </w:p>
        </w:tc>
        <w:tc>
          <w:tcPr>
            <w:tcW w:w="2409" w:type="dxa"/>
            <w:vAlign w:val="center"/>
          </w:tcPr>
          <w:p>
            <w:pPr>
              <w:widowControl/>
              <w:jc w:val="center"/>
              <w:outlineLvl w:val="9"/>
              <w:rPr>
                <w:rFonts w:cs="Times New Roman"/>
                <w:kern w:val="0"/>
                <w:sz w:val="21"/>
                <w:szCs w:val="21"/>
              </w:rPr>
            </w:pPr>
            <w:r>
              <w:rPr>
                <w:rFonts w:hint="eastAsia" w:cs="Times New Roman"/>
                <w:kern w:val="0"/>
                <w:sz w:val="21"/>
                <w:szCs w:val="21"/>
              </w:rPr>
              <w:t>700</w:t>
            </w:r>
            <w:r>
              <w:rPr>
                <w:rFonts w:cs="Times New Roman"/>
                <w:kern w:val="0"/>
                <w:sz w:val="21"/>
                <w:szCs w:val="21"/>
              </w:rPr>
              <w:t>bar</w:t>
            </w:r>
          </w:p>
        </w:tc>
        <w:tc>
          <w:tcPr>
            <w:tcW w:w="1134" w:type="dxa"/>
            <w:vAlign w:val="center"/>
          </w:tcPr>
          <w:p>
            <w:pPr>
              <w:widowControl/>
              <w:jc w:val="center"/>
              <w:outlineLvl w:val="9"/>
              <w:rPr>
                <w:rFonts w:cs="Times New Roman"/>
                <w:kern w:val="0"/>
                <w:sz w:val="21"/>
                <w:szCs w:val="21"/>
              </w:rPr>
            </w:pPr>
            <w:r>
              <w:rPr>
                <w:rFonts w:cs="Times New Roman"/>
                <w:kern w:val="0"/>
                <w:sz w:val="21"/>
                <w:szCs w:val="21"/>
              </w:rPr>
              <w:t>1台</w:t>
            </w:r>
          </w:p>
        </w:tc>
        <w:tc>
          <w:tcPr>
            <w:tcW w:w="1559" w:type="dxa"/>
            <w:vMerge w:val="continue"/>
          </w:tcPr>
          <w:p>
            <w:pPr>
              <w:widowControl/>
              <w:jc w:val="center"/>
              <w:outlineLvl w:val="9"/>
              <w:rPr>
                <w:rFonts w:cs="Times New Roman"/>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cs="Times New Roman"/>
                <w:kern w:val="0"/>
                <w:sz w:val="21"/>
                <w:szCs w:val="21"/>
              </w:rPr>
              <w:t>液压油管</w:t>
            </w:r>
          </w:p>
        </w:tc>
        <w:tc>
          <w:tcPr>
            <w:tcW w:w="2409" w:type="dxa"/>
            <w:vAlign w:val="center"/>
          </w:tcPr>
          <w:p>
            <w:pPr>
              <w:widowControl/>
              <w:jc w:val="center"/>
              <w:outlineLvl w:val="9"/>
              <w:rPr>
                <w:rFonts w:cs="Times New Roman"/>
                <w:kern w:val="0"/>
                <w:sz w:val="21"/>
                <w:szCs w:val="21"/>
              </w:rPr>
            </w:pPr>
          </w:p>
        </w:tc>
        <w:tc>
          <w:tcPr>
            <w:tcW w:w="1134" w:type="dxa"/>
            <w:vAlign w:val="center"/>
          </w:tcPr>
          <w:p>
            <w:pPr>
              <w:widowControl/>
              <w:jc w:val="center"/>
              <w:outlineLvl w:val="9"/>
              <w:rPr>
                <w:rFonts w:cs="Times New Roman"/>
                <w:kern w:val="0"/>
                <w:sz w:val="21"/>
                <w:szCs w:val="21"/>
              </w:rPr>
            </w:pPr>
            <w:r>
              <w:rPr>
                <w:rFonts w:hint="eastAsia" w:cs="Times New Roman"/>
                <w:kern w:val="0"/>
                <w:sz w:val="21"/>
                <w:szCs w:val="21"/>
                <w:lang w:val="en-US" w:eastAsia="zh-CN"/>
              </w:rPr>
              <w:t>2</w:t>
            </w:r>
            <w:r>
              <w:rPr>
                <w:rFonts w:cs="Times New Roman"/>
                <w:kern w:val="0"/>
                <w:sz w:val="21"/>
                <w:szCs w:val="21"/>
              </w:rPr>
              <w:t>根</w:t>
            </w:r>
          </w:p>
        </w:tc>
        <w:tc>
          <w:tcPr>
            <w:tcW w:w="1559" w:type="dxa"/>
            <w:vMerge w:val="continue"/>
          </w:tcPr>
          <w:p>
            <w:pPr>
              <w:widowControl/>
              <w:jc w:val="center"/>
              <w:outlineLvl w:val="9"/>
              <w:rPr>
                <w:rFonts w:cs="Times New Roman"/>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cs="Times New Roman"/>
                <w:kern w:val="0"/>
                <w:sz w:val="21"/>
                <w:szCs w:val="21"/>
              </w:rPr>
              <w:t>开口扳手</w:t>
            </w:r>
          </w:p>
        </w:tc>
        <w:tc>
          <w:tcPr>
            <w:tcW w:w="2409" w:type="dxa"/>
            <w:vAlign w:val="center"/>
          </w:tcPr>
          <w:p>
            <w:pPr>
              <w:widowControl/>
              <w:jc w:val="center"/>
              <w:outlineLvl w:val="9"/>
              <w:rPr>
                <w:rFonts w:cs="Times New Roman"/>
                <w:kern w:val="0"/>
                <w:sz w:val="21"/>
                <w:szCs w:val="21"/>
                <w:highlight w:val="yellow"/>
              </w:rPr>
            </w:pPr>
            <w:r>
              <w:rPr>
                <w:rFonts w:cs="Times New Roman"/>
                <w:kern w:val="0"/>
                <w:sz w:val="21"/>
                <w:szCs w:val="21"/>
              </w:rPr>
              <w:t>S</w:t>
            </w:r>
            <w:r>
              <w:rPr>
                <w:rFonts w:hint="eastAsia" w:cs="Times New Roman"/>
                <w:kern w:val="0"/>
                <w:sz w:val="21"/>
                <w:szCs w:val="21"/>
              </w:rPr>
              <w:t>55</w:t>
            </w:r>
          </w:p>
        </w:tc>
        <w:tc>
          <w:tcPr>
            <w:tcW w:w="1134" w:type="dxa"/>
            <w:vAlign w:val="center"/>
          </w:tcPr>
          <w:p>
            <w:pPr>
              <w:widowControl/>
              <w:jc w:val="center"/>
              <w:outlineLvl w:val="9"/>
              <w:rPr>
                <w:rFonts w:cs="Times New Roman"/>
                <w:kern w:val="0"/>
                <w:sz w:val="21"/>
                <w:szCs w:val="21"/>
              </w:rPr>
            </w:pPr>
            <w:r>
              <w:rPr>
                <w:rFonts w:hint="eastAsia" w:cs="Times New Roman"/>
                <w:kern w:val="0"/>
                <w:sz w:val="21"/>
                <w:szCs w:val="21"/>
              </w:rPr>
              <w:t>1</w:t>
            </w:r>
            <w:r>
              <w:rPr>
                <w:rFonts w:cs="Times New Roman"/>
                <w:kern w:val="0"/>
                <w:sz w:val="21"/>
                <w:szCs w:val="21"/>
              </w:rPr>
              <w:t>把</w:t>
            </w:r>
          </w:p>
        </w:tc>
        <w:tc>
          <w:tcPr>
            <w:tcW w:w="1559" w:type="dxa"/>
          </w:tcPr>
          <w:p>
            <w:pPr>
              <w:widowControl/>
              <w:jc w:val="center"/>
              <w:outlineLvl w:val="9"/>
              <w:rPr>
                <w:rFonts w:cs="Times New Roman"/>
                <w:kern w:val="0"/>
                <w:sz w:val="21"/>
              </w:rPr>
            </w:pPr>
            <w:r>
              <w:rPr>
                <w:rFonts w:hint="eastAsia" w:cs="Times New Roman"/>
                <w:kern w:val="0"/>
                <w:sz w:val="21"/>
              </w:rPr>
              <w:t>带紧螺栓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cs="Times New Roman"/>
                <w:kern w:val="0"/>
                <w:sz w:val="21"/>
                <w:szCs w:val="21"/>
              </w:rPr>
              <w:t>汽/柴油发电机</w:t>
            </w:r>
          </w:p>
        </w:tc>
        <w:tc>
          <w:tcPr>
            <w:tcW w:w="2409" w:type="dxa"/>
            <w:vAlign w:val="center"/>
          </w:tcPr>
          <w:p>
            <w:pPr>
              <w:widowControl/>
              <w:jc w:val="center"/>
              <w:outlineLvl w:val="9"/>
              <w:rPr>
                <w:rFonts w:cs="Times New Roman"/>
                <w:kern w:val="0"/>
                <w:sz w:val="21"/>
                <w:szCs w:val="21"/>
              </w:rPr>
            </w:pPr>
            <w:r>
              <w:rPr>
                <w:rFonts w:cs="Times New Roman"/>
                <w:kern w:val="0"/>
                <w:sz w:val="21"/>
                <w:szCs w:val="21"/>
              </w:rPr>
              <w:t>20k</w:t>
            </w:r>
            <w:r>
              <w:rPr>
                <w:rFonts w:hint="eastAsia" w:cs="Times New Roman"/>
                <w:kern w:val="0"/>
                <w:sz w:val="21"/>
                <w:szCs w:val="21"/>
              </w:rPr>
              <w:t>W</w:t>
            </w:r>
            <w:r>
              <w:rPr>
                <w:rFonts w:hint="eastAsia" w:cs="Times New Roman"/>
                <w:kern w:val="0"/>
                <w:sz w:val="21"/>
                <w:szCs w:val="21"/>
                <w:lang w:val="en-US" w:eastAsia="zh-CN"/>
              </w:rPr>
              <w:t xml:space="preserve">  </w:t>
            </w:r>
            <w:r>
              <w:rPr>
                <w:rFonts w:cs="Times New Roman"/>
                <w:kern w:val="0"/>
                <w:sz w:val="21"/>
                <w:szCs w:val="21"/>
              </w:rPr>
              <w:t>220V</w:t>
            </w:r>
          </w:p>
        </w:tc>
        <w:tc>
          <w:tcPr>
            <w:tcW w:w="1134" w:type="dxa"/>
            <w:vAlign w:val="center"/>
          </w:tcPr>
          <w:p>
            <w:pPr>
              <w:widowControl/>
              <w:jc w:val="center"/>
              <w:outlineLvl w:val="9"/>
              <w:rPr>
                <w:rFonts w:cs="Times New Roman"/>
                <w:kern w:val="0"/>
                <w:sz w:val="21"/>
                <w:szCs w:val="21"/>
              </w:rPr>
            </w:pPr>
            <w:r>
              <w:rPr>
                <w:rFonts w:cs="Times New Roman"/>
                <w:kern w:val="0"/>
                <w:sz w:val="21"/>
                <w:szCs w:val="21"/>
              </w:rPr>
              <w:t>1台</w:t>
            </w:r>
          </w:p>
        </w:tc>
        <w:tc>
          <w:tcPr>
            <w:tcW w:w="1559" w:type="dxa"/>
          </w:tcPr>
          <w:p>
            <w:pPr>
              <w:widowControl/>
              <w:jc w:val="center"/>
              <w:outlineLvl w:val="9"/>
              <w:rPr>
                <w:rFonts w:cs="Times New Roman"/>
                <w:kern w:val="0"/>
                <w:sz w:val="21"/>
              </w:rPr>
            </w:pPr>
            <w:r>
              <w:rPr>
                <w:rFonts w:cs="Times New Roman"/>
                <w:kern w:val="0"/>
                <w:sz w:val="21"/>
              </w:rPr>
              <w:t>备用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cs="Times New Roman"/>
                <w:kern w:val="0"/>
                <w:sz w:val="21"/>
                <w:szCs w:val="21"/>
              </w:rPr>
              <w:t>电缆盘</w:t>
            </w:r>
          </w:p>
        </w:tc>
        <w:tc>
          <w:tcPr>
            <w:tcW w:w="2409" w:type="dxa"/>
            <w:vAlign w:val="center"/>
          </w:tcPr>
          <w:p>
            <w:pPr>
              <w:widowControl/>
              <w:jc w:val="center"/>
              <w:outlineLvl w:val="9"/>
              <w:rPr>
                <w:rFonts w:cs="Times New Roman"/>
                <w:kern w:val="0"/>
                <w:sz w:val="21"/>
                <w:szCs w:val="21"/>
              </w:rPr>
            </w:pPr>
            <w:r>
              <w:rPr>
                <w:rFonts w:cs="Times New Roman"/>
                <w:kern w:val="0"/>
                <w:sz w:val="21"/>
                <w:szCs w:val="21"/>
              </w:rPr>
              <w:t xml:space="preserve">3×1.5mm² </w:t>
            </w:r>
            <w:r>
              <w:rPr>
                <w:rFonts w:hint="eastAsia" w:cs="Times New Roman"/>
                <w:kern w:val="0"/>
                <w:sz w:val="21"/>
                <w:szCs w:val="21"/>
                <w:lang w:val="en-US" w:eastAsia="zh-CN"/>
              </w:rPr>
              <w:t xml:space="preserve"> </w:t>
            </w:r>
            <w:r>
              <w:rPr>
                <w:rFonts w:cs="Times New Roman"/>
                <w:kern w:val="0"/>
                <w:sz w:val="21"/>
                <w:szCs w:val="21"/>
              </w:rPr>
              <w:t>50m</w:t>
            </w:r>
          </w:p>
        </w:tc>
        <w:tc>
          <w:tcPr>
            <w:tcW w:w="1134" w:type="dxa"/>
            <w:vAlign w:val="center"/>
          </w:tcPr>
          <w:p>
            <w:pPr>
              <w:widowControl/>
              <w:jc w:val="center"/>
              <w:outlineLvl w:val="9"/>
              <w:rPr>
                <w:rFonts w:cs="Times New Roman"/>
                <w:kern w:val="0"/>
                <w:sz w:val="21"/>
                <w:szCs w:val="21"/>
              </w:rPr>
            </w:pPr>
            <w:r>
              <w:rPr>
                <w:rFonts w:hint="eastAsia" w:cs="Times New Roman"/>
                <w:kern w:val="0"/>
                <w:sz w:val="21"/>
                <w:szCs w:val="21"/>
              </w:rPr>
              <w:t>1</w:t>
            </w:r>
            <w:r>
              <w:rPr>
                <w:rFonts w:cs="Times New Roman"/>
                <w:kern w:val="0"/>
                <w:sz w:val="21"/>
                <w:szCs w:val="21"/>
              </w:rPr>
              <w:t>盘</w:t>
            </w:r>
          </w:p>
        </w:tc>
        <w:tc>
          <w:tcPr>
            <w:tcW w:w="1559" w:type="dxa"/>
          </w:tcPr>
          <w:p>
            <w:pPr>
              <w:widowControl/>
              <w:jc w:val="center"/>
              <w:outlineLvl w:val="9"/>
              <w:rPr>
                <w:rFonts w:cs="Times New Roman"/>
                <w:kern w:val="0"/>
                <w:sz w:val="21"/>
              </w:rPr>
            </w:pPr>
            <w:r>
              <w:rPr>
                <w:rFonts w:hint="eastAsia" w:cs="Times New Roman"/>
                <w:kern w:val="0"/>
                <w:sz w:val="21"/>
              </w:rPr>
              <w:t>接电源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cs="Times New Roman"/>
                <w:kern w:val="0"/>
                <w:sz w:val="21"/>
                <w:szCs w:val="21"/>
              </w:rPr>
              <w:t>工作灯</w:t>
            </w:r>
          </w:p>
        </w:tc>
        <w:tc>
          <w:tcPr>
            <w:tcW w:w="2409" w:type="dxa"/>
            <w:vAlign w:val="center"/>
          </w:tcPr>
          <w:p>
            <w:pPr>
              <w:widowControl/>
              <w:jc w:val="center"/>
              <w:outlineLvl w:val="9"/>
              <w:rPr>
                <w:rFonts w:cs="Times New Roman"/>
                <w:kern w:val="0"/>
                <w:sz w:val="21"/>
                <w:szCs w:val="21"/>
              </w:rPr>
            </w:pPr>
            <w:r>
              <w:rPr>
                <w:rFonts w:hint="eastAsia" w:cs="Times New Roman"/>
                <w:kern w:val="0"/>
                <w:sz w:val="21"/>
                <w:szCs w:val="21"/>
              </w:rPr>
              <w:t>40W</w:t>
            </w:r>
          </w:p>
        </w:tc>
        <w:tc>
          <w:tcPr>
            <w:tcW w:w="1134" w:type="dxa"/>
            <w:vAlign w:val="center"/>
          </w:tcPr>
          <w:p>
            <w:pPr>
              <w:widowControl/>
              <w:jc w:val="center"/>
              <w:outlineLvl w:val="9"/>
              <w:rPr>
                <w:rFonts w:cs="Times New Roman"/>
                <w:kern w:val="0"/>
                <w:sz w:val="21"/>
                <w:szCs w:val="21"/>
              </w:rPr>
            </w:pPr>
            <w:r>
              <w:rPr>
                <w:rFonts w:cs="Times New Roman"/>
                <w:kern w:val="0"/>
                <w:sz w:val="21"/>
                <w:szCs w:val="21"/>
              </w:rPr>
              <w:t>2盏</w:t>
            </w:r>
          </w:p>
        </w:tc>
        <w:tc>
          <w:tcPr>
            <w:tcW w:w="1559" w:type="dxa"/>
          </w:tcPr>
          <w:p>
            <w:pPr>
              <w:widowControl/>
              <w:jc w:val="center"/>
              <w:outlineLvl w:val="9"/>
              <w:rPr>
                <w:rFonts w:cs="Times New Roman"/>
                <w:kern w:val="0"/>
                <w:sz w:val="21"/>
              </w:rPr>
            </w:pPr>
            <w:r>
              <w:rPr>
                <w:rFonts w:hint="eastAsia" w:cs="Times New Roman"/>
                <w:kern w:val="0"/>
                <w:sz w:val="21"/>
              </w:rPr>
              <w:t>照明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cs="Times New Roman"/>
                <w:kern w:val="0"/>
                <w:sz w:val="21"/>
                <w:szCs w:val="21"/>
              </w:rPr>
              <w:t>红色记号笔</w:t>
            </w:r>
          </w:p>
        </w:tc>
        <w:tc>
          <w:tcPr>
            <w:tcW w:w="2409" w:type="dxa"/>
            <w:vAlign w:val="center"/>
          </w:tcPr>
          <w:p>
            <w:pPr>
              <w:widowControl/>
              <w:jc w:val="center"/>
              <w:outlineLvl w:val="9"/>
              <w:rPr>
                <w:rFonts w:cs="Times New Roman"/>
                <w:kern w:val="0"/>
                <w:sz w:val="21"/>
                <w:szCs w:val="21"/>
              </w:rPr>
            </w:pPr>
          </w:p>
        </w:tc>
        <w:tc>
          <w:tcPr>
            <w:tcW w:w="1134" w:type="dxa"/>
            <w:vAlign w:val="center"/>
          </w:tcPr>
          <w:p>
            <w:pPr>
              <w:widowControl/>
              <w:jc w:val="center"/>
              <w:outlineLvl w:val="9"/>
              <w:rPr>
                <w:rFonts w:cs="Times New Roman"/>
                <w:kern w:val="0"/>
                <w:sz w:val="21"/>
                <w:szCs w:val="21"/>
              </w:rPr>
            </w:pPr>
            <w:r>
              <w:rPr>
                <w:rFonts w:cs="Times New Roman"/>
                <w:kern w:val="0"/>
                <w:sz w:val="21"/>
                <w:szCs w:val="21"/>
              </w:rPr>
              <w:t>2支</w:t>
            </w:r>
          </w:p>
        </w:tc>
        <w:tc>
          <w:tcPr>
            <w:tcW w:w="1559" w:type="dxa"/>
          </w:tcPr>
          <w:p>
            <w:pPr>
              <w:widowControl/>
              <w:jc w:val="center"/>
              <w:outlineLvl w:val="9"/>
              <w:rPr>
                <w:rFonts w:cs="Times New Roman"/>
                <w:kern w:val="0"/>
                <w:sz w:val="21"/>
              </w:rPr>
            </w:pPr>
            <w:r>
              <w:rPr>
                <w:rFonts w:hint="eastAsia" w:cs="Times New Roman"/>
                <w:kern w:val="0"/>
                <w:sz w:val="21"/>
              </w:rPr>
              <w:t>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cs="Times New Roman"/>
                <w:kern w:val="0"/>
                <w:sz w:val="21"/>
                <w:szCs w:val="21"/>
              </w:rPr>
              <w:t>钢板尺</w:t>
            </w:r>
          </w:p>
        </w:tc>
        <w:tc>
          <w:tcPr>
            <w:tcW w:w="2409" w:type="dxa"/>
            <w:vAlign w:val="center"/>
          </w:tcPr>
          <w:p>
            <w:pPr>
              <w:widowControl/>
              <w:jc w:val="center"/>
              <w:outlineLvl w:val="9"/>
              <w:rPr>
                <w:rFonts w:cs="Times New Roman"/>
                <w:kern w:val="0"/>
                <w:sz w:val="21"/>
                <w:szCs w:val="21"/>
              </w:rPr>
            </w:pPr>
            <w:r>
              <w:rPr>
                <w:rFonts w:cs="Times New Roman"/>
                <w:kern w:val="0"/>
                <w:sz w:val="21"/>
                <w:szCs w:val="21"/>
              </w:rPr>
              <w:t>300mm</w:t>
            </w:r>
          </w:p>
        </w:tc>
        <w:tc>
          <w:tcPr>
            <w:tcW w:w="1134" w:type="dxa"/>
            <w:vAlign w:val="center"/>
          </w:tcPr>
          <w:p>
            <w:pPr>
              <w:widowControl/>
              <w:jc w:val="center"/>
              <w:outlineLvl w:val="9"/>
              <w:rPr>
                <w:rFonts w:cs="Times New Roman"/>
                <w:kern w:val="0"/>
                <w:sz w:val="21"/>
                <w:szCs w:val="21"/>
              </w:rPr>
            </w:pPr>
            <w:r>
              <w:rPr>
                <w:rFonts w:cs="Times New Roman"/>
                <w:kern w:val="0"/>
                <w:sz w:val="21"/>
                <w:szCs w:val="21"/>
              </w:rPr>
              <w:t>1把</w:t>
            </w:r>
          </w:p>
        </w:tc>
        <w:tc>
          <w:tcPr>
            <w:tcW w:w="1559" w:type="dxa"/>
          </w:tcPr>
          <w:p>
            <w:pPr>
              <w:widowControl/>
              <w:jc w:val="center"/>
              <w:outlineLvl w:val="9"/>
              <w:rPr>
                <w:rFonts w:cs="Times New Roman"/>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cs="Times New Roman"/>
                <w:kern w:val="0"/>
                <w:sz w:val="21"/>
                <w:szCs w:val="21"/>
              </w:rPr>
              <w:t>胶枪</w:t>
            </w:r>
          </w:p>
        </w:tc>
        <w:tc>
          <w:tcPr>
            <w:tcW w:w="2409" w:type="dxa"/>
            <w:vAlign w:val="center"/>
          </w:tcPr>
          <w:p>
            <w:pPr>
              <w:widowControl/>
              <w:jc w:val="center"/>
              <w:outlineLvl w:val="9"/>
              <w:rPr>
                <w:rFonts w:cs="Times New Roman"/>
                <w:kern w:val="0"/>
                <w:sz w:val="21"/>
                <w:szCs w:val="21"/>
              </w:rPr>
            </w:pPr>
            <w:r>
              <w:rPr>
                <w:rFonts w:hint="eastAsia" w:cs="Times New Roman"/>
                <w:kern w:val="0"/>
                <w:sz w:val="21"/>
                <w:szCs w:val="21"/>
              </w:rPr>
              <w:t>注胶用胶枪</w:t>
            </w:r>
          </w:p>
        </w:tc>
        <w:tc>
          <w:tcPr>
            <w:tcW w:w="1134" w:type="dxa"/>
            <w:vAlign w:val="center"/>
          </w:tcPr>
          <w:p>
            <w:pPr>
              <w:widowControl/>
              <w:jc w:val="center"/>
              <w:outlineLvl w:val="9"/>
              <w:rPr>
                <w:rFonts w:cs="Times New Roman"/>
                <w:kern w:val="0"/>
                <w:sz w:val="21"/>
                <w:szCs w:val="21"/>
              </w:rPr>
            </w:pPr>
            <w:r>
              <w:rPr>
                <w:rFonts w:cs="Times New Roman"/>
                <w:kern w:val="0"/>
                <w:sz w:val="21"/>
                <w:szCs w:val="21"/>
              </w:rPr>
              <w:t>1把</w:t>
            </w:r>
          </w:p>
        </w:tc>
        <w:tc>
          <w:tcPr>
            <w:tcW w:w="1559" w:type="dxa"/>
          </w:tcPr>
          <w:p>
            <w:pPr>
              <w:widowControl/>
              <w:jc w:val="center"/>
              <w:outlineLvl w:val="9"/>
              <w:rPr>
                <w:rFonts w:cs="Times New Roman"/>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hint="eastAsia" w:cs="Times New Roman"/>
                <w:kern w:val="0"/>
                <w:sz w:val="21"/>
                <w:szCs w:val="21"/>
              </w:rPr>
              <w:t>M36双头螺柱</w:t>
            </w:r>
          </w:p>
        </w:tc>
        <w:tc>
          <w:tcPr>
            <w:tcW w:w="2409" w:type="dxa"/>
            <w:vAlign w:val="center"/>
          </w:tcPr>
          <w:p>
            <w:pPr>
              <w:widowControl/>
              <w:jc w:val="center"/>
              <w:outlineLvl w:val="9"/>
              <w:rPr>
                <w:rFonts w:cs="Times New Roman"/>
                <w:kern w:val="0"/>
                <w:sz w:val="21"/>
                <w:szCs w:val="21"/>
              </w:rPr>
            </w:pPr>
            <w:r>
              <w:rPr>
                <w:rFonts w:hint="eastAsia" w:cs="Times New Roman"/>
                <w:kern w:val="0"/>
                <w:sz w:val="21"/>
                <w:szCs w:val="21"/>
              </w:rPr>
              <w:t>10.9级</w:t>
            </w:r>
          </w:p>
        </w:tc>
        <w:tc>
          <w:tcPr>
            <w:tcW w:w="1134" w:type="dxa"/>
            <w:vAlign w:val="center"/>
          </w:tcPr>
          <w:p>
            <w:pPr>
              <w:widowControl/>
              <w:jc w:val="center"/>
              <w:outlineLvl w:val="9"/>
              <w:rPr>
                <w:rFonts w:hint="eastAsia" w:eastAsia="宋体" w:cs="Times New Roman"/>
                <w:kern w:val="0"/>
                <w:sz w:val="21"/>
                <w:szCs w:val="21"/>
                <w:lang w:eastAsia="zh-CN"/>
              </w:rPr>
            </w:pPr>
            <w:r>
              <w:rPr>
                <w:rFonts w:hint="eastAsia" w:cs="Times New Roman"/>
                <w:kern w:val="0"/>
                <w:sz w:val="21"/>
                <w:szCs w:val="21"/>
                <w:lang w:val="en-US" w:eastAsia="zh-CN"/>
              </w:rPr>
              <w:t>112</w:t>
            </w:r>
          </w:p>
        </w:tc>
        <w:tc>
          <w:tcPr>
            <w:tcW w:w="1559" w:type="dxa"/>
          </w:tcPr>
          <w:p>
            <w:pPr>
              <w:widowControl/>
              <w:jc w:val="center"/>
              <w:outlineLvl w:val="9"/>
              <w:rPr>
                <w:rFonts w:cs="Times New Roman"/>
                <w:kern w:val="0"/>
                <w:sz w:val="21"/>
              </w:rPr>
            </w:pPr>
            <w:r>
              <w:rPr>
                <w:rFonts w:hint="eastAsia" w:cs="Times New Roman"/>
                <w:kern w:val="0"/>
                <w:sz w:val="21"/>
              </w:rPr>
              <w:t>叶片连接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hint="eastAsia" w:cs="Times New Roman"/>
                <w:kern w:val="0"/>
                <w:sz w:val="21"/>
                <w:szCs w:val="21"/>
              </w:rPr>
              <w:t>M36螺母</w:t>
            </w:r>
          </w:p>
        </w:tc>
        <w:tc>
          <w:tcPr>
            <w:tcW w:w="2409" w:type="dxa"/>
            <w:vAlign w:val="center"/>
          </w:tcPr>
          <w:p>
            <w:pPr>
              <w:widowControl/>
              <w:jc w:val="center"/>
              <w:outlineLvl w:val="9"/>
              <w:rPr>
                <w:rFonts w:cs="Times New Roman"/>
                <w:kern w:val="0"/>
                <w:sz w:val="21"/>
                <w:szCs w:val="21"/>
              </w:rPr>
            </w:pPr>
            <w:r>
              <w:rPr>
                <w:rFonts w:hint="eastAsia" w:cs="Times New Roman"/>
                <w:kern w:val="0"/>
                <w:sz w:val="21"/>
                <w:szCs w:val="21"/>
              </w:rPr>
              <w:t>10.0级</w:t>
            </w:r>
          </w:p>
        </w:tc>
        <w:tc>
          <w:tcPr>
            <w:tcW w:w="1134" w:type="dxa"/>
            <w:vAlign w:val="center"/>
          </w:tcPr>
          <w:p>
            <w:pPr>
              <w:widowControl/>
              <w:jc w:val="center"/>
              <w:outlineLvl w:val="9"/>
              <w:rPr>
                <w:rFonts w:hint="eastAsia" w:eastAsia="宋体" w:cs="Times New Roman"/>
                <w:kern w:val="0"/>
                <w:sz w:val="21"/>
                <w:szCs w:val="21"/>
                <w:lang w:eastAsia="zh-CN"/>
              </w:rPr>
            </w:pPr>
            <w:r>
              <w:rPr>
                <w:rFonts w:hint="eastAsia" w:cs="Times New Roman"/>
                <w:kern w:val="0"/>
                <w:sz w:val="21"/>
                <w:szCs w:val="21"/>
                <w:lang w:val="en-US" w:eastAsia="zh-CN"/>
              </w:rPr>
              <w:t>112</w:t>
            </w:r>
          </w:p>
        </w:tc>
        <w:tc>
          <w:tcPr>
            <w:tcW w:w="1559" w:type="dxa"/>
          </w:tcPr>
          <w:p>
            <w:pPr>
              <w:widowControl/>
              <w:jc w:val="center"/>
              <w:outlineLvl w:val="9"/>
              <w:rPr>
                <w:rFonts w:cs="Times New Roman"/>
                <w:kern w:val="0"/>
                <w:sz w:val="21"/>
              </w:rPr>
            </w:pPr>
            <w:r>
              <w:rPr>
                <w:rFonts w:hint="eastAsia" w:cs="Times New Roman"/>
                <w:kern w:val="0"/>
                <w:sz w:val="21"/>
              </w:rPr>
              <w:t>叶片连接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7" w:type="dxa"/>
            <w:vAlign w:val="center"/>
          </w:tcPr>
          <w:p>
            <w:pPr>
              <w:widowControl/>
              <w:jc w:val="center"/>
              <w:outlineLvl w:val="9"/>
              <w:rPr>
                <w:rFonts w:cs="Times New Roman"/>
                <w:kern w:val="0"/>
                <w:sz w:val="21"/>
                <w:szCs w:val="21"/>
              </w:rPr>
            </w:pPr>
            <w:r>
              <w:rPr>
                <w:rFonts w:hint="eastAsia" w:cs="Times New Roman"/>
                <w:kern w:val="0"/>
                <w:sz w:val="21"/>
                <w:szCs w:val="21"/>
              </w:rPr>
              <w:t>抗咬合剂</w:t>
            </w:r>
          </w:p>
        </w:tc>
        <w:tc>
          <w:tcPr>
            <w:tcW w:w="2409" w:type="dxa"/>
            <w:vAlign w:val="center"/>
          </w:tcPr>
          <w:p>
            <w:pPr>
              <w:widowControl/>
              <w:jc w:val="center"/>
              <w:outlineLvl w:val="9"/>
              <w:rPr>
                <w:rFonts w:hint="eastAsia" w:eastAsia="宋体" w:cs="Times New Roman"/>
                <w:kern w:val="0"/>
                <w:sz w:val="21"/>
                <w:szCs w:val="21"/>
                <w:lang w:eastAsia="zh-CN"/>
              </w:rPr>
            </w:pPr>
            <w:r>
              <w:rPr>
                <w:rFonts w:hint="eastAsia" w:ascii="宋体" w:hAnsi="宋体"/>
                <w:szCs w:val="28"/>
                <w:lang w:eastAsia="zh-CN"/>
              </w:rPr>
              <w:t>摩力克</w:t>
            </w:r>
          </w:p>
        </w:tc>
        <w:tc>
          <w:tcPr>
            <w:tcW w:w="1134" w:type="dxa"/>
            <w:vAlign w:val="center"/>
          </w:tcPr>
          <w:p>
            <w:pPr>
              <w:widowControl/>
              <w:jc w:val="center"/>
              <w:outlineLvl w:val="9"/>
              <w:rPr>
                <w:rFonts w:cs="Times New Roman"/>
                <w:kern w:val="0"/>
                <w:sz w:val="21"/>
                <w:szCs w:val="21"/>
              </w:rPr>
            </w:pPr>
            <w:r>
              <w:rPr>
                <w:rFonts w:hint="eastAsia" w:cs="Times New Roman"/>
                <w:kern w:val="0"/>
                <w:sz w:val="21"/>
                <w:szCs w:val="21"/>
              </w:rPr>
              <w:t>2瓶</w:t>
            </w:r>
          </w:p>
        </w:tc>
        <w:tc>
          <w:tcPr>
            <w:tcW w:w="1559" w:type="dxa"/>
          </w:tcPr>
          <w:p>
            <w:pPr>
              <w:widowControl/>
              <w:jc w:val="center"/>
              <w:outlineLvl w:val="9"/>
              <w:rPr>
                <w:rFonts w:cs="Times New Roman"/>
                <w:kern w:val="0"/>
                <w:sz w:val="21"/>
              </w:rPr>
            </w:pPr>
          </w:p>
        </w:tc>
      </w:tr>
    </w:tbl>
    <w:p>
      <w:pPr>
        <w:widowControl/>
        <w:ind w:firstLine="482" w:firstLineChars="200"/>
        <w:jc w:val="left"/>
        <w:outlineLvl w:val="9"/>
        <w:rPr>
          <w:rFonts w:cs="Times New Roman"/>
        </w:rPr>
      </w:pPr>
      <w:r>
        <w:rPr>
          <w:rFonts w:cs="Times New Roman"/>
          <w:b/>
          <w:szCs w:val="24"/>
        </w:rPr>
        <w:t>注意：由于叶片是易损件，吊运时需特别小心防护！</w:t>
      </w:r>
      <w:bookmarkEnd w:id="233"/>
      <w:bookmarkEnd w:id="234"/>
      <w:bookmarkEnd w:id="266"/>
      <w:bookmarkEnd w:id="267"/>
      <w:bookmarkEnd w:id="268"/>
      <w:bookmarkEnd w:id="269"/>
    </w:p>
    <w:p>
      <w:pPr>
        <w:widowControl/>
        <w:ind w:firstLine="480"/>
        <w:jc w:val="left"/>
        <w:outlineLvl w:val="9"/>
        <w:rPr>
          <w:rFonts w:cs="Times New Roman"/>
        </w:rPr>
      </w:pPr>
      <w:r>
        <w:rPr>
          <w:rFonts w:cs="Times New Roman"/>
        </w:rPr>
        <w:t>操作步骤：</w:t>
      </w:r>
    </w:p>
    <w:p>
      <w:pPr>
        <w:keepNext w:val="0"/>
        <w:keepLines w:val="0"/>
        <w:pageBreakBefore w:val="0"/>
        <w:widowControl/>
        <w:kinsoku/>
        <w:wordWrap/>
        <w:overflowPunct/>
        <w:topLinePunct w:val="0"/>
        <w:autoSpaceDE/>
        <w:autoSpaceDN/>
        <w:bidi w:val="0"/>
        <w:adjustRightInd/>
        <w:snapToGrid/>
        <w:spacing w:line="300" w:lineRule="auto"/>
        <w:ind w:left="0" w:leftChars="0" w:right="0" w:rightChars="0" w:firstLine="480" w:firstLineChars="200"/>
        <w:jc w:val="left"/>
        <w:textAlignment w:val="auto"/>
        <w:outlineLvl w:val="9"/>
        <w:rPr>
          <w:rFonts w:cs="Times New Roman"/>
          <w:kern w:val="0"/>
          <w:sz w:val="21"/>
          <w:szCs w:val="21"/>
        </w:rPr>
      </w:pPr>
      <w:r>
        <w:rPr>
          <w:rFonts w:hint="eastAsia" w:cs="Times New Roman"/>
        </w:rPr>
        <w:t>1</w:t>
      </w:r>
      <w:r>
        <w:rPr>
          <w:rFonts w:cs="Times New Roman"/>
        </w:rPr>
        <w:t>)</w:t>
      </w:r>
      <w:r>
        <w:rPr>
          <w:rFonts w:cs="Times New Roman"/>
          <w:kern w:val="0"/>
          <w:szCs w:val="24"/>
        </w:rPr>
        <w:t>使用手操盒将变桨轴承转到-90°位置(</w:t>
      </w:r>
      <w:r>
        <w:rPr>
          <w:rFonts w:hint="eastAsia" w:cs="Times New Roman"/>
          <w:kern w:val="0"/>
          <w:szCs w:val="24"/>
        </w:rPr>
        <w:t>出厂时</w:t>
      </w:r>
      <w:r>
        <w:rPr>
          <w:rFonts w:cs="Times New Roman"/>
          <w:kern w:val="0"/>
          <w:szCs w:val="24"/>
        </w:rPr>
        <w:t>0标记位于变桨轴承下侧)</w:t>
      </w:r>
      <w:r>
        <w:rPr>
          <w:rFonts w:hint="eastAsia" w:cs="Times New Roman"/>
          <w:kern w:val="0"/>
          <w:szCs w:val="24"/>
          <w:lang w:eastAsia="zh-CN"/>
        </w:rPr>
        <w:t>，检查叶片零刻度是否正确</w:t>
      </w:r>
      <w:r>
        <w:rPr>
          <w:rFonts w:cs="Times New Roman"/>
          <w:kern w:val="0"/>
          <w:szCs w:val="24"/>
        </w:rPr>
        <w:t>。</w:t>
      </w:r>
      <w:r>
        <w:rPr>
          <w:rFonts w:hint="eastAsia" w:cs="Times New Roman"/>
          <w:kern w:val="0"/>
          <w:sz w:val="21"/>
          <w:szCs w:val="21"/>
        </w:rPr>
        <w:t xml:space="preserve"> </w:t>
      </w:r>
    </w:p>
    <w:p>
      <w:pPr>
        <w:widowControl/>
        <w:ind w:firstLine="480"/>
        <w:jc w:val="left"/>
        <w:outlineLvl w:val="9"/>
        <w:rPr>
          <w:rFonts w:cs="Times New Roman"/>
          <w:kern w:val="0"/>
          <w:szCs w:val="24"/>
        </w:rPr>
      </w:pPr>
      <w:r>
        <w:rPr>
          <w:rFonts w:cs="Times New Roman"/>
        </w:rPr>
        <w:t>2)</w:t>
      </w:r>
      <w:r>
        <w:rPr>
          <w:rFonts w:cs="Times New Roman"/>
          <w:kern w:val="0"/>
          <w:szCs w:val="24"/>
        </w:rPr>
        <w:t>起吊叶片</w:t>
      </w:r>
      <w:r>
        <w:rPr>
          <w:rFonts w:hint="eastAsia" w:cs="Times New Roman"/>
          <w:kern w:val="0"/>
          <w:szCs w:val="24"/>
        </w:rPr>
        <w:t>前将所有叶片安装的双头螺柱旋入叶片端面法兰孔（厂家已安装的，可忽略此步）</w:t>
      </w:r>
      <w:r>
        <w:rPr>
          <w:rFonts w:cs="Times New Roman"/>
          <w:kern w:val="0"/>
          <w:szCs w:val="24"/>
        </w:rPr>
        <w:t>，</w:t>
      </w:r>
      <w:r>
        <w:rPr>
          <w:rFonts w:hint="eastAsia" w:cs="Times New Roman"/>
          <w:kern w:val="0"/>
          <w:szCs w:val="24"/>
        </w:rPr>
        <w:t>按3.2.3方法涂</w:t>
      </w:r>
      <w:r>
        <w:rPr>
          <w:rFonts w:hint="eastAsia" w:ascii="宋体" w:hAnsi="宋体"/>
          <w:szCs w:val="28"/>
          <w:lang w:eastAsia="zh-CN"/>
        </w:rPr>
        <w:t>摩力克</w:t>
      </w:r>
      <w:r>
        <w:rPr>
          <w:rFonts w:hint="eastAsia" w:cs="Times New Roman"/>
          <w:kern w:val="0"/>
          <w:szCs w:val="24"/>
        </w:rPr>
        <w:t>抗咬合剂，</w:t>
      </w:r>
      <w:r>
        <w:rPr>
          <w:rFonts w:hint="eastAsia" w:cs="Times New Roman"/>
          <w:kern w:val="0"/>
          <w:szCs w:val="24"/>
          <w:lang w:eastAsia="zh-CN"/>
        </w:rPr>
        <w:t>螺栓露出法兰长度为</w:t>
      </w:r>
      <w:r>
        <w:rPr>
          <w:rFonts w:hint="eastAsia" w:cs="Times New Roman"/>
          <w:kern w:val="0"/>
          <w:szCs w:val="24"/>
          <w:lang w:val="en-US" w:eastAsia="zh-CN"/>
        </w:rPr>
        <w:t>310±2mm。</w:t>
      </w:r>
      <w:r>
        <w:rPr>
          <w:rFonts w:hint="eastAsia" w:cs="Times New Roman"/>
          <w:kern w:val="0"/>
          <w:szCs w:val="24"/>
        </w:rPr>
        <w:t>起吊叶片</w:t>
      </w:r>
      <w:r>
        <w:rPr>
          <w:rFonts w:cs="Times New Roman"/>
          <w:kern w:val="0"/>
          <w:szCs w:val="24"/>
        </w:rPr>
        <w:t>将第一片叶片水平慢慢吊向离叶片堆放最远的轴承法兰接口处（方便后面两叶片的起吊）进行组装。</w:t>
      </w:r>
      <w:r>
        <w:rPr>
          <w:rFonts w:hint="eastAsia" w:cs="Times New Roman"/>
          <w:kern w:val="0"/>
          <w:szCs w:val="24"/>
        </w:rPr>
        <w:t>如图3-</w:t>
      </w:r>
      <w:r>
        <w:rPr>
          <w:rFonts w:hint="eastAsia" w:cs="Times New Roman"/>
          <w:kern w:val="0"/>
          <w:szCs w:val="24"/>
          <w:lang w:val="en-US" w:eastAsia="zh-CN"/>
        </w:rPr>
        <w:t>35</w:t>
      </w:r>
      <w:r>
        <w:rPr>
          <w:rFonts w:hint="eastAsia" w:cs="Times New Roman"/>
          <w:kern w:val="0"/>
          <w:szCs w:val="24"/>
        </w:rPr>
        <w:t>、图3-</w:t>
      </w:r>
      <w:r>
        <w:rPr>
          <w:rFonts w:hint="eastAsia" w:cs="Times New Roman"/>
          <w:kern w:val="0"/>
          <w:szCs w:val="24"/>
          <w:lang w:val="en-US" w:eastAsia="zh-CN"/>
        </w:rPr>
        <w:t>36</w:t>
      </w:r>
      <w:r>
        <w:rPr>
          <w:rFonts w:hint="eastAsia" w:cs="Times New Roman"/>
          <w:kern w:val="0"/>
          <w:szCs w:val="24"/>
        </w:rPr>
        <w:t>：</w:t>
      </w:r>
    </w:p>
    <w:p>
      <w:pPr>
        <w:widowControl/>
        <w:ind w:firstLine="480"/>
        <w:jc w:val="both"/>
        <w:outlineLvl w:val="9"/>
        <w:rPr>
          <w:rFonts w:cs="Times New Roman"/>
        </w:rPr>
      </w:pPr>
      <w:r>
        <w:rPr>
          <w:rFonts w:hint="eastAsia" w:cs="Times New Roman"/>
          <w:lang w:val="en-US" w:eastAsia="zh-CN"/>
        </w:rPr>
        <w:t xml:space="preserve">    </w:t>
      </w:r>
      <w:r>
        <w:rPr>
          <w:rFonts w:hint="eastAsia" w:cs="Times New Roman"/>
        </w:rPr>
        <w:drawing>
          <wp:inline distT="0" distB="0" distL="114300" distR="114300">
            <wp:extent cx="4424680" cy="3733165"/>
            <wp:effectExtent l="0" t="0" r="13970" b="635"/>
            <wp:docPr id="72" name="图片 72" descr="QQ截图2019031714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QQ截图20190317143133"/>
                    <pic:cNvPicPr>
                      <a:picLocks noChangeAspect="1"/>
                    </pic:cNvPicPr>
                  </pic:nvPicPr>
                  <pic:blipFill>
                    <a:blip r:embed="rId78" cstate="print"/>
                    <a:stretch>
                      <a:fillRect/>
                    </a:stretch>
                  </pic:blipFill>
                  <pic:spPr>
                    <a:xfrm>
                      <a:off x="0" y="0"/>
                      <a:ext cx="4424680" cy="3733165"/>
                    </a:xfrm>
                    <a:prstGeom prst="rect">
                      <a:avLst/>
                    </a:prstGeom>
                  </pic:spPr>
                </pic:pic>
              </a:graphicData>
            </a:graphic>
          </wp:inline>
        </w:drawing>
      </w:r>
    </w:p>
    <w:p>
      <w:pPr>
        <w:widowControl/>
        <w:ind w:firstLine="3570" w:firstLineChars="1700"/>
        <w:jc w:val="left"/>
        <w:outlineLvl w:val="9"/>
        <w:rPr>
          <w:rFonts w:cs="Times New Roman"/>
        </w:rPr>
      </w:pPr>
      <w:r>
        <w:rPr>
          <w:rFonts w:hint="eastAsia" w:cs="Times New Roman"/>
          <w:kern w:val="0"/>
          <w:sz w:val="21"/>
          <w:szCs w:val="21"/>
        </w:rPr>
        <w:t>图3-</w:t>
      </w:r>
      <w:r>
        <w:rPr>
          <w:rFonts w:hint="eastAsia" w:cs="Times New Roman"/>
          <w:kern w:val="0"/>
          <w:sz w:val="21"/>
          <w:szCs w:val="21"/>
          <w:lang w:val="en-US" w:eastAsia="zh-CN"/>
        </w:rPr>
        <w:t>38</w:t>
      </w:r>
      <w:r>
        <w:rPr>
          <w:rFonts w:hint="eastAsia" w:cs="Times New Roman"/>
          <w:kern w:val="0"/>
          <w:sz w:val="21"/>
          <w:szCs w:val="21"/>
        </w:rPr>
        <w:t xml:space="preserve"> 叶片安装示意图</w:t>
      </w:r>
    </w:p>
    <w:p>
      <w:pPr>
        <w:jc w:val="center"/>
        <w:outlineLvl w:val="9"/>
        <w:rPr>
          <w:rFonts w:ascii="Times New Roman"/>
          <w:szCs w:val="21"/>
        </w:rPr>
      </w:pPr>
      <w:r>
        <w:rPr>
          <w:rFonts w:cs="Times New Roman"/>
          <w:kern w:val="0"/>
        </w:rPr>
        <mc:AlternateContent>
          <mc:Choice Requires="wps">
            <w:drawing>
              <wp:anchor distT="0" distB="0" distL="114300" distR="114300" simplePos="0" relativeHeight="257112064" behindDoc="0" locked="0" layoutInCell="1" allowOverlap="1">
                <wp:simplePos x="0" y="0"/>
                <wp:positionH relativeFrom="column">
                  <wp:posOffset>2795905</wp:posOffset>
                </wp:positionH>
                <wp:positionV relativeFrom="paragraph">
                  <wp:posOffset>2247900</wp:posOffset>
                </wp:positionV>
                <wp:extent cx="1493520" cy="350520"/>
                <wp:effectExtent l="12700" t="12700" r="17780" b="17780"/>
                <wp:wrapNone/>
                <wp:docPr id="110" name="自选图形 31"/>
                <wp:cNvGraphicFramePr/>
                <a:graphic xmlns:a="http://schemas.openxmlformats.org/drawingml/2006/main">
                  <a:graphicData uri="http://schemas.microsoft.com/office/word/2010/wordprocessingShape">
                    <wps:wsp>
                      <wps:cNvSpPr/>
                      <wps:spPr>
                        <a:xfrm flipH="1">
                          <a:off x="0" y="0"/>
                          <a:ext cx="1493520" cy="350520"/>
                        </a:xfrm>
                        <a:prstGeom prst="wedgeRoundRectCallout">
                          <a:avLst>
                            <a:gd name="adj1" fmla="val -16838"/>
                            <a:gd name="adj2" fmla="val 50361"/>
                            <a:gd name="adj3" fmla="val 16667"/>
                          </a:avLst>
                        </a:prstGeom>
                        <a:noFill/>
                        <a:ln w="25400" cap="flat" cmpd="sng">
                          <a:solidFill>
                            <a:srgbClr val="385D8A"/>
                          </a:solidFill>
                          <a:prstDash val="solid"/>
                          <a:round/>
                          <a:headEnd type="none" w="med" len="med"/>
                          <a:tailEnd type="none" w="med" len="med"/>
                        </a:ln>
                      </wps:spPr>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此处涂抹润滑膏</w:t>
                            </w:r>
                          </w:p>
                        </w:txbxContent>
                      </wps:txbx>
                      <wps:bodyPr anchor="ctr" upright="1"/>
                    </wps:wsp>
                  </a:graphicData>
                </a:graphic>
              </wp:anchor>
            </w:drawing>
          </mc:Choice>
          <mc:Fallback>
            <w:pict>
              <v:shape id="自选图形 31" o:spid="_x0000_s1026" o:spt="62" type="#_x0000_t62" style="position:absolute;left:0pt;flip:x;margin-left:220.15pt;margin-top:177pt;height:27.6pt;width:117.6pt;z-index:257112064;v-text-anchor:middle;mso-width-relative:page;mso-height-relative:page;" filled="f" stroked="t" coordsize="21600,21600" o:gfxdata="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aayzbAAAACwEAAA8AAAAAAAAAAQAgAAAAIgAA&#10;AGRycy9kb3ducmV2LnhtbFBLAQIUABQAAAAIAIdO4kCdAmm8PgIAAFoEAAAOAAAAAAAAAAEAIAAA&#10;ACoBAABkcnMvZTJvRG9jLnhtbFBLBQYAAAAABgAGAFkBAADaBQAAAAA=&#10;" adj="7163,21678,14400">
                <v:fill on="f" focussize="0,0"/>
                <v:stroke weight="2pt" color="#385D8A" joinstyle="round"/>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此处涂抹润滑膏</w:t>
                      </w:r>
                    </w:p>
                  </w:txbxContent>
                </v:textbox>
              </v:shape>
            </w:pict>
          </mc:Fallback>
        </mc:AlternateContent>
      </w:r>
      <w:r>
        <w:rPr>
          <w:rFonts w:cs="Times New Roman"/>
          <w:kern w:val="0"/>
        </w:rPr>
        <mc:AlternateContent>
          <mc:Choice Requires="wps">
            <w:drawing>
              <wp:anchor distT="0" distB="0" distL="114300" distR="114300" simplePos="0" relativeHeight="251992064" behindDoc="0" locked="0" layoutInCell="1" allowOverlap="1">
                <wp:simplePos x="0" y="0"/>
                <wp:positionH relativeFrom="column">
                  <wp:posOffset>1263650</wp:posOffset>
                </wp:positionH>
                <wp:positionV relativeFrom="paragraph">
                  <wp:posOffset>1706245</wp:posOffset>
                </wp:positionV>
                <wp:extent cx="642620" cy="460375"/>
                <wp:effectExtent l="12700" t="12700" r="297180" b="22225"/>
                <wp:wrapNone/>
                <wp:docPr id="147" name="圆角矩形标注 147"/>
                <wp:cNvGraphicFramePr/>
                <a:graphic xmlns:a="http://schemas.openxmlformats.org/drawingml/2006/main">
                  <a:graphicData uri="http://schemas.microsoft.com/office/word/2010/wordprocessingShape">
                    <wps:wsp>
                      <wps:cNvSpPr/>
                      <wps:spPr>
                        <a:xfrm flipH="1">
                          <a:off x="0" y="0"/>
                          <a:ext cx="642620" cy="460375"/>
                        </a:xfrm>
                        <a:prstGeom prst="wedgeRoundRectCallout">
                          <a:avLst>
                            <a:gd name="adj1" fmla="val -91739"/>
                            <a:gd name="adj2" fmla="val 46044"/>
                            <a:gd name="adj3" fmla="val 16667"/>
                          </a:avLst>
                        </a:prstGeom>
                        <a:noFill/>
                        <a:ln w="25400" cap="flat" cmpd="sng" algn="ctr">
                          <a:solidFill>
                            <a:srgbClr val="385D8A">
                              <a:shade val="50000"/>
                            </a:srgbClr>
                          </a:solidFill>
                          <a:prstDash val="solid"/>
                        </a:ln>
                        <a:effectLst/>
                      </wps:spPr>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轮毂</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flip:x;margin-left:99.5pt;margin-top:134.35pt;height:36.25pt;width:50.6pt;z-index:251992064;v-text-anchor:middle;mso-width-relative:page;mso-height-relative:page;" filled="f" stroked="t" coordsize="21600,21600" o:gfxdata="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nUNAW2QAAAAsBAAAPAAAAAAAAAAEAIAAA&#10;ACIAAABkcnMvZG93bnJldi54bWxQSwECFAAUAAAACACHTuJAXHPDzbYCAABABQAADgAAAAAAAAAB&#10;ACAAAAAoAQAAZHJzL2Uyb0RvYy54bWxQSwUGAAAAAAYABgBZAQAAUAYAAAAA&#10;" adj="-9016,20746,14400">
                <v:fill on="f" focussize="0,0"/>
                <v:stroke weight="2pt" color="#264264" joinstyle="round"/>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轮毂</w:t>
                      </w:r>
                    </w:p>
                  </w:txbxContent>
                </v:textbox>
              </v:shape>
            </w:pict>
          </mc:Fallback>
        </mc:AlternateContent>
      </w:r>
      <w:r>
        <w:rPr>
          <w:rFonts w:cs="Times New Roman"/>
          <w:kern w:val="0"/>
        </w:rPr>
        <mc:AlternateContent>
          <mc:Choice Requires="wps">
            <w:drawing>
              <wp:anchor distT="0" distB="0" distL="114300" distR="114300" simplePos="0" relativeHeight="251996160" behindDoc="0" locked="0" layoutInCell="1" allowOverlap="1">
                <wp:simplePos x="0" y="0"/>
                <wp:positionH relativeFrom="column">
                  <wp:posOffset>4125595</wp:posOffset>
                </wp:positionH>
                <wp:positionV relativeFrom="paragraph">
                  <wp:posOffset>777875</wp:posOffset>
                </wp:positionV>
                <wp:extent cx="906145" cy="650875"/>
                <wp:effectExtent l="976630" t="12700" r="22225" b="41275"/>
                <wp:wrapNone/>
                <wp:docPr id="149" name="圆角矩形标注 149"/>
                <wp:cNvGraphicFramePr/>
                <a:graphic xmlns:a="http://schemas.openxmlformats.org/drawingml/2006/main">
                  <a:graphicData uri="http://schemas.microsoft.com/office/word/2010/wordprocessingShape">
                    <wps:wsp>
                      <wps:cNvSpPr/>
                      <wps:spPr>
                        <a:xfrm flipH="1">
                          <a:off x="0" y="0"/>
                          <a:ext cx="906145" cy="650875"/>
                        </a:xfrm>
                        <a:prstGeom prst="wedgeRoundRectCallout">
                          <a:avLst>
                            <a:gd name="adj1" fmla="val 156393"/>
                            <a:gd name="adj2" fmla="val 54182"/>
                            <a:gd name="adj3" fmla="val 16667"/>
                          </a:avLst>
                        </a:prstGeom>
                        <a:noFill/>
                        <a:ln w="25400" cap="flat" cmpd="sng" algn="ctr">
                          <a:solidFill>
                            <a:srgbClr val="385D8A">
                              <a:shade val="50000"/>
                            </a:srgbClr>
                          </a:solidFill>
                          <a:prstDash val="solid"/>
                        </a:ln>
                        <a:effectLst/>
                      </wps:spPr>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变桨轴承内圈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flip:x;margin-left:324.85pt;margin-top:61.25pt;height:51.25pt;width:71.35pt;z-index:251996160;v-text-anchor:middle;mso-width-relative:page;mso-height-relative:page;" filled="f" stroked="t" coordsize="21600,21600" o:gfxdata="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JXUujbZAAAACwEAAA8AAAAAAAAAAQAg&#10;AAAAIgAAAGRycy9kb3ducmV2LnhtbFBLAQIUABQAAAAIAIdO4kCc/tAOuAIAAEAFAAAOAAAAAAAA&#10;AAEAIAAAACgBAABkcnMvZTJvRG9jLnhtbFBLBQYAAAAABgAGAFkBAABSBgAAAAA=&#10;" adj="44581,22503,14400">
                <v:fill on="f" focussize="0,0"/>
                <v:stroke weight="2pt" color="#264264" joinstyle="round"/>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变桨轴承内圈</w:t>
                      </w:r>
                    </w:p>
                  </w:txbxContent>
                </v:textbox>
              </v:shape>
            </w:pict>
          </mc:Fallback>
        </mc:AlternateContent>
      </w:r>
      <w:r>
        <w:rPr>
          <w:rFonts w:cs="Times New Roman"/>
          <w:kern w:val="0"/>
        </w:rPr>
        <mc:AlternateContent>
          <mc:Choice Requires="wps">
            <w:drawing>
              <wp:anchor distT="0" distB="0" distL="114300" distR="114300" simplePos="0" relativeHeight="251998208" behindDoc="0" locked="0" layoutInCell="1" allowOverlap="1">
                <wp:simplePos x="0" y="0"/>
                <wp:positionH relativeFrom="column">
                  <wp:posOffset>1263650</wp:posOffset>
                </wp:positionH>
                <wp:positionV relativeFrom="paragraph">
                  <wp:posOffset>124460</wp:posOffset>
                </wp:positionV>
                <wp:extent cx="906145" cy="650875"/>
                <wp:effectExtent l="12700" t="12700" r="852805" b="22225"/>
                <wp:wrapNone/>
                <wp:docPr id="150" name="圆角矩形标注 150"/>
                <wp:cNvGraphicFramePr/>
                <a:graphic xmlns:a="http://schemas.openxmlformats.org/drawingml/2006/main">
                  <a:graphicData uri="http://schemas.microsoft.com/office/word/2010/wordprocessingShape">
                    <wps:wsp>
                      <wps:cNvSpPr/>
                      <wps:spPr>
                        <a:xfrm flipH="1">
                          <a:off x="0" y="0"/>
                          <a:ext cx="906145" cy="650875"/>
                        </a:xfrm>
                        <a:prstGeom prst="wedgeRoundRectCallout">
                          <a:avLst>
                            <a:gd name="adj1" fmla="val -140688"/>
                            <a:gd name="adj2" fmla="val 50811"/>
                            <a:gd name="adj3" fmla="val 16667"/>
                          </a:avLst>
                        </a:prstGeom>
                        <a:noFill/>
                        <a:ln w="25400" cap="flat" cmpd="sng" algn="ctr">
                          <a:solidFill>
                            <a:srgbClr val="385D8A">
                              <a:shade val="50000"/>
                            </a:srgbClr>
                          </a:solidFill>
                          <a:prstDash val="solid"/>
                        </a:ln>
                        <a:effectLst/>
                      </wps:spPr>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叶片安装双头螺柱</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flip:x;margin-left:99.5pt;margin-top:9.8pt;height:51.25pt;width:71.35pt;z-index:251998208;v-text-anchor:middle;mso-width-relative:page;mso-height-relative:page;" filled="f" stroked="t" coordsize="21600,21600" o:gfxdata="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AtshZ2AAAAAoBAAAPAAAAAAAAAAEAIAAA&#10;ACIAAABkcnMvZG93bnJldi54bWxQSwECFAAUAAAACACHTuJAlbhJfbcCAABBBQAADgAAAAAAAAAB&#10;ACAAAAAnAQAAZHJzL2Uyb0RvYy54bWxQSwUGAAAAAAYABgBZAQAAUAYAAAAA&#10;" adj="-19589,21775,14400">
                <v:fill on="f" focussize="0,0"/>
                <v:stroke weight="2pt" color="#264264" joinstyle="round"/>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叶片安装双头螺柱</w:t>
                      </w:r>
                    </w:p>
                  </w:txbxContent>
                </v:textbox>
              </v:shape>
            </w:pict>
          </mc:Fallback>
        </mc:AlternateContent>
      </w:r>
      <w:r>
        <w:rPr>
          <w:rFonts w:cs="Times New Roman"/>
          <w:kern w:val="0"/>
        </w:rPr>
        <mc:AlternateContent>
          <mc:Choice Requires="wps">
            <w:drawing>
              <wp:anchor distT="0" distB="0" distL="114300" distR="114300" simplePos="0" relativeHeight="251990016" behindDoc="0" locked="0" layoutInCell="1" allowOverlap="1">
                <wp:simplePos x="0" y="0"/>
                <wp:positionH relativeFrom="column">
                  <wp:posOffset>599440</wp:posOffset>
                </wp:positionH>
                <wp:positionV relativeFrom="paragraph">
                  <wp:posOffset>857250</wp:posOffset>
                </wp:positionV>
                <wp:extent cx="906145" cy="650875"/>
                <wp:effectExtent l="12700" t="12700" r="852805" b="22225"/>
                <wp:wrapNone/>
                <wp:docPr id="146" name="圆角矩形标注 146"/>
                <wp:cNvGraphicFramePr/>
                <a:graphic xmlns:a="http://schemas.openxmlformats.org/drawingml/2006/main">
                  <a:graphicData uri="http://schemas.microsoft.com/office/word/2010/wordprocessingShape">
                    <wps:wsp>
                      <wps:cNvSpPr/>
                      <wps:spPr>
                        <a:xfrm flipH="1">
                          <a:off x="0" y="0"/>
                          <a:ext cx="906145" cy="650875"/>
                        </a:xfrm>
                        <a:prstGeom prst="wedgeRoundRectCallout">
                          <a:avLst>
                            <a:gd name="adj1" fmla="val -140688"/>
                            <a:gd name="adj2" fmla="val 50811"/>
                            <a:gd name="adj3" fmla="val 16667"/>
                          </a:avLst>
                        </a:prstGeom>
                        <a:noFill/>
                        <a:ln w="25400" cap="flat" cmpd="sng" algn="ctr">
                          <a:solidFill>
                            <a:srgbClr val="385D8A">
                              <a:shade val="50000"/>
                            </a:srgbClr>
                          </a:solidFill>
                          <a:prstDash val="solid"/>
                        </a:ln>
                        <a:effectLst/>
                      </wps:spPr>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变桨轴承外圈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flip:x;margin-left:47.2pt;margin-top:67.5pt;height:51.25pt;width:71.35pt;z-index:251990016;v-text-anchor:middle;mso-width-relative:page;mso-height-relative:page;" filled="f" stroked="t" coordsize="21600,21600" o:gfxdata="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Jm71fnXAAAACgEAAA8AAAAAAAAAAQAgAAAA&#10;IgAAAGRycy9kb3ducmV2LnhtbFBLAQIUABQAAAAIAIdO4kD0t3KNtwIAAEEFAAAOAAAAAAAAAAEA&#10;IAAAACYBAABkcnMvZTJvRG9jLnhtbFBLBQYAAAAABgAGAFkBAABPBgAAAAA=&#10;" adj="-19589,21775,14400">
                <v:fill on="f" focussize="0,0"/>
                <v:stroke weight="2pt" color="#264264" joinstyle="round"/>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变桨轴承外圈</w:t>
                      </w:r>
                    </w:p>
                  </w:txbxContent>
                </v:textbox>
              </v:shape>
            </w:pict>
          </mc:Fallback>
        </mc:AlternateContent>
      </w:r>
      <w:r>
        <w:rPr>
          <w:rFonts w:cs="Times New Roman"/>
          <w:kern w:val="0"/>
        </w:rPr>
        <mc:AlternateContent>
          <mc:Choice Requires="wps">
            <w:drawing>
              <wp:anchor distT="0" distB="0" distL="114300" distR="114300" simplePos="0" relativeHeight="251994112" behindDoc="0" locked="0" layoutInCell="1" allowOverlap="1">
                <wp:simplePos x="0" y="0"/>
                <wp:positionH relativeFrom="column">
                  <wp:posOffset>3723640</wp:posOffset>
                </wp:positionH>
                <wp:positionV relativeFrom="paragraph">
                  <wp:posOffset>53340</wp:posOffset>
                </wp:positionV>
                <wp:extent cx="906145" cy="650875"/>
                <wp:effectExtent l="581660" t="12700" r="17145" b="22225"/>
                <wp:wrapNone/>
                <wp:docPr id="148" name="圆角矩形标注 148"/>
                <wp:cNvGraphicFramePr/>
                <a:graphic xmlns:a="http://schemas.openxmlformats.org/drawingml/2006/main">
                  <a:graphicData uri="http://schemas.microsoft.com/office/word/2010/wordprocessingShape">
                    <wps:wsp>
                      <wps:cNvSpPr/>
                      <wps:spPr>
                        <a:xfrm flipH="1">
                          <a:off x="0" y="0"/>
                          <a:ext cx="906145" cy="650875"/>
                        </a:xfrm>
                        <a:prstGeom prst="wedgeRoundRectCallout">
                          <a:avLst>
                            <a:gd name="adj1" fmla="val 112800"/>
                            <a:gd name="adj2" fmla="val 48563"/>
                            <a:gd name="adj3" fmla="val 16667"/>
                          </a:avLst>
                        </a:prstGeom>
                        <a:noFill/>
                        <a:ln w="25400" cap="flat" cmpd="sng" algn="ctr">
                          <a:solidFill>
                            <a:srgbClr val="385D8A">
                              <a:shade val="50000"/>
                            </a:srgbClr>
                          </a:solidFill>
                          <a:prstDash val="solid"/>
                        </a:ln>
                        <a:effectLst/>
                      </wps:spPr>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叶片法兰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flip:x;margin-left:293.2pt;margin-top:4.2pt;height:51.25pt;width:71.35pt;z-index:251994112;v-text-anchor:middle;mso-width-relative:page;mso-height-relative:page;" filled="f" stroked="t" coordsize="21600,21600" o:gfxdata="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DyrzO62gAAAAkBAAAPAAAAAAAAAAEA&#10;IAAAACIAAABkcnMvZG93bnJldi54bWxQSwECFAAUAAAACACHTuJA1sBb0LgCAABABQAADgAAAAAA&#10;AAABACAAAAApAQAAZHJzL2Uyb0RvYy54bWxQSwUGAAAAAAYABgBZAQAAUwYAAAAA&#10;" adj="35165,21290,14400">
                <v:fill on="f" focussize="0,0"/>
                <v:stroke weight="2pt" color="#264264" joinstyle="round"/>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叶片法兰</w:t>
                      </w:r>
                    </w:p>
                  </w:txbxContent>
                </v:textbox>
              </v:shape>
            </w:pict>
          </mc:Fallback>
        </mc:AlternateContent>
      </w:r>
      <w:r>
        <w:rPr>
          <w:rFonts w:cs="Times New Roman"/>
          <w:b/>
          <w:kern w:val="0"/>
        </w:rPr>
        <w:drawing>
          <wp:inline distT="0" distB="0" distL="0" distR="0">
            <wp:extent cx="2423795" cy="2241550"/>
            <wp:effectExtent l="0" t="0" r="14605"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79" cstate="print">
                      <a:extLst>
                        <a:ext uri="{28A0092B-C50C-407E-A947-70E740481C1C}">
                          <a14:useLocalDpi xmlns:a14="http://schemas.microsoft.com/office/drawing/2010/main" val="0"/>
                        </a:ext>
                      </a:extLst>
                    </a:blip>
                    <a:srcRect b="12857"/>
                    <a:stretch>
                      <a:fillRect/>
                    </a:stretch>
                  </pic:blipFill>
                  <pic:spPr>
                    <a:xfrm>
                      <a:off x="0" y="0"/>
                      <a:ext cx="2424227" cy="2242079"/>
                    </a:xfrm>
                    <a:prstGeom prst="rect">
                      <a:avLst/>
                    </a:prstGeom>
                    <a:noFill/>
                    <a:ln>
                      <a:noFill/>
                    </a:ln>
                  </pic:spPr>
                </pic:pic>
              </a:graphicData>
            </a:graphic>
          </wp:inline>
        </w:drawing>
      </w:r>
    </w:p>
    <w:p>
      <w:pPr>
        <w:pStyle w:val="54"/>
        <w:tabs>
          <w:tab w:val="center" w:pos="4201"/>
          <w:tab w:val="right" w:leader="dot" w:pos="9298"/>
        </w:tabs>
        <w:spacing w:line="300" w:lineRule="auto"/>
        <w:ind w:firstLine="199" w:firstLineChars="95"/>
        <w:jc w:val="center"/>
        <w:outlineLvl w:val="9"/>
        <w:rPr>
          <w:rFonts w:ascii="Times New Roman"/>
          <w:szCs w:val="21"/>
        </w:rPr>
      </w:pPr>
    </w:p>
    <w:p>
      <w:pPr>
        <w:pStyle w:val="54"/>
        <w:tabs>
          <w:tab w:val="center" w:pos="4201"/>
          <w:tab w:val="right" w:leader="dot" w:pos="9298"/>
        </w:tabs>
        <w:spacing w:line="300" w:lineRule="auto"/>
        <w:ind w:firstLine="199" w:firstLineChars="95"/>
        <w:jc w:val="center"/>
        <w:outlineLvl w:val="9"/>
        <w:rPr>
          <w:rFonts w:cs="Times New Roman"/>
        </w:rPr>
      </w:pPr>
      <w:r>
        <w:rPr>
          <w:rFonts w:ascii="Times New Roman"/>
          <w:szCs w:val="21"/>
        </w:rPr>
        <w:t>图</w:t>
      </w:r>
      <w:r>
        <w:rPr>
          <w:rFonts w:hint="eastAsia" w:ascii="Times New Roman"/>
          <w:szCs w:val="21"/>
        </w:rPr>
        <w:t>3-</w:t>
      </w:r>
      <w:r>
        <w:rPr>
          <w:rFonts w:hint="eastAsia" w:ascii="Times New Roman"/>
          <w:szCs w:val="21"/>
          <w:lang w:val="en-US" w:eastAsia="zh-CN"/>
        </w:rPr>
        <w:t>36</w:t>
      </w:r>
      <w:r>
        <w:rPr>
          <w:rFonts w:hint="eastAsia" w:ascii="Times New Roman"/>
          <w:szCs w:val="21"/>
        </w:rPr>
        <w:t xml:space="preserve"> 叶片法兰双头螺柱在变桨轴承内圈抗咬合剂涂抹位置示意</w:t>
      </w:r>
      <w:r>
        <w:rPr>
          <w:rFonts w:ascii="Times New Roman"/>
          <w:szCs w:val="21"/>
        </w:rPr>
        <w:t>图（参考）</w:t>
      </w:r>
    </w:p>
    <w:p>
      <w:pPr>
        <w:widowControl/>
        <w:ind w:firstLine="480"/>
        <w:jc w:val="left"/>
        <w:outlineLvl w:val="9"/>
        <w:rPr>
          <w:rFonts w:cs="Times New Roman"/>
        </w:rPr>
      </w:pPr>
      <w:r>
        <w:rPr>
          <w:rFonts w:cs="Times New Roman"/>
        </w:rPr>
        <w:t>3)</w:t>
      </w:r>
      <w:r>
        <w:rPr>
          <w:rFonts w:hint="eastAsia"/>
        </w:rPr>
        <w:t xml:space="preserve"> </w:t>
      </w:r>
      <w:r>
        <w:rPr>
          <w:rFonts w:hint="eastAsia" w:cs="Times New Roman"/>
        </w:rPr>
        <w:t>风轮组装前，需要在轮毂轴承及叶片零刻度位置画贯穿线，</w:t>
      </w:r>
      <w:r>
        <w:rPr>
          <w:rFonts w:cs="Times New Roman"/>
          <w:kern w:val="0"/>
          <w:szCs w:val="24"/>
        </w:rPr>
        <w:t>用手操盒微调变桨轴承，使叶根部0度刻度线（位于叶片前缘侧）与变桨轴承零度标记对正，然后</w:t>
      </w:r>
      <w:r>
        <w:rPr>
          <w:rFonts w:hint="eastAsia" w:cs="Times New Roman"/>
          <w:kern w:val="0"/>
          <w:szCs w:val="24"/>
        </w:rPr>
        <w:t>控制吊车</w:t>
      </w:r>
      <w:r>
        <w:rPr>
          <w:rFonts w:cs="Times New Roman"/>
          <w:kern w:val="0"/>
          <w:szCs w:val="24"/>
        </w:rPr>
        <w:t>将所有螺柱</w:t>
      </w:r>
      <w:r>
        <w:rPr>
          <w:rFonts w:hint="eastAsia" w:cs="Times New Roman"/>
          <w:kern w:val="0"/>
          <w:szCs w:val="24"/>
        </w:rPr>
        <w:t>穿入</w:t>
      </w:r>
      <w:r>
        <w:rPr>
          <w:rFonts w:cs="Times New Roman"/>
          <w:kern w:val="0"/>
          <w:szCs w:val="24"/>
        </w:rPr>
        <w:t>变桨轴承孔中，</w:t>
      </w:r>
      <w:r>
        <w:rPr>
          <w:rFonts w:hint="eastAsia" w:cs="Times New Roman"/>
          <w:kern w:val="0"/>
          <w:szCs w:val="24"/>
        </w:rPr>
        <w:t>此时</w:t>
      </w:r>
      <w:r>
        <w:rPr>
          <w:rFonts w:cs="Times New Roman"/>
          <w:kern w:val="0"/>
          <w:szCs w:val="24"/>
        </w:rPr>
        <w:t>用开口扳手带</w:t>
      </w:r>
      <w:r>
        <w:rPr>
          <w:rFonts w:hint="eastAsia" w:cs="Times New Roman"/>
          <w:kern w:val="0"/>
          <w:szCs w:val="24"/>
        </w:rPr>
        <w:t>上全部螺母，再用液压扳手紧固螺栓。</w:t>
      </w:r>
    </w:p>
    <w:p>
      <w:pPr>
        <w:widowControl/>
        <w:ind w:firstLine="480"/>
        <w:jc w:val="left"/>
        <w:outlineLvl w:val="9"/>
        <w:rPr>
          <w:rFonts w:hint="eastAsia" w:cs="Times New Roman"/>
          <w:kern w:val="0"/>
          <w:szCs w:val="24"/>
        </w:rPr>
      </w:pPr>
      <w:r>
        <w:rPr>
          <w:rFonts w:cs="Times New Roman"/>
        </w:rPr>
        <w:t>4)</w:t>
      </w:r>
      <w:r>
        <w:rPr>
          <w:rFonts w:cs="Times New Roman"/>
          <w:kern w:val="0"/>
          <w:szCs w:val="24"/>
        </w:rPr>
        <w:t>在</w:t>
      </w:r>
      <w:r>
        <w:rPr>
          <w:rFonts w:hint="eastAsia" w:cs="Times New Roman"/>
          <w:kern w:val="0"/>
          <w:szCs w:val="24"/>
        </w:rPr>
        <w:t>叶片下</w:t>
      </w:r>
      <w:r>
        <w:rPr>
          <w:rFonts w:cs="Times New Roman"/>
          <w:kern w:val="0"/>
          <w:szCs w:val="24"/>
        </w:rPr>
        <w:t>适当的位置放置沙袋或其他软的支撑物支撑叶片或使用其它吊车吊持叶片。</w:t>
      </w:r>
      <w:r>
        <w:rPr>
          <w:rFonts w:hint="eastAsia" w:cs="Times New Roman"/>
          <w:kern w:val="0"/>
          <w:szCs w:val="24"/>
        </w:rPr>
        <w:t>紧固螺栓时</w:t>
      </w:r>
      <w:r>
        <w:rPr>
          <w:rFonts w:cs="Times New Roman"/>
          <w:kern w:val="0"/>
          <w:szCs w:val="24"/>
        </w:rPr>
        <w:t>，</w:t>
      </w:r>
      <w:r>
        <w:rPr>
          <w:rFonts w:hint="eastAsia" w:cs="Times New Roman"/>
          <w:kern w:val="0"/>
          <w:szCs w:val="24"/>
        </w:rPr>
        <w:t>按3.2.4方法，分</w:t>
      </w:r>
      <w:r>
        <w:rPr>
          <w:rFonts w:hint="eastAsia" w:cs="Times New Roman"/>
          <w:kern w:val="0"/>
          <w:szCs w:val="24"/>
          <w:lang w:val="en-US" w:eastAsia="zh-CN"/>
        </w:rPr>
        <w:t>四</w:t>
      </w:r>
      <w:r>
        <w:rPr>
          <w:rFonts w:hint="eastAsia" w:cs="Times New Roman"/>
          <w:kern w:val="0"/>
          <w:szCs w:val="24"/>
        </w:rPr>
        <w:t>次50%、75%、100%、100%将螺栓紧固。如有些位置无施工空间，需在3</w:t>
      </w:r>
      <w:r>
        <w:rPr>
          <w:rFonts w:hint="eastAsia"/>
        </w:rPr>
        <w:t>个叶片安装完成后再</w:t>
      </w:r>
      <w:r>
        <w:rPr>
          <w:rFonts w:hint="eastAsia" w:cs="Times New Roman"/>
          <w:kern w:val="0"/>
          <w:szCs w:val="24"/>
        </w:rPr>
        <w:t>操作手操盒转动一个小角度，将剩余螺栓分</w:t>
      </w:r>
      <w:r>
        <w:rPr>
          <w:rFonts w:hint="eastAsia" w:cs="Times New Roman"/>
          <w:kern w:val="0"/>
          <w:szCs w:val="24"/>
          <w:lang w:val="en-US" w:eastAsia="zh-CN"/>
        </w:rPr>
        <w:t>四</w:t>
      </w:r>
      <w:r>
        <w:rPr>
          <w:rFonts w:hint="eastAsia" w:cs="Times New Roman"/>
          <w:kern w:val="0"/>
          <w:szCs w:val="24"/>
        </w:rPr>
        <w:t>次50%、75%、100%、100%进行紧固</w:t>
      </w:r>
      <w:r>
        <w:rPr>
          <w:rFonts w:cs="Times New Roman"/>
          <w:kern w:val="0"/>
          <w:szCs w:val="24"/>
        </w:rPr>
        <w:t>。</w:t>
      </w:r>
      <w:r>
        <w:rPr>
          <w:rFonts w:hint="eastAsia" w:cs="Times New Roman"/>
          <w:kern w:val="0"/>
          <w:szCs w:val="24"/>
        </w:rPr>
        <w:t>手操盒操作人员与使用液压扳手人员应相互配合，避免叶片转动时对人和设备造成损伤。</w:t>
      </w:r>
      <w:r>
        <w:rPr>
          <w:rFonts w:hint="eastAsia" w:cs="Times New Roman"/>
          <w:kern w:val="0"/>
          <w:szCs w:val="24"/>
          <w:lang w:eastAsia="zh-CN"/>
        </w:rPr>
        <w:t>若在螺栓紧固过程中出现液压扳手干涉的情况，则可跳过这个螺栓，待所有叶片螺栓力矩紧固完后，变桨调整螺栓位置，再进行紧固。</w:t>
      </w:r>
    </w:p>
    <w:p>
      <w:pPr>
        <w:widowControl/>
        <w:ind w:firstLine="480"/>
        <w:jc w:val="left"/>
        <w:outlineLvl w:val="9"/>
        <w:rPr>
          <w:rFonts w:cs="Times New Roman"/>
          <w:kern w:val="0"/>
          <w:szCs w:val="24"/>
        </w:rPr>
      </w:pPr>
      <w:r>
        <w:rPr>
          <w:rFonts w:hint="eastAsia" w:cs="Times New Roman"/>
        </w:rPr>
        <w:t>5</w:t>
      </w:r>
      <w:r>
        <w:rPr>
          <w:rFonts w:cs="Times New Roman"/>
        </w:rPr>
        <w:t>)</w:t>
      </w:r>
      <w:r>
        <w:rPr>
          <w:rFonts w:cs="Times New Roman"/>
          <w:kern w:val="0"/>
          <w:szCs w:val="24"/>
        </w:rPr>
        <w:t>该叶片紧固完成后,缓慢放松吊具，拆除吊带。</w:t>
      </w:r>
    </w:p>
    <w:p>
      <w:pPr>
        <w:widowControl/>
        <w:ind w:firstLine="480"/>
        <w:jc w:val="left"/>
        <w:outlineLvl w:val="9"/>
        <w:rPr>
          <w:rFonts w:cs="Times New Roman"/>
          <w:kern w:val="0"/>
          <w:szCs w:val="24"/>
        </w:rPr>
      </w:pPr>
      <w:r>
        <w:rPr>
          <w:rFonts w:cs="Times New Roman"/>
        </w:rPr>
        <w:t>6)</w:t>
      </w:r>
      <w:r>
        <w:rPr>
          <w:rFonts w:cs="Times New Roman"/>
          <w:kern w:val="0"/>
          <w:szCs w:val="24"/>
        </w:rPr>
        <w:t>按以上叙述要求，组装剩余两只叶片。</w:t>
      </w:r>
    </w:p>
    <w:p>
      <w:pPr>
        <w:ind w:firstLine="480"/>
        <w:outlineLvl w:val="9"/>
        <w:rPr>
          <w:rFonts w:cs="Times New Roman"/>
        </w:rPr>
      </w:pPr>
      <w:r>
        <w:rPr>
          <w:rFonts w:cs="Times New Roman"/>
        </w:rPr>
        <w:t>7)安装导流罩顶盖并用密封胶密封导流罩外</w:t>
      </w:r>
      <w:r>
        <w:rPr>
          <w:rFonts w:hint="eastAsia" w:cs="Times New Roman"/>
        </w:rPr>
        <w:t>部顶盖装配缝隙，</w:t>
      </w:r>
      <w:r>
        <w:rPr>
          <w:rFonts w:cs="Times New Roman"/>
        </w:rPr>
        <w:t>结束后清除导流罩及叶片上的污物。</w:t>
      </w:r>
      <w:r>
        <w:rPr>
          <w:rFonts w:cs="Times New Roman"/>
          <w:b/>
        </w:rPr>
        <w:t>注：如风轮在组装完后成后当天未能吊装需将叶片调整到开桨位置</w:t>
      </w:r>
      <w:r>
        <w:rPr>
          <w:rFonts w:hint="eastAsia" w:cs="Times New Roman"/>
          <w:b/>
        </w:rPr>
        <w:t>（90°与-90°的中间位置）</w:t>
      </w:r>
      <w:r>
        <w:rPr>
          <w:rFonts w:cs="Times New Roman"/>
          <w:b/>
        </w:rPr>
        <w:t>，并使用绳索固定！</w:t>
      </w:r>
    </w:p>
    <w:p>
      <w:pPr>
        <w:pStyle w:val="6"/>
        <w:spacing w:before="163"/>
      </w:pPr>
      <w:bookmarkStart w:id="282" w:name="_Toc381108377"/>
      <w:bookmarkStart w:id="283" w:name="_Toc381618737"/>
      <w:bookmarkStart w:id="284" w:name="_Toc4759091"/>
      <w:bookmarkStart w:id="285" w:name="_Toc381620013"/>
      <w:bookmarkStart w:id="286" w:name="_Toc21169"/>
      <w:r>
        <w:t>3.</w:t>
      </w:r>
      <w:r>
        <w:rPr>
          <w:rFonts w:hint="eastAsia"/>
          <w:lang w:val="en-US" w:eastAsia="zh-CN"/>
        </w:rPr>
        <w:t>10</w:t>
      </w:r>
      <w:r>
        <w:t>.</w:t>
      </w:r>
      <w:r>
        <w:rPr>
          <w:rFonts w:hint="eastAsia"/>
          <w:lang w:val="en-US" w:eastAsia="zh-CN"/>
        </w:rPr>
        <w:t>4</w:t>
      </w:r>
      <w:r>
        <w:t xml:space="preserve"> 风轮吊装</w:t>
      </w:r>
      <w:bookmarkEnd w:id="282"/>
      <w:bookmarkEnd w:id="283"/>
      <w:bookmarkEnd w:id="284"/>
      <w:bookmarkEnd w:id="285"/>
      <w:r>
        <w:rPr>
          <w:rFonts w:hint="eastAsia"/>
        </w:rPr>
        <w:t>作业</w:t>
      </w:r>
      <w:bookmarkEnd w:id="286"/>
    </w:p>
    <w:p>
      <w:pPr>
        <w:spacing w:before="163"/>
        <w:outlineLvl w:val="9"/>
        <w:rPr>
          <w:rFonts w:eastAsia="宋体" w:cs="Times New Roman"/>
          <w:bCs w:val="0"/>
          <w:szCs w:val="22"/>
        </w:rPr>
      </w:pPr>
      <w:bookmarkStart w:id="287" w:name="_Toc4759088"/>
      <w:r>
        <w:rPr>
          <w:rFonts w:eastAsia="宋体" w:cs="Times New Roman"/>
          <w:bCs w:val="0"/>
          <w:szCs w:val="22"/>
        </w:rPr>
        <w:t>3.</w:t>
      </w:r>
      <w:r>
        <w:rPr>
          <w:rFonts w:hint="eastAsia" w:eastAsia="宋体" w:cs="Times New Roman"/>
          <w:bCs w:val="0"/>
          <w:szCs w:val="22"/>
          <w:lang w:val="en-US" w:eastAsia="zh-CN"/>
        </w:rPr>
        <w:t>1</w:t>
      </w:r>
      <w:r>
        <w:rPr>
          <w:rFonts w:hint="eastAsia" w:cs="Times New Roman"/>
          <w:bCs w:val="0"/>
          <w:szCs w:val="22"/>
          <w:lang w:val="en-US" w:eastAsia="zh-CN"/>
        </w:rPr>
        <w:t>0</w:t>
      </w:r>
      <w:r>
        <w:rPr>
          <w:rFonts w:eastAsia="宋体" w:cs="Times New Roman"/>
          <w:bCs w:val="0"/>
          <w:szCs w:val="22"/>
        </w:rPr>
        <w:t>.</w:t>
      </w:r>
      <w:r>
        <w:rPr>
          <w:rFonts w:hint="eastAsia" w:eastAsia="宋体" w:cs="Times New Roman"/>
          <w:bCs w:val="0"/>
          <w:szCs w:val="22"/>
          <w:lang w:val="en-US" w:eastAsia="zh-CN"/>
        </w:rPr>
        <w:t>4</w:t>
      </w:r>
      <w:r>
        <w:rPr>
          <w:rFonts w:hint="eastAsia" w:eastAsia="宋体" w:cs="Times New Roman"/>
          <w:bCs w:val="0"/>
          <w:szCs w:val="22"/>
        </w:rPr>
        <w:t>.1</w:t>
      </w:r>
      <w:r>
        <w:rPr>
          <w:rFonts w:eastAsia="宋体" w:cs="Times New Roman"/>
          <w:bCs w:val="0"/>
          <w:szCs w:val="22"/>
        </w:rPr>
        <w:t>风轮吊装所需工具、消耗品及器件</w:t>
      </w:r>
      <w:bookmarkEnd w:id="287"/>
    </w:p>
    <w:p>
      <w:pPr>
        <w:ind w:firstLine="480"/>
        <w:rPr>
          <w:rFonts w:cs="Times New Roman"/>
          <w:sz w:val="21"/>
        </w:rPr>
      </w:pPr>
      <w:r>
        <w:rPr>
          <w:rFonts w:cs="Times New Roman"/>
        </w:rPr>
        <w:t>风轮安装所需工具，消耗品清单如表</w:t>
      </w:r>
      <w:r>
        <w:rPr>
          <w:rFonts w:hint="eastAsia" w:cs="Times New Roman"/>
        </w:rPr>
        <w:t>3-2</w:t>
      </w:r>
      <w:r>
        <w:rPr>
          <w:rFonts w:hint="eastAsia" w:cs="Times New Roman"/>
          <w:lang w:val="en-US" w:eastAsia="zh-CN"/>
        </w:rPr>
        <w:t>4：</w:t>
      </w:r>
    </w:p>
    <w:p>
      <w:pPr>
        <w:jc w:val="center"/>
        <w:rPr>
          <w:rFonts w:cs="Times New Roman"/>
          <w:sz w:val="21"/>
        </w:rPr>
      </w:pPr>
      <w:r>
        <w:rPr>
          <w:rFonts w:cs="Times New Roman"/>
          <w:sz w:val="21"/>
        </w:rPr>
        <w:t>表</w:t>
      </w:r>
      <w:r>
        <w:rPr>
          <w:rFonts w:hint="eastAsia" w:cs="Times New Roman"/>
          <w:sz w:val="21"/>
        </w:rPr>
        <w:t>3-2</w:t>
      </w:r>
      <w:r>
        <w:rPr>
          <w:rFonts w:hint="eastAsia" w:cs="Times New Roman"/>
          <w:sz w:val="21"/>
          <w:lang w:val="en-US" w:eastAsia="zh-CN"/>
        </w:rPr>
        <w:t xml:space="preserve">4 </w:t>
      </w:r>
      <w:r>
        <w:rPr>
          <w:rFonts w:cs="Times New Roman"/>
          <w:sz w:val="21"/>
        </w:rPr>
        <w:t>风轮安装所需工具，消耗品清单</w:t>
      </w:r>
    </w:p>
    <w:tbl>
      <w:tblPr>
        <w:tblStyle w:val="34"/>
        <w:tblW w:w="785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2156"/>
        <w:gridCol w:w="1938"/>
        <w:gridCol w:w="1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Pr>
          <w:p>
            <w:pPr>
              <w:widowControl/>
              <w:jc w:val="center"/>
              <w:rPr>
                <w:rFonts w:cs="Times New Roman"/>
                <w:kern w:val="0"/>
                <w:sz w:val="21"/>
              </w:rPr>
            </w:pPr>
            <w:r>
              <w:rPr>
                <w:rFonts w:cs="Times New Roman"/>
                <w:kern w:val="0"/>
                <w:sz w:val="21"/>
              </w:rPr>
              <w:t>名称</w:t>
            </w:r>
          </w:p>
        </w:tc>
        <w:tc>
          <w:tcPr>
            <w:tcW w:w="2156" w:type="dxa"/>
          </w:tcPr>
          <w:p>
            <w:pPr>
              <w:widowControl/>
              <w:jc w:val="center"/>
              <w:rPr>
                <w:rFonts w:cs="Times New Roman"/>
                <w:kern w:val="0"/>
                <w:sz w:val="21"/>
              </w:rPr>
            </w:pPr>
            <w:r>
              <w:rPr>
                <w:rFonts w:cs="Times New Roman"/>
                <w:kern w:val="0"/>
                <w:sz w:val="21"/>
              </w:rPr>
              <w:t>规格/图号</w:t>
            </w:r>
          </w:p>
        </w:tc>
        <w:tc>
          <w:tcPr>
            <w:tcW w:w="1938" w:type="dxa"/>
          </w:tcPr>
          <w:p>
            <w:pPr>
              <w:widowControl/>
              <w:jc w:val="center"/>
              <w:rPr>
                <w:rFonts w:cs="Times New Roman"/>
                <w:kern w:val="0"/>
                <w:sz w:val="21"/>
              </w:rPr>
            </w:pPr>
            <w:r>
              <w:rPr>
                <w:rFonts w:cs="Times New Roman"/>
                <w:kern w:val="0"/>
                <w:sz w:val="21"/>
              </w:rPr>
              <w:t>数量</w:t>
            </w:r>
          </w:p>
        </w:tc>
        <w:tc>
          <w:tcPr>
            <w:tcW w:w="1764" w:type="dxa"/>
          </w:tcPr>
          <w:p>
            <w:pPr>
              <w:widowControl/>
              <w:jc w:val="center"/>
              <w:rPr>
                <w:rFonts w:cs="Times New Roman"/>
                <w:kern w:val="0"/>
                <w:sz w:val="21"/>
              </w:rPr>
            </w:pPr>
            <w:r>
              <w:rPr>
                <w:rFonts w:cs="Times New Roman"/>
                <w:kern w:val="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hint="eastAsia" w:cs="Times New Roman"/>
                <w:kern w:val="0"/>
                <w:sz w:val="21"/>
                <w:szCs w:val="21"/>
              </w:rPr>
              <w:t>液压拉伸器</w:t>
            </w:r>
          </w:p>
        </w:tc>
        <w:tc>
          <w:tcPr>
            <w:tcW w:w="2156" w:type="dxa"/>
            <w:vAlign w:val="center"/>
          </w:tcPr>
          <w:p>
            <w:pPr>
              <w:widowControl/>
              <w:jc w:val="center"/>
              <w:rPr>
                <w:rFonts w:cs="Times New Roman"/>
                <w:kern w:val="0"/>
                <w:sz w:val="21"/>
                <w:szCs w:val="21"/>
              </w:rPr>
            </w:pPr>
            <w:r>
              <w:rPr>
                <w:rFonts w:hint="eastAsia" w:cs="Times New Roman"/>
                <w:kern w:val="0"/>
                <w:sz w:val="21"/>
                <w:szCs w:val="21"/>
              </w:rPr>
              <w:t>M36</w:t>
            </w:r>
          </w:p>
        </w:tc>
        <w:tc>
          <w:tcPr>
            <w:tcW w:w="1938" w:type="dxa"/>
            <w:vAlign w:val="center"/>
          </w:tcPr>
          <w:p>
            <w:pPr>
              <w:widowControl/>
              <w:jc w:val="center"/>
              <w:rPr>
                <w:rFonts w:cs="Times New Roman"/>
                <w:kern w:val="0"/>
                <w:sz w:val="21"/>
                <w:szCs w:val="21"/>
              </w:rPr>
            </w:pPr>
            <w:r>
              <w:rPr>
                <w:rFonts w:hint="eastAsia" w:cs="Times New Roman"/>
                <w:kern w:val="0"/>
                <w:sz w:val="21"/>
                <w:szCs w:val="21"/>
              </w:rPr>
              <w:t>1套</w:t>
            </w:r>
          </w:p>
        </w:tc>
        <w:tc>
          <w:tcPr>
            <w:tcW w:w="1764" w:type="dxa"/>
            <w:vAlign w:val="center"/>
          </w:tcPr>
          <w:p>
            <w:pPr>
              <w:widowControl/>
              <w:jc w:val="center"/>
              <w:rPr>
                <w:rFonts w:cs="Times New Roman"/>
                <w:kern w:val="0"/>
                <w:sz w:val="21"/>
                <w:szCs w:val="21"/>
              </w:rPr>
            </w:pPr>
            <w:r>
              <w:rPr>
                <w:rFonts w:hint="eastAsia" w:cs="Times New Roman"/>
                <w:kern w:val="0"/>
                <w:sz w:val="21"/>
                <w:szCs w:val="21"/>
              </w:rPr>
              <w:t>1拖2，含泵及液压管路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敲击呆扳手</w:t>
            </w:r>
          </w:p>
        </w:tc>
        <w:tc>
          <w:tcPr>
            <w:tcW w:w="2156" w:type="dxa"/>
            <w:vAlign w:val="center"/>
          </w:tcPr>
          <w:p>
            <w:pPr>
              <w:widowControl/>
              <w:jc w:val="center"/>
              <w:rPr>
                <w:rFonts w:cs="Times New Roman"/>
                <w:kern w:val="0"/>
                <w:sz w:val="21"/>
                <w:szCs w:val="21"/>
              </w:rPr>
            </w:pPr>
            <w:r>
              <w:rPr>
                <w:rFonts w:cs="Times New Roman"/>
                <w:kern w:val="0"/>
                <w:sz w:val="21"/>
                <w:szCs w:val="21"/>
              </w:rPr>
              <w:t>S</w:t>
            </w:r>
            <w:r>
              <w:rPr>
                <w:rFonts w:hint="eastAsia" w:cs="Times New Roman"/>
                <w:kern w:val="0"/>
                <w:sz w:val="21"/>
                <w:szCs w:val="21"/>
              </w:rPr>
              <w:t>55</w:t>
            </w:r>
          </w:p>
        </w:tc>
        <w:tc>
          <w:tcPr>
            <w:tcW w:w="1938" w:type="dxa"/>
            <w:vAlign w:val="center"/>
          </w:tcPr>
          <w:p>
            <w:pPr>
              <w:widowControl/>
              <w:jc w:val="center"/>
              <w:rPr>
                <w:rFonts w:cs="Times New Roman"/>
                <w:kern w:val="0"/>
                <w:sz w:val="21"/>
                <w:szCs w:val="21"/>
              </w:rPr>
            </w:pPr>
            <w:r>
              <w:rPr>
                <w:rFonts w:cs="Times New Roman"/>
                <w:kern w:val="0"/>
                <w:sz w:val="21"/>
                <w:szCs w:val="21"/>
              </w:rPr>
              <w:t>2把</w:t>
            </w:r>
          </w:p>
        </w:tc>
        <w:tc>
          <w:tcPr>
            <w:tcW w:w="1764" w:type="dxa"/>
          </w:tcPr>
          <w:p>
            <w:pPr>
              <w:widowControl/>
              <w:jc w:val="center"/>
              <w:rPr>
                <w:rFonts w:cs="Times New Roman"/>
                <w:kern w:val="0"/>
                <w:sz w:val="21"/>
              </w:rPr>
            </w:pPr>
            <w:r>
              <w:rPr>
                <w:rFonts w:hint="eastAsia" w:cs="Times New Roman"/>
                <w:kern w:val="0"/>
                <w:sz w:val="21"/>
              </w:rPr>
              <w:t>手动带紧螺栓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快速电动扳手</w:t>
            </w:r>
          </w:p>
        </w:tc>
        <w:tc>
          <w:tcPr>
            <w:tcW w:w="2156" w:type="dxa"/>
            <w:vAlign w:val="center"/>
          </w:tcPr>
          <w:p>
            <w:pPr>
              <w:widowControl/>
              <w:jc w:val="center"/>
              <w:rPr>
                <w:rFonts w:cs="Times New Roman"/>
                <w:kern w:val="0"/>
                <w:sz w:val="21"/>
                <w:szCs w:val="21"/>
              </w:rPr>
            </w:pPr>
            <w:r>
              <w:rPr>
                <w:rFonts w:cs="Times New Roman"/>
                <w:kern w:val="0"/>
                <w:sz w:val="21"/>
                <w:szCs w:val="21"/>
              </w:rPr>
              <w:t>1＇ 1000Nm</w:t>
            </w:r>
          </w:p>
        </w:tc>
        <w:tc>
          <w:tcPr>
            <w:tcW w:w="1938" w:type="dxa"/>
            <w:vAlign w:val="center"/>
          </w:tcPr>
          <w:p>
            <w:pPr>
              <w:widowControl/>
              <w:jc w:val="center"/>
              <w:rPr>
                <w:rFonts w:cs="Times New Roman"/>
                <w:kern w:val="0"/>
                <w:sz w:val="21"/>
                <w:szCs w:val="21"/>
              </w:rPr>
            </w:pPr>
            <w:r>
              <w:rPr>
                <w:rFonts w:cs="Times New Roman"/>
                <w:kern w:val="0"/>
                <w:sz w:val="21"/>
                <w:szCs w:val="21"/>
              </w:rPr>
              <w:t>2部</w:t>
            </w:r>
          </w:p>
        </w:tc>
        <w:tc>
          <w:tcPr>
            <w:tcW w:w="1764" w:type="dxa"/>
          </w:tcPr>
          <w:p>
            <w:pPr>
              <w:widowControl/>
              <w:jc w:val="center"/>
              <w:rPr>
                <w:rFonts w:cs="Times New Roman"/>
                <w:kern w:val="0"/>
                <w:sz w:val="21"/>
              </w:rPr>
            </w:pPr>
            <w:r>
              <w:rPr>
                <w:rFonts w:hint="eastAsia" w:cs="Times New Roman"/>
                <w:kern w:val="0"/>
                <w:sz w:val="21"/>
              </w:rPr>
              <w:t>快速带紧</w:t>
            </w:r>
          </w:p>
          <w:p>
            <w:pPr>
              <w:widowControl/>
              <w:jc w:val="center"/>
              <w:rPr>
                <w:rFonts w:cs="Times New Roman"/>
                <w:kern w:val="0"/>
                <w:sz w:val="21"/>
              </w:rPr>
            </w:pPr>
            <w:r>
              <w:rPr>
                <w:rFonts w:hint="eastAsia" w:cs="Times New Roman"/>
                <w:kern w:val="0"/>
                <w:sz w:val="21"/>
              </w:rPr>
              <w:t>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汽/柴油发电机</w:t>
            </w:r>
          </w:p>
        </w:tc>
        <w:tc>
          <w:tcPr>
            <w:tcW w:w="2156" w:type="dxa"/>
            <w:vAlign w:val="center"/>
          </w:tcPr>
          <w:p>
            <w:pPr>
              <w:widowControl/>
              <w:jc w:val="center"/>
              <w:rPr>
                <w:rFonts w:cs="Times New Roman"/>
                <w:kern w:val="0"/>
                <w:sz w:val="21"/>
                <w:szCs w:val="21"/>
              </w:rPr>
            </w:pPr>
            <w:r>
              <w:rPr>
                <w:rFonts w:cs="Times New Roman"/>
                <w:kern w:val="0"/>
                <w:sz w:val="21"/>
                <w:szCs w:val="21"/>
              </w:rPr>
              <w:t>20</w:t>
            </w:r>
            <w:r>
              <w:rPr>
                <w:rFonts w:hint="eastAsia" w:cs="Times New Roman"/>
                <w:kern w:val="0"/>
                <w:sz w:val="21"/>
                <w:szCs w:val="21"/>
              </w:rPr>
              <w:t>kW</w:t>
            </w:r>
            <w:r>
              <w:rPr>
                <w:rFonts w:cs="Times New Roman"/>
                <w:kern w:val="0"/>
                <w:sz w:val="21"/>
                <w:szCs w:val="21"/>
              </w:rPr>
              <w:t xml:space="preserve"> 220V</w:t>
            </w:r>
          </w:p>
        </w:tc>
        <w:tc>
          <w:tcPr>
            <w:tcW w:w="1938" w:type="dxa"/>
            <w:vAlign w:val="center"/>
          </w:tcPr>
          <w:p>
            <w:pPr>
              <w:widowControl/>
              <w:jc w:val="center"/>
              <w:rPr>
                <w:rFonts w:cs="Times New Roman"/>
                <w:kern w:val="0"/>
                <w:sz w:val="21"/>
                <w:szCs w:val="21"/>
              </w:rPr>
            </w:pPr>
            <w:r>
              <w:rPr>
                <w:rFonts w:cs="Times New Roman"/>
                <w:kern w:val="0"/>
                <w:sz w:val="21"/>
                <w:szCs w:val="21"/>
              </w:rPr>
              <w:t>1台</w:t>
            </w:r>
          </w:p>
        </w:tc>
        <w:tc>
          <w:tcPr>
            <w:tcW w:w="1764" w:type="dxa"/>
          </w:tcPr>
          <w:p>
            <w:pPr>
              <w:widowControl/>
              <w:jc w:val="center"/>
              <w:rPr>
                <w:rFonts w:cs="Times New Roman"/>
                <w:kern w:val="0"/>
                <w:sz w:val="21"/>
              </w:rPr>
            </w:pPr>
            <w:r>
              <w:rPr>
                <w:rFonts w:hint="eastAsia" w:cs="Times New Roman"/>
                <w:kern w:val="0"/>
                <w:sz w:val="21"/>
              </w:rPr>
              <w:t>提供电源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电缆盘</w:t>
            </w:r>
          </w:p>
        </w:tc>
        <w:tc>
          <w:tcPr>
            <w:tcW w:w="2156" w:type="dxa"/>
            <w:vAlign w:val="center"/>
          </w:tcPr>
          <w:p>
            <w:pPr>
              <w:widowControl/>
              <w:jc w:val="center"/>
              <w:rPr>
                <w:rFonts w:cs="Times New Roman"/>
                <w:kern w:val="0"/>
                <w:sz w:val="21"/>
                <w:szCs w:val="21"/>
              </w:rPr>
            </w:pPr>
            <w:r>
              <w:rPr>
                <w:rFonts w:cs="Times New Roman"/>
                <w:kern w:val="0"/>
                <w:sz w:val="21"/>
                <w:szCs w:val="21"/>
              </w:rPr>
              <w:t>3×1.5mm² 50m</w:t>
            </w:r>
          </w:p>
        </w:tc>
        <w:tc>
          <w:tcPr>
            <w:tcW w:w="1938" w:type="dxa"/>
            <w:vAlign w:val="center"/>
          </w:tcPr>
          <w:p>
            <w:pPr>
              <w:widowControl/>
              <w:jc w:val="center"/>
              <w:rPr>
                <w:rFonts w:cs="Times New Roman"/>
                <w:kern w:val="0"/>
                <w:sz w:val="21"/>
                <w:szCs w:val="21"/>
              </w:rPr>
            </w:pPr>
            <w:r>
              <w:rPr>
                <w:rFonts w:cs="Times New Roman"/>
                <w:kern w:val="0"/>
                <w:sz w:val="21"/>
                <w:szCs w:val="21"/>
              </w:rPr>
              <w:t>2盘</w:t>
            </w:r>
          </w:p>
        </w:tc>
        <w:tc>
          <w:tcPr>
            <w:tcW w:w="1764" w:type="dxa"/>
          </w:tcPr>
          <w:p>
            <w:pPr>
              <w:widowControl/>
              <w:jc w:val="center"/>
              <w:rPr>
                <w:rFonts w:cs="Times New Roman"/>
                <w:kern w:val="0"/>
                <w:sz w:val="21"/>
              </w:rPr>
            </w:pPr>
            <w:r>
              <w:rPr>
                <w:rFonts w:hint="eastAsia" w:cs="Times New Roman"/>
                <w:kern w:val="0"/>
                <w:sz w:val="21"/>
              </w:rPr>
              <w:t>连接电源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工作灯</w:t>
            </w:r>
          </w:p>
        </w:tc>
        <w:tc>
          <w:tcPr>
            <w:tcW w:w="2156" w:type="dxa"/>
            <w:vAlign w:val="center"/>
          </w:tcPr>
          <w:p>
            <w:pPr>
              <w:widowControl/>
              <w:jc w:val="center"/>
              <w:rPr>
                <w:rFonts w:cs="Times New Roman"/>
                <w:kern w:val="0"/>
                <w:sz w:val="21"/>
                <w:szCs w:val="21"/>
              </w:rPr>
            </w:pPr>
          </w:p>
        </w:tc>
        <w:tc>
          <w:tcPr>
            <w:tcW w:w="1938" w:type="dxa"/>
            <w:vAlign w:val="center"/>
          </w:tcPr>
          <w:p>
            <w:pPr>
              <w:widowControl/>
              <w:jc w:val="center"/>
              <w:rPr>
                <w:rFonts w:cs="Times New Roman"/>
                <w:kern w:val="0"/>
                <w:sz w:val="21"/>
                <w:szCs w:val="21"/>
              </w:rPr>
            </w:pPr>
            <w:r>
              <w:rPr>
                <w:rFonts w:cs="Times New Roman"/>
                <w:kern w:val="0"/>
                <w:sz w:val="21"/>
                <w:szCs w:val="21"/>
              </w:rPr>
              <w:t>2盏</w:t>
            </w:r>
          </w:p>
        </w:tc>
        <w:tc>
          <w:tcPr>
            <w:tcW w:w="1764" w:type="dxa"/>
          </w:tcPr>
          <w:p>
            <w:pPr>
              <w:widowControl/>
              <w:jc w:val="center"/>
              <w:rPr>
                <w:rFonts w:cs="Times New Roman"/>
                <w:kern w:val="0"/>
                <w:sz w:val="21"/>
              </w:rPr>
            </w:pPr>
            <w:r>
              <w:rPr>
                <w:rFonts w:hint="eastAsia" w:cs="Times New Roman"/>
                <w:kern w:val="0"/>
                <w:sz w:val="21"/>
              </w:rPr>
              <w:t>照明用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红色记号笔</w:t>
            </w:r>
          </w:p>
        </w:tc>
        <w:tc>
          <w:tcPr>
            <w:tcW w:w="2156" w:type="dxa"/>
            <w:vAlign w:val="center"/>
          </w:tcPr>
          <w:p>
            <w:pPr>
              <w:widowControl/>
              <w:jc w:val="center"/>
              <w:rPr>
                <w:rFonts w:cs="Times New Roman"/>
                <w:kern w:val="0"/>
                <w:sz w:val="21"/>
                <w:szCs w:val="21"/>
              </w:rPr>
            </w:pPr>
          </w:p>
        </w:tc>
        <w:tc>
          <w:tcPr>
            <w:tcW w:w="1938" w:type="dxa"/>
            <w:vAlign w:val="center"/>
          </w:tcPr>
          <w:p>
            <w:pPr>
              <w:widowControl/>
              <w:jc w:val="center"/>
              <w:rPr>
                <w:rFonts w:cs="Times New Roman"/>
                <w:kern w:val="0"/>
                <w:sz w:val="21"/>
                <w:szCs w:val="21"/>
              </w:rPr>
            </w:pPr>
            <w:r>
              <w:rPr>
                <w:rFonts w:cs="Times New Roman"/>
                <w:kern w:val="0"/>
                <w:sz w:val="21"/>
                <w:szCs w:val="21"/>
              </w:rPr>
              <w:t>2支</w:t>
            </w:r>
          </w:p>
        </w:tc>
        <w:tc>
          <w:tcPr>
            <w:tcW w:w="1764" w:type="dxa"/>
          </w:tcPr>
          <w:p>
            <w:pPr>
              <w:widowControl/>
              <w:jc w:val="center"/>
              <w:rPr>
                <w:rFonts w:cs="Times New Roman"/>
                <w:kern w:val="0"/>
                <w:sz w:val="21"/>
              </w:rPr>
            </w:pPr>
            <w:r>
              <w:rPr>
                <w:rFonts w:hint="eastAsia" w:cs="Times New Roman"/>
                <w:kern w:val="0"/>
                <w:sz w:val="21"/>
              </w:rPr>
              <w:t>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cs="Times New Roman"/>
                <w:kern w:val="0"/>
                <w:sz w:val="21"/>
                <w:szCs w:val="21"/>
              </w:rPr>
              <w:t>螺栓抗咬合剂</w:t>
            </w:r>
          </w:p>
        </w:tc>
        <w:tc>
          <w:tcPr>
            <w:tcW w:w="2156" w:type="dxa"/>
            <w:vAlign w:val="center"/>
          </w:tcPr>
          <w:p>
            <w:pPr>
              <w:widowControl/>
              <w:jc w:val="center"/>
              <w:rPr>
                <w:rFonts w:hint="eastAsia" w:eastAsia="宋体" w:cs="Times New Roman"/>
                <w:kern w:val="0"/>
                <w:sz w:val="21"/>
                <w:szCs w:val="21"/>
                <w:lang w:eastAsia="zh-CN"/>
              </w:rPr>
            </w:pPr>
            <w:r>
              <w:rPr>
                <w:rFonts w:hint="eastAsia" w:ascii="宋体" w:hAnsi="宋体"/>
                <w:szCs w:val="28"/>
                <w:lang w:eastAsia="zh-CN"/>
              </w:rPr>
              <w:t>摩力克</w:t>
            </w:r>
          </w:p>
        </w:tc>
        <w:tc>
          <w:tcPr>
            <w:tcW w:w="1938" w:type="dxa"/>
            <w:vAlign w:val="center"/>
          </w:tcPr>
          <w:p>
            <w:pPr>
              <w:widowControl/>
              <w:jc w:val="center"/>
              <w:rPr>
                <w:rFonts w:cs="Times New Roman"/>
                <w:kern w:val="0"/>
                <w:sz w:val="21"/>
                <w:szCs w:val="21"/>
              </w:rPr>
            </w:pPr>
            <w:r>
              <w:rPr>
                <w:rFonts w:cs="Times New Roman"/>
                <w:kern w:val="0"/>
                <w:sz w:val="21"/>
                <w:szCs w:val="21"/>
              </w:rPr>
              <w:t>2瓶</w:t>
            </w:r>
          </w:p>
        </w:tc>
        <w:tc>
          <w:tcPr>
            <w:tcW w:w="1764" w:type="dxa"/>
          </w:tcPr>
          <w:p>
            <w:pPr>
              <w:widowControl/>
              <w:jc w:val="center"/>
              <w:rPr>
                <w:rFonts w:cs="Times New Roman"/>
                <w:kern w:val="0"/>
                <w:sz w:val="21"/>
              </w:rPr>
            </w:pPr>
            <w:r>
              <w:rPr>
                <w:rFonts w:cs="Times New Roman"/>
                <w:kern w:val="0"/>
                <w:sz w:val="21"/>
                <w:szCs w:val="21"/>
              </w:rPr>
              <w:t>1000g/瓶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vAlign w:val="center"/>
          </w:tcPr>
          <w:p>
            <w:pPr>
              <w:widowControl/>
              <w:jc w:val="center"/>
              <w:rPr>
                <w:rFonts w:cs="Times New Roman"/>
                <w:kern w:val="0"/>
                <w:sz w:val="21"/>
                <w:szCs w:val="21"/>
              </w:rPr>
            </w:pPr>
            <w:r>
              <w:rPr>
                <w:rFonts w:hint="eastAsia" w:cs="Times New Roman"/>
                <w:kern w:val="0"/>
                <w:sz w:val="21"/>
                <w:szCs w:val="21"/>
              </w:rPr>
              <w:t>扭矩扳手</w:t>
            </w:r>
          </w:p>
        </w:tc>
        <w:tc>
          <w:tcPr>
            <w:tcW w:w="2156" w:type="dxa"/>
            <w:vAlign w:val="center"/>
          </w:tcPr>
          <w:p>
            <w:pPr>
              <w:widowControl/>
              <w:jc w:val="center"/>
              <w:rPr>
                <w:rFonts w:ascii="宋体" w:hAnsi="宋体"/>
                <w:szCs w:val="28"/>
              </w:rPr>
            </w:pPr>
            <w:r>
              <w:rPr>
                <w:rFonts w:hint="eastAsia" w:ascii="宋体" w:hAnsi="宋体"/>
                <w:szCs w:val="28"/>
              </w:rPr>
              <w:t>300-1000N.m</w:t>
            </w:r>
          </w:p>
        </w:tc>
        <w:tc>
          <w:tcPr>
            <w:tcW w:w="1938" w:type="dxa"/>
            <w:vAlign w:val="center"/>
          </w:tcPr>
          <w:p>
            <w:pPr>
              <w:widowControl/>
              <w:jc w:val="center"/>
              <w:rPr>
                <w:rFonts w:cs="Times New Roman"/>
                <w:kern w:val="0"/>
                <w:sz w:val="21"/>
                <w:szCs w:val="21"/>
              </w:rPr>
            </w:pPr>
            <w:r>
              <w:rPr>
                <w:rFonts w:hint="eastAsia" w:cs="Times New Roman"/>
                <w:kern w:val="0"/>
                <w:sz w:val="21"/>
                <w:szCs w:val="21"/>
              </w:rPr>
              <w:t>1把</w:t>
            </w:r>
          </w:p>
        </w:tc>
        <w:tc>
          <w:tcPr>
            <w:tcW w:w="1764" w:type="dxa"/>
          </w:tcPr>
          <w:p>
            <w:pPr>
              <w:widowControl/>
              <w:jc w:val="center"/>
              <w:rPr>
                <w:rFonts w:cs="Times New Roman"/>
                <w:kern w:val="0"/>
                <w:sz w:val="21"/>
                <w:szCs w:val="21"/>
              </w:rPr>
            </w:pPr>
            <w:r>
              <w:rPr>
                <w:rFonts w:hint="eastAsia" w:cs="Times New Roman"/>
                <w:kern w:val="0"/>
                <w:sz w:val="21"/>
                <w:szCs w:val="21"/>
              </w:rPr>
              <w:t>拆轮毂运输机架</w:t>
            </w:r>
          </w:p>
        </w:tc>
      </w:tr>
    </w:tbl>
    <w:p>
      <w:pPr>
        <w:rPr>
          <w:rFonts w:cs="Times New Roman"/>
        </w:rPr>
      </w:pPr>
    </w:p>
    <w:p>
      <w:pPr>
        <w:ind w:firstLine="720" w:firstLineChars="300"/>
        <w:rPr>
          <w:rFonts w:cs="Times New Roman"/>
        </w:rPr>
      </w:pPr>
      <w:r>
        <w:rPr>
          <w:rFonts w:cs="Times New Roman"/>
        </w:rPr>
        <w:t>风轮吊装所需器件清单如表</w:t>
      </w:r>
      <w:r>
        <w:rPr>
          <w:rFonts w:hint="eastAsia" w:cs="Times New Roman"/>
        </w:rPr>
        <w:t>3-2</w:t>
      </w:r>
      <w:r>
        <w:rPr>
          <w:rFonts w:hint="eastAsia" w:cs="Times New Roman"/>
          <w:lang w:val="en-US" w:eastAsia="zh-CN"/>
        </w:rPr>
        <w:t>5</w:t>
      </w:r>
      <w:r>
        <w:rPr>
          <w:rFonts w:hint="eastAsia" w:cs="Times New Roman"/>
        </w:rPr>
        <w:t>：</w:t>
      </w:r>
    </w:p>
    <w:p>
      <w:pPr>
        <w:jc w:val="center"/>
        <w:rPr>
          <w:rFonts w:cs="Times New Roman"/>
          <w:sz w:val="21"/>
        </w:rPr>
      </w:pPr>
      <w:r>
        <w:rPr>
          <w:rFonts w:cs="Times New Roman"/>
          <w:sz w:val="21"/>
        </w:rPr>
        <w:t>表</w:t>
      </w:r>
      <w:r>
        <w:rPr>
          <w:rFonts w:hint="eastAsia" w:cs="Times New Roman"/>
          <w:sz w:val="21"/>
        </w:rPr>
        <w:t>3-2</w:t>
      </w:r>
      <w:r>
        <w:rPr>
          <w:rFonts w:hint="eastAsia" w:cs="Times New Roman"/>
          <w:sz w:val="21"/>
          <w:lang w:val="en-US" w:eastAsia="zh-CN"/>
        </w:rPr>
        <w:t>5</w:t>
      </w:r>
      <w:r>
        <w:rPr>
          <w:rFonts w:cs="Times New Roman"/>
          <w:sz w:val="21"/>
        </w:rPr>
        <w:t>风轮吊装所需器件清单</w:t>
      </w:r>
    </w:p>
    <w:tbl>
      <w:tblPr>
        <w:tblStyle w:val="34"/>
        <w:tblW w:w="76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7"/>
        <w:gridCol w:w="1759"/>
        <w:gridCol w:w="2159"/>
        <w:gridCol w:w="1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997" w:type="dxa"/>
            <w:vAlign w:val="center"/>
          </w:tcPr>
          <w:p>
            <w:pPr>
              <w:widowControl/>
              <w:jc w:val="center"/>
              <w:rPr>
                <w:rFonts w:cs="Times New Roman"/>
                <w:kern w:val="0"/>
                <w:sz w:val="21"/>
              </w:rPr>
            </w:pPr>
            <w:r>
              <w:rPr>
                <w:rFonts w:cs="Times New Roman"/>
                <w:kern w:val="0"/>
                <w:sz w:val="21"/>
              </w:rPr>
              <w:t>名称</w:t>
            </w:r>
          </w:p>
        </w:tc>
        <w:tc>
          <w:tcPr>
            <w:tcW w:w="1759" w:type="dxa"/>
            <w:vAlign w:val="center"/>
          </w:tcPr>
          <w:p>
            <w:pPr>
              <w:widowControl/>
              <w:jc w:val="center"/>
              <w:rPr>
                <w:rFonts w:cs="Times New Roman"/>
                <w:kern w:val="0"/>
                <w:sz w:val="21"/>
              </w:rPr>
            </w:pPr>
            <w:r>
              <w:rPr>
                <w:rFonts w:cs="Times New Roman"/>
                <w:kern w:val="0"/>
                <w:sz w:val="21"/>
              </w:rPr>
              <w:t>型号</w:t>
            </w:r>
          </w:p>
        </w:tc>
        <w:tc>
          <w:tcPr>
            <w:tcW w:w="2159" w:type="dxa"/>
            <w:vAlign w:val="center"/>
          </w:tcPr>
          <w:p>
            <w:pPr>
              <w:widowControl/>
              <w:jc w:val="center"/>
              <w:rPr>
                <w:rFonts w:cs="Times New Roman"/>
                <w:kern w:val="0"/>
                <w:sz w:val="21"/>
              </w:rPr>
            </w:pPr>
            <w:r>
              <w:rPr>
                <w:rFonts w:cs="Times New Roman"/>
                <w:kern w:val="0"/>
                <w:sz w:val="21"/>
              </w:rPr>
              <w:t>数量</w:t>
            </w:r>
          </w:p>
        </w:tc>
        <w:tc>
          <w:tcPr>
            <w:tcW w:w="1764" w:type="dxa"/>
          </w:tcPr>
          <w:p>
            <w:pPr>
              <w:widowControl/>
              <w:jc w:val="center"/>
              <w:rPr>
                <w:rFonts w:cs="Times New Roman"/>
                <w:kern w:val="0"/>
                <w:sz w:val="21"/>
              </w:rPr>
            </w:pPr>
            <w:r>
              <w:rPr>
                <w:rFonts w:cs="Times New Roman"/>
                <w:kern w:val="0"/>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jc w:val="center"/>
        </w:trPr>
        <w:tc>
          <w:tcPr>
            <w:tcW w:w="1997" w:type="dxa"/>
          </w:tcPr>
          <w:p>
            <w:pPr>
              <w:widowControl/>
              <w:jc w:val="center"/>
              <w:rPr>
                <w:rFonts w:cs="Times New Roman"/>
                <w:kern w:val="0"/>
                <w:sz w:val="21"/>
                <w:szCs w:val="21"/>
              </w:rPr>
            </w:pPr>
            <w:r>
              <w:rPr>
                <w:rFonts w:hint="eastAsia" w:cs="Times New Roman"/>
                <w:kern w:val="0"/>
                <w:sz w:val="21"/>
                <w:szCs w:val="21"/>
              </w:rPr>
              <w:t>双头螺柱</w:t>
            </w:r>
          </w:p>
        </w:tc>
        <w:tc>
          <w:tcPr>
            <w:tcW w:w="1759" w:type="dxa"/>
          </w:tcPr>
          <w:p>
            <w:pPr>
              <w:widowControl/>
              <w:jc w:val="center"/>
              <w:rPr>
                <w:rFonts w:cs="Times New Roman"/>
                <w:kern w:val="0"/>
                <w:sz w:val="21"/>
                <w:szCs w:val="21"/>
              </w:rPr>
            </w:pPr>
            <w:r>
              <w:rPr>
                <w:rFonts w:cs="Times New Roman"/>
                <w:kern w:val="0"/>
                <w:sz w:val="21"/>
                <w:szCs w:val="21"/>
              </w:rPr>
              <w:t>M</w:t>
            </w:r>
            <w:r>
              <w:rPr>
                <w:rFonts w:hint="eastAsia" w:cs="Times New Roman"/>
                <w:kern w:val="0"/>
                <w:sz w:val="21"/>
                <w:szCs w:val="21"/>
              </w:rPr>
              <w:t>36×315</w:t>
            </w:r>
          </w:p>
        </w:tc>
        <w:tc>
          <w:tcPr>
            <w:tcW w:w="2159" w:type="dxa"/>
          </w:tcPr>
          <w:p>
            <w:pPr>
              <w:jc w:val="center"/>
              <w:rPr>
                <w:rFonts w:cs="Times New Roman"/>
                <w:sz w:val="21"/>
              </w:rPr>
            </w:pPr>
            <w:r>
              <w:rPr>
                <w:rFonts w:hint="eastAsia" w:cs="Times New Roman"/>
                <w:sz w:val="21"/>
              </w:rPr>
              <w:t>75个</w:t>
            </w:r>
          </w:p>
        </w:tc>
        <w:tc>
          <w:tcPr>
            <w:tcW w:w="1764" w:type="dxa"/>
          </w:tcPr>
          <w:p>
            <w:pPr>
              <w:jc w:val="center"/>
              <w:rPr>
                <w:rFonts w:cs="Times New Roman"/>
                <w:sz w:val="21"/>
              </w:rPr>
            </w:pPr>
            <w:r>
              <w:rPr>
                <w:rFonts w:cs="Times New Roman"/>
                <w:sz w:val="21"/>
              </w:rPr>
              <w:t>风轮安装10.9级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997" w:type="dxa"/>
          </w:tcPr>
          <w:p>
            <w:pPr>
              <w:widowControl/>
              <w:jc w:val="center"/>
              <w:rPr>
                <w:rFonts w:cs="Times New Roman"/>
                <w:kern w:val="0"/>
                <w:sz w:val="21"/>
                <w:szCs w:val="21"/>
              </w:rPr>
            </w:pPr>
            <w:r>
              <w:rPr>
                <w:rFonts w:hint="eastAsia" w:cs="Times New Roman"/>
                <w:kern w:val="0"/>
                <w:sz w:val="21"/>
                <w:szCs w:val="21"/>
              </w:rPr>
              <w:t>垫圈</w:t>
            </w:r>
          </w:p>
        </w:tc>
        <w:tc>
          <w:tcPr>
            <w:tcW w:w="1759" w:type="dxa"/>
          </w:tcPr>
          <w:p>
            <w:pPr>
              <w:widowControl/>
              <w:jc w:val="center"/>
              <w:rPr>
                <w:rFonts w:cs="Times New Roman"/>
                <w:kern w:val="0"/>
                <w:sz w:val="21"/>
                <w:szCs w:val="21"/>
              </w:rPr>
            </w:pPr>
            <w:r>
              <w:rPr>
                <w:rFonts w:hint="eastAsia" w:ascii="宋体" w:hAnsi="宋体" w:cs="Times New Roman"/>
                <w:kern w:val="0"/>
                <w:sz w:val="21"/>
                <w:szCs w:val="21"/>
              </w:rPr>
              <w:t>Φ</w:t>
            </w:r>
            <w:r>
              <w:rPr>
                <w:rFonts w:hint="eastAsia" w:cs="Times New Roman"/>
                <w:kern w:val="0"/>
                <w:sz w:val="21"/>
                <w:szCs w:val="21"/>
              </w:rPr>
              <w:t>36</w:t>
            </w:r>
          </w:p>
        </w:tc>
        <w:tc>
          <w:tcPr>
            <w:tcW w:w="2159" w:type="dxa"/>
          </w:tcPr>
          <w:p>
            <w:pPr>
              <w:jc w:val="center"/>
              <w:rPr>
                <w:rFonts w:cs="Times New Roman"/>
                <w:sz w:val="21"/>
              </w:rPr>
            </w:pPr>
            <w:r>
              <w:rPr>
                <w:rFonts w:hint="eastAsia" w:cs="Times New Roman"/>
                <w:sz w:val="21"/>
              </w:rPr>
              <w:t>75个</w:t>
            </w:r>
          </w:p>
        </w:tc>
        <w:tc>
          <w:tcPr>
            <w:tcW w:w="1764" w:type="dxa"/>
          </w:tcPr>
          <w:p>
            <w:pPr>
              <w:jc w:val="center"/>
              <w:rPr>
                <w:rFonts w:cs="Times New Roman"/>
                <w:sz w:val="21"/>
              </w:rPr>
            </w:pPr>
            <w:r>
              <w:rPr>
                <w:rFonts w:cs="Times New Roman"/>
                <w:sz w:val="21"/>
              </w:rPr>
              <w:t>风轮安装300HV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997" w:type="dxa"/>
          </w:tcPr>
          <w:p>
            <w:pPr>
              <w:widowControl/>
              <w:jc w:val="center"/>
              <w:rPr>
                <w:rFonts w:cs="Times New Roman"/>
                <w:kern w:val="0"/>
                <w:sz w:val="21"/>
                <w:szCs w:val="21"/>
              </w:rPr>
            </w:pPr>
            <w:r>
              <w:rPr>
                <w:rFonts w:hint="eastAsia" w:cs="Times New Roman"/>
                <w:kern w:val="0"/>
                <w:sz w:val="21"/>
                <w:szCs w:val="21"/>
              </w:rPr>
              <w:t>螺母</w:t>
            </w:r>
          </w:p>
        </w:tc>
        <w:tc>
          <w:tcPr>
            <w:tcW w:w="1759" w:type="dxa"/>
          </w:tcPr>
          <w:p>
            <w:pPr>
              <w:widowControl/>
              <w:jc w:val="center"/>
              <w:rPr>
                <w:rFonts w:cs="Times New Roman"/>
                <w:kern w:val="0"/>
                <w:sz w:val="21"/>
                <w:szCs w:val="21"/>
              </w:rPr>
            </w:pPr>
            <w:r>
              <w:rPr>
                <w:rFonts w:hint="eastAsia" w:cs="Times New Roman"/>
                <w:kern w:val="0"/>
                <w:sz w:val="21"/>
                <w:szCs w:val="21"/>
              </w:rPr>
              <w:t>M36</w:t>
            </w:r>
          </w:p>
        </w:tc>
        <w:tc>
          <w:tcPr>
            <w:tcW w:w="2159" w:type="dxa"/>
          </w:tcPr>
          <w:p>
            <w:pPr>
              <w:jc w:val="center"/>
              <w:rPr>
                <w:rFonts w:cs="Times New Roman"/>
                <w:sz w:val="21"/>
              </w:rPr>
            </w:pPr>
            <w:r>
              <w:rPr>
                <w:rFonts w:hint="eastAsia" w:cs="Times New Roman"/>
                <w:sz w:val="21"/>
              </w:rPr>
              <w:t>75个</w:t>
            </w:r>
          </w:p>
        </w:tc>
        <w:tc>
          <w:tcPr>
            <w:tcW w:w="1764" w:type="dxa"/>
          </w:tcPr>
          <w:p>
            <w:pPr>
              <w:jc w:val="center"/>
              <w:rPr>
                <w:rFonts w:cs="Times New Roman"/>
                <w:sz w:val="21"/>
              </w:rPr>
            </w:pPr>
            <w:r>
              <w:rPr>
                <w:rFonts w:cs="Times New Roman"/>
                <w:sz w:val="21"/>
              </w:rPr>
              <w:t>风轮安装</w:t>
            </w:r>
            <w:r>
              <w:rPr>
                <w:rFonts w:hint="eastAsia" w:cs="Times New Roman"/>
                <w:sz w:val="21"/>
              </w:rPr>
              <w:t>10级</w:t>
            </w:r>
          </w:p>
        </w:tc>
      </w:tr>
    </w:tbl>
    <w:p>
      <w:pPr>
        <w:spacing w:before="163"/>
        <w:outlineLvl w:val="9"/>
      </w:pPr>
      <w:r>
        <w:rPr>
          <w:rFonts w:eastAsia="宋体" w:cs="Times New Roman"/>
          <w:bCs w:val="0"/>
          <w:szCs w:val="22"/>
        </w:rPr>
        <w:t>3.</w:t>
      </w:r>
      <w:r>
        <w:rPr>
          <w:rFonts w:hint="eastAsia" w:eastAsia="宋体" w:cs="Times New Roman"/>
          <w:bCs w:val="0"/>
          <w:szCs w:val="22"/>
          <w:lang w:val="en-US" w:eastAsia="zh-CN"/>
        </w:rPr>
        <w:t>1</w:t>
      </w:r>
      <w:r>
        <w:rPr>
          <w:rFonts w:hint="eastAsia" w:cs="Times New Roman"/>
          <w:bCs w:val="0"/>
          <w:szCs w:val="22"/>
          <w:lang w:val="en-US" w:eastAsia="zh-CN"/>
        </w:rPr>
        <w:t>0</w:t>
      </w:r>
      <w:r>
        <w:rPr>
          <w:rFonts w:eastAsia="宋体" w:cs="Times New Roman"/>
          <w:bCs w:val="0"/>
          <w:szCs w:val="22"/>
        </w:rPr>
        <w:t>.</w:t>
      </w:r>
      <w:r>
        <w:rPr>
          <w:rFonts w:hint="eastAsia" w:eastAsia="宋体" w:cs="Times New Roman"/>
          <w:bCs w:val="0"/>
          <w:szCs w:val="22"/>
          <w:lang w:val="en-US" w:eastAsia="zh-CN"/>
        </w:rPr>
        <w:t>4</w:t>
      </w:r>
      <w:r>
        <w:rPr>
          <w:rFonts w:hint="eastAsia" w:eastAsia="宋体" w:cs="Times New Roman"/>
          <w:bCs w:val="0"/>
          <w:szCs w:val="22"/>
        </w:rPr>
        <w:t>.2</w:t>
      </w:r>
      <w:r>
        <w:rPr>
          <w:rFonts w:eastAsia="宋体" w:cs="Times New Roman"/>
          <w:bCs w:val="0"/>
          <w:szCs w:val="22"/>
        </w:rPr>
        <w:t>风轮吊装</w:t>
      </w:r>
      <w:r>
        <w:rPr>
          <w:rFonts w:hint="eastAsia" w:eastAsia="宋体" w:cs="Times New Roman"/>
          <w:bCs w:val="0"/>
          <w:szCs w:val="22"/>
        </w:rPr>
        <w:t>步骤</w:t>
      </w:r>
    </w:p>
    <w:p>
      <w:pPr>
        <w:ind w:firstLine="480"/>
        <w:rPr>
          <w:rFonts w:cs="Times New Roman"/>
        </w:rPr>
      </w:pPr>
      <w:r>
        <w:rPr>
          <w:rFonts w:cs="Times New Roman"/>
        </w:rPr>
        <w:t>1）4名安装人员进入机舱，拆除高速轴保护罩，</w:t>
      </w:r>
      <w:r>
        <w:rPr>
          <w:rFonts w:hint="eastAsia" w:cs="Times New Roman"/>
        </w:rPr>
        <w:t>调整风轮锁盘到风轮锁销能插入的位置，待风轮吊装时，微调</w:t>
      </w:r>
      <w:r>
        <w:rPr>
          <w:rFonts w:cs="Times New Roman"/>
        </w:rPr>
        <w:t>风轮锁盘螺栓孔位置</w:t>
      </w:r>
      <w:r>
        <w:rPr>
          <w:rFonts w:hint="eastAsia" w:cs="Times New Roman"/>
        </w:rPr>
        <w:t>对正轮毂连接双头螺柱</w:t>
      </w:r>
      <w:r>
        <w:rPr>
          <w:rFonts w:cs="Times New Roman"/>
        </w:rPr>
        <w:t>。</w:t>
      </w:r>
    </w:p>
    <w:p>
      <w:pPr>
        <w:ind w:firstLine="480"/>
        <w:rPr>
          <w:rFonts w:cs="Times New Roman"/>
        </w:rPr>
      </w:pPr>
      <w:r>
        <w:rPr>
          <w:rFonts w:cs="Times New Roman"/>
        </w:rPr>
        <w:t>2）使用手操盒调整叶片至“</w:t>
      </w:r>
      <w:r>
        <w:rPr>
          <w:rFonts w:hint="eastAsia" w:cs="Times New Roman"/>
        </w:rPr>
        <w:t>-</w:t>
      </w:r>
      <w:r>
        <w:rPr>
          <w:rFonts w:cs="Times New Roman"/>
        </w:rPr>
        <w:t>90°”位置</w:t>
      </w:r>
      <w:r>
        <w:rPr>
          <w:rFonts w:hint="eastAsia" w:cs="Times New Roman"/>
        </w:rPr>
        <w:t>，切记不可在开桨位置</w:t>
      </w:r>
      <w:r>
        <w:rPr>
          <w:rFonts w:cs="Times New Roman"/>
        </w:rPr>
        <w:t>。</w:t>
      </w:r>
      <w:r>
        <w:rPr>
          <w:rFonts w:hint="eastAsia" w:cs="Times New Roman"/>
        </w:rPr>
        <w:t>将</w:t>
      </w:r>
      <w:r>
        <w:rPr>
          <w:rFonts w:cs="Times New Roman"/>
        </w:rPr>
        <w:t>主吊带</w:t>
      </w:r>
      <w:r>
        <w:rPr>
          <w:rFonts w:hint="eastAsia" w:cs="Times New Roman"/>
        </w:rPr>
        <w:t>、卸扣与叶轮吊具连接</w:t>
      </w:r>
      <w:r>
        <w:rPr>
          <w:rFonts w:cs="Times New Roman"/>
        </w:rPr>
        <w:t>。</w:t>
      </w:r>
      <w:r>
        <w:rPr>
          <w:rFonts w:hint="eastAsia" w:cs="Times New Roman"/>
        </w:rPr>
        <w:t>见图3-4</w:t>
      </w:r>
      <w:r>
        <w:rPr>
          <w:rFonts w:hint="eastAsia" w:cs="Times New Roman"/>
          <w:lang w:val="en-US" w:eastAsia="zh-CN"/>
        </w:rPr>
        <w:t>6</w:t>
      </w:r>
      <w:r>
        <w:rPr>
          <w:rFonts w:hint="eastAsia" w:cs="Times New Roman"/>
        </w:rPr>
        <w:t xml:space="preserve">：   </w:t>
      </w:r>
    </w:p>
    <w:p>
      <w:pPr>
        <w:numPr>
          <w:ilvl w:val="0"/>
          <w:numId w:val="5"/>
        </w:numPr>
        <w:ind w:firstLine="480"/>
        <w:rPr>
          <w:rFonts w:cs="Times New Roman"/>
        </w:rPr>
      </w:pPr>
      <w:r>
        <w:rPr>
          <w:rFonts w:cs="Times New Roman"/>
        </w:rPr>
        <w:t>在</w:t>
      </w:r>
      <w:r>
        <w:rPr>
          <w:rFonts w:hint="eastAsia" w:cs="Times New Roman"/>
        </w:rPr>
        <w:t>主吊点对侧叶片上</w:t>
      </w:r>
      <w:r>
        <w:rPr>
          <w:rFonts w:cs="Times New Roman"/>
        </w:rPr>
        <w:t>环绕一根吊带</w:t>
      </w:r>
      <w:r>
        <w:rPr>
          <w:rFonts w:hint="eastAsia" w:cs="Times New Roman"/>
        </w:rPr>
        <w:t>（距叶根38-40米处）</w:t>
      </w:r>
      <w:r>
        <w:rPr>
          <w:rFonts w:cs="Times New Roman"/>
        </w:rPr>
        <w:t>，作辅助起吊用。</w:t>
      </w:r>
      <w:r>
        <w:rPr>
          <w:rFonts w:hint="eastAsia" w:cs="Times New Roman"/>
        </w:rPr>
        <w:t>见图3-</w:t>
      </w:r>
      <w:r>
        <w:rPr>
          <w:rFonts w:hint="eastAsia" w:cs="Times New Roman"/>
          <w:lang w:val="en-US" w:eastAsia="zh-CN"/>
        </w:rPr>
        <w:t>39</w:t>
      </w:r>
      <w:r>
        <w:rPr>
          <w:rFonts w:hint="eastAsia" w:cs="Times New Roman"/>
        </w:rPr>
        <w:t>：</w:t>
      </w:r>
    </w:p>
    <w:p>
      <w:pPr>
        <w:jc w:val="center"/>
        <w:rPr>
          <w:rFonts w:cs="Times New Roman"/>
        </w:rPr>
      </w:pPr>
      <w:r>
        <w:rPr>
          <w:rFonts w:cs="Times New Roman"/>
        </w:rPr>
        <w:drawing>
          <wp:inline distT="0" distB="0" distL="114300" distR="114300">
            <wp:extent cx="2809875" cy="4079240"/>
            <wp:effectExtent l="0" t="0" r="9525" b="5080"/>
            <wp:docPr id="88" name="图片 88" descr="微信图片_20190514132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微信图片_201905141329504"/>
                    <pic:cNvPicPr>
                      <a:picLocks noChangeAspect="1"/>
                    </pic:cNvPicPr>
                  </pic:nvPicPr>
                  <pic:blipFill>
                    <a:blip r:embed="rId80" cstate="print"/>
                    <a:stretch>
                      <a:fillRect/>
                    </a:stretch>
                  </pic:blipFill>
                  <pic:spPr>
                    <a:xfrm>
                      <a:off x="0" y="0"/>
                      <a:ext cx="2809875" cy="4079240"/>
                    </a:xfrm>
                    <a:prstGeom prst="rect">
                      <a:avLst/>
                    </a:prstGeom>
                  </pic:spPr>
                </pic:pic>
              </a:graphicData>
            </a:graphic>
          </wp:inline>
        </w:drawing>
      </w:r>
    </w:p>
    <w:p>
      <w:pPr>
        <w:jc w:val="center"/>
        <w:rPr>
          <w:rFonts w:cs="Times New Roman"/>
        </w:rPr>
      </w:pPr>
      <w:r>
        <w:rPr>
          <w:rFonts w:cs="Times New Roman"/>
          <w:sz w:val="21"/>
        </w:rPr>
        <w:t>图</w:t>
      </w:r>
      <w:r>
        <w:rPr>
          <w:rFonts w:hint="eastAsia" w:cs="Times New Roman"/>
          <w:sz w:val="21"/>
        </w:rPr>
        <w:t>3-</w:t>
      </w:r>
      <w:r>
        <w:rPr>
          <w:rFonts w:hint="eastAsia" w:cs="Times New Roman"/>
          <w:sz w:val="21"/>
          <w:lang w:val="en-US" w:eastAsia="zh-CN"/>
        </w:rPr>
        <w:t>39</w:t>
      </w:r>
      <w:r>
        <w:rPr>
          <w:rFonts w:hint="eastAsia" w:cs="Times New Roman"/>
          <w:sz w:val="21"/>
        </w:rPr>
        <w:t>叶轮吊具及辅吊</w:t>
      </w:r>
      <w:r>
        <w:rPr>
          <w:rFonts w:cs="Times New Roman"/>
          <w:sz w:val="21"/>
        </w:rPr>
        <w:t>悬挂示意图</w:t>
      </w:r>
    </w:p>
    <w:p>
      <w:pPr>
        <w:ind w:firstLine="480"/>
        <w:rPr>
          <w:rFonts w:cs="Times New Roman"/>
        </w:rPr>
      </w:pPr>
      <w:r>
        <w:rPr>
          <w:rFonts w:cs="Times New Roman"/>
        </w:rPr>
        <w:t>4）在</w:t>
      </w:r>
      <w:r>
        <w:rPr>
          <w:rFonts w:hint="eastAsia" w:cs="Times New Roman"/>
        </w:rPr>
        <w:t>主吊两侧叶片（距叶根38-40米处）各</w:t>
      </w:r>
      <w:r>
        <w:rPr>
          <w:rFonts w:cs="Times New Roman"/>
        </w:rPr>
        <w:t>安装</w:t>
      </w:r>
      <w:r>
        <w:rPr>
          <w:rFonts w:hint="eastAsia" w:cs="Times New Roman"/>
        </w:rPr>
        <w:t>1根</w:t>
      </w:r>
      <w:r>
        <w:rPr>
          <w:rFonts w:cs="Times New Roman"/>
        </w:rPr>
        <w:t>风绳保护套（保护套内侧垫光滑硬纸片），然后</w:t>
      </w:r>
      <w:r>
        <w:rPr>
          <w:rFonts w:hint="eastAsia" w:cs="Times New Roman"/>
        </w:rPr>
        <w:t>各固定1</w:t>
      </w:r>
      <w:r>
        <w:rPr>
          <w:rFonts w:cs="Times New Roman"/>
        </w:rPr>
        <w:t>根150m长的风绳。风绳保护套安装如图</w:t>
      </w:r>
      <w:r>
        <w:rPr>
          <w:rFonts w:hint="eastAsia" w:cs="Times New Roman"/>
        </w:rPr>
        <w:t>3-</w:t>
      </w:r>
      <w:r>
        <w:rPr>
          <w:rFonts w:hint="eastAsia" w:cs="Times New Roman"/>
          <w:lang w:val="en-US" w:eastAsia="zh-CN"/>
        </w:rPr>
        <w:t>40</w:t>
      </w:r>
      <w:r>
        <w:rPr>
          <w:rFonts w:cs="Times New Roman"/>
        </w:rPr>
        <w:t>所示。</w:t>
      </w:r>
    </w:p>
    <w:p>
      <w:pPr>
        <w:jc w:val="center"/>
        <w:rPr>
          <w:rFonts w:cs="Times New Roman"/>
        </w:rPr>
      </w:pPr>
      <w:r>
        <w:rPr>
          <w:rFonts w:hint="eastAsia" w:cs="Times New Roman"/>
          <w:kern w:val="0"/>
        </w:rPr>
        <w:t xml:space="preserve"> </w:t>
      </w:r>
      <w:r>
        <w:rPr>
          <w:rFonts w:cs="Times New Roman"/>
          <w:kern w:val="0"/>
        </w:rPr>
        <w:drawing>
          <wp:inline distT="0" distB="0" distL="0" distR="0">
            <wp:extent cx="2848610" cy="2205990"/>
            <wp:effectExtent l="0" t="0" r="8890" b="3810"/>
            <wp:docPr id="257" name="图片 257" descr="C:\Users\wangbo\Desktop\叶尖护套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wangbo\Desktop\叶尖护套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848610" cy="2205990"/>
                    </a:xfrm>
                    <a:prstGeom prst="rect">
                      <a:avLst/>
                    </a:prstGeom>
                    <a:noFill/>
                    <a:ln>
                      <a:noFill/>
                    </a:ln>
                  </pic:spPr>
                </pic:pic>
              </a:graphicData>
            </a:graphic>
          </wp:inline>
        </w:drawing>
      </w:r>
    </w:p>
    <w:p>
      <w:pPr>
        <w:jc w:val="center"/>
        <w:rPr>
          <w:rFonts w:cs="Times New Roman"/>
          <w:sz w:val="21"/>
        </w:rPr>
      </w:pPr>
      <w:r>
        <w:rPr>
          <w:rFonts w:cs="Times New Roman"/>
          <w:sz w:val="21"/>
        </w:rPr>
        <w:t>图</w:t>
      </w:r>
      <w:r>
        <w:rPr>
          <w:rFonts w:hint="eastAsia" w:cs="Times New Roman"/>
          <w:sz w:val="21"/>
        </w:rPr>
        <w:t>3-</w:t>
      </w:r>
      <w:r>
        <w:rPr>
          <w:rFonts w:hint="eastAsia" w:cs="Times New Roman"/>
          <w:sz w:val="21"/>
          <w:lang w:val="en-US" w:eastAsia="zh-CN"/>
        </w:rPr>
        <w:t>40</w:t>
      </w:r>
      <w:r>
        <w:rPr>
          <w:rFonts w:hint="eastAsia" w:cs="Times New Roman"/>
          <w:sz w:val="21"/>
        </w:rPr>
        <w:t xml:space="preserve"> </w:t>
      </w:r>
      <w:r>
        <w:rPr>
          <w:rFonts w:cs="Times New Roman"/>
          <w:sz w:val="21"/>
        </w:rPr>
        <w:t>风轮保护套安装示意图</w:t>
      </w:r>
    </w:p>
    <w:p>
      <w:pPr>
        <w:ind w:firstLine="480"/>
        <w:rPr>
          <w:rFonts w:cs="Times New Roman"/>
        </w:rPr>
      </w:pPr>
      <w:r>
        <w:rPr>
          <w:rFonts w:cs="Times New Roman"/>
        </w:rPr>
        <w:t>5）安排专人负责风轮吊装过程中风绳的牵引。</w:t>
      </w:r>
    </w:p>
    <w:p>
      <w:pPr>
        <w:ind w:firstLine="480"/>
        <w:rPr>
          <w:rFonts w:cs="Times New Roman"/>
        </w:rPr>
      </w:pPr>
      <w:r>
        <w:rPr>
          <w:rFonts w:cs="Times New Roman"/>
        </w:rPr>
        <w:t>6）分别将吊带悬挂于主副吊车的吊钩，主副吊车分别缓慢起吊使吊带垂直。主副吊车同时加载，但需保证轮毂运输支架未离开地面。观察风轮状态正常后，拆除风轮与轮毂运输底架连接螺栓。</w:t>
      </w:r>
    </w:p>
    <w:p>
      <w:pPr>
        <w:ind w:firstLine="480"/>
        <w:rPr>
          <w:rFonts w:cs="Times New Roman"/>
        </w:rPr>
      </w:pPr>
      <w:r>
        <w:rPr>
          <w:rFonts w:cs="Times New Roman"/>
        </w:rPr>
        <w:t>7）</w:t>
      </w:r>
      <w:r>
        <w:rPr>
          <w:rFonts w:hint="eastAsia" w:cs="Times New Roman"/>
        </w:rPr>
        <w:t>风轮与主轴对接法兰面两侧存在防锈油及其他杂质，需在风轮吊装前在地面使用专用清洗剂及针织布将法兰面防锈油清理干净，并擦干。</w:t>
      </w:r>
    </w:p>
    <w:p>
      <w:pPr>
        <w:ind w:firstLine="480"/>
        <w:rPr>
          <w:rFonts w:cs="Times New Roman"/>
        </w:rPr>
      </w:pPr>
      <w:r>
        <w:rPr>
          <w:rFonts w:cs="Times New Roman"/>
        </w:rPr>
        <w:t>保持风轮处于水平状态，主副吊车同时起吊至风轮距地面约1m，</w:t>
      </w:r>
      <w:r>
        <w:rPr>
          <w:rFonts w:hint="eastAsia" w:cs="Times New Roman"/>
        </w:rPr>
        <w:t>用丝锥对螺纹进行清理，</w:t>
      </w:r>
      <w:r>
        <w:rPr>
          <w:rFonts w:cs="Times New Roman"/>
        </w:rPr>
        <w:t>按</w:t>
      </w:r>
      <w:r>
        <w:rPr>
          <w:rFonts w:hint="eastAsia" w:cs="Times New Roman"/>
        </w:rPr>
        <w:t>3.2.3</w:t>
      </w:r>
      <w:r>
        <w:rPr>
          <w:rFonts w:cs="Times New Roman"/>
        </w:rPr>
        <w:t>要求在双头螺柱</w:t>
      </w:r>
      <w:r>
        <w:rPr>
          <w:rFonts w:hint="eastAsia" w:cs="Times New Roman"/>
          <w:lang w:eastAsia="zh-CN"/>
        </w:rPr>
        <w:t>一</w:t>
      </w:r>
      <w:r>
        <w:rPr>
          <w:rFonts w:hint="eastAsia" w:cs="Times New Roman"/>
        </w:rPr>
        <w:t>端</w:t>
      </w:r>
      <w:r>
        <w:rPr>
          <w:rFonts w:cs="Times New Roman"/>
        </w:rPr>
        <w:t>涂抹</w:t>
      </w:r>
      <w:r>
        <w:rPr>
          <w:rFonts w:hint="eastAsia" w:cs="Times New Roman"/>
        </w:rPr>
        <w:t>抗咬合剂</w:t>
      </w:r>
      <w:r>
        <w:rPr>
          <w:rFonts w:hint="eastAsia" w:ascii="宋体" w:hAnsi="宋体"/>
          <w:szCs w:val="28"/>
          <w:lang w:eastAsia="zh-CN"/>
        </w:rPr>
        <w:t>摩力克（与轮毂底部连接的一端）</w:t>
      </w:r>
      <w:r>
        <w:rPr>
          <w:rFonts w:cs="Times New Roman"/>
        </w:rPr>
        <w:t>，并安装</w:t>
      </w:r>
      <w:r>
        <w:rPr>
          <w:rFonts w:hint="eastAsia" w:cs="Times New Roman"/>
        </w:rPr>
        <w:t>75根</w:t>
      </w:r>
      <w:r>
        <w:rPr>
          <w:rFonts w:cs="Times New Roman"/>
        </w:rPr>
        <w:t>M</w:t>
      </w:r>
      <w:r>
        <w:rPr>
          <w:rFonts w:hint="eastAsia" w:cs="Times New Roman"/>
        </w:rPr>
        <w:t>36x315</w:t>
      </w:r>
      <w:r>
        <w:rPr>
          <w:rFonts w:cs="Times New Roman"/>
        </w:rPr>
        <w:t>双头螺柱</w:t>
      </w:r>
      <w:r>
        <w:rPr>
          <w:rFonts w:hint="eastAsia" w:cs="Times New Roman"/>
        </w:rPr>
        <w:t>（小端）</w:t>
      </w:r>
      <w:r>
        <w:rPr>
          <w:rFonts w:cs="Times New Roman"/>
        </w:rPr>
        <w:t>至轮毂底部螺纹孔</w:t>
      </w:r>
      <w:r>
        <w:rPr>
          <w:rFonts w:hint="eastAsia" w:cs="Times New Roman"/>
        </w:rPr>
        <w:t>，螺柱漏出轮毂端面长度为249-252mm</w:t>
      </w:r>
      <w:r>
        <w:rPr>
          <w:rFonts w:cs="Times New Roman"/>
        </w:rPr>
        <w:t>，如图</w:t>
      </w:r>
      <w:r>
        <w:rPr>
          <w:rFonts w:hint="eastAsia" w:cs="Times New Roman"/>
        </w:rPr>
        <w:t>3-</w:t>
      </w:r>
      <w:r>
        <w:rPr>
          <w:rFonts w:hint="eastAsia" w:cs="Times New Roman"/>
          <w:lang w:val="en-US" w:eastAsia="zh-CN"/>
        </w:rPr>
        <w:t>41</w:t>
      </w:r>
      <w:r>
        <w:rPr>
          <w:rFonts w:cs="Times New Roman"/>
        </w:rPr>
        <w:t>所示。</w:t>
      </w:r>
    </w:p>
    <w:p>
      <w:pPr>
        <w:jc w:val="center"/>
        <w:rPr>
          <w:rFonts w:cs="Times New Roman"/>
        </w:rPr>
      </w:pPr>
      <w:r>
        <w:rPr>
          <w:rFonts w:cs="Times New Roman"/>
          <w:kern w:val="0"/>
        </w:rPr>
        <w:drawing>
          <wp:inline distT="0" distB="0" distL="0" distR="0">
            <wp:extent cx="3258185" cy="2571750"/>
            <wp:effectExtent l="0" t="0" r="18415"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82" cstate="print"/>
                    <a:srcRect/>
                    <a:stretch>
                      <a:fillRect/>
                    </a:stretch>
                  </pic:blipFill>
                  <pic:spPr>
                    <a:xfrm>
                      <a:off x="0" y="0"/>
                      <a:ext cx="3258185" cy="2571750"/>
                    </a:xfrm>
                    <a:prstGeom prst="rect">
                      <a:avLst/>
                    </a:prstGeom>
                    <a:noFill/>
                    <a:ln w="9525">
                      <a:noFill/>
                      <a:miter lim="800000"/>
                      <a:headEnd/>
                      <a:tailEnd/>
                    </a:ln>
                  </pic:spPr>
                </pic:pic>
              </a:graphicData>
            </a:graphic>
          </wp:inline>
        </w:drawing>
      </w:r>
    </w:p>
    <w:p>
      <w:pPr>
        <w:jc w:val="center"/>
        <w:rPr>
          <w:rFonts w:cs="Times New Roman"/>
          <w:sz w:val="21"/>
        </w:rPr>
      </w:pPr>
      <w:r>
        <w:rPr>
          <w:rFonts w:cs="Times New Roman"/>
          <w:sz w:val="21"/>
        </w:rPr>
        <w:t>图</w:t>
      </w:r>
      <w:r>
        <w:rPr>
          <w:rFonts w:hint="eastAsia" w:cs="Times New Roman"/>
          <w:sz w:val="21"/>
        </w:rPr>
        <w:t>3-</w:t>
      </w:r>
      <w:r>
        <w:rPr>
          <w:rFonts w:hint="eastAsia" w:cs="Times New Roman"/>
          <w:sz w:val="21"/>
          <w:lang w:val="en-US" w:eastAsia="zh-CN"/>
        </w:rPr>
        <w:t>41</w:t>
      </w:r>
      <w:r>
        <w:rPr>
          <w:rFonts w:hint="eastAsia" w:cs="Times New Roman"/>
          <w:sz w:val="21"/>
        </w:rPr>
        <w:t xml:space="preserve"> </w:t>
      </w:r>
      <w:r>
        <w:rPr>
          <w:rFonts w:cs="Times New Roman"/>
          <w:sz w:val="21"/>
        </w:rPr>
        <w:t>双头螺柱安装示意图</w:t>
      </w:r>
    </w:p>
    <w:p>
      <w:pPr>
        <w:ind w:firstLine="480" w:firstLineChars="200"/>
        <w:rPr>
          <w:rFonts w:cs="Times New Roman"/>
        </w:rPr>
      </w:pPr>
      <w:r>
        <w:rPr>
          <w:rFonts w:cs="Times New Roman"/>
        </w:rPr>
        <w:t>8）现场人员撤离至安全区域，主吊机在指挥人员的指挥下，缓慢起吊，辅助吊车注意保证叶片的离地距离，如图</w:t>
      </w:r>
      <w:r>
        <w:rPr>
          <w:rFonts w:hint="eastAsia" w:cs="Times New Roman"/>
        </w:rPr>
        <w:t>3-</w:t>
      </w:r>
      <w:r>
        <w:rPr>
          <w:rFonts w:hint="eastAsia" w:cs="Times New Roman"/>
          <w:lang w:val="en-US" w:eastAsia="zh-CN"/>
        </w:rPr>
        <w:t>42</w:t>
      </w:r>
      <w:r>
        <w:rPr>
          <w:rFonts w:cs="Times New Roman"/>
        </w:rPr>
        <w:t>所示。主吊起吊过程中牵引人员保证风绳拉紧</w:t>
      </w:r>
      <w:r>
        <w:rPr>
          <w:rFonts w:hint="eastAsia" w:cs="Times New Roman"/>
        </w:rPr>
        <w:t>（主吊2侧叶片各1名牵引人员）</w:t>
      </w:r>
      <w:r>
        <w:rPr>
          <w:rFonts w:cs="Times New Roman"/>
        </w:rPr>
        <w:t>，防止风轮撞击塔筒或起重机吊臂。</w:t>
      </w:r>
    </w:p>
    <w:p>
      <w:pPr>
        <w:widowControl/>
        <w:jc w:val="center"/>
        <w:rPr>
          <w:rFonts w:cs="Times New Roman"/>
          <w:kern w:val="0"/>
        </w:rPr>
      </w:pPr>
      <w:r>
        <w:rPr>
          <w:rFonts w:cs="Times New Roman"/>
        </w:rPr>
        <w:drawing>
          <wp:inline distT="0" distB="0" distL="114300" distR="114300">
            <wp:extent cx="1706245" cy="2275205"/>
            <wp:effectExtent l="0" t="0" r="8255" b="10795"/>
            <wp:docPr id="80" name="图片 80" descr="微信图片_2019081408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微信图片_20190814085648"/>
                    <pic:cNvPicPr>
                      <a:picLocks noChangeAspect="1"/>
                    </pic:cNvPicPr>
                  </pic:nvPicPr>
                  <pic:blipFill>
                    <a:blip r:embed="rId83"/>
                    <a:stretch>
                      <a:fillRect/>
                    </a:stretch>
                  </pic:blipFill>
                  <pic:spPr>
                    <a:xfrm>
                      <a:off x="0" y="0"/>
                      <a:ext cx="1706245" cy="2275205"/>
                    </a:xfrm>
                    <a:prstGeom prst="rect">
                      <a:avLst/>
                    </a:prstGeom>
                  </pic:spPr>
                </pic:pic>
              </a:graphicData>
            </a:graphic>
          </wp:inline>
        </w:drawing>
      </w:r>
      <w:r>
        <w:rPr>
          <w:rFonts w:cs="Times New Roman"/>
        </w:rPr>
        <w:drawing>
          <wp:inline distT="0" distB="0" distL="114300" distR="114300">
            <wp:extent cx="2800350" cy="2280285"/>
            <wp:effectExtent l="0" t="0" r="0" b="5715"/>
            <wp:docPr id="74" name="图片 74" descr="QQ截图2019031714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QQ截图20190317143807"/>
                    <pic:cNvPicPr>
                      <a:picLocks noChangeAspect="1"/>
                    </pic:cNvPicPr>
                  </pic:nvPicPr>
                  <pic:blipFill>
                    <a:blip r:embed="rId84" cstate="print"/>
                    <a:stretch>
                      <a:fillRect/>
                    </a:stretch>
                  </pic:blipFill>
                  <pic:spPr>
                    <a:xfrm>
                      <a:off x="0" y="0"/>
                      <a:ext cx="2800350" cy="2280285"/>
                    </a:xfrm>
                    <a:prstGeom prst="rect">
                      <a:avLst/>
                    </a:prstGeom>
                  </pic:spPr>
                </pic:pic>
              </a:graphicData>
            </a:graphic>
          </wp:inline>
        </w:drawing>
      </w:r>
    </w:p>
    <w:p>
      <w:pPr>
        <w:jc w:val="center"/>
        <w:rPr>
          <w:rFonts w:cs="Times New Roman"/>
          <w:sz w:val="21"/>
        </w:rPr>
      </w:pPr>
      <w:r>
        <w:rPr>
          <w:rFonts w:cs="Times New Roman"/>
          <w:sz w:val="21"/>
        </w:rPr>
        <w:t>图</w:t>
      </w:r>
      <w:r>
        <w:rPr>
          <w:rFonts w:hint="eastAsia" w:cs="Times New Roman"/>
          <w:sz w:val="21"/>
        </w:rPr>
        <w:t>3-4</w:t>
      </w:r>
      <w:r>
        <w:rPr>
          <w:rFonts w:hint="eastAsia" w:cs="Times New Roman"/>
          <w:sz w:val="21"/>
          <w:lang w:val="en-US" w:eastAsia="zh-CN"/>
        </w:rPr>
        <w:t>2</w:t>
      </w:r>
      <w:r>
        <w:rPr>
          <w:rFonts w:cs="Times New Roman"/>
          <w:sz w:val="21"/>
        </w:rPr>
        <w:t>主副吊车配合作业示意图</w:t>
      </w:r>
    </w:p>
    <w:p>
      <w:pPr>
        <w:ind w:firstLine="480" w:firstLineChars="200"/>
        <w:rPr>
          <w:rFonts w:cs="Times New Roman"/>
        </w:rPr>
      </w:pPr>
      <w:r>
        <w:rPr>
          <w:rFonts w:cs="Times New Roman"/>
        </w:rPr>
        <w:t>9）当风轮接近垂直状态时，辅助吊车协助调整风轮后倾5°左右，调整完成后解开辅助吊带，撤离辅助吊车。根据指挥人员指令，主吊车继续提升风轮，过程中通过牵引风绳调整风轮姿态，并避免撞击塔筒及吊车吊臂。风轮上升示意图如图</w:t>
      </w:r>
      <w:r>
        <w:rPr>
          <w:rFonts w:hint="eastAsia" w:cs="Times New Roman"/>
        </w:rPr>
        <w:t>3-</w:t>
      </w:r>
      <w:r>
        <w:rPr>
          <w:rFonts w:hint="eastAsia" w:cs="Times New Roman"/>
          <w:lang w:val="en-US" w:eastAsia="zh-CN"/>
        </w:rPr>
        <w:t>43</w:t>
      </w:r>
      <w:r>
        <w:rPr>
          <w:rFonts w:hint="eastAsia" w:cs="Times New Roman"/>
        </w:rPr>
        <w:t>：</w:t>
      </w:r>
    </w:p>
    <w:p>
      <w:pPr>
        <w:widowControl/>
        <w:jc w:val="center"/>
        <w:rPr>
          <w:rFonts w:cs="Times New Roman"/>
          <w:kern w:val="0"/>
        </w:rPr>
      </w:pPr>
      <w:r>
        <w:rPr>
          <w:rFonts w:hint="eastAsia" w:cs="Times New Roman"/>
          <w:kern w:val="0"/>
        </w:rPr>
        <w:drawing>
          <wp:inline distT="0" distB="0" distL="114300" distR="114300">
            <wp:extent cx="2106930" cy="3033395"/>
            <wp:effectExtent l="0" t="0" r="7620" b="14605"/>
            <wp:docPr id="87" name="图片 87" descr="微信图片_20190514132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微信图片_201905141329505"/>
                    <pic:cNvPicPr>
                      <a:picLocks noChangeAspect="1"/>
                    </pic:cNvPicPr>
                  </pic:nvPicPr>
                  <pic:blipFill>
                    <a:blip r:embed="rId85" cstate="print"/>
                    <a:stretch>
                      <a:fillRect/>
                    </a:stretch>
                  </pic:blipFill>
                  <pic:spPr>
                    <a:xfrm>
                      <a:off x="0" y="0"/>
                      <a:ext cx="2106930" cy="3033395"/>
                    </a:xfrm>
                    <a:prstGeom prst="rect">
                      <a:avLst/>
                    </a:prstGeom>
                  </pic:spPr>
                </pic:pic>
              </a:graphicData>
            </a:graphic>
          </wp:inline>
        </w:drawing>
      </w:r>
    </w:p>
    <w:p>
      <w:pPr>
        <w:jc w:val="center"/>
        <w:rPr>
          <w:rFonts w:cs="Times New Roman"/>
          <w:sz w:val="21"/>
        </w:rPr>
      </w:pPr>
      <w:r>
        <w:rPr>
          <w:rFonts w:cs="Times New Roman"/>
          <w:sz w:val="21"/>
        </w:rPr>
        <w:t>图</w:t>
      </w:r>
      <w:r>
        <w:rPr>
          <w:rFonts w:hint="eastAsia" w:cs="Times New Roman"/>
          <w:sz w:val="21"/>
        </w:rPr>
        <w:t>3-</w:t>
      </w:r>
      <w:r>
        <w:rPr>
          <w:rFonts w:hint="eastAsia" w:cs="Times New Roman"/>
          <w:sz w:val="21"/>
          <w:lang w:val="en-US" w:eastAsia="zh-CN"/>
        </w:rPr>
        <w:t>43</w:t>
      </w:r>
      <w:r>
        <w:rPr>
          <w:rFonts w:cs="Times New Roman"/>
          <w:sz w:val="21"/>
        </w:rPr>
        <w:t>风轮上升示意图</w:t>
      </w:r>
    </w:p>
    <w:p>
      <w:pPr>
        <w:ind w:firstLine="480" w:firstLineChars="200"/>
        <w:rPr>
          <w:rFonts w:cs="Times New Roman"/>
        </w:rPr>
      </w:pPr>
      <w:r>
        <w:rPr>
          <w:rFonts w:cs="Times New Roman"/>
        </w:rPr>
        <w:t>10）当风轮上升至风轮锁盘正前方时，在机舱工作人员的指挥下，主吊车将风轮</w:t>
      </w:r>
      <w:r>
        <w:rPr>
          <w:rFonts w:hint="eastAsia" w:cs="Times New Roman"/>
        </w:rPr>
        <w:t>缓慢</w:t>
      </w:r>
      <w:r>
        <w:rPr>
          <w:rFonts w:cs="Times New Roman"/>
        </w:rPr>
        <w:t>靠近风轮锁盘。通过高速轴盘车保证螺栓孔对正，并借助风轮锁盘</w:t>
      </w:r>
      <w:r>
        <w:rPr>
          <w:rFonts w:hint="eastAsia" w:cs="Times New Roman"/>
        </w:rPr>
        <w:t>凸</w:t>
      </w:r>
      <w:r>
        <w:rPr>
          <w:rFonts w:cs="Times New Roman"/>
        </w:rPr>
        <w:t>台进行机舱与风轮的对接，对接完成后如图</w:t>
      </w:r>
      <w:r>
        <w:rPr>
          <w:rFonts w:hint="eastAsia" w:cs="Times New Roman"/>
        </w:rPr>
        <w:t>3-</w:t>
      </w:r>
      <w:r>
        <w:rPr>
          <w:rFonts w:hint="eastAsia" w:cs="Times New Roman"/>
          <w:lang w:val="en-US" w:eastAsia="zh-CN"/>
        </w:rPr>
        <w:t>44</w:t>
      </w:r>
      <w:r>
        <w:rPr>
          <w:rFonts w:cs="Times New Roman"/>
        </w:rPr>
        <w:t>。双头螺柱穿入风轮锁盘螺栓孔后尽快安装螺母并手动拧紧，随后利用电动扳手拧紧尽可能多螺母。</w:t>
      </w:r>
    </w:p>
    <w:p>
      <w:pPr>
        <w:widowControl/>
        <w:jc w:val="center"/>
        <w:rPr>
          <w:rFonts w:cs="Times New Roman"/>
          <w:kern w:val="0"/>
        </w:rPr>
      </w:pPr>
      <w:r>
        <w:rPr>
          <w:rFonts w:hint="eastAsia" w:cs="Times New Roman"/>
          <w:kern w:val="0"/>
        </w:rPr>
        <w:drawing>
          <wp:inline distT="0" distB="0" distL="114300" distR="114300">
            <wp:extent cx="2174875" cy="2618740"/>
            <wp:effectExtent l="0" t="0" r="15875" b="10160"/>
            <wp:docPr id="75" name="图片 75" descr="QQ截图2019031714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QQ截图20190317145015"/>
                    <pic:cNvPicPr>
                      <a:picLocks noChangeAspect="1"/>
                    </pic:cNvPicPr>
                  </pic:nvPicPr>
                  <pic:blipFill>
                    <a:blip r:embed="rId86" cstate="print"/>
                    <a:stretch>
                      <a:fillRect/>
                    </a:stretch>
                  </pic:blipFill>
                  <pic:spPr>
                    <a:xfrm>
                      <a:off x="0" y="0"/>
                      <a:ext cx="2174875" cy="2618740"/>
                    </a:xfrm>
                    <a:prstGeom prst="rect">
                      <a:avLst/>
                    </a:prstGeom>
                  </pic:spPr>
                </pic:pic>
              </a:graphicData>
            </a:graphic>
          </wp:inline>
        </w:drawing>
      </w:r>
    </w:p>
    <w:p>
      <w:pPr>
        <w:jc w:val="center"/>
        <w:rPr>
          <w:rFonts w:cs="Times New Roman"/>
          <w:sz w:val="21"/>
        </w:rPr>
      </w:pPr>
      <w:r>
        <w:rPr>
          <w:rFonts w:cs="Times New Roman"/>
          <w:sz w:val="21"/>
        </w:rPr>
        <w:t>图</w:t>
      </w:r>
      <w:r>
        <w:rPr>
          <w:rFonts w:hint="eastAsia" w:cs="Times New Roman"/>
          <w:sz w:val="21"/>
        </w:rPr>
        <w:t>3-</w:t>
      </w:r>
      <w:r>
        <w:rPr>
          <w:rFonts w:hint="eastAsia" w:cs="Times New Roman"/>
          <w:sz w:val="21"/>
          <w:lang w:val="en-US" w:eastAsia="zh-CN"/>
        </w:rPr>
        <w:t>44</w:t>
      </w:r>
      <w:r>
        <w:rPr>
          <w:rFonts w:hint="eastAsia" w:cs="Times New Roman"/>
          <w:sz w:val="21"/>
        </w:rPr>
        <w:t xml:space="preserve"> </w:t>
      </w:r>
      <w:r>
        <w:rPr>
          <w:rFonts w:cs="Times New Roman"/>
          <w:sz w:val="21"/>
        </w:rPr>
        <w:t>风轮机舱对接</w:t>
      </w:r>
      <w:r>
        <w:rPr>
          <w:rFonts w:hint="eastAsia" w:cs="Times New Roman"/>
          <w:sz w:val="21"/>
        </w:rPr>
        <w:t>示意</w:t>
      </w:r>
      <w:r>
        <w:rPr>
          <w:rFonts w:cs="Times New Roman"/>
          <w:sz w:val="21"/>
        </w:rPr>
        <w:t>图</w:t>
      </w:r>
    </w:p>
    <w:p>
      <w:pPr>
        <w:numPr>
          <w:ilvl w:val="0"/>
          <w:numId w:val="6"/>
        </w:numPr>
        <w:ind w:firstLine="480"/>
        <w:rPr>
          <w:rFonts w:cs="Times New Roman"/>
        </w:rPr>
      </w:pPr>
      <w:r>
        <w:rPr>
          <w:rFonts w:cs="Times New Roman"/>
        </w:rPr>
        <w:t>待风轮锁盘</w:t>
      </w:r>
      <w:r>
        <w:rPr>
          <w:rFonts w:hint="eastAsia" w:cs="Times New Roman"/>
        </w:rPr>
        <w:t>2/3以上</w:t>
      </w:r>
      <w:r>
        <w:rPr>
          <w:rFonts w:cs="Times New Roman"/>
        </w:rPr>
        <w:t>螺母以</w:t>
      </w:r>
      <w:r>
        <w:rPr>
          <w:rFonts w:hint="eastAsia" w:cs="Times New Roman"/>
        </w:rPr>
        <w:t>100</w:t>
      </w:r>
      <w:r>
        <w:rPr>
          <w:rFonts w:cs="Times New Roman"/>
        </w:rPr>
        <w:t>%扭矩紧固后，</w:t>
      </w:r>
      <w:r>
        <w:rPr>
          <w:rFonts w:hint="eastAsia" w:ascii="宋体" w:hAnsi="宋体"/>
          <w:szCs w:val="21"/>
        </w:rPr>
        <w:t>保证液压油管接好液压站随时使用，便于松钩过程中出现意外时能及时建压刹车。</w:t>
      </w:r>
      <w:r>
        <w:rPr>
          <w:rFonts w:cs="Times New Roman"/>
        </w:rPr>
        <w:t>主吊车缓慢释放载荷，直至吊带松弛。</w:t>
      </w:r>
      <w:r>
        <w:rPr>
          <w:rFonts w:ascii="宋体" w:hAnsi="宋体"/>
          <w:szCs w:val="21"/>
        </w:rPr>
        <w:t>手动调整高速轴制动盘，使风轮锁孔与锁销对正，</w:t>
      </w:r>
      <w:r>
        <w:rPr>
          <w:rFonts w:hint="eastAsia" w:ascii="宋体" w:hAnsi="宋体"/>
          <w:szCs w:val="21"/>
        </w:rPr>
        <w:t>锁定</w:t>
      </w:r>
      <w:r>
        <w:rPr>
          <w:rFonts w:ascii="宋体" w:hAnsi="宋体"/>
          <w:szCs w:val="21"/>
        </w:rPr>
        <w:t>风轮锁销</w:t>
      </w:r>
      <w:r>
        <w:rPr>
          <w:rFonts w:hint="eastAsia" w:ascii="宋体" w:hAnsi="宋体"/>
          <w:szCs w:val="21"/>
        </w:rPr>
        <w:t>。</w:t>
      </w:r>
      <w:r>
        <w:rPr>
          <w:rFonts w:cs="Times New Roman"/>
        </w:rPr>
        <w:t>工作人员正确穿戴安全护具后，到</w:t>
      </w:r>
      <w:r>
        <w:rPr>
          <w:rFonts w:hint="eastAsia" w:cs="Times New Roman"/>
        </w:rPr>
        <w:t>达轮毂内</w:t>
      </w:r>
      <w:r>
        <w:rPr>
          <w:rFonts w:cs="Times New Roman"/>
        </w:rPr>
        <w:t>部，</w:t>
      </w:r>
      <w:r>
        <w:rPr>
          <w:rFonts w:hint="eastAsia" w:cs="Times New Roman"/>
          <w:lang w:val="en-US" w:eastAsia="zh-CN"/>
        </w:rPr>
        <w:t>将序号1吊带从锚钩</w:t>
      </w:r>
      <w:r>
        <w:rPr>
          <w:rFonts w:hint="eastAsia"/>
          <w:lang w:val="en-US" w:eastAsia="zh-CN"/>
        </w:rPr>
        <w:t>拆除</w:t>
      </w:r>
      <w:r>
        <w:rPr>
          <w:rFonts w:hint="eastAsia" w:cs="Times New Roman"/>
          <w:lang w:val="en-US" w:eastAsia="zh-CN"/>
        </w:rPr>
        <w:t>，然后将序号5吊带挂入锚钩，</w:t>
      </w:r>
      <w:r>
        <w:rPr>
          <w:rFonts w:cs="Times New Roman"/>
        </w:rPr>
        <w:t>拆</w:t>
      </w:r>
      <w:r>
        <w:rPr>
          <w:rFonts w:hint="eastAsia" w:cs="Times New Roman"/>
        </w:rPr>
        <w:t>除</w:t>
      </w:r>
      <w:r>
        <w:rPr>
          <w:rFonts w:hint="eastAsia" w:cs="Times New Roman"/>
          <w:lang w:val="en-US" w:eastAsia="zh-CN"/>
        </w:rPr>
        <w:t>主</w:t>
      </w:r>
      <w:r>
        <w:rPr>
          <w:rFonts w:hint="eastAsia" w:cs="Times New Roman"/>
        </w:rPr>
        <w:t>吊具螺栓（收集后统一存放，以备下次使用）</w:t>
      </w:r>
      <w:r>
        <w:rPr>
          <w:rFonts w:hint="eastAsia"/>
        </w:rPr>
        <w:t>。</w:t>
      </w:r>
      <w:r>
        <w:rPr>
          <w:rFonts w:hint="eastAsia" w:cs="Times New Roman"/>
          <w:lang w:val="en-US" w:eastAsia="zh-CN"/>
        </w:rPr>
        <w:t>起吊序号5吊带</w:t>
      </w:r>
      <w:r>
        <w:rPr>
          <w:rFonts w:cs="Times New Roman"/>
        </w:rPr>
        <w:t>，通过主吊车</w:t>
      </w:r>
      <w:r>
        <w:rPr>
          <w:rFonts w:hint="eastAsia" w:cs="Times New Roman"/>
          <w:lang w:val="en-US" w:eastAsia="zh-CN"/>
        </w:rPr>
        <w:t>将吊具</w:t>
      </w:r>
      <w:r>
        <w:rPr>
          <w:rFonts w:cs="Times New Roman"/>
        </w:rPr>
        <w:t>放至地面。</w:t>
      </w:r>
      <w:r>
        <w:rPr>
          <w:rFonts w:hint="eastAsia"/>
          <w:lang w:val="en-US" w:eastAsia="zh-CN"/>
        </w:rPr>
        <w:t>见</w:t>
      </w:r>
      <w:r>
        <w:rPr>
          <w:rFonts w:hint="eastAsia" w:cs="Times New Roman"/>
          <w:kern w:val="0"/>
          <w:szCs w:val="24"/>
        </w:rPr>
        <w:t>图3-</w:t>
      </w:r>
      <w:r>
        <w:rPr>
          <w:rFonts w:hint="eastAsia" w:cs="Times New Roman"/>
          <w:kern w:val="0"/>
          <w:szCs w:val="24"/>
          <w:lang w:val="en-US" w:eastAsia="zh-CN"/>
        </w:rPr>
        <w:t>45</w:t>
      </w:r>
      <w:r>
        <w:rPr>
          <w:rFonts w:hint="eastAsia" w:cs="Times New Roman"/>
          <w:kern w:val="0"/>
          <w:szCs w:val="24"/>
        </w:rPr>
        <w:t>：</w:t>
      </w:r>
    </w:p>
    <w:p>
      <w:pPr>
        <w:numPr>
          <w:ilvl w:val="0"/>
          <w:numId w:val="0"/>
        </w:numPr>
        <w:rPr>
          <w:rFonts w:hint="eastAsia" w:eastAsia="宋体" w:cs="Times New Roman"/>
          <w:lang w:eastAsia="zh-CN"/>
        </w:rPr>
      </w:pPr>
      <w:r>
        <w:rPr>
          <w:rFonts w:hint="eastAsia" w:cs="Times New Roman"/>
          <w:lang w:val="en-US" w:eastAsia="zh-CN"/>
        </w:rPr>
        <w:t xml:space="preserve">                       </w:t>
      </w:r>
      <w:r>
        <w:rPr>
          <w:rFonts w:hint="eastAsia" w:eastAsia="宋体" w:cs="Times New Roman"/>
          <w:lang w:eastAsia="zh-CN"/>
        </w:rPr>
        <w:drawing>
          <wp:inline distT="0" distB="0" distL="114300" distR="114300">
            <wp:extent cx="1689100" cy="2927985"/>
            <wp:effectExtent l="0" t="0" r="6350" b="5715"/>
            <wp:docPr id="76" name="图片 76" descr="2345截图2019060410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345截图20190604102926"/>
                    <pic:cNvPicPr>
                      <a:picLocks noChangeAspect="1"/>
                    </pic:cNvPicPr>
                  </pic:nvPicPr>
                  <pic:blipFill>
                    <a:blip r:embed="rId87"/>
                    <a:stretch>
                      <a:fillRect/>
                    </a:stretch>
                  </pic:blipFill>
                  <pic:spPr>
                    <a:xfrm>
                      <a:off x="0" y="0"/>
                      <a:ext cx="1689100" cy="2927985"/>
                    </a:xfrm>
                    <a:prstGeom prst="rect">
                      <a:avLst/>
                    </a:prstGeom>
                  </pic:spPr>
                </pic:pic>
              </a:graphicData>
            </a:graphic>
          </wp:inline>
        </w:drawing>
      </w:r>
    </w:p>
    <w:p>
      <w:pPr>
        <w:numPr>
          <w:ilvl w:val="0"/>
          <w:numId w:val="0"/>
        </w:numPr>
        <w:ind w:firstLine="2520" w:firstLineChars="1200"/>
        <w:rPr>
          <w:rFonts w:hint="eastAsia" w:eastAsia="宋体" w:cs="Times New Roman"/>
          <w:lang w:eastAsia="zh-CN"/>
        </w:rPr>
      </w:pPr>
      <w:r>
        <w:rPr>
          <w:rFonts w:hint="eastAsia"/>
          <w:sz w:val="21"/>
          <w:szCs w:val="21"/>
        </w:rPr>
        <w:t>图3-</w:t>
      </w:r>
      <w:r>
        <w:rPr>
          <w:rFonts w:hint="eastAsia"/>
          <w:sz w:val="21"/>
          <w:szCs w:val="21"/>
          <w:lang w:val="en-US" w:eastAsia="zh-CN"/>
        </w:rPr>
        <w:t>45</w:t>
      </w:r>
      <w:r>
        <w:rPr>
          <w:rFonts w:hint="eastAsia"/>
          <w:sz w:val="21"/>
          <w:szCs w:val="21"/>
        </w:rPr>
        <w:t xml:space="preserve">  </w:t>
      </w:r>
      <w:r>
        <w:rPr>
          <w:rFonts w:hint="eastAsia"/>
          <w:sz w:val="21"/>
          <w:szCs w:val="21"/>
          <w:lang w:val="en-US" w:eastAsia="zh-CN"/>
        </w:rPr>
        <w:t>叶轮吊装、吊具拆卸</w:t>
      </w:r>
      <w:r>
        <w:rPr>
          <w:rFonts w:hint="eastAsia"/>
          <w:sz w:val="21"/>
          <w:szCs w:val="21"/>
        </w:rPr>
        <w:t>参考图</w:t>
      </w:r>
    </w:p>
    <w:p>
      <w:pPr>
        <w:numPr>
          <w:ilvl w:val="0"/>
          <w:numId w:val="6"/>
        </w:numPr>
        <w:ind w:firstLine="480"/>
        <w:rPr>
          <w:rFonts w:cs="Times New Roman"/>
        </w:rPr>
      </w:pPr>
      <w:r>
        <w:rPr>
          <w:rFonts w:hint="eastAsia" w:cs="Times New Roman"/>
        </w:rPr>
        <w:t xml:space="preserve">导流罩舱门组成安装，内侧涂胶密封。                       </w:t>
      </w:r>
    </w:p>
    <w:p>
      <w:pPr>
        <w:ind w:firstLine="480"/>
        <w:rPr>
          <w:rFonts w:cs="Times New Roman"/>
        </w:rPr>
      </w:pPr>
      <w:r>
        <w:rPr>
          <w:rFonts w:cs="Times New Roman"/>
        </w:rPr>
        <w:t>1</w:t>
      </w:r>
      <w:r>
        <w:rPr>
          <w:rFonts w:hint="eastAsia" w:cs="Times New Roman"/>
        </w:rPr>
        <w:t>3</w:t>
      </w:r>
      <w:r>
        <w:rPr>
          <w:rFonts w:cs="Times New Roman"/>
        </w:rPr>
        <w:t>）通过</w:t>
      </w:r>
      <w:r>
        <w:rPr>
          <w:rFonts w:hint="eastAsia" w:cs="Times New Roman"/>
        </w:rPr>
        <w:t>手动</w:t>
      </w:r>
      <w:r>
        <w:rPr>
          <w:rFonts w:cs="Times New Roman"/>
        </w:rPr>
        <w:t>盘高速轴</w:t>
      </w:r>
      <w:r>
        <w:rPr>
          <w:rFonts w:hint="eastAsia" w:cs="Times New Roman"/>
        </w:rPr>
        <w:t>制动</w:t>
      </w:r>
      <w:r>
        <w:rPr>
          <w:rFonts w:cs="Times New Roman"/>
        </w:rPr>
        <w:t>盘缓慢转动风轮。风轮转动过程中，每有一个螺母可以紧固时，即将风轮制动并使用电动扳手立刻将该螺母上紧，如此上紧风轮与机舱连接所有螺母。风轮转动过程中当拴有风绳叶片处于向下位置时，将风绳从叶片上拉下，如无法拉下，通过主吊车提升载人吊篮至相应位置解开风绳。</w:t>
      </w:r>
    </w:p>
    <w:p>
      <w:pPr>
        <w:tabs>
          <w:tab w:val="left" w:pos="148"/>
        </w:tabs>
        <w:adjustRightInd w:val="0"/>
        <w:snapToGrid w:val="0"/>
        <w:ind w:firstLine="480" w:firstLineChars="200"/>
        <w:jc w:val="left"/>
        <w:rPr>
          <w:rFonts w:cs="Times New Roman"/>
        </w:rPr>
      </w:pPr>
      <w:r>
        <w:rPr>
          <w:rFonts w:cs="Times New Roman"/>
        </w:rPr>
        <w:t>1</w:t>
      </w:r>
      <w:r>
        <w:rPr>
          <w:rFonts w:hint="eastAsia" w:cs="Times New Roman"/>
        </w:rPr>
        <w:t>4</w:t>
      </w:r>
      <w:r>
        <w:rPr>
          <w:rFonts w:cs="Times New Roman"/>
        </w:rPr>
        <w:t>）所有螺母使用电动扳手拧紧后，</w:t>
      </w:r>
      <w:r>
        <w:rPr>
          <w:rFonts w:cs="Times New Roman"/>
          <w:szCs w:val="24"/>
        </w:rPr>
        <w:t>用一拖二液压拉伸器，以575KN(</w:t>
      </w:r>
      <w:r>
        <w:rPr>
          <w:rFonts w:hint="eastAsia" w:cs="Times New Roman"/>
          <w:szCs w:val="24"/>
        </w:rPr>
        <w:t>ITH M36双极拉伸器</w:t>
      </w:r>
      <w:r>
        <w:rPr>
          <w:rFonts w:cs="Times New Roman"/>
          <w:szCs w:val="24"/>
        </w:rPr>
        <w:t>对应压力值为1162bar)的预紧力按标识数字顺序号拉伸、紧固双头螺柱</w:t>
      </w:r>
      <w:r>
        <w:rPr>
          <w:rFonts w:cs="Times New Roman"/>
        </w:rPr>
        <w:t>，根据</w:t>
      </w:r>
      <w:r>
        <w:rPr>
          <w:rFonts w:hint="eastAsia" w:cs="Times New Roman"/>
        </w:rPr>
        <w:t>3.2.4</w:t>
      </w:r>
      <w:r>
        <w:rPr>
          <w:rFonts w:cs="Times New Roman"/>
        </w:rPr>
        <w:t>螺栓紧固原则，分</w:t>
      </w:r>
      <w:r>
        <w:rPr>
          <w:rFonts w:hint="eastAsia" w:cs="Times New Roman"/>
        </w:rPr>
        <w:t>两</w:t>
      </w:r>
      <w:r>
        <w:rPr>
          <w:rFonts w:cs="Times New Roman"/>
        </w:rPr>
        <w:t>次（</w:t>
      </w:r>
      <w:r>
        <w:rPr>
          <w:rFonts w:hint="eastAsia" w:cs="Times New Roman"/>
        </w:rPr>
        <w:t>100</w:t>
      </w:r>
      <w:r>
        <w:rPr>
          <w:rFonts w:cs="Times New Roman"/>
        </w:rPr>
        <w:t>%</w:t>
      </w:r>
      <w:r>
        <w:rPr>
          <w:rFonts w:hint="eastAsia" w:cs="Times New Roman"/>
        </w:rPr>
        <w:t>，</w:t>
      </w:r>
      <w:r>
        <w:rPr>
          <w:rFonts w:cs="Times New Roman"/>
        </w:rPr>
        <w:t>100%）</w:t>
      </w:r>
      <w:r>
        <w:rPr>
          <w:rFonts w:hint="eastAsia" w:cs="Times New Roman"/>
        </w:rPr>
        <w:t>拉伸</w:t>
      </w:r>
      <w:r>
        <w:rPr>
          <w:rFonts w:cs="Times New Roman"/>
        </w:rPr>
        <w:t>所有</w:t>
      </w:r>
      <w:r>
        <w:rPr>
          <w:rFonts w:hint="eastAsia" w:cs="Times New Roman"/>
        </w:rPr>
        <w:t>剩余</w:t>
      </w:r>
      <w:r>
        <w:rPr>
          <w:rFonts w:cs="Times New Roman"/>
        </w:rPr>
        <w:t>螺母，并做好螺栓紧固标记。</w:t>
      </w:r>
    </w:p>
    <w:p>
      <w:pPr>
        <w:tabs>
          <w:tab w:val="left" w:pos="148"/>
        </w:tabs>
        <w:adjustRightInd w:val="0"/>
        <w:snapToGrid w:val="0"/>
        <w:ind w:firstLine="480" w:firstLineChars="200"/>
        <w:jc w:val="left"/>
        <w:rPr>
          <w:rFonts w:cs="Times New Roman"/>
          <w:szCs w:val="24"/>
        </w:rPr>
      </w:pPr>
      <w:r>
        <w:rPr>
          <w:rFonts w:hint="eastAsia" w:cs="Times New Roman"/>
          <w:szCs w:val="24"/>
        </w:rPr>
        <w:t>1</w:t>
      </w:r>
      <w:r>
        <w:rPr>
          <w:rFonts w:cs="Times New Roman"/>
          <w:szCs w:val="24"/>
        </w:rPr>
        <w:t>00%、100%两次拉伸时，都需要连续加载泄压两次后方可松掉拉伸器（第一遍星形，第二遍顺着拉</w:t>
      </w:r>
      <w:r>
        <w:rPr>
          <w:rFonts w:cs="Times New Roman"/>
        </w:rPr>
        <w:t>，</w:t>
      </w:r>
      <w:r>
        <w:rPr>
          <w:rFonts w:cs="Times New Roman"/>
          <w:szCs w:val="24"/>
        </w:rPr>
        <w:t>第二遍每拉伸完一组螺柱需用记号笔做标记线，以防漏拉伸）</w:t>
      </w:r>
      <w:r>
        <w:rPr>
          <w:rFonts w:hint="eastAsia" w:cs="Times New Roman"/>
          <w:szCs w:val="24"/>
        </w:rPr>
        <w:t>，</w:t>
      </w:r>
      <w:r>
        <w:rPr>
          <w:rFonts w:cs="Times New Roman"/>
          <w:szCs w:val="24"/>
        </w:rPr>
        <w:t>两次拉伸完成后，还需对</w:t>
      </w:r>
      <w:r>
        <w:rPr>
          <w:rFonts w:hint="eastAsia" w:cs="Times New Roman"/>
          <w:szCs w:val="24"/>
        </w:rPr>
        <w:t>前三组</w:t>
      </w:r>
      <w:r>
        <w:rPr>
          <w:rFonts w:cs="Times New Roman"/>
          <w:szCs w:val="24"/>
        </w:rPr>
        <w:t>螺</w:t>
      </w:r>
      <w:r>
        <w:rPr>
          <w:rFonts w:hint="eastAsia" w:cs="Times New Roman"/>
          <w:szCs w:val="24"/>
        </w:rPr>
        <w:t>柱</w:t>
      </w:r>
      <w:r>
        <w:rPr>
          <w:rFonts w:cs="Times New Roman"/>
          <w:szCs w:val="24"/>
        </w:rPr>
        <w:t>再拉伸一遍，直到螺母不松动为止。4h后以510KN(对应压力值为1030bar)预紧力抽检10%的螺柱。</w:t>
      </w:r>
    </w:p>
    <w:p>
      <w:pPr>
        <w:ind w:firstLine="480"/>
        <w:rPr>
          <w:rFonts w:cs="Times New Roman"/>
        </w:rPr>
      </w:pPr>
      <w:r>
        <w:rPr>
          <w:rFonts w:cs="Times New Roman"/>
        </w:rPr>
        <w:t>所有螺母紧固完成后，确认风轮锁销退出，高速轴制动松开后，将高速轴保护罩放置于安全稳固地方，关闭机舱吊装孔。结束风力发电机组的机械安装工作。</w:t>
      </w:r>
    </w:p>
    <w:p>
      <w:pPr>
        <w:rPr>
          <w:rFonts w:hint="eastAsia" w:ascii="Cambria" w:hAnsi="Cambria" w:eastAsia="黑体" w:cs="黑体"/>
          <w:bCs/>
          <w:kern w:val="2"/>
          <w:sz w:val="28"/>
          <w:szCs w:val="32"/>
          <w:lang w:val="en-US" w:eastAsia="zh-CN" w:bidi="ar-SA"/>
        </w:rPr>
      </w:pPr>
      <w:r>
        <w:rPr>
          <w:rFonts w:hint="eastAsia" w:ascii="Cambria" w:hAnsi="Cambria" w:eastAsia="黑体" w:cs="黑体"/>
          <w:bCs/>
          <w:kern w:val="2"/>
          <w:sz w:val="28"/>
          <w:szCs w:val="32"/>
          <w:lang w:val="en-US" w:eastAsia="zh-CN" w:bidi="ar-SA"/>
        </w:rPr>
        <w:t>3.12电梯、免爬器安装</w:t>
      </w:r>
    </w:p>
    <w:p>
      <w:pPr>
        <w:ind w:firstLine="480"/>
        <w:rPr>
          <w:rFonts w:hint="eastAsia" w:cs="Times New Roman"/>
        </w:rPr>
      </w:pPr>
      <w:r>
        <w:rPr>
          <w:rFonts w:hint="eastAsia" w:cs="Times New Roman"/>
        </w:rPr>
        <w:t>风力发电机组吊装完成后需安装</w:t>
      </w:r>
      <w:r>
        <w:rPr>
          <w:rFonts w:hint="eastAsia" w:cs="Times New Roman"/>
          <w:lang w:val="en-US" w:eastAsia="zh-CN"/>
        </w:rPr>
        <w:t>电梯、免爬器等部件</w:t>
      </w:r>
      <w:r>
        <w:rPr>
          <w:rFonts w:hint="eastAsia" w:cs="Times New Roman"/>
        </w:rPr>
        <w:t>，由厂家负责安装。</w:t>
      </w:r>
    </w:p>
    <w:p>
      <w:pPr>
        <w:rPr>
          <w:rFonts w:hint="eastAsia" w:ascii="Cambria" w:hAnsi="Cambria" w:eastAsia="黑体" w:cs="黑体"/>
          <w:bCs/>
          <w:kern w:val="2"/>
          <w:sz w:val="28"/>
          <w:szCs w:val="32"/>
          <w:lang w:val="en-US" w:eastAsia="zh-CN" w:bidi="ar-SA"/>
        </w:rPr>
      </w:pPr>
      <w:r>
        <w:rPr>
          <w:rFonts w:hint="eastAsia" w:ascii="Cambria" w:hAnsi="Cambria" w:eastAsia="黑体" w:cs="黑体"/>
          <w:bCs/>
          <w:kern w:val="2"/>
          <w:sz w:val="28"/>
          <w:szCs w:val="32"/>
          <w:lang w:val="en-US" w:eastAsia="zh-CN" w:bidi="ar-SA"/>
        </w:rPr>
        <w:t xml:space="preserve">3.13其他附件安装 </w:t>
      </w:r>
    </w:p>
    <w:p>
      <w:r>
        <w:t>3.</w:t>
      </w:r>
      <w:r>
        <w:rPr>
          <w:rFonts w:hint="eastAsia"/>
          <w:lang w:val="en-US" w:eastAsia="zh-CN"/>
        </w:rPr>
        <w:t>13</w:t>
      </w:r>
      <w:r>
        <w:rPr>
          <w:rFonts w:hint="eastAsia"/>
        </w:rPr>
        <w:t>.1主轴平台组成安装</w:t>
      </w:r>
    </w:p>
    <w:p>
      <w:pPr>
        <w:spacing w:line="360" w:lineRule="auto"/>
        <w:ind w:firstLine="480" w:firstLineChars="200"/>
        <w:jc w:val="left"/>
        <w:rPr>
          <w:rFonts w:asciiTheme="minorEastAsia" w:hAnsiTheme="minorEastAsia"/>
          <w:szCs w:val="21"/>
        </w:rPr>
      </w:pPr>
      <w:r>
        <w:rPr>
          <w:rFonts w:hint="eastAsia" w:asciiTheme="minorEastAsia" w:hAnsiTheme="minorEastAsia"/>
          <w:szCs w:val="21"/>
        </w:rPr>
        <w:t>将主轴平台组成安装到</w:t>
      </w:r>
      <w:r>
        <w:rPr>
          <w:rFonts w:hint="eastAsia" w:asciiTheme="minorEastAsia" w:hAnsiTheme="minorEastAsia"/>
          <w:szCs w:val="21"/>
          <w:lang w:eastAsia="zh-CN"/>
        </w:rPr>
        <w:t>前轴承座上部</w:t>
      </w:r>
      <w:r>
        <w:rPr>
          <w:rFonts w:hint="eastAsia" w:asciiTheme="minorEastAsia" w:hAnsiTheme="minorEastAsia"/>
          <w:szCs w:val="21"/>
        </w:rPr>
        <w:t>位置，护手在后侧（如下图</w:t>
      </w:r>
      <w:r>
        <w:rPr>
          <w:rFonts w:hint="eastAsia" w:asciiTheme="minorEastAsia" w:hAnsiTheme="minorEastAsia"/>
          <w:szCs w:val="21"/>
          <w:lang w:val="en-US" w:eastAsia="zh-CN"/>
        </w:rPr>
        <w:t>3-44</w:t>
      </w:r>
      <w:r>
        <w:rPr>
          <w:rFonts w:hint="eastAsia" w:asciiTheme="minorEastAsia" w:hAnsiTheme="minorEastAsia"/>
          <w:szCs w:val="21"/>
        </w:rPr>
        <w:t>）；使用</w:t>
      </w:r>
      <w:r>
        <w:rPr>
          <w:rFonts w:hint="eastAsia" w:asciiTheme="minorEastAsia" w:hAnsiTheme="minorEastAsia"/>
          <w:szCs w:val="21"/>
          <w:lang w:val="en-US" w:eastAsia="zh-CN"/>
        </w:rPr>
        <w:t>12</w:t>
      </w:r>
      <w:r>
        <w:rPr>
          <w:rFonts w:hint="eastAsia" w:asciiTheme="minorEastAsia" w:hAnsiTheme="minorEastAsia"/>
          <w:szCs w:val="21"/>
        </w:rPr>
        <w:t>个螺栓M</w:t>
      </w:r>
      <w:r>
        <w:rPr>
          <w:rFonts w:hint="eastAsia" w:asciiTheme="minorEastAsia" w:hAnsiTheme="minorEastAsia"/>
          <w:szCs w:val="21"/>
          <w:lang w:val="en-US" w:eastAsia="zh-CN"/>
        </w:rPr>
        <w:t>12</w:t>
      </w:r>
      <w:r>
        <w:rPr>
          <w:rFonts w:hint="eastAsia" w:asciiTheme="minorEastAsia" w:hAnsiTheme="minorEastAsia"/>
          <w:szCs w:val="21"/>
        </w:rPr>
        <w:t>×</w:t>
      </w:r>
      <w:r>
        <w:rPr>
          <w:rFonts w:hint="eastAsia" w:asciiTheme="minorEastAsia" w:hAnsiTheme="minorEastAsia"/>
          <w:szCs w:val="21"/>
          <w:lang w:val="en-US" w:eastAsia="zh-CN"/>
        </w:rPr>
        <w:t>3</w:t>
      </w:r>
      <w:r>
        <w:rPr>
          <w:rFonts w:hint="eastAsia" w:asciiTheme="minorEastAsia" w:hAnsiTheme="minorEastAsia"/>
          <w:szCs w:val="21"/>
        </w:rPr>
        <w:t>0、</w:t>
      </w:r>
      <w:r>
        <w:rPr>
          <w:rFonts w:hint="eastAsia" w:asciiTheme="minorEastAsia" w:hAnsiTheme="minorEastAsia"/>
          <w:szCs w:val="21"/>
          <w:lang w:val="en-US" w:eastAsia="zh-CN"/>
        </w:rPr>
        <w:t>12</w:t>
      </w:r>
      <w:r>
        <w:rPr>
          <w:rFonts w:hint="eastAsia" w:asciiTheme="minorEastAsia" w:hAnsiTheme="minorEastAsia"/>
          <w:szCs w:val="21"/>
        </w:rPr>
        <w:t>个垫圈将主轴平台组成与主机架连接在一起。使用开口扳手将螺栓M</w:t>
      </w:r>
      <w:r>
        <w:rPr>
          <w:rFonts w:hint="eastAsia" w:asciiTheme="minorEastAsia" w:hAnsiTheme="minorEastAsia"/>
          <w:szCs w:val="21"/>
          <w:lang w:val="en-US" w:eastAsia="zh-CN"/>
        </w:rPr>
        <w:t>12</w:t>
      </w:r>
      <w:r>
        <w:rPr>
          <w:rFonts w:hint="eastAsia" w:asciiTheme="minorEastAsia" w:hAnsiTheme="minorEastAsia"/>
          <w:szCs w:val="21"/>
        </w:rPr>
        <w:t>带紧，用力矩扳手按螺栓紧固要求紧固，力矩值</w:t>
      </w:r>
      <w:r>
        <w:rPr>
          <w:rFonts w:hint="eastAsia" w:asciiTheme="minorEastAsia" w:hAnsiTheme="minorEastAsia"/>
          <w:szCs w:val="21"/>
          <w:lang w:val="en-US" w:eastAsia="zh-CN"/>
        </w:rPr>
        <w:t>80</w:t>
      </w:r>
      <w:r>
        <w:rPr>
          <w:rFonts w:hint="eastAsia" w:asciiTheme="minorEastAsia" w:hAnsiTheme="minorEastAsia"/>
          <w:szCs w:val="21"/>
        </w:rPr>
        <w:t>Nm</w:t>
      </w:r>
      <w:r>
        <w:rPr>
          <w:rFonts w:hint="eastAsia"/>
          <w:lang w:eastAsia="zh-CN"/>
        </w:rPr>
        <w:t>（</w:t>
      </w:r>
      <w:r>
        <w:rPr>
          <w:rFonts w:hint="eastAsia"/>
          <w:lang w:val="en-US" w:eastAsia="zh-CN"/>
        </w:rPr>
        <w:t>项目无此配件时，可忽略此步</w:t>
      </w:r>
      <w:r>
        <w:rPr>
          <w:rFonts w:hint="eastAsia"/>
          <w:lang w:eastAsia="zh-CN"/>
        </w:rPr>
        <w:t>）</w:t>
      </w:r>
      <w:r>
        <w:rPr>
          <w:rFonts w:hint="eastAsia" w:asciiTheme="minorEastAsia" w:hAnsiTheme="minorEastAsia"/>
          <w:szCs w:val="21"/>
        </w:rPr>
        <w:t>。</w:t>
      </w:r>
      <w:r>
        <w:rPr>
          <w:rFonts w:hint="eastAsia" w:cs="Times New Roman"/>
          <w:lang w:val="en-US" w:eastAsia="zh-CN"/>
        </w:rPr>
        <w:t>见图3-46：</w:t>
      </w:r>
    </w:p>
    <w:p>
      <w:pPr>
        <w:jc w:val="center"/>
        <w:rPr>
          <w:rFonts w:hint="eastAsia" w:eastAsia="宋体"/>
          <w:lang w:eastAsia="zh-CN"/>
        </w:rPr>
      </w:pPr>
      <w:r>
        <w:rPr>
          <w:rFonts w:hint="eastAsia" w:eastAsia="宋体"/>
          <w:lang w:eastAsia="zh-CN"/>
        </w:rPr>
        <w:drawing>
          <wp:inline distT="0" distB="0" distL="114300" distR="114300">
            <wp:extent cx="3404870" cy="2720975"/>
            <wp:effectExtent l="0" t="0" r="8890" b="6985"/>
            <wp:docPr id="1" name="图片 1" descr="1574900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74900425(1)"/>
                    <pic:cNvPicPr>
                      <a:picLocks noChangeAspect="1"/>
                    </pic:cNvPicPr>
                  </pic:nvPicPr>
                  <pic:blipFill>
                    <a:blip r:embed="rId88"/>
                    <a:stretch>
                      <a:fillRect/>
                    </a:stretch>
                  </pic:blipFill>
                  <pic:spPr>
                    <a:xfrm>
                      <a:off x="0" y="0"/>
                      <a:ext cx="3404870" cy="2720975"/>
                    </a:xfrm>
                    <a:prstGeom prst="rect">
                      <a:avLst/>
                    </a:prstGeom>
                  </pic:spPr>
                </pic:pic>
              </a:graphicData>
            </a:graphic>
          </wp:inline>
        </w:drawing>
      </w:r>
    </w:p>
    <w:p>
      <w:pPr>
        <w:jc w:val="center"/>
        <w:rPr>
          <w:rFonts w:cs="Times New Roman"/>
          <w:sz w:val="21"/>
        </w:rPr>
      </w:pPr>
      <w:r>
        <w:rPr>
          <w:rFonts w:cs="Times New Roman"/>
          <w:sz w:val="21"/>
        </w:rPr>
        <w:t>图</w:t>
      </w:r>
      <w:r>
        <w:rPr>
          <w:rFonts w:hint="eastAsia" w:cs="Times New Roman"/>
          <w:sz w:val="21"/>
          <w:lang w:val="en-US" w:eastAsia="zh-CN"/>
        </w:rPr>
        <w:t>3-46</w:t>
      </w:r>
      <w:r>
        <w:rPr>
          <w:rFonts w:cs="Times New Roman"/>
          <w:sz w:val="21"/>
        </w:rPr>
        <w:t xml:space="preserve"> 主轴平台组成安装示意</w:t>
      </w:r>
    </w:p>
    <w:p>
      <w:pPr>
        <w:pStyle w:val="6"/>
        <w:spacing w:before="163"/>
      </w:pPr>
      <w:bookmarkStart w:id="288" w:name="_Toc11574"/>
      <w:r>
        <w:t>3.</w:t>
      </w:r>
      <w:r>
        <w:rPr>
          <w:rFonts w:hint="eastAsia"/>
          <w:lang w:val="en-US" w:eastAsia="zh-CN"/>
        </w:rPr>
        <w:t>10</w:t>
      </w:r>
      <w:r>
        <w:t>.</w:t>
      </w:r>
      <w:r>
        <w:rPr>
          <w:rFonts w:hint="eastAsia"/>
          <w:lang w:val="en-US" w:eastAsia="zh-CN"/>
        </w:rPr>
        <w:t>5</w:t>
      </w:r>
      <w:r>
        <w:rPr>
          <w:rFonts w:hint="eastAsia"/>
        </w:rPr>
        <w:t>进舱爬梯安装</w:t>
      </w:r>
      <w:bookmarkEnd w:id="288"/>
    </w:p>
    <w:p>
      <w:pPr>
        <w:spacing w:line="360" w:lineRule="auto"/>
        <w:ind w:firstLine="420"/>
        <w:jc w:val="left"/>
        <w:rPr>
          <w:rFonts w:cs="Times New Roman"/>
          <w:szCs w:val="21"/>
        </w:rPr>
      </w:pPr>
      <w:r>
        <w:rPr>
          <w:rFonts w:cs="Times New Roman"/>
          <w:szCs w:val="21"/>
        </w:rPr>
        <w:t>1）使用</w:t>
      </w:r>
      <w:r>
        <w:rPr>
          <w:rFonts w:hint="eastAsia" w:cs="Times New Roman"/>
          <w:szCs w:val="21"/>
          <w:lang w:val="en-US" w:eastAsia="zh-CN"/>
        </w:rPr>
        <w:t>4</w:t>
      </w:r>
      <w:r>
        <w:rPr>
          <w:rFonts w:cs="Times New Roman"/>
          <w:szCs w:val="21"/>
        </w:rPr>
        <w:t>个螺栓M1</w:t>
      </w:r>
      <w:r>
        <w:rPr>
          <w:rFonts w:hint="eastAsia" w:cs="Times New Roman"/>
          <w:szCs w:val="21"/>
          <w:lang w:val="en-US" w:eastAsia="zh-CN"/>
        </w:rPr>
        <w:t>0</w:t>
      </w:r>
      <w:r>
        <w:rPr>
          <w:rFonts w:cs="Times New Roman"/>
          <w:szCs w:val="21"/>
        </w:rPr>
        <w:t>×</w:t>
      </w:r>
      <w:r>
        <w:rPr>
          <w:rFonts w:hint="eastAsia" w:cs="Times New Roman"/>
          <w:szCs w:val="21"/>
          <w:lang w:val="en-US" w:eastAsia="zh-CN"/>
        </w:rPr>
        <w:t>3</w:t>
      </w:r>
      <w:r>
        <w:rPr>
          <w:rFonts w:cs="Times New Roman"/>
          <w:szCs w:val="21"/>
        </w:rPr>
        <w:t>0、</w:t>
      </w:r>
      <w:r>
        <w:rPr>
          <w:rFonts w:hint="eastAsia" w:cs="Times New Roman"/>
          <w:szCs w:val="21"/>
          <w:lang w:val="en-US" w:eastAsia="zh-CN"/>
        </w:rPr>
        <w:t>4</w:t>
      </w:r>
      <w:r>
        <w:rPr>
          <w:rFonts w:cs="Times New Roman"/>
          <w:szCs w:val="21"/>
        </w:rPr>
        <w:t>个垫圈12、</w:t>
      </w:r>
      <w:r>
        <w:rPr>
          <w:rFonts w:hint="eastAsia" w:cs="Times New Roman"/>
          <w:szCs w:val="21"/>
          <w:lang w:val="en-US" w:eastAsia="zh-CN"/>
        </w:rPr>
        <w:t>4</w:t>
      </w:r>
      <w:r>
        <w:rPr>
          <w:rFonts w:cs="Times New Roman"/>
          <w:szCs w:val="21"/>
        </w:rPr>
        <w:t>个螺母M1</w:t>
      </w:r>
      <w:r>
        <w:rPr>
          <w:rFonts w:hint="eastAsia" w:cs="Times New Roman"/>
          <w:szCs w:val="21"/>
          <w:lang w:val="en-US" w:eastAsia="zh-CN"/>
        </w:rPr>
        <w:t>0</w:t>
      </w:r>
      <w:r>
        <w:rPr>
          <w:rFonts w:cs="Times New Roman"/>
          <w:szCs w:val="21"/>
        </w:rPr>
        <w:t>将爬梯与</w:t>
      </w:r>
      <w:r>
        <w:rPr>
          <w:rFonts w:hint="eastAsia" w:cs="Times New Roman"/>
          <w:szCs w:val="21"/>
          <w:lang w:eastAsia="zh-CN"/>
        </w:rPr>
        <w:t>主机架</w:t>
      </w:r>
      <w:r>
        <w:rPr>
          <w:rFonts w:cs="Times New Roman"/>
          <w:szCs w:val="21"/>
        </w:rPr>
        <w:t>连接。</w:t>
      </w:r>
    </w:p>
    <w:p>
      <w:pPr>
        <w:spacing w:line="360" w:lineRule="auto"/>
        <w:ind w:firstLine="420"/>
        <w:jc w:val="left"/>
        <w:rPr>
          <w:rFonts w:cs="Times New Roman"/>
          <w:szCs w:val="21"/>
        </w:rPr>
      </w:pPr>
      <w:r>
        <w:rPr>
          <w:rFonts w:cs="Times New Roman"/>
          <w:szCs w:val="21"/>
        </w:rPr>
        <w:t>2）使用2个螺栓M12×50、4个垫圈12、2个螺母M12将爬梯固定杆与马鞍安装梁连接。</w:t>
      </w:r>
    </w:p>
    <w:p>
      <w:pPr>
        <w:spacing w:line="360" w:lineRule="auto"/>
        <w:ind w:firstLine="420"/>
        <w:jc w:val="left"/>
        <w:rPr>
          <w:rFonts w:cs="Times New Roman"/>
          <w:szCs w:val="21"/>
        </w:rPr>
      </w:pPr>
      <w:r>
        <w:rPr>
          <w:rFonts w:cs="Times New Roman"/>
          <w:szCs w:val="21"/>
        </w:rPr>
        <w:t>3）使用2个螺栓M12×50、4个垫圈12、2个螺母M12将爬梯固定杆与爬梯连接。</w:t>
      </w:r>
    </w:p>
    <w:p>
      <w:pPr>
        <w:ind w:firstLine="420"/>
        <w:rPr>
          <w:rFonts w:cs="Times New Roman"/>
          <w:szCs w:val="21"/>
        </w:rPr>
      </w:pPr>
      <w:r>
        <w:rPr>
          <w:rFonts w:cs="Times New Roman"/>
          <w:szCs w:val="21"/>
        </w:rPr>
        <w:t>4）用力矩扳手按螺栓紧固要求紧固，力矩值81Nm</w:t>
      </w:r>
      <w:r>
        <w:rPr>
          <w:rFonts w:hint="eastAsia"/>
          <w:lang w:eastAsia="zh-CN"/>
        </w:rPr>
        <w:t>（</w:t>
      </w:r>
      <w:r>
        <w:rPr>
          <w:rFonts w:hint="eastAsia"/>
          <w:lang w:val="en-US" w:eastAsia="zh-CN"/>
        </w:rPr>
        <w:t>项目无此配件时，可忽略此步</w:t>
      </w:r>
      <w:r>
        <w:rPr>
          <w:rFonts w:hint="eastAsia"/>
          <w:lang w:eastAsia="zh-CN"/>
        </w:rPr>
        <w:t>）</w:t>
      </w:r>
      <w:r>
        <w:rPr>
          <w:rFonts w:cs="Times New Roman"/>
          <w:szCs w:val="21"/>
        </w:rPr>
        <w:t>。如下图</w:t>
      </w:r>
      <w:r>
        <w:rPr>
          <w:rFonts w:hint="eastAsia" w:cs="Times New Roman"/>
          <w:szCs w:val="21"/>
          <w:lang w:val="en-US" w:eastAsia="zh-CN"/>
        </w:rPr>
        <w:t>3-47</w:t>
      </w:r>
      <w:r>
        <w:rPr>
          <w:rFonts w:hint="eastAsia" w:cs="Times New Roman"/>
          <w:szCs w:val="21"/>
          <w:lang w:eastAsia="zh-CN"/>
        </w:rPr>
        <w:t>：</w:t>
      </w:r>
    </w:p>
    <w:p>
      <w:pPr>
        <w:ind w:firstLine="480" w:firstLineChars="200"/>
        <w:jc w:val="center"/>
        <w:rPr>
          <w:rFonts w:asciiTheme="minorEastAsia" w:hAnsiTheme="minorEastAsia"/>
          <w:szCs w:val="21"/>
        </w:rPr>
      </w:pPr>
      <w:r>
        <w:rPr>
          <w:rFonts w:hint="eastAsia" w:asciiTheme="minorEastAsia" w:hAnsiTheme="minorEastAsia"/>
          <w:szCs w:val="21"/>
        </w:rPr>
        <w:drawing>
          <wp:inline distT="0" distB="0" distL="0" distR="0">
            <wp:extent cx="1835150" cy="1856105"/>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noChangeArrowheads="1"/>
                    </pic:cNvPicPr>
                  </pic:nvPicPr>
                  <pic:blipFill>
                    <a:blip r:embed="rId89" cstate="print"/>
                    <a:srcRect/>
                    <a:stretch>
                      <a:fillRect/>
                    </a:stretch>
                  </pic:blipFill>
                  <pic:spPr>
                    <a:xfrm>
                      <a:off x="0" y="0"/>
                      <a:ext cx="1835373" cy="1856620"/>
                    </a:xfrm>
                    <a:prstGeom prst="rect">
                      <a:avLst/>
                    </a:prstGeom>
                    <a:noFill/>
                    <a:ln w="9525">
                      <a:noFill/>
                      <a:miter lim="800000"/>
                      <a:headEnd/>
                      <a:tailEnd/>
                    </a:ln>
                  </pic:spPr>
                </pic:pic>
              </a:graphicData>
            </a:graphic>
          </wp:inline>
        </w:drawing>
      </w:r>
    </w:p>
    <w:p>
      <w:pPr>
        <w:ind w:firstLine="420" w:firstLineChars="200"/>
        <w:jc w:val="center"/>
        <w:rPr>
          <w:sz w:val="21"/>
        </w:rPr>
      </w:pPr>
      <w:r>
        <w:rPr>
          <w:rFonts w:hint="eastAsia"/>
          <w:sz w:val="21"/>
        </w:rPr>
        <w:t>图3</w:t>
      </w:r>
      <w:r>
        <w:rPr>
          <w:rFonts w:hint="eastAsia"/>
          <w:sz w:val="21"/>
          <w:lang w:val="en-US" w:eastAsia="zh-CN"/>
        </w:rPr>
        <w:t xml:space="preserve">-47 </w:t>
      </w:r>
      <w:r>
        <w:rPr>
          <w:rFonts w:hint="eastAsia"/>
          <w:sz w:val="21"/>
        </w:rPr>
        <w:t>爬梯安装示意</w:t>
      </w:r>
    </w:p>
    <w:p>
      <w:pPr>
        <w:ind w:firstLine="480"/>
        <w:rPr>
          <w:rFonts w:cs="Times New Roman"/>
        </w:rPr>
      </w:pPr>
      <w:r>
        <w:rPr>
          <w:rFonts w:cs="Times New Roman"/>
        </w:rPr>
        <w:t>所有螺母紧固完成后，确认风轮锁销退出，高速轴制动松开后，将高速轴保护罩放置于安全稳固地方，关闭机舱吊装孔。结束风力发电机组的机械安装工作。</w:t>
      </w:r>
    </w:p>
    <w:p>
      <w:pPr>
        <w:pStyle w:val="6"/>
        <w:spacing w:before="163"/>
        <w:rPr>
          <w:rFonts w:hint="eastAsia"/>
        </w:rPr>
      </w:pPr>
      <w:bookmarkStart w:id="289" w:name="_Toc11534"/>
      <w:bookmarkStart w:id="290" w:name="_Toc381620014"/>
      <w:bookmarkStart w:id="291" w:name="_Toc364168627"/>
      <w:bookmarkStart w:id="292" w:name="_Toc381618738"/>
      <w:bookmarkStart w:id="293" w:name="_Toc381108378"/>
      <w:r>
        <w:t>3.</w:t>
      </w:r>
      <w:r>
        <w:rPr>
          <w:rFonts w:hint="eastAsia"/>
          <w:lang w:val="en-US" w:eastAsia="zh-CN"/>
        </w:rPr>
        <w:t>10</w:t>
      </w:r>
      <w:r>
        <w:t>.</w:t>
      </w:r>
      <w:r>
        <w:rPr>
          <w:rFonts w:hint="eastAsia"/>
          <w:lang w:val="en-US" w:eastAsia="zh-CN"/>
        </w:rPr>
        <w:t>6高速轴罩</w:t>
      </w:r>
      <w:r>
        <w:rPr>
          <w:rFonts w:hint="eastAsia"/>
        </w:rPr>
        <w:t>安装</w:t>
      </w:r>
      <w:bookmarkEnd w:id="289"/>
    </w:p>
    <w:p>
      <w:pPr>
        <w:spacing w:line="360" w:lineRule="auto"/>
        <w:ind w:firstLine="360" w:firstLineChars="150"/>
        <w:jc w:val="left"/>
      </w:pPr>
      <w:r>
        <w:rPr>
          <w:rFonts w:hint="eastAsia" w:asciiTheme="minorEastAsia" w:hAnsiTheme="minorEastAsia"/>
          <w:szCs w:val="21"/>
        </w:rPr>
        <w:t>将</w:t>
      </w:r>
      <w:r>
        <w:rPr>
          <w:rFonts w:hint="eastAsia" w:cs="Times New Roman"/>
          <w:bCs w:val="0"/>
          <w:kern w:val="2"/>
          <w:sz w:val="24"/>
          <w:szCs w:val="22"/>
          <w:lang w:val="en-US" w:eastAsia="zh-CN" w:bidi="ar-SA"/>
        </w:rPr>
        <w:t>高</w:t>
      </w:r>
      <w:r>
        <w:rPr>
          <w:rFonts w:hint="eastAsia" w:eastAsia="宋体" w:cs="Times New Roman"/>
          <w:bCs w:val="0"/>
          <w:kern w:val="2"/>
          <w:sz w:val="24"/>
          <w:szCs w:val="22"/>
          <w:lang w:val="en-US" w:eastAsia="zh-CN" w:bidi="ar-SA"/>
        </w:rPr>
        <w:t>速</w:t>
      </w:r>
      <w:r>
        <w:rPr>
          <w:rFonts w:hint="eastAsia" w:ascii="Times New Roman" w:hAnsi="Times New Roman" w:eastAsia="宋体" w:cs="Times New Roman"/>
          <w:bCs w:val="0"/>
          <w:kern w:val="2"/>
          <w:sz w:val="24"/>
          <w:szCs w:val="22"/>
          <w:lang w:val="en-US" w:eastAsia="zh-CN" w:bidi="ar-SA"/>
        </w:rPr>
        <w:t>轴罩</w:t>
      </w:r>
      <w:r>
        <w:rPr>
          <w:rFonts w:hint="eastAsia" w:asciiTheme="minorEastAsia" w:hAnsiTheme="minorEastAsia"/>
          <w:szCs w:val="21"/>
        </w:rPr>
        <w:t>安装到</w:t>
      </w:r>
      <w:r>
        <w:rPr>
          <w:rFonts w:hint="eastAsia" w:asciiTheme="minorEastAsia" w:hAnsiTheme="minorEastAsia"/>
          <w:szCs w:val="21"/>
          <w:lang w:val="en-US" w:eastAsia="zh-CN"/>
        </w:rPr>
        <w:t>机舱总成相应位置</w:t>
      </w:r>
      <w:r>
        <w:rPr>
          <w:rFonts w:hint="eastAsia" w:asciiTheme="minorEastAsia" w:hAnsiTheme="minorEastAsia"/>
          <w:szCs w:val="21"/>
        </w:rPr>
        <w:t>，</w:t>
      </w:r>
      <w:r>
        <w:rPr>
          <w:rFonts w:hint="eastAsia" w:asciiTheme="minorEastAsia" w:hAnsiTheme="minorEastAsia"/>
          <w:szCs w:val="21"/>
          <w:lang w:val="en-US" w:eastAsia="zh-CN"/>
        </w:rPr>
        <w:t>按图示位置安装各标准件</w:t>
      </w:r>
      <w:r>
        <w:rPr>
          <w:rFonts w:hint="eastAsia" w:asciiTheme="minorEastAsia" w:hAnsiTheme="minorEastAsia"/>
          <w:szCs w:val="21"/>
        </w:rPr>
        <w:t>，用力矩扳手按螺栓紧固要求</w:t>
      </w:r>
      <w:r>
        <w:rPr>
          <w:rFonts w:hint="eastAsia" w:asciiTheme="minorEastAsia" w:hAnsiTheme="minorEastAsia"/>
          <w:szCs w:val="21"/>
          <w:lang w:val="en-US" w:eastAsia="zh-CN"/>
        </w:rPr>
        <w:t>进行</w:t>
      </w:r>
      <w:r>
        <w:rPr>
          <w:rFonts w:hint="eastAsia" w:asciiTheme="minorEastAsia" w:hAnsiTheme="minorEastAsia"/>
          <w:szCs w:val="21"/>
        </w:rPr>
        <w:t>紧固。</w:t>
      </w:r>
      <w:r>
        <w:rPr>
          <w:rFonts w:hint="eastAsia" w:cs="Times New Roman"/>
          <w:lang w:val="en-US" w:eastAsia="zh-CN"/>
        </w:rPr>
        <w:t>见图3-48：</w:t>
      </w:r>
    </w:p>
    <w:p>
      <w:pPr>
        <w:rPr>
          <w:rFonts w:hint="eastAsia"/>
          <w:lang w:val="en-US" w:eastAsia="zh-CN"/>
        </w:rPr>
      </w:pPr>
    </w:p>
    <w:p>
      <w:pPr>
        <w:rPr>
          <w:rFonts w:hint="eastAsia" w:eastAsia="宋体"/>
          <w:lang w:eastAsia="zh-CN"/>
        </w:rPr>
      </w:pPr>
      <w:r>
        <w:rPr>
          <w:rFonts w:hint="eastAsia" w:eastAsia="宋体"/>
          <w:lang w:eastAsia="zh-CN"/>
        </w:rPr>
        <w:drawing>
          <wp:inline distT="0" distB="0" distL="114300" distR="114300">
            <wp:extent cx="5817235" cy="4362450"/>
            <wp:effectExtent l="0" t="0" r="12065" b="0"/>
            <wp:docPr id="113" name="图片 113" descr="微信图片_2019081917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微信图片_20190819173858"/>
                    <pic:cNvPicPr>
                      <a:picLocks noChangeAspect="1"/>
                    </pic:cNvPicPr>
                  </pic:nvPicPr>
                  <pic:blipFill>
                    <a:blip r:embed="rId90"/>
                    <a:stretch>
                      <a:fillRect/>
                    </a:stretch>
                  </pic:blipFill>
                  <pic:spPr>
                    <a:xfrm>
                      <a:off x="0" y="0"/>
                      <a:ext cx="5817235" cy="4362450"/>
                    </a:xfrm>
                    <a:prstGeom prst="rect">
                      <a:avLst/>
                    </a:prstGeom>
                  </pic:spPr>
                </pic:pic>
              </a:graphicData>
            </a:graphic>
          </wp:inline>
        </w:drawing>
      </w:r>
    </w:p>
    <w:p>
      <w:pPr>
        <w:ind w:firstLine="420" w:firstLineChars="200"/>
        <w:jc w:val="center"/>
        <w:rPr>
          <w:rFonts w:hint="eastAsia" w:eastAsia="宋体"/>
          <w:lang w:val="en-US" w:eastAsia="zh-CN"/>
        </w:rPr>
      </w:pPr>
      <w:r>
        <w:rPr>
          <w:rFonts w:hint="eastAsia"/>
          <w:sz w:val="21"/>
        </w:rPr>
        <w:t>图3</w:t>
      </w:r>
      <w:r>
        <w:rPr>
          <w:rFonts w:hint="eastAsia"/>
          <w:sz w:val="21"/>
          <w:lang w:val="en-US" w:eastAsia="zh-CN"/>
        </w:rPr>
        <w:t xml:space="preserve">-48 </w:t>
      </w:r>
      <w:r>
        <w:rPr>
          <w:rFonts w:hint="eastAsia"/>
          <w:sz w:val="21"/>
          <w:szCs w:val="21"/>
          <w:lang w:val="en-US" w:eastAsia="zh-CN"/>
        </w:rPr>
        <w:t>高速轴罩</w:t>
      </w:r>
      <w:r>
        <w:rPr>
          <w:rFonts w:hint="eastAsia"/>
          <w:sz w:val="21"/>
        </w:rPr>
        <w:t>安装示意</w:t>
      </w:r>
      <w:r>
        <w:rPr>
          <w:rFonts w:hint="eastAsia"/>
          <w:sz w:val="21"/>
          <w:lang w:val="en-US" w:eastAsia="zh-CN"/>
        </w:rPr>
        <w:t>图</w:t>
      </w:r>
    </w:p>
    <w:p>
      <w:pPr>
        <w:ind w:firstLine="2730" w:firstLineChars="1300"/>
      </w:pPr>
      <w:r>
        <w:rPr>
          <w:rFonts w:hint="eastAsia"/>
          <w:sz w:val="21"/>
          <w:szCs w:val="21"/>
        </w:rPr>
        <w:t>表3-</w:t>
      </w:r>
      <w:r>
        <w:rPr>
          <w:rFonts w:hint="eastAsia"/>
          <w:sz w:val="21"/>
          <w:szCs w:val="21"/>
          <w:lang w:val="en-US" w:eastAsia="zh-CN"/>
        </w:rPr>
        <w:t>28</w:t>
      </w:r>
      <w:r>
        <w:rPr>
          <w:rFonts w:hint="eastAsia"/>
          <w:sz w:val="21"/>
          <w:szCs w:val="21"/>
        </w:rPr>
        <w:t xml:space="preserve"> </w:t>
      </w:r>
      <w:r>
        <w:rPr>
          <w:rFonts w:hint="eastAsia"/>
          <w:sz w:val="21"/>
          <w:szCs w:val="21"/>
          <w:lang w:val="en-US" w:eastAsia="zh-CN"/>
        </w:rPr>
        <w:t>高速轴罩安装</w:t>
      </w:r>
      <w:r>
        <w:rPr>
          <w:rFonts w:hint="eastAsia"/>
          <w:sz w:val="21"/>
          <w:szCs w:val="21"/>
        </w:rPr>
        <w:t>工器具清单</w:t>
      </w:r>
    </w:p>
    <w:tbl>
      <w:tblPr>
        <w:tblStyle w:val="34"/>
        <w:tblW w:w="94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1714"/>
        <w:gridCol w:w="2242"/>
        <w:gridCol w:w="1134"/>
        <w:gridCol w:w="1275"/>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序号</w:t>
            </w:r>
          </w:p>
        </w:tc>
        <w:tc>
          <w:tcPr>
            <w:tcW w:w="1714" w:type="dxa"/>
          </w:tcPr>
          <w:p>
            <w:pPr>
              <w:widowControl/>
              <w:jc w:val="center"/>
              <w:rPr>
                <w:rFonts w:cs="Times New Roman"/>
                <w:sz w:val="21"/>
                <w:szCs w:val="21"/>
              </w:rPr>
            </w:pPr>
            <w:r>
              <w:rPr>
                <w:rFonts w:cs="Times New Roman"/>
                <w:sz w:val="21"/>
                <w:szCs w:val="21"/>
              </w:rPr>
              <w:t>名称</w:t>
            </w:r>
          </w:p>
        </w:tc>
        <w:tc>
          <w:tcPr>
            <w:tcW w:w="2242" w:type="dxa"/>
          </w:tcPr>
          <w:p>
            <w:pPr>
              <w:widowControl/>
              <w:jc w:val="center"/>
              <w:rPr>
                <w:rFonts w:cs="Times New Roman"/>
                <w:sz w:val="21"/>
                <w:szCs w:val="21"/>
              </w:rPr>
            </w:pPr>
            <w:r>
              <w:rPr>
                <w:rFonts w:cs="Times New Roman"/>
                <w:sz w:val="21"/>
                <w:szCs w:val="21"/>
              </w:rPr>
              <w:t>规格</w:t>
            </w:r>
          </w:p>
        </w:tc>
        <w:tc>
          <w:tcPr>
            <w:tcW w:w="1134" w:type="dxa"/>
          </w:tcPr>
          <w:p>
            <w:pPr>
              <w:widowControl/>
              <w:jc w:val="center"/>
              <w:rPr>
                <w:rFonts w:cs="Times New Roman"/>
                <w:sz w:val="21"/>
                <w:szCs w:val="21"/>
              </w:rPr>
            </w:pPr>
            <w:r>
              <w:rPr>
                <w:rFonts w:hint="eastAsia" w:cs="Times New Roman"/>
                <w:sz w:val="21"/>
                <w:szCs w:val="21"/>
              </w:rPr>
              <w:t>单位</w:t>
            </w:r>
          </w:p>
        </w:tc>
        <w:tc>
          <w:tcPr>
            <w:tcW w:w="1275" w:type="dxa"/>
          </w:tcPr>
          <w:p>
            <w:pPr>
              <w:widowControl/>
              <w:jc w:val="center"/>
              <w:rPr>
                <w:rFonts w:cs="Times New Roman"/>
                <w:sz w:val="21"/>
                <w:szCs w:val="21"/>
              </w:rPr>
            </w:pPr>
            <w:r>
              <w:rPr>
                <w:rFonts w:cs="Times New Roman"/>
                <w:sz w:val="21"/>
                <w:szCs w:val="21"/>
              </w:rPr>
              <w:t>数量</w:t>
            </w:r>
          </w:p>
        </w:tc>
        <w:tc>
          <w:tcPr>
            <w:tcW w:w="1949" w:type="dxa"/>
          </w:tcPr>
          <w:p>
            <w:pPr>
              <w:widowControl/>
              <w:jc w:val="center"/>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1</w:t>
            </w:r>
          </w:p>
        </w:tc>
        <w:tc>
          <w:tcPr>
            <w:tcW w:w="1714" w:type="dxa"/>
          </w:tcPr>
          <w:p>
            <w:pPr>
              <w:widowControl/>
              <w:jc w:val="center"/>
              <w:rPr>
                <w:rFonts w:cs="Times New Roman"/>
                <w:sz w:val="21"/>
                <w:szCs w:val="21"/>
              </w:rPr>
            </w:pPr>
            <w:r>
              <w:rPr>
                <w:rFonts w:hint="eastAsia" w:cs="Times New Roman"/>
                <w:sz w:val="21"/>
                <w:szCs w:val="21"/>
              </w:rPr>
              <w:t>电动扳手</w:t>
            </w:r>
          </w:p>
        </w:tc>
        <w:tc>
          <w:tcPr>
            <w:tcW w:w="2242" w:type="dxa"/>
          </w:tcPr>
          <w:p>
            <w:pPr>
              <w:widowControl/>
              <w:jc w:val="center"/>
              <w:rPr>
                <w:rFonts w:cs="Times New Roman"/>
                <w:sz w:val="21"/>
                <w:szCs w:val="21"/>
              </w:rPr>
            </w:pPr>
            <w:r>
              <w:rPr>
                <w:rFonts w:cs="Times New Roman"/>
                <w:color w:val="333333"/>
                <w:sz w:val="21"/>
                <w:szCs w:val="21"/>
                <w:shd w:val="clear" w:color="auto" w:fill="FFFFFF"/>
              </w:rPr>
              <w:t>20Nm</w:t>
            </w:r>
          </w:p>
        </w:tc>
        <w:tc>
          <w:tcPr>
            <w:tcW w:w="1134" w:type="dxa"/>
          </w:tcPr>
          <w:p>
            <w:pPr>
              <w:widowControl/>
              <w:jc w:val="center"/>
              <w:rPr>
                <w:rFonts w:cs="Times New Roman"/>
                <w:sz w:val="21"/>
                <w:szCs w:val="21"/>
              </w:rPr>
            </w:pPr>
            <w:r>
              <w:rPr>
                <w:rFonts w:hint="eastAsia" w:cs="Times New Roman"/>
                <w:sz w:val="21"/>
                <w:szCs w:val="21"/>
              </w:rPr>
              <w:t>台</w:t>
            </w:r>
          </w:p>
        </w:tc>
        <w:tc>
          <w:tcPr>
            <w:tcW w:w="1275"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2</w:t>
            </w:r>
          </w:p>
        </w:tc>
        <w:tc>
          <w:tcPr>
            <w:tcW w:w="1714" w:type="dxa"/>
          </w:tcPr>
          <w:p>
            <w:pPr>
              <w:widowControl/>
              <w:jc w:val="center"/>
              <w:rPr>
                <w:rFonts w:cs="Times New Roman"/>
                <w:sz w:val="21"/>
                <w:szCs w:val="21"/>
              </w:rPr>
            </w:pPr>
            <w:r>
              <w:rPr>
                <w:rFonts w:hint="eastAsia" w:cs="Times New Roman"/>
                <w:sz w:val="21"/>
                <w:szCs w:val="21"/>
              </w:rPr>
              <w:t>力矩扳手</w:t>
            </w:r>
          </w:p>
        </w:tc>
        <w:tc>
          <w:tcPr>
            <w:tcW w:w="2242" w:type="dxa"/>
          </w:tcPr>
          <w:p>
            <w:pPr>
              <w:widowControl/>
              <w:jc w:val="center"/>
              <w:rPr>
                <w:rFonts w:cs="Times New Roman"/>
                <w:sz w:val="21"/>
                <w:szCs w:val="21"/>
              </w:rPr>
            </w:pPr>
            <w:r>
              <w:rPr>
                <w:rFonts w:cs="Times New Roman"/>
                <w:color w:val="333333"/>
                <w:sz w:val="21"/>
                <w:szCs w:val="21"/>
                <w:shd w:val="clear" w:color="auto" w:fill="FFFFFF"/>
              </w:rPr>
              <w:t xml:space="preserve">20~100Nm </w:t>
            </w:r>
          </w:p>
        </w:tc>
        <w:tc>
          <w:tcPr>
            <w:tcW w:w="1134" w:type="dxa"/>
          </w:tcPr>
          <w:p>
            <w:pPr>
              <w:widowControl/>
              <w:jc w:val="center"/>
              <w:rPr>
                <w:rFonts w:cs="Times New Roman"/>
                <w:sz w:val="21"/>
                <w:szCs w:val="21"/>
              </w:rPr>
            </w:pPr>
            <w:r>
              <w:rPr>
                <w:rFonts w:hint="eastAsia" w:cs="Times New Roman"/>
                <w:sz w:val="21"/>
                <w:szCs w:val="21"/>
              </w:rPr>
              <w:t>把</w:t>
            </w:r>
          </w:p>
        </w:tc>
        <w:tc>
          <w:tcPr>
            <w:tcW w:w="1275" w:type="dxa"/>
          </w:tcPr>
          <w:p>
            <w:pPr>
              <w:widowControl/>
              <w:jc w:val="center"/>
              <w:rPr>
                <w:rFonts w:cs="Times New Roman"/>
                <w:sz w:val="21"/>
                <w:szCs w:val="21"/>
              </w:rPr>
            </w:pPr>
            <w:r>
              <w:rPr>
                <w:rFonts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3</w:t>
            </w:r>
          </w:p>
        </w:tc>
        <w:tc>
          <w:tcPr>
            <w:tcW w:w="1714" w:type="dxa"/>
          </w:tcPr>
          <w:p>
            <w:pPr>
              <w:widowControl/>
              <w:jc w:val="center"/>
              <w:rPr>
                <w:rFonts w:cs="Times New Roman"/>
                <w:sz w:val="21"/>
                <w:szCs w:val="21"/>
              </w:rPr>
            </w:pPr>
            <w:r>
              <w:rPr>
                <w:rFonts w:hint="eastAsia" w:cs="Times New Roman"/>
                <w:sz w:val="21"/>
                <w:szCs w:val="21"/>
              </w:rPr>
              <w:t>套筒</w:t>
            </w:r>
          </w:p>
        </w:tc>
        <w:tc>
          <w:tcPr>
            <w:tcW w:w="2242" w:type="dxa"/>
          </w:tcPr>
          <w:p>
            <w:pPr>
              <w:widowControl/>
              <w:jc w:val="center"/>
              <w:rPr>
                <w:rFonts w:cs="Times New Roman"/>
                <w:sz w:val="21"/>
                <w:szCs w:val="21"/>
              </w:rPr>
            </w:pPr>
            <w:r>
              <w:rPr>
                <w:rFonts w:hint="eastAsia" w:cs="Times New Roman"/>
                <w:sz w:val="21"/>
                <w:szCs w:val="21"/>
              </w:rPr>
              <w:t>S</w:t>
            </w:r>
            <w:r>
              <w:rPr>
                <w:rFonts w:hint="eastAsia" w:cs="Times New Roman"/>
                <w:sz w:val="21"/>
                <w:szCs w:val="21"/>
                <w:lang w:val="en-US" w:eastAsia="zh-CN"/>
              </w:rPr>
              <w:t>14</w:t>
            </w:r>
            <w:r>
              <w:rPr>
                <w:rFonts w:hint="eastAsia" w:cs="Times New Roman"/>
                <w:sz w:val="21"/>
                <w:szCs w:val="21"/>
              </w:rPr>
              <w:t>、S1</w:t>
            </w:r>
            <w:r>
              <w:rPr>
                <w:rFonts w:hint="eastAsia" w:cs="Times New Roman"/>
                <w:sz w:val="21"/>
                <w:szCs w:val="21"/>
                <w:lang w:val="en-US" w:eastAsia="zh-CN"/>
              </w:rPr>
              <w:t>7</w:t>
            </w:r>
          </w:p>
        </w:tc>
        <w:tc>
          <w:tcPr>
            <w:tcW w:w="1134" w:type="dxa"/>
          </w:tcPr>
          <w:p>
            <w:pPr>
              <w:widowControl/>
              <w:jc w:val="center"/>
              <w:rPr>
                <w:rFonts w:cs="Times New Roman"/>
                <w:sz w:val="21"/>
                <w:szCs w:val="21"/>
              </w:rPr>
            </w:pPr>
            <w:r>
              <w:rPr>
                <w:rFonts w:hint="eastAsia" w:cs="Times New Roman"/>
                <w:sz w:val="21"/>
                <w:szCs w:val="21"/>
              </w:rPr>
              <w:t>个</w:t>
            </w:r>
          </w:p>
        </w:tc>
        <w:tc>
          <w:tcPr>
            <w:tcW w:w="1275" w:type="dxa"/>
          </w:tcPr>
          <w:p>
            <w:pPr>
              <w:widowControl/>
              <w:jc w:val="center"/>
              <w:rPr>
                <w:rFonts w:cs="Times New Roman"/>
                <w:sz w:val="21"/>
                <w:szCs w:val="21"/>
              </w:rPr>
            </w:pPr>
            <w:r>
              <w:rPr>
                <w:rFonts w:hint="eastAsia" w:cs="Times New Roman"/>
                <w:sz w:val="21"/>
                <w:szCs w:val="21"/>
              </w:rPr>
              <w:t>各2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4</w:t>
            </w:r>
          </w:p>
        </w:tc>
        <w:tc>
          <w:tcPr>
            <w:tcW w:w="1714" w:type="dxa"/>
          </w:tcPr>
          <w:p>
            <w:pPr>
              <w:widowControl/>
              <w:jc w:val="center"/>
              <w:rPr>
                <w:rFonts w:cs="Times New Roman"/>
                <w:sz w:val="21"/>
                <w:szCs w:val="21"/>
              </w:rPr>
            </w:pPr>
            <w:r>
              <w:rPr>
                <w:rFonts w:hint="eastAsia" w:cs="Times New Roman"/>
                <w:sz w:val="21"/>
                <w:szCs w:val="21"/>
              </w:rPr>
              <w:t>双眼柔性圆吊带</w:t>
            </w:r>
          </w:p>
        </w:tc>
        <w:tc>
          <w:tcPr>
            <w:tcW w:w="2242" w:type="dxa"/>
          </w:tcPr>
          <w:p>
            <w:pPr>
              <w:widowControl/>
              <w:jc w:val="center"/>
              <w:rPr>
                <w:rFonts w:cs="Times New Roman"/>
                <w:sz w:val="21"/>
                <w:szCs w:val="21"/>
              </w:rPr>
            </w:pPr>
            <w:r>
              <w:rPr>
                <w:rFonts w:hint="eastAsia" w:cs="Times New Roman"/>
                <w:sz w:val="21"/>
                <w:szCs w:val="21"/>
              </w:rPr>
              <w:t>5</w:t>
            </w:r>
            <w:r>
              <w:rPr>
                <w:rFonts w:cs="Times New Roman"/>
                <w:sz w:val="21"/>
                <w:szCs w:val="21"/>
              </w:rPr>
              <w:t>t×</w:t>
            </w:r>
            <w:r>
              <w:rPr>
                <w:rFonts w:hint="eastAsia" w:cs="Times New Roman"/>
                <w:sz w:val="21"/>
                <w:szCs w:val="21"/>
              </w:rPr>
              <w:t>9</w:t>
            </w:r>
            <w:r>
              <w:rPr>
                <w:rFonts w:cs="Times New Roman"/>
                <w:sz w:val="21"/>
                <w:szCs w:val="21"/>
              </w:rPr>
              <w:t>m</w:t>
            </w:r>
          </w:p>
        </w:tc>
        <w:tc>
          <w:tcPr>
            <w:tcW w:w="1134" w:type="dxa"/>
          </w:tcPr>
          <w:p>
            <w:pPr>
              <w:widowControl/>
              <w:jc w:val="center"/>
              <w:rPr>
                <w:rFonts w:cs="Times New Roman"/>
                <w:sz w:val="21"/>
                <w:szCs w:val="21"/>
              </w:rPr>
            </w:pPr>
            <w:r>
              <w:rPr>
                <w:rFonts w:hint="eastAsia" w:cs="Times New Roman"/>
                <w:sz w:val="21"/>
                <w:szCs w:val="21"/>
              </w:rPr>
              <w:t>根</w:t>
            </w:r>
          </w:p>
        </w:tc>
        <w:tc>
          <w:tcPr>
            <w:tcW w:w="1275"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5</w:t>
            </w:r>
          </w:p>
        </w:tc>
        <w:tc>
          <w:tcPr>
            <w:tcW w:w="1714" w:type="dxa"/>
          </w:tcPr>
          <w:p>
            <w:pPr>
              <w:widowControl/>
              <w:jc w:val="center"/>
              <w:rPr>
                <w:rFonts w:cs="Times New Roman"/>
                <w:sz w:val="21"/>
                <w:szCs w:val="21"/>
              </w:rPr>
            </w:pPr>
            <w:r>
              <w:rPr>
                <w:rFonts w:hint="eastAsia" w:cs="Times New Roman"/>
                <w:sz w:val="21"/>
                <w:szCs w:val="21"/>
              </w:rPr>
              <w:t>螺纹锁固胶</w:t>
            </w:r>
          </w:p>
        </w:tc>
        <w:tc>
          <w:tcPr>
            <w:tcW w:w="2242" w:type="dxa"/>
          </w:tcPr>
          <w:p>
            <w:pPr>
              <w:widowControl/>
              <w:jc w:val="center"/>
              <w:rPr>
                <w:rFonts w:cs="Times New Roman"/>
                <w:sz w:val="21"/>
                <w:szCs w:val="21"/>
              </w:rPr>
            </w:pPr>
            <w:r>
              <w:rPr>
                <w:rFonts w:hint="eastAsia" w:cs="Times New Roman"/>
                <w:sz w:val="21"/>
                <w:szCs w:val="21"/>
              </w:rPr>
              <w:t>乐泰 243</w:t>
            </w:r>
          </w:p>
        </w:tc>
        <w:tc>
          <w:tcPr>
            <w:tcW w:w="1134" w:type="dxa"/>
          </w:tcPr>
          <w:p>
            <w:pPr>
              <w:widowControl/>
              <w:jc w:val="center"/>
              <w:rPr>
                <w:rFonts w:cs="Times New Roman"/>
                <w:sz w:val="21"/>
                <w:szCs w:val="21"/>
              </w:rPr>
            </w:pPr>
            <w:r>
              <w:rPr>
                <w:rFonts w:hint="eastAsia" w:cs="Times New Roman"/>
                <w:sz w:val="21"/>
                <w:szCs w:val="21"/>
              </w:rPr>
              <w:t>瓶</w:t>
            </w:r>
          </w:p>
        </w:tc>
        <w:tc>
          <w:tcPr>
            <w:tcW w:w="1275"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6</w:t>
            </w:r>
          </w:p>
        </w:tc>
        <w:tc>
          <w:tcPr>
            <w:tcW w:w="1714" w:type="dxa"/>
          </w:tcPr>
          <w:p>
            <w:pPr>
              <w:widowControl/>
              <w:jc w:val="center"/>
              <w:rPr>
                <w:rFonts w:cs="Times New Roman"/>
                <w:sz w:val="21"/>
                <w:szCs w:val="21"/>
              </w:rPr>
            </w:pPr>
            <w:r>
              <w:rPr>
                <w:rFonts w:hint="eastAsia" w:cs="Times New Roman"/>
                <w:sz w:val="21"/>
                <w:szCs w:val="21"/>
              </w:rPr>
              <w:t>记号笔</w:t>
            </w:r>
          </w:p>
        </w:tc>
        <w:tc>
          <w:tcPr>
            <w:tcW w:w="2242" w:type="dxa"/>
          </w:tcPr>
          <w:p>
            <w:pPr>
              <w:widowControl/>
              <w:jc w:val="center"/>
              <w:rPr>
                <w:rFonts w:cs="Times New Roman"/>
                <w:sz w:val="21"/>
                <w:szCs w:val="21"/>
              </w:rPr>
            </w:pPr>
            <w:r>
              <w:rPr>
                <w:rFonts w:hint="eastAsia" w:cs="Times New Roman"/>
                <w:sz w:val="21"/>
                <w:szCs w:val="21"/>
              </w:rPr>
              <w:t>红</w:t>
            </w:r>
          </w:p>
        </w:tc>
        <w:tc>
          <w:tcPr>
            <w:tcW w:w="1134" w:type="dxa"/>
          </w:tcPr>
          <w:p>
            <w:pPr>
              <w:widowControl/>
              <w:jc w:val="center"/>
              <w:rPr>
                <w:rFonts w:cs="Times New Roman"/>
                <w:sz w:val="21"/>
                <w:szCs w:val="21"/>
              </w:rPr>
            </w:pPr>
            <w:r>
              <w:rPr>
                <w:rFonts w:hint="eastAsia" w:cs="Times New Roman"/>
                <w:sz w:val="21"/>
                <w:szCs w:val="21"/>
              </w:rPr>
              <w:t>支</w:t>
            </w:r>
          </w:p>
        </w:tc>
        <w:tc>
          <w:tcPr>
            <w:tcW w:w="1275" w:type="dxa"/>
          </w:tcPr>
          <w:p>
            <w:pPr>
              <w:widowControl/>
              <w:jc w:val="center"/>
              <w:rPr>
                <w:rFonts w:cs="Times New Roman"/>
                <w:sz w:val="21"/>
                <w:szCs w:val="21"/>
              </w:rPr>
            </w:pPr>
            <w:r>
              <w:rPr>
                <w:rFonts w:hint="eastAsia" w:cs="Times New Roman"/>
                <w:sz w:val="21"/>
                <w:szCs w:val="21"/>
              </w:rPr>
              <w:t>2</w:t>
            </w:r>
          </w:p>
        </w:tc>
        <w:tc>
          <w:tcPr>
            <w:tcW w:w="1949" w:type="dxa"/>
          </w:tcPr>
          <w:p>
            <w:pPr>
              <w:widowControl/>
              <w:jc w:val="center"/>
              <w:rPr>
                <w:rFonts w:cs="Times New Roman"/>
                <w:sz w:val="21"/>
                <w:szCs w:val="21"/>
              </w:rPr>
            </w:pPr>
          </w:p>
        </w:tc>
      </w:tr>
    </w:tbl>
    <w:p>
      <w:pPr>
        <w:jc w:val="center"/>
        <w:rPr>
          <w:highlight w:val="yellow"/>
        </w:rPr>
      </w:pPr>
      <w:r>
        <w:rPr>
          <w:rFonts w:hint="eastAsia"/>
          <w:sz w:val="21"/>
          <w:szCs w:val="21"/>
        </w:rPr>
        <w:t>表3-2</w:t>
      </w:r>
      <w:r>
        <w:rPr>
          <w:rFonts w:hint="eastAsia"/>
          <w:sz w:val="21"/>
          <w:szCs w:val="21"/>
          <w:lang w:val="en-US" w:eastAsia="zh-CN"/>
        </w:rPr>
        <w:t>9</w:t>
      </w:r>
      <w:r>
        <w:rPr>
          <w:rFonts w:hint="eastAsia"/>
          <w:sz w:val="21"/>
          <w:szCs w:val="21"/>
        </w:rPr>
        <w:t xml:space="preserve"> </w:t>
      </w:r>
      <w:r>
        <w:rPr>
          <w:rFonts w:hint="eastAsia"/>
          <w:sz w:val="21"/>
          <w:szCs w:val="21"/>
          <w:lang w:val="en-US" w:eastAsia="zh-CN"/>
        </w:rPr>
        <w:t>高速轴罩安装</w:t>
      </w:r>
      <w:r>
        <w:rPr>
          <w:rFonts w:hint="eastAsia"/>
          <w:sz w:val="21"/>
          <w:szCs w:val="21"/>
        </w:rPr>
        <w:t>物料清单</w:t>
      </w:r>
    </w:p>
    <w:tbl>
      <w:tblPr>
        <w:tblStyle w:val="34"/>
        <w:tblW w:w="94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1714"/>
        <w:gridCol w:w="2242"/>
        <w:gridCol w:w="1134"/>
        <w:gridCol w:w="1275"/>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cs="Times New Roman"/>
                <w:sz w:val="21"/>
                <w:szCs w:val="21"/>
              </w:rPr>
            </w:pPr>
            <w:r>
              <w:rPr>
                <w:rFonts w:hint="eastAsia" w:cs="Times New Roman"/>
                <w:sz w:val="21"/>
                <w:szCs w:val="21"/>
              </w:rPr>
              <w:t>序号</w:t>
            </w:r>
          </w:p>
        </w:tc>
        <w:tc>
          <w:tcPr>
            <w:tcW w:w="1714" w:type="dxa"/>
          </w:tcPr>
          <w:p>
            <w:pPr>
              <w:widowControl/>
              <w:jc w:val="center"/>
              <w:rPr>
                <w:rFonts w:cs="Times New Roman"/>
                <w:sz w:val="21"/>
                <w:szCs w:val="21"/>
              </w:rPr>
            </w:pPr>
            <w:r>
              <w:rPr>
                <w:rFonts w:cs="Times New Roman"/>
                <w:sz w:val="21"/>
                <w:szCs w:val="21"/>
              </w:rPr>
              <w:t>名称</w:t>
            </w:r>
          </w:p>
        </w:tc>
        <w:tc>
          <w:tcPr>
            <w:tcW w:w="2242" w:type="dxa"/>
          </w:tcPr>
          <w:p>
            <w:pPr>
              <w:widowControl/>
              <w:jc w:val="center"/>
              <w:rPr>
                <w:rFonts w:cs="Times New Roman"/>
                <w:sz w:val="21"/>
                <w:szCs w:val="21"/>
              </w:rPr>
            </w:pPr>
            <w:r>
              <w:rPr>
                <w:rFonts w:cs="Times New Roman"/>
                <w:sz w:val="21"/>
                <w:szCs w:val="21"/>
              </w:rPr>
              <w:t>规格</w:t>
            </w:r>
          </w:p>
        </w:tc>
        <w:tc>
          <w:tcPr>
            <w:tcW w:w="1134" w:type="dxa"/>
          </w:tcPr>
          <w:p>
            <w:pPr>
              <w:widowControl/>
              <w:jc w:val="center"/>
              <w:rPr>
                <w:rFonts w:cs="Times New Roman"/>
                <w:sz w:val="21"/>
                <w:szCs w:val="21"/>
              </w:rPr>
            </w:pPr>
            <w:r>
              <w:rPr>
                <w:rFonts w:hint="eastAsia" w:cs="Times New Roman"/>
                <w:sz w:val="21"/>
                <w:szCs w:val="21"/>
              </w:rPr>
              <w:t>单位</w:t>
            </w:r>
          </w:p>
        </w:tc>
        <w:tc>
          <w:tcPr>
            <w:tcW w:w="1275" w:type="dxa"/>
          </w:tcPr>
          <w:p>
            <w:pPr>
              <w:widowControl/>
              <w:jc w:val="center"/>
              <w:rPr>
                <w:rFonts w:cs="Times New Roman"/>
                <w:sz w:val="21"/>
                <w:szCs w:val="21"/>
              </w:rPr>
            </w:pPr>
            <w:r>
              <w:rPr>
                <w:rFonts w:cs="Times New Roman"/>
                <w:sz w:val="21"/>
                <w:szCs w:val="21"/>
              </w:rPr>
              <w:t>数量</w:t>
            </w:r>
          </w:p>
        </w:tc>
        <w:tc>
          <w:tcPr>
            <w:tcW w:w="1949" w:type="dxa"/>
          </w:tcPr>
          <w:p>
            <w:pPr>
              <w:widowControl/>
              <w:jc w:val="center"/>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hint="eastAsia" w:cs="Times New Roman"/>
                <w:sz w:val="21"/>
                <w:szCs w:val="21"/>
              </w:rPr>
            </w:pPr>
            <w:r>
              <w:rPr>
                <w:rFonts w:hint="eastAsia" w:cs="Times New Roman"/>
                <w:sz w:val="21"/>
                <w:szCs w:val="21"/>
              </w:rPr>
              <w:t>1</w:t>
            </w:r>
          </w:p>
        </w:tc>
        <w:tc>
          <w:tcPr>
            <w:tcW w:w="1714" w:type="dxa"/>
            <w:vAlign w:val="center"/>
          </w:tcPr>
          <w:p>
            <w:pPr>
              <w:widowControl/>
              <w:jc w:val="center"/>
              <w:rPr>
                <w:rFonts w:hint="eastAsia" w:cs="Times New Roman"/>
                <w:sz w:val="21"/>
                <w:szCs w:val="21"/>
                <w:lang w:val="en-US" w:eastAsia="zh-CN"/>
              </w:rPr>
            </w:pPr>
            <w:r>
              <w:rPr>
                <w:rFonts w:hint="default" w:cs="Times New Roman"/>
                <w:sz w:val="21"/>
                <w:szCs w:val="21"/>
                <w:lang w:val="en-US" w:eastAsia="zh-CN"/>
              </w:rPr>
              <w:t>高速轴罩组成</w:t>
            </w:r>
          </w:p>
        </w:tc>
        <w:tc>
          <w:tcPr>
            <w:tcW w:w="2242" w:type="dxa"/>
          </w:tcPr>
          <w:p>
            <w:pPr>
              <w:widowControl/>
              <w:jc w:val="center"/>
              <w:rPr>
                <w:rFonts w:hint="eastAsia" w:cs="Times New Roman"/>
                <w:sz w:val="21"/>
                <w:szCs w:val="21"/>
              </w:rPr>
            </w:pPr>
            <w:r>
              <w:rPr>
                <w:rFonts w:hint="eastAsia" w:cs="Times New Roman"/>
                <w:sz w:val="21"/>
                <w:szCs w:val="21"/>
                <w:lang w:val="en-US" w:eastAsia="zh-CN"/>
              </w:rPr>
              <w:t>成品</w:t>
            </w:r>
          </w:p>
        </w:tc>
        <w:tc>
          <w:tcPr>
            <w:tcW w:w="1134" w:type="dxa"/>
          </w:tcPr>
          <w:p>
            <w:pPr>
              <w:widowControl/>
              <w:jc w:val="center"/>
              <w:rPr>
                <w:rFonts w:hint="eastAsia" w:cs="Times New Roman"/>
                <w:sz w:val="21"/>
                <w:szCs w:val="21"/>
              </w:rPr>
            </w:pPr>
            <w:r>
              <w:rPr>
                <w:rFonts w:hint="eastAsia" w:cs="Times New Roman"/>
                <w:sz w:val="21"/>
                <w:szCs w:val="21"/>
              </w:rPr>
              <w:t>个</w:t>
            </w:r>
          </w:p>
        </w:tc>
        <w:tc>
          <w:tcPr>
            <w:tcW w:w="1275" w:type="dxa"/>
          </w:tcPr>
          <w:p>
            <w:pPr>
              <w:widowControl/>
              <w:jc w:val="center"/>
              <w:rPr>
                <w:rFonts w:hint="eastAsia" w:cs="Times New Roman"/>
                <w:sz w:val="21"/>
                <w:szCs w:val="21"/>
                <w:lang w:val="en-US" w:eastAsia="zh-CN"/>
              </w:rPr>
            </w:pPr>
            <w:r>
              <w:rPr>
                <w:rFonts w:hint="eastAsia" w:cs="Times New Roman"/>
                <w:sz w:val="21"/>
                <w:szCs w:val="21"/>
                <w:lang w:val="en-US" w:eastAsia="zh-CN"/>
              </w:rPr>
              <w:t>1</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hint="eastAsia" w:cs="Times New Roman"/>
                <w:sz w:val="21"/>
                <w:szCs w:val="21"/>
              </w:rPr>
            </w:pPr>
            <w:r>
              <w:rPr>
                <w:rFonts w:hint="eastAsia" w:cs="Times New Roman"/>
                <w:sz w:val="21"/>
                <w:szCs w:val="21"/>
              </w:rPr>
              <w:t>2</w:t>
            </w:r>
          </w:p>
        </w:tc>
        <w:tc>
          <w:tcPr>
            <w:tcW w:w="1714" w:type="dxa"/>
            <w:vAlign w:val="center"/>
          </w:tcPr>
          <w:p>
            <w:pPr>
              <w:widowControl/>
              <w:jc w:val="center"/>
              <w:rPr>
                <w:rFonts w:hint="eastAsia" w:cs="Times New Roman"/>
                <w:sz w:val="21"/>
                <w:szCs w:val="21"/>
                <w:lang w:val="en-US" w:eastAsia="zh-CN"/>
              </w:rPr>
            </w:pPr>
            <w:r>
              <w:rPr>
                <w:rFonts w:hint="default" w:cs="Times New Roman"/>
                <w:sz w:val="21"/>
                <w:szCs w:val="21"/>
                <w:lang w:val="en-US" w:eastAsia="zh-CN"/>
              </w:rPr>
              <w:t>下支撑架</w:t>
            </w:r>
          </w:p>
        </w:tc>
        <w:tc>
          <w:tcPr>
            <w:tcW w:w="2242" w:type="dxa"/>
          </w:tcPr>
          <w:p>
            <w:pPr>
              <w:widowControl/>
              <w:jc w:val="center"/>
              <w:rPr>
                <w:rFonts w:hint="eastAsia" w:cs="Times New Roman"/>
                <w:sz w:val="21"/>
                <w:szCs w:val="21"/>
              </w:rPr>
            </w:pPr>
            <w:r>
              <w:rPr>
                <w:rFonts w:hint="eastAsia" w:cs="Times New Roman"/>
                <w:sz w:val="21"/>
                <w:szCs w:val="21"/>
                <w:lang w:val="en-US" w:eastAsia="zh-CN"/>
              </w:rPr>
              <w:t>成品</w:t>
            </w:r>
          </w:p>
        </w:tc>
        <w:tc>
          <w:tcPr>
            <w:tcW w:w="1134" w:type="dxa"/>
          </w:tcPr>
          <w:p>
            <w:pPr>
              <w:widowControl/>
              <w:jc w:val="center"/>
              <w:rPr>
                <w:rFonts w:hint="eastAsia" w:cs="Times New Roman"/>
                <w:sz w:val="21"/>
                <w:szCs w:val="21"/>
              </w:rPr>
            </w:pPr>
            <w:r>
              <w:rPr>
                <w:rFonts w:hint="eastAsia" w:cs="Times New Roman"/>
                <w:sz w:val="21"/>
                <w:szCs w:val="21"/>
              </w:rPr>
              <w:t>个</w:t>
            </w:r>
          </w:p>
        </w:tc>
        <w:tc>
          <w:tcPr>
            <w:tcW w:w="1275" w:type="dxa"/>
          </w:tcPr>
          <w:p>
            <w:pPr>
              <w:widowControl/>
              <w:jc w:val="center"/>
              <w:rPr>
                <w:rFonts w:hint="eastAsia" w:cs="Times New Roman"/>
                <w:sz w:val="21"/>
                <w:szCs w:val="21"/>
                <w:lang w:val="en-US" w:eastAsia="zh-CN"/>
              </w:rPr>
            </w:pPr>
            <w:r>
              <w:rPr>
                <w:rFonts w:hint="eastAsia" w:cs="Times New Roman"/>
                <w:sz w:val="21"/>
                <w:szCs w:val="21"/>
                <w:lang w:val="en-US" w:eastAsia="zh-CN"/>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cs="Times New Roman"/>
                <w:sz w:val="21"/>
                <w:szCs w:val="21"/>
              </w:rPr>
            </w:pPr>
            <w:r>
              <w:rPr>
                <w:rFonts w:hint="eastAsia" w:cs="Times New Roman"/>
                <w:sz w:val="21"/>
                <w:szCs w:val="21"/>
              </w:rPr>
              <w:t>3</w:t>
            </w:r>
          </w:p>
        </w:tc>
        <w:tc>
          <w:tcPr>
            <w:tcW w:w="1714" w:type="dxa"/>
          </w:tcPr>
          <w:p>
            <w:pPr>
              <w:widowControl/>
              <w:jc w:val="center"/>
              <w:rPr>
                <w:rFonts w:hint="eastAsia" w:cs="Times New Roman"/>
                <w:sz w:val="21"/>
                <w:szCs w:val="21"/>
              </w:rPr>
            </w:pPr>
            <w:r>
              <w:rPr>
                <w:rFonts w:hint="eastAsia" w:cs="Times New Roman"/>
                <w:sz w:val="21"/>
                <w:szCs w:val="21"/>
                <w:lang w:val="en-US" w:eastAsia="zh-CN"/>
              </w:rPr>
              <w:t>上支撑架</w:t>
            </w:r>
          </w:p>
        </w:tc>
        <w:tc>
          <w:tcPr>
            <w:tcW w:w="2242" w:type="dxa"/>
          </w:tcPr>
          <w:p>
            <w:pPr>
              <w:widowControl/>
              <w:jc w:val="center"/>
              <w:rPr>
                <w:rFonts w:hint="eastAsia" w:cs="Times New Roman"/>
                <w:sz w:val="21"/>
                <w:szCs w:val="21"/>
              </w:rPr>
            </w:pPr>
            <w:r>
              <w:rPr>
                <w:rFonts w:hint="eastAsia" w:cs="Times New Roman"/>
                <w:sz w:val="21"/>
                <w:szCs w:val="21"/>
                <w:lang w:val="en-US" w:eastAsia="zh-CN"/>
              </w:rPr>
              <w:t>成品</w:t>
            </w:r>
          </w:p>
        </w:tc>
        <w:tc>
          <w:tcPr>
            <w:tcW w:w="1134" w:type="dxa"/>
          </w:tcPr>
          <w:p>
            <w:pPr>
              <w:widowControl/>
              <w:jc w:val="center"/>
              <w:rPr>
                <w:rFonts w:hint="eastAsia" w:cs="Times New Roman"/>
                <w:sz w:val="21"/>
                <w:szCs w:val="21"/>
              </w:rPr>
            </w:pPr>
            <w:r>
              <w:rPr>
                <w:rFonts w:hint="eastAsia" w:cs="Times New Roman"/>
                <w:sz w:val="21"/>
                <w:szCs w:val="21"/>
              </w:rPr>
              <w:t>个</w:t>
            </w:r>
          </w:p>
        </w:tc>
        <w:tc>
          <w:tcPr>
            <w:tcW w:w="1275" w:type="dxa"/>
          </w:tcPr>
          <w:p>
            <w:pPr>
              <w:widowControl/>
              <w:jc w:val="center"/>
              <w:rPr>
                <w:rFonts w:hint="eastAsia" w:cs="Times New Roman"/>
                <w:sz w:val="21"/>
                <w:szCs w:val="21"/>
                <w:lang w:eastAsia="zh-CN"/>
              </w:rPr>
            </w:pPr>
            <w:r>
              <w:rPr>
                <w:rFonts w:hint="eastAsia" w:cs="Times New Roman"/>
                <w:sz w:val="21"/>
                <w:szCs w:val="21"/>
                <w:lang w:val="en-US" w:eastAsia="zh-CN"/>
              </w:rPr>
              <w:t>2</w:t>
            </w:r>
          </w:p>
        </w:tc>
        <w:tc>
          <w:tcPr>
            <w:tcW w:w="1949" w:type="dxa"/>
          </w:tcPr>
          <w:p>
            <w:pPr>
              <w:widowControl/>
              <w:jc w:val="center"/>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cs="Times New Roman"/>
                <w:sz w:val="21"/>
                <w:szCs w:val="21"/>
              </w:rPr>
            </w:pPr>
            <w:r>
              <w:rPr>
                <w:rFonts w:hint="eastAsia" w:cs="Times New Roman"/>
                <w:sz w:val="21"/>
                <w:szCs w:val="21"/>
              </w:rPr>
              <w:t>4</w:t>
            </w:r>
          </w:p>
        </w:tc>
        <w:tc>
          <w:tcPr>
            <w:tcW w:w="1714" w:type="dxa"/>
            <w:vAlign w:val="center"/>
          </w:tcPr>
          <w:p>
            <w:pPr>
              <w:widowControl/>
              <w:jc w:val="center"/>
              <w:rPr>
                <w:rFonts w:hint="eastAsia" w:cs="Times New Roman"/>
                <w:sz w:val="21"/>
                <w:szCs w:val="21"/>
              </w:rPr>
            </w:pPr>
            <w:r>
              <w:rPr>
                <w:rFonts w:hint="default" w:cs="Times New Roman"/>
                <w:sz w:val="21"/>
                <w:szCs w:val="21"/>
                <w:lang w:val="en-US" w:eastAsia="zh-CN"/>
              </w:rPr>
              <w:t>高速轴罩1</w:t>
            </w:r>
          </w:p>
        </w:tc>
        <w:tc>
          <w:tcPr>
            <w:tcW w:w="2242" w:type="dxa"/>
            <w:vAlign w:val="center"/>
          </w:tcPr>
          <w:p>
            <w:pPr>
              <w:widowControl/>
              <w:jc w:val="center"/>
              <w:rPr>
                <w:rFonts w:hint="eastAsia" w:cs="Times New Roman"/>
                <w:sz w:val="21"/>
                <w:szCs w:val="21"/>
              </w:rPr>
            </w:pPr>
            <w:r>
              <w:rPr>
                <w:rFonts w:hint="eastAsia" w:cs="Times New Roman"/>
                <w:sz w:val="21"/>
                <w:szCs w:val="21"/>
                <w:lang w:val="en-US" w:eastAsia="zh-CN"/>
              </w:rPr>
              <w:t>成品</w:t>
            </w:r>
          </w:p>
        </w:tc>
        <w:tc>
          <w:tcPr>
            <w:tcW w:w="1134" w:type="dxa"/>
            <w:vAlign w:val="center"/>
          </w:tcPr>
          <w:p>
            <w:pPr>
              <w:widowControl/>
              <w:jc w:val="center"/>
              <w:rPr>
                <w:rFonts w:hint="eastAsia" w:cs="Times New Roman"/>
                <w:sz w:val="21"/>
                <w:szCs w:val="21"/>
              </w:rPr>
            </w:pPr>
            <w:r>
              <w:rPr>
                <w:rFonts w:hint="eastAsia" w:cs="Times New Roman"/>
                <w:sz w:val="21"/>
                <w:szCs w:val="21"/>
              </w:rPr>
              <w:t>个</w:t>
            </w:r>
          </w:p>
        </w:tc>
        <w:tc>
          <w:tcPr>
            <w:tcW w:w="1275" w:type="dxa"/>
            <w:vAlign w:val="center"/>
          </w:tcPr>
          <w:p>
            <w:pPr>
              <w:widowControl/>
              <w:jc w:val="center"/>
              <w:rPr>
                <w:rFonts w:hint="eastAsia" w:cs="Times New Roman"/>
                <w:sz w:val="21"/>
                <w:szCs w:val="21"/>
                <w:lang w:eastAsia="zh-CN"/>
              </w:rPr>
            </w:pPr>
            <w:r>
              <w:rPr>
                <w:rFonts w:hint="eastAsia" w:cs="Times New Roman"/>
                <w:sz w:val="21"/>
                <w:szCs w:val="21"/>
                <w:lang w:val="en-US" w:eastAsia="zh-CN"/>
              </w:rPr>
              <w:t>1</w:t>
            </w:r>
          </w:p>
        </w:tc>
        <w:tc>
          <w:tcPr>
            <w:tcW w:w="1949" w:type="dxa"/>
            <w:vAlign w:val="center"/>
          </w:tcPr>
          <w:p>
            <w:pPr>
              <w:widowControl/>
              <w:jc w:val="center"/>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cs="Times New Roman"/>
                <w:sz w:val="21"/>
                <w:szCs w:val="21"/>
              </w:rPr>
            </w:pPr>
            <w:r>
              <w:rPr>
                <w:rFonts w:hint="eastAsia" w:cs="Times New Roman"/>
                <w:kern w:val="0"/>
                <w:sz w:val="21"/>
                <w:szCs w:val="21"/>
              </w:rPr>
              <w:t>5</w:t>
            </w:r>
          </w:p>
        </w:tc>
        <w:tc>
          <w:tcPr>
            <w:tcW w:w="1714" w:type="dxa"/>
            <w:vAlign w:val="center"/>
          </w:tcPr>
          <w:p>
            <w:pPr>
              <w:widowControl/>
              <w:jc w:val="center"/>
              <w:rPr>
                <w:rFonts w:hint="eastAsia" w:cs="Times New Roman"/>
                <w:sz w:val="21"/>
                <w:szCs w:val="21"/>
              </w:rPr>
            </w:pPr>
            <w:r>
              <w:rPr>
                <w:rFonts w:hint="default" w:cs="Times New Roman"/>
                <w:sz w:val="21"/>
                <w:szCs w:val="21"/>
                <w:lang w:val="en-US" w:eastAsia="zh-CN"/>
              </w:rPr>
              <w:t>高速轴罩2</w:t>
            </w:r>
          </w:p>
        </w:tc>
        <w:tc>
          <w:tcPr>
            <w:tcW w:w="2242" w:type="dxa"/>
            <w:vAlign w:val="center"/>
          </w:tcPr>
          <w:p>
            <w:pPr>
              <w:widowControl/>
              <w:jc w:val="center"/>
              <w:rPr>
                <w:rFonts w:hint="eastAsia" w:cs="Times New Roman"/>
                <w:sz w:val="21"/>
                <w:szCs w:val="21"/>
              </w:rPr>
            </w:pPr>
            <w:r>
              <w:rPr>
                <w:rFonts w:hint="eastAsia" w:cs="Times New Roman"/>
                <w:sz w:val="21"/>
                <w:szCs w:val="21"/>
                <w:lang w:val="en-US" w:eastAsia="zh-CN"/>
              </w:rPr>
              <w:t>成品</w:t>
            </w:r>
          </w:p>
        </w:tc>
        <w:tc>
          <w:tcPr>
            <w:tcW w:w="1134" w:type="dxa"/>
            <w:vAlign w:val="center"/>
          </w:tcPr>
          <w:p>
            <w:pPr>
              <w:widowControl/>
              <w:jc w:val="center"/>
              <w:rPr>
                <w:rFonts w:hint="eastAsia" w:cs="Times New Roman"/>
                <w:sz w:val="21"/>
                <w:szCs w:val="21"/>
              </w:rPr>
            </w:pPr>
            <w:r>
              <w:rPr>
                <w:rFonts w:hint="eastAsia" w:cs="Times New Roman"/>
                <w:sz w:val="21"/>
                <w:szCs w:val="21"/>
              </w:rPr>
              <w:t>个</w:t>
            </w:r>
          </w:p>
        </w:tc>
        <w:tc>
          <w:tcPr>
            <w:tcW w:w="1275" w:type="dxa"/>
            <w:vAlign w:val="center"/>
          </w:tcPr>
          <w:p>
            <w:pPr>
              <w:widowControl/>
              <w:jc w:val="center"/>
              <w:rPr>
                <w:rFonts w:hint="eastAsia" w:cs="Times New Roman"/>
                <w:sz w:val="21"/>
                <w:szCs w:val="21"/>
                <w:lang w:eastAsia="zh-CN"/>
              </w:rPr>
            </w:pPr>
            <w:r>
              <w:rPr>
                <w:rFonts w:hint="eastAsia" w:cs="Times New Roman"/>
                <w:sz w:val="21"/>
                <w:szCs w:val="21"/>
                <w:lang w:val="en-US" w:eastAsia="zh-CN"/>
              </w:rPr>
              <w:t>1</w:t>
            </w:r>
          </w:p>
        </w:tc>
        <w:tc>
          <w:tcPr>
            <w:tcW w:w="1949" w:type="dxa"/>
            <w:vAlign w:val="center"/>
          </w:tcPr>
          <w:p>
            <w:pPr>
              <w:widowControl/>
              <w:jc w:val="center"/>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cs="Times New Roman"/>
                <w:sz w:val="21"/>
                <w:szCs w:val="21"/>
              </w:rPr>
            </w:pPr>
            <w:r>
              <w:rPr>
                <w:rFonts w:hint="eastAsia" w:cs="Times New Roman"/>
                <w:kern w:val="0"/>
                <w:sz w:val="21"/>
                <w:szCs w:val="21"/>
              </w:rPr>
              <w:t>6</w:t>
            </w:r>
          </w:p>
        </w:tc>
        <w:tc>
          <w:tcPr>
            <w:tcW w:w="1714" w:type="dxa"/>
            <w:vAlign w:val="center"/>
          </w:tcPr>
          <w:p>
            <w:pPr>
              <w:widowControl/>
              <w:jc w:val="center"/>
              <w:rPr>
                <w:rFonts w:hint="eastAsia" w:cs="Times New Roman"/>
                <w:sz w:val="21"/>
                <w:szCs w:val="21"/>
              </w:rPr>
            </w:pPr>
            <w:r>
              <w:rPr>
                <w:rFonts w:hint="default" w:cs="Times New Roman"/>
                <w:sz w:val="21"/>
                <w:szCs w:val="21"/>
                <w:lang w:val="en-US" w:eastAsia="zh-CN"/>
              </w:rPr>
              <w:t>垫板</w:t>
            </w:r>
          </w:p>
        </w:tc>
        <w:tc>
          <w:tcPr>
            <w:tcW w:w="2242" w:type="dxa"/>
            <w:vAlign w:val="center"/>
          </w:tcPr>
          <w:p>
            <w:pPr>
              <w:widowControl/>
              <w:jc w:val="center"/>
              <w:rPr>
                <w:rFonts w:hint="eastAsia" w:cs="Times New Roman"/>
                <w:sz w:val="21"/>
                <w:szCs w:val="21"/>
              </w:rPr>
            </w:pPr>
            <w:r>
              <w:rPr>
                <w:rFonts w:hint="eastAsia" w:cs="Times New Roman"/>
                <w:sz w:val="21"/>
                <w:szCs w:val="21"/>
                <w:lang w:val="en-US" w:eastAsia="zh-CN"/>
              </w:rPr>
              <w:t>成品</w:t>
            </w:r>
          </w:p>
        </w:tc>
        <w:tc>
          <w:tcPr>
            <w:tcW w:w="1134" w:type="dxa"/>
            <w:vAlign w:val="center"/>
          </w:tcPr>
          <w:p>
            <w:pPr>
              <w:widowControl/>
              <w:jc w:val="center"/>
              <w:rPr>
                <w:rFonts w:hint="eastAsia" w:cs="Times New Roman"/>
                <w:sz w:val="21"/>
                <w:szCs w:val="21"/>
              </w:rPr>
            </w:pPr>
            <w:r>
              <w:rPr>
                <w:rFonts w:hint="eastAsia" w:cs="Times New Roman"/>
                <w:sz w:val="21"/>
                <w:szCs w:val="21"/>
              </w:rPr>
              <w:t>个</w:t>
            </w:r>
          </w:p>
        </w:tc>
        <w:tc>
          <w:tcPr>
            <w:tcW w:w="1275" w:type="dxa"/>
            <w:vAlign w:val="center"/>
          </w:tcPr>
          <w:p>
            <w:pPr>
              <w:widowControl/>
              <w:jc w:val="center"/>
              <w:rPr>
                <w:rFonts w:hint="eastAsia" w:cs="Times New Roman"/>
                <w:sz w:val="21"/>
                <w:szCs w:val="21"/>
                <w:lang w:eastAsia="zh-CN"/>
              </w:rPr>
            </w:pPr>
            <w:r>
              <w:rPr>
                <w:rFonts w:hint="default" w:cs="Times New Roman"/>
                <w:sz w:val="21"/>
                <w:szCs w:val="21"/>
                <w:lang w:val="en-US" w:eastAsia="zh-CN"/>
              </w:rPr>
              <w:t>6</w:t>
            </w:r>
          </w:p>
        </w:tc>
        <w:tc>
          <w:tcPr>
            <w:tcW w:w="1949" w:type="dxa"/>
            <w:vAlign w:val="center"/>
          </w:tcPr>
          <w:p>
            <w:pPr>
              <w:widowControl/>
              <w:jc w:val="center"/>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cs="Times New Roman"/>
                <w:kern w:val="0"/>
                <w:sz w:val="21"/>
                <w:szCs w:val="21"/>
              </w:rPr>
            </w:pPr>
            <w:r>
              <w:rPr>
                <w:rFonts w:hint="eastAsia" w:cs="Times New Roman"/>
                <w:kern w:val="0"/>
                <w:sz w:val="21"/>
                <w:szCs w:val="21"/>
              </w:rPr>
              <w:t>7</w:t>
            </w:r>
          </w:p>
        </w:tc>
        <w:tc>
          <w:tcPr>
            <w:tcW w:w="1714" w:type="dxa"/>
            <w:vAlign w:val="center"/>
          </w:tcPr>
          <w:p>
            <w:pPr>
              <w:widowControl/>
              <w:jc w:val="center"/>
              <w:rPr>
                <w:rFonts w:hint="eastAsia" w:cs="Times New Roman"/>
                <w:sz w:val="21"/>
                <w:szCs w:val="21"/>
              </w:rPr>
            </w:pPr>
            <w:r>
              <w:rPr>
                <w:rFonts w:hint="default" w:cs="Times New Roman"/>
                <w:sz w:val="21"/>
                <w:szCs w:val="21"/>
                <w:lang w:val="en-US" w:eastAsia="zh-CN"/>
              </w:rPr>
              <w:t>螺栓</w:t>
            </w:r>
          </w:p>
        </w:tc>
        <w:tc>
          <w:tcPr>
            <w:tcW w:w="2242" w:type="dxa"/>
            <w:vAlign w:val="center"/>
          </w:tcPr>
          <w:p>
            <w:pPr>
              <w:widowControl/>
              <w:jc w:val="center"/>
              <w:rPr>
                <w:rFonts w:hint="eastAsia" w:cs="Times New Roman"/>
                <w:sz w:val="21"/>
                <w:szCs w:val="21"/>
              </w:rPr>
            </w:pPr>
            <w:r>
              <w:rPr>
                <w:rFonts w:hint="default" w:cs="Times New Roman"/>
                <w:sz w:val="21"/>
                <w:szCs w:val="21"/>
                <w:lang w:val="en-US" w:eastAsia="zh-CN"/>
              </w:rPr>
              <w:t>M10X25</w:t>
            </w:r>
          </w:p>
        </w:tc>
        <w:tc>
          <w:tcPr>
            <w:tcW w:w="1134" w:type="dxa"/>
            <w:vAlign w:val="center"/>
          </w:tcPr>
          <w:p>
            <w:pPr>
              <w:widowControl/>
              <w:jc w:val="center"/>
              <w:rPr>
                <w:rFonts w:hint="eastAsia" w:cs="Times New Roman"/>
                <w:sz w:val="21"/>
                <w:szCs w:val="21"/>
              </w:rPr>
            </w:pPr>
            <w:r>
              <w:rPr>
                <w:rFonts w:hint="eastAsia" w:cs="Times New Roman"/>
                <w:sz w:val="21"/>
                <w:szCs w:val="21"/>
              </w:rPr>
              <w:t>个</w:t>
            </w:r>
          </w:p>
        </w:tc>
        <w:tc>
          <w:tcPr>
            <w:tcW w:w="1275" w:type="dxa"/>
            <w:vAlign w:val="center"/>
          </w:tcPr>
          <w:p>
            <w:pPr>
              <w:widowControl/>
              <w:jc w:val="center"/>
              <w:rPr>
                <w:rFonts w:hint="eastAsia" w:cs="Times New Roman"/>
                <w:sz w:val="21"/>
                <w:szCs w:val="21"/>
                <w:lang w:eastAsia="zh-CN"/>
              </w:rPr>
            </w:pPr>
            <w:r>
              <w:rPr>
                <w:rFonts w:hint="default" w:cs="Times New Roman"/>
                <w:sz w:val="21"/>
                <w:szCs w:val="21"/>
                <w:lang w:val="en-US" w:eastAsia="zh-CN"/>
              </w:rPr>
              <w:t>22</w:t>
            </w:r>
          </w:p>
        </w:tc>
        <w:tc>
          <w:tcPr>
            <w:tcW w:w="1949" w:type="dxa"/>
          </w:tcPr>
          <w:p>
            <w:pPr>
              <w:widowControl/>
              <w:jc w:val="center"/>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cs="Times New Roman"/>
                <w:kern w:val="0"/>
                <w:sz w:val="21"/>
                <w:szCs w:val="21"/>
              </w:rPr>
            </w:pPr>
            <w:r>
              <w:rPr>
                <w:rFonts w:hint="eastAsia" w:cs="Times New Roman"/>
                <w:kern w:val="0"/>
                <w:sz w:val="21"/>
                <w:szCs w:val="21"/>
                <w:lang w:val="en-US" w:eastAsia="zh-CN"/>
              </w:rPr>
              <w:t>8</w:t>
            </w:r>
          </w:p>
        </w:tc>
        <w:tc>
          <w:tcPr>
            <w:tcW w:w="1714" w:type="dxa"/>
            <w:vAlign w:val="center"/>
          </w:tcPr>
          <w:p>
            <w:pPr>
              <w:widowControl/>
              <w:jc w:val="center"/>
              <w:rPr>
                <w:rFonts w:hint="eastAsia" w:cs="Times New Roman"/>
                <w:sz w:val="21"/>
                <w:szCs w:val="21"/>
              </w:rPr>
            </w:pPr>
            <w:r>
              <w:rPr>
                <w:rFonts w:hint="default" w:cs="Times New Roman"/>
                <w:sz w:val="21"/>
                <w:szCs w:val="21"/>
                <w:lang w:val="en-US" w:eastAsia="zh-CN"/>
              </w:rPr>
              <w:t>垫圈10</w:t>
            </w:r>
          </w:p>
        </w:tc>
        <w:tc>
          <w:tcPr>
            <w:tcW w:w="2242" w:type="dxa"/>
            <w:vAlign w:val="center"/>
          </w:tcPr>
          <w:p>
            <w:pPr>
              <w:widowControl/>
              <w:jc w:val="center"/>
              <w:rPr>
                <w:rFonts w:hint="eastAsia" w:cs="Times New Roman"/>
                <w:sz w:val="21"/>
                <w:szCs w:val="21"/>
                <w:lang w:eastAsia="zh-CN"/>
              </w:rPr>
            </w:pPr>
            <w:r>
              <w:rPr>
                <w:rFonts w:hint="eastAsia" w:cs="Times New Roman"/>
                <w:sz w:val="21"/>
                <w:szCs w:val="21"/>
                <w:lang w:val="en-US" w:eastAsia="zh-CN"/>
              </w:rPr>
              <w:t>10</w:t>
            </w:r>
          </w:p>
        </w:tc>
        <w:tc>
          <w:tcPr>
            <w:tcW w:w="1134" w:type="dxa"/>
            <w:vAlign w:val="center"/>
          </w:tcPr>
          <w:p>
            <w:pPr>
              <w:widowControl/>
              <w:jc w:val="center"/>
              <w:rPr>
                <w:rFonts w:hint="eastAsia" w:cs="Times New Roman"/>
                <w:sz w:val="21"/>
                <w:szCs w:val="21"/>
              </w:rPr>
            </w:pPr>
            <w:r>
              <w:rPr>
                <w:rFonts w:hint="eastAsia" w:cs="Times New Roman"/>
                <w:sz w:val="21"/>
                <w:szCs w:val="21"/>
              </w:rPr>
              <w:t>个</w:t>
            </w:r>
          </w:p>
        </w:tc>
        <w:tc>
          <w:tcPr>
            <w:tcW w:w="1275" w:type="dxa"/>
            <w:vAlign w:val="center"/>
          </w:tcPr>
          <w:p>
            <w:pPr>
              <w:widowControl/>
              <w:jc w:val="center"/>
              <w:rPr>
                <w:rFonts w:hint="eastAsia" w:cs="Times New Roman"/>
                <w:sz w:val="21"/>
                <w:szCs w:val="21"/>
                <w:lang w:eastAsia="zh-CN"/>
              </w:rPr>
            </w:pPr>
            <w:r>
              <w:rPr>
                <w:rFonts w:hint="default" w:cs="Times New Roman"/>
                <w:sz w:val="21"/>
                <w:szCs w:val="21"/>
                <w:lang w:val="en-US" w:eastAsia="zh-CN"/>
              </w:rPr>
              <w:t>38</w:t>
            </w:r>
          </w:p>
        </w:tc>
        <w:tc>
          <w:tcPr>
            <w:tcW w:w="1949" w:type="dxa"/>
          </w:tcPr>
          <w:p>
            <w:pPr>
              <w:widowControl/>
              <w:jc w:val="center"/>
              <w:rPr>
                <w:rFonts w:cs="Times New Roman"/>
                <w:sz w:val="21"/>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9</w:t>
            </w:r>
          </w:p>
        </w:tc>
        <w:tc>
          <w:tcPr>
            <w:tcW w:w="1714" w:type="dxa"/>
            <w:vAlign w:val="center"/>
          </w:tcPr>
          <w:p>
            <w:pPr>
              <w:widowControl/>
              <w:jc w:val="center"/>
              <w:rPr>
                <w:rFonts w:hint="eastAsia" w:cs="Times New Roman"/>
                <w:sz w:val="21"/>
                <w:szCs w:val="21"/>
              </w:rPr>
            </w:pPr>
            <w:r>
              <w:rPr>
                <w:rFonts w:hint="default" w:cs="Times New Roman"/>
                <w:sz w:val="21"/>
                <w:szCs w:val="21"/>
                <w:lang w:val="en-US" w:eastAsia="zh-CN"/>
              </w:rPr>
              <w:t>螺母</w:t>
            </w:r>
          </w:p>
        </w:tc>
        <w:tc>
          <w:tcPr>
            <w:tcW w:w="2242" w:type="dxa"/>
            <w:vAlign w:val="center"/>
          </w:tcPr>
          <w:p>
            <w:pPr>
              <w:widowControl/>
              <w:jc w:val="center"/>
              <w:rPr>
                <w:rFonts w:hint="eastAsia" w:cs="Times New Roman"/>
                <w:sz w:val="21"/>
                <w:szCs w:val="21"/>
              </w:rPr>
            </w:pPr>
            <w:r>
              <w:rPr>
                <w:rFonts w:hint="default" w:cs="Times New Roman"/>
                <w:sz w:val="21"/>
                <w:szCs w:val="21"/>
                <w:lang w:val="en-US" w:eastAsia="zh-CN"/>
              </w:rPr>
              <w:t>M10</w:t>
            </w:r>
          </w:p>
        </w:tc>
        <w:tc>
          <w:tcPr>
            <w:tcW w:w="1134" w:type="dxa"/>
            <w:vAlign w:val="center"/>
          </w:tcPr>
          <w:p>
            <w:pPr>
              <w:widowControl/>
              <w:jc w:val="center"/>
              <w:rPr>
                <w:rFonts w:hint="eastAsia" w:cs="Times New Roman"/>
                <w:sz w:val="21"/>
                <w:szCs w:val="21"/>
              </w:rPr>
            </w:pPr>
            <w:r>
              <w:rPr>
                <w:rFonts w:hint="eastAsia" w:cs="Times New Roman"/>
                <w:sz w:val="21"/>
                <w:szCs w:val="21"/>
              </w:rPr>
              <w:t>个</w:t>
            </w:r>
          </w:p>
        </w:tc>
        <w:tc>
          <w:tcPr>
            <w:tcW w:w="1275" w:type="dxa"/>
            <w:vAlign w:val="center"/>
          </w:tcPr>
          <w:p>
            <w:pPr>
              <w:widowControl/>
              <w:jc w:val="center"/>
              <w:rPr>
                <w:rFonts w:hint="eastAsia" w:cs="Times New Roman"/>
                <w:sz w:val="21"/>
                <w:szCs w:val="21"/>
                <w:lang w:eastAsia="zh-CN"/>
              </w:rPr>
            </w:pPr>
            <w:r>
              <w:rPr>
                <w:rFonts w:hint="default" w:cs="Times New Roman"/>
                <w:sz w:val="21"/>
                <w:szCs w:val="21"/>
                <w:lang w:val="en-US" w:eastAsia="zh-CN"/>
              </w:rPr>
              <w:t>22</w:t>
            </w:r>
          </w:p>
        </w:tc>
        <w:tc>
          <w:tcPr>
            <w:tcW w:w="1949" w:type="dxa"/>
          </w:tcPr>
          <w:p>
            <w:pPr>
              <w:widowControl/>
              <w:jc w:val="center"/>
              <w:rPr>
                <w:rFonts w:hint="eastAsia" w:eastAsia="宋体" w:cs="Times New Roman"/>
                <w:sz w:val="21"/>
                <w:szCs w:val="21"/>
                <w:highlight w:val="yellow"/>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10</w:t>
            </w:r>
          </w:p>
        </w:tc>
        <w:tc>
          <w:tcPr>
            <w:tcW w:w="1714" w:type="dxa"/>
            <w:vAlign w:val="center"/>
          </w:tcPr>
          <w:p>
            <w:pPr>
              <w:widowControl/>
              <w:jc w:val="center"/>
              <w:rPr>
                <w:rFonts w:hint="eastAsia" w:cs="Times New Roman"/>
                <w:sz w:val="21"/>
                <w:szCs w:val="21"/>
              </w:rPr>
            </w:pPr>
            <w:r>
              <w:rPr>
                <w:rFonts w:hint="default" w:cs="Times New Roman"/>
                <w:sz w:val="21"/>
                <w:szCs w:val="21"/>
                <w:lang w:val="en-US" w:eastAsia="zh-CN"/>
              </w:rPr>
              <w:t>螺栓</w:t>
            </w:r>
          </w:p>
        </w:tc>
        <w:tc>
          <w:tcPr>
            <w:tcW w:w="2242" w:type="dxa"/>
            <w:vAlign w:val="center"/>
          </w:tcPr>
          <w:p>
            <w:pPr>
              <w:widowControl/>
              <w:jc w:val="center"/>
              <w:rPr>
                <w:rFonts w:hint="eastAsia" w:cs="Times New Roman"/>
                <w:sz w:val="21"/>
                <w:szCs w:val="21"/>
              </w:rPr>
            </w:pPr>
            <w:r>
              <w:rPr>
                <w:rFonts w:hint="default" w:cs="Times New Roman"/>
                <w:sz w:val="21"/>
                <w:szCs w:val="21"/>
                <w:lang w:val="en-US" w:eastAsia="zh-CN"/>
              </w:rPr>
              <w:t>M8X35</w:t>
            </w:r>
          </w:p>
        </w:tc>
        <w:tc>
          <w:tcPr>
            <w:tcW w:w="1134" w:type="dxa"/>
            <w:vAlign w:val="center"/>
          </w:tcPr>
          <w:p>
            <w:pPr>
              <w:widowControl/>
              <w:jc w:val="center"/>
              <w:rPr>
                <w:rFonts w:hint="eastAsia" w:cs="Times New Roman"/>
                <w:sz w:val="21"/>
                <w:szCs w:val="21"/>
              </w:rPr>
            </w:pPr>
            <w:r>
              <w:rPr>
                <w:rFonts w:hint="eastAsia" w:cs="Times New Roman"/>
                <w:sz w:val="21"/>
                <w:szCs w:val="21"/>
              </w:rPr>
              <w:t>个</w:t>
            </w:r>
          </w:p>
        </w:tc>
        <w:tc>
          <w:tcPr>
            <w:tcW w:w="1275" w:type="dxa"/>
            <w:vAlign w:val="center"/>
          </w:tcPr>
          <w:p>
            <w:pPr>
              <w:widowControl/>
              <w:jc w:val="center"/>
              <w:rPr>
                <w:rFonts w:hint="eastAsia" w:cs="Times New Roman"/>
                <w:sz w:val="21"/>
                <w:szCs w:val="21"/>
                <w:lang w:eastAsia="zh-CN"/>
              </w:rPr>
            </w:pPr>
            <w:r>
              <w:rPr>
                <w:rFonts w:hint="default" w:cs="Times New Roman"/>
                <w:sz w:val="21"/>
                <w:szCs w:val="21"/>
                <w:lang w:val="en-US" w:eastAsia="zh-CN"/>
              </w:rPr>
              <w:t>11</w:t>
            </w:r>
          </w:p>
        </w:tc>
        <w:tc>
          <w:tcPr>
            <w:tcW w:w="1949" w:type="dxa"/>
          </w:tcPr>
          <w:p>
            <w:pPr>
              <w:widowControl/>
              <w:jc w:val="center"/>
              <w:rPr>
                <w:rFonts w:hint="eastAsia" w:eastAsia="宋体" w:cs="Times New Roman"/>
                <w:sz w:val="21"/>
                <w:szCs w:val="21"/>
                <w:highlight w:val="yellow"/>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12</w:t>
            </w:r>
          </w:p>
        </w:tc>
        <w:tc>
          <w:tcPr>
            <w:tcW w:w="1714" w:type="dxa"/>
            <w:vAlign w:val="center"/>
          </w:tcPr>
          <w:p>
            <w:pPr>
              <w:widowControl/>
              <w:jc w:val="center"/>
              <w:rPr>
                <w:rFonts w:hint="default" w:cs="Times New Roman"/>
                <w:sz w:val="21"/>
                <w:szCs w:val="21"/>
                <w:lang w:val="en-US" w:eastAsia="zh-CN"/>
              </w:rPr>
            </w:pPr>
            <w:r>
              <w:rPr>
                <w:rFonts w:hint="default" w:cs="Times New Roman"/>
                <w:sz w:val="21"/>
                <w:szCs w:val="21"/>
                <w:lang w:val="en-US" w:eastAsia="zh-CN"/>
              </w:rPr>
              <w:t>垫圈</w:t>
            </w:r>
          </w:p>
        </w:tc>
        <w:tc>
          <w:tcPr>
            <w:tcW w:w="2242" w:type="dxa"/>
            <w:vAlign w:val="center"/>
          </w:tcPr>
          <w:p>
            <w:pPr>
              <w:widowControl/>
              <w:jc w:val="center"/>
              <w:rPr>
                <w:rFonts w:hint="default" w:cs="Times New Roman"/>
                <w:sz w:val="21"/>
                <w:szCs w:val="21"/>
                <w:lang w:val="en-US" w:eastAsia="zh-CN"/>
              </w:rPr>
            </w:pPr>
            <w:r>
              <w:rPr>
                <w:rFonts w:hint="eastAsia" w:cs="Times New Roman"/>
                <w:sz w:val="21"/>
                <w:szCs w:val="21"/>
                <w:lang w:val="en-US" w:eastAsia="zh-CN"/>
              </w:rPr>
              <w:t>8</w:t>
            </w:r>
          </w:p>
        </w:tc>
        <w:tc>
          <w:tcPr>
            <w:tcW w:w="1134" w:type="dxa"/>
            <w:vAlign w:val="center"/>
          </w:tcPr>
          <w:p>
            <w:pPr>
              <w:widowControl/>
              <w:jc w:val="center"/>
              <w:rPr>
                <w:rFonts w:hint="eastAsia" w:cs="Times New Roman"/>
                <w:sz w:val="21"/>
                <w:szCs w:val="21"/>
              </w:rPr>
            </w:pPr>
            <w:r>
              <w:rPr>
                <w:rFonts w:hint="eastAsia" w:cs="Times New Roman"/>
                <w:sz w:val="21"/>
                <w:szCs w:val="21"/>
              </w:rPr>
              <w:t>个</w:t>
            </w:r>
          </w:p>
        </w:tc>
        <w:tc>
          <w:tcPr>
            <w:tcW w:w="1275" w:type="dxa"/>
            <w:vAlign w:val="center"/>
          </w:tcPr>
          <w:p>
            <w:pPr>
              <w:widowControl/>
              <w:jc w:val="center"/>
              <w:rPr>
                <w:rFonts w:hint="default" w:cs="Times New Roman"/>
                <w:sz w:val="21"/>
                <w:szCs w:val="21"/>
                <w:lang w:val="en-US" w:eastAsia="zh-CN"/>
              </w:rPr>
            </w:pPr>
            <w:r>
              <w:rPr>
                <w:rFonts w:hint="eastAsia" w:cs="Times New Roman"/>
                <w:sz w:val="21"/>
                <w:szCs w:val="21"/>
                <w:lang w:val="en-US" w:eastAsia="zh-CN"/>
              </w:rPr>
              <w:t>22</w:t>
            </w:r>
          </w:p>
        </w:tc>
        <w:tc>
          <w:tcPr>
            <w:tcW w:w="1949" w:type="dxa"/>
            <w:vAlign w:val="top"/>
          </w:tcPr>
          <w:p>
            <w:pPr>
              <w:widowControl/>
              <w:jc w:val="center"/>
              <w:rPr>
                <w:rFonts w:hint="eastAsia" w:eastAsia="宋体" w:cs="Times New Roman"/>
                <w:sz w:val="21"/>
                <w:szCs w:val="21"/>
                <w:highlight w:val="yellow"/>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dxa"/>
            <w:vAlign w:val="top"/>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13</w:t>
            </w:r>
          </w:p>
        </w:tc>
        <w:tc>
          <w:tcPr>
            <w:tcW w:w="1714" w:type="dxa"/>
            <w:vAlign w:val="center"/>
          </w:tcPr>
          <w:p>
            <w:pPr>
              <w:widowControl/>
              <w:jc w:val="center"/>
              <w:rPr>
                <w:rFonts w:hint="default" w:cs="Times New Roman"/>
                <w:sz w:val="21"/>
                <w:szCs w:val="21"/>
                <w:lang w:val="en-US" w:eastAsia="zh-CN"/>
              </w:rPr>
            </w:pPr>
            <w:r>
              <w:rPr>
                <w:rFonts w:hint="default" w:cs="Times New Roman"/>
                <w:sz w:val="21"/>
                <w:szCs w:val="21"/>
                <w:lang w:val="en-US" w:eastAsia="zh-CN"/>
              </w:rPr>
              <w:t>螺母</w:t>
            </w:r>
          </w:p>
        </w:tc>
        <w:tc>
          <w:tcPr>
            <w:tcW w:w="2242" w:type="dxa"/>
            <w:vAlign w:val="center"/>
          </w:tcPr>
          <w:p>
            <w:pPr>
              <w:widowControl/>
              <w:jc w:val="center"/>
              <w:rPr>
                <w:rFonts w:hint="default" w:cs="Times New Roman"/>
                <w:sz w:val="21"/>
                <w:szCs w:val="21"/>
                <w:lang w:val="en-US" w:eastAsia="zh-CN"/>
              </w:rPr>
            </w:pPr>
            <w:r>
              <w:rPr>
                <w:rFonts w:hint="default" w:cs="Times New Roman"/>
                <w:sz w:val="21"/>
                <w:szCs w:val="21"/>
                <w:lang w:val="en-US" w:eastAsia="zh-CN"/>
              </w:rPr>
              <w:t>M8</w:t>
            </w:r>
          </w:p>
        </w:tc>
        <w:tc>
          <w:tcPr>
            <w:tcW w:w="1134" w:type="dxa"/>
            <w:vAlign w:val="center"/>
          </w:tcPr>
          <w:p>
            <w:pPr>
              <w:widowControl/>
              <w:jc w:val="center"/>
              <w:rPr>
                <w:rFonts w:hint="eastAsia" w:cs="Times New Roman"/>
                <w:sz w:val="21"/>
                <w:szCs w:val="21"/>
              </w:rPr>
            </w:pPr>
            <w:r>
              <w:rPr>
                <w:rFonts w:hint="eastAsia" w:cs="Times New Roman"/>
                <w:sz w:val="21"/>
                <w:szCs w:val="21"/>
              </w:rPr>
              <w:t>个</w:t>
            </w:r>
          </w:p>
        </w:tc>
        <w:tc>
          <w:tcPr>
            <w:tcW w:w="1275" w:type="dxa"/>
            <w:vAlign w:val="center"/>
          </w:tcPr>
          <w:p>
            <w:pPr>
              <w:widowControl/>
              <w:jc w:val="center"/>
              <w:rPr>
                <w:rFonts w:hint="default" w:cs="Times New Roman"/>
                <w:sz w:val="21"/>
                <w:szCs w:val="21"/>
                <w:lang w:val="en-US" w:eastAsia="zh-CN"/>
              </w:rPr>
            </w:pPr>
            <w:r>
              <w:rPr>
                <w:rFonts w:hint="eastAsia" w:cs="Times New Roman"/>
                <w:sz w:val="21"/>
                <w:szCs w:val="21"/>
                <w:lang w:val="en-US" w:eastAsia="zh-CN"/>
              </w:rPr>
              <w:t>11</w:t>
            </w:r>
          </w:p>
        </w:tc>
        <w:tc>
          <w:tcPr>
            <w:tcW w:w="1949" w:type="dxa"/>
            <w:vAlign w:val="top"/>
          </w:tcPr>
          <w:p>
            <w:pPr>
              <w:widowControl/>
              <w:jc w:val="center"/>
              <w:rPr>
                <w:rFonts w:hint="eastAsia" w:eastAsia="宋体" w:cs="Times New Roman"/>
                <w:sz w:val="21"/>
                <w:szCs w:val="21"/>
                <w:highlight w:val="yellow"/>
                <w:lang w:val="en-US" w:eastAsia="zh-CN"/>
              </w:rPr>
            </w:pPr>
          </w:p>
        </w:tc>
      </w:tr>
    </w:tbl>
    <w:p>
      <w:pPr>
        <w:pStyle w:val="2"/>
        <w:spacing w:after="326"/>
        <w:jc w:val="both"/>
        <w:rPr>
          <w:rFonts w:ascii="黑体" w:hAnsi="黑体"/>
        </w:rPr>
      </w:pPr>
      <w:r>
        <w:br w:type="page"/>
      </w:r>
      <w:bookmarkStart w:id="294" w:name="_Toc21377"/>
      <w:r>
        <w:rPr>
          <w:rFonts w:ascii="黑体" w:hAnsi="黑体"/>
        </w:rPr>
        <w:t>4机械检查</w:t>
      </w:r>
      <w:bookmarkEnd w:id="290"/>
      <w:bookmarkEnd w:id="291"/>
      <w:bookmarkEnd w:id="292"/>
      <w:bookmarkEnd w:id="293"/>
      <w:bookmarkEnd w:id="294"/>
    </w:p>
    <w:p>
      <w:pPr>
        <w:pStyle w:val="5"/>
        <w:spacing w:before="163"/>
      </w:pPr>
      <w:bookmarkStart w:id="295" w:name="_Toc363987639"/>
      <w:bookmarkStart w:id="296" w:name="_Toc363988588"/>
      <w:bookmarkStart w:id="297" w:name="_Toc326017291"/>
      <w:bookmarkStart w:id="298" w:name="_Toc326585048"/>
      <w:bookmarkStart w:id="299" w:name="_Toc381620015"/>
      <w:bookmarkStart w:id="300" w:name="_Toc363396442"/>
      <w:bookmarkStart w:id="301" w:name="_Toc363801716"/>
      <w:bookmarkStart w:id="302" w:name="_Toc381108379"/>
      <w:bookmarkStart w:id="303" w:name="_Toc329779969"/>
      <w:bookmarkStart w:id="304" w:name="_Toc364168628"/>
      <w:bookmarkStart w:id="305" w:name="_Toc381618739"/>
      <w:bookmarkStart w:id="306" w:name="_Toc329780141"/>
      <w:bookmarkStart w:id="307" w:name="_Toc335816770"/>
      <w:bookmarkStart w:id="308" w:name="_Toc12713"/>
      <w:bookmarkStart w:id="309" w:name="_Toc311633136"/>
      <w:r>
        <w:t>4.1 装配记录</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pPr>
        <w:widowControl/>
        <w:ind w:firstLine="480"/>
        <w:jc w:val="left"/>
        <w:rPr>
          <w:rFonts w:cs="Times New Roman"/>
          <w:kern w:val="0"/>
          <w:szCs w:val="24"/>
        </w:rPr>
      </w:pPr>
      <w:r>
        <w:rPr>
          <w:rFonts w:cs="Times New Roman"/>
          <w:kern w:val="0"/>
          <w:szCs w:val="24"/>
        </w:rPr>
        <w:t>对每一装配工序，都要填写相应的装配记录，并存入风力发电机组档案。</w:t>
      </w:r>
    </w:p>
    <w:p>
      <w:pPr>
        <w:pStyle w:val="5"/>
        <w:spacing w:before="163"/>
      </w:pPr>
      <w:bookmarkStart w:id="310" w:name="_Toc326017292"/>
      <w:bookmarkStart w:id="311" w:name="_Toc363987640"/>
      <w:bookmarkStart w:id="312" w:name="_Toc363801717"/>
      <w:bookmarkStart w:id="313" w:name="_Toc326585049"/>
      <w:bookmarkStart w:id="314" w:name="_Toc329779970"/>
      <w:bookmarkStart w:id="315" w:name="_Toc381618740"/>
      <w:bookmarkStart w:id="316" w:name="_Toc364168629"/>
      <w:bookmarkStart w:id="317" w:name="_Toc381620016"/>
      <w:bookmarkStart w:id="318" w:name="_Toc335816771"/>
      <w:bookmarkStart w:id="319" w:name="_Toc363396443"/>
      <w:bookmarkStart w:id="320" w:name="_Toc363988589"/>
      <w:bookmarkStart w:id="321" w:name="_Toc381108380"/>
      <w:bookmarkStart w:id="322" w:name="_Toc329780142"/>
      <w:bookmarkStart w:id="323" w:name="_Toc6236"/>
      <w:r>
        <w:t>4.2 力矩检查</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pPr>
        <w:widowControl/>
        <w:ind w:firstLine="480"/>
        <w:jc w:val="left"/>
        <w:rPr>
          <w:rFonts w:cs="Times New Roman"/>
          <w:b/>
          <w:kern w:val="0"/>
          <w:szCs w:val="24"/>
        </w:rPr>
      </w:pPr>
      <w:r>
        <w:rPr>
          <w:rFonts w:hint="eastAsia" w:cs="Times New Roman"/>
          <w:kern w:val="0"/>
          <w:szCs w:val="24"/>
        </w:rPr>
        <w:t>所有</w:t>
      </w:r>
      <w:r>
        <w:rPr>
          <w:rFonts w:cs="Times New Roman"/>
          <w:kern w:val="0"/>
          <w:szCs w:val="24"/>
        </w:rPr>
        <w:t>螺栓紧固完成后4～</w:t>
      </w:r>
      <w:r>
        <w:rPr>
          <w:rFonts w:hint="eastAsia" w:cs="Times New Roman"/>
          <w:kern w:val="0"/>
          <w:szCs w:val="24"/>
        </w:rPr>
        <w:t>48</w:t>
      </w:r>
      <w:r>
        <w:rPr>
          <w:rFonts w:cs="Times New Roman"/>
          <w:kern w:val="0"/>
          <w:szCs w:val="24"/>
        </w:rPr>
        <w:t>小时内进行力矩检查：</w:t>
      </w:r>
      <w:r>
        <w:rPr>
          <w:rFonts w:hint="eastAsia" w:ascii="宋体" w:hAnsi="宋体"/>
          <w:sz w:val="24"/>
          <w:szCs w:val="24"/>
          <w:lang w:val="en-US" w:eastAsia="zh-CN"/>
        </w:rPr>
        <w:t>按每个节点数全检100%，检查力矩为额定力矩值的100%，如发现不合格螺栓占比达10%，则整个节点螺栓须重新再紧固。</w:t>
      </w:r>
    </w:p>
    <w:p>
      <w:pPr>
        <w:widowControl/>
        <w:ind w:firstLine="480"/>
        <w:jc w:val="left"/>
        <w:rPr>
          <w:rFonts w:cs="Times New Roman"/>
          <w:b/>
          <w:kern w:val="0"/>
          <w:szCs w:val="24"/>
        </w:rPr>
      </w:pPr>
    </w:p>
    <w:p>
      <w:pPr>
        <w:pStyle w:val="5"/>
        <w:spacing w:before="163"/>
      </w:pPr>
      <w:bookmarkStart w:id="324" w:name="_Toc16306"/>
      <w:r>
        <w:t>4.3 对中检查</w:t>
      </w:r>
      <w:bookmarkEnd w:id="324"/>
    </w:p>
    <w:p>
      <w:pPr>
        <w:widowControl/>
        <w:spacing w:line="240" w:lineRule="auto"/>
        <w:ind w:firstLine="480"/>
        <w:jc w:val="left"/>
        <w:rPr>
          <w:rFonts w:cs="Times New Roman"/>
          <w:kern w:val="0"/>
          <w:szCs w:val="24"/>
        </w:rPr>
      </w:pPr>
      <w:r>
        <w:rPr>
          <w:rFonts w:hint="eastAsia" w:cs="Times New Roman"/>
          <w:kern w:val="0"/>
          <w:szCs w:val="24"/>
        </w:rPr>
        <w:t>对中检查参见《CWT2</w:t>
      </w:r>
      <w:r>
        <w:rPr>
          <w:rFonts w:hint="eastAsia" w:cs="Times New Roman"/>
          <w:kern w:val="0"/>
          <w:szCs w:val="24"/>
          <w:lang w:val="en-US" w:eastAsia="zh-CN"/>
        </w:rPr>
        <w:t>5</w:t>
      </w:r>
      <w:r>
        <w:rPr>
          <w:rFonts w:hint="eastAsia" w:cs="Times New Roman"/>
          <w:kern w:val="0"/>
          <w:szCs w:val="24"/>
        </w:rPr>
        <w:t>00风力发电机组对中作业指导书》。</w:t>
      </w:r>
    </w:p>
    <w:p>
      <w:pPr>
        <w:pStyle w:val="5"/>
        <w:spacing w:before="163"/>
      </w:pPr>
      <w:bookmarkStart w:id="325" w:name="_Toc23187"/>
      <w:r>
        <w:rPr>
          <w:rFonts w:hint="eastAsia"/>
        </w:rPr>
        <w:t>4.4 粘贴塔筒安全标志</w:t>
      </w:r>
      <w:bookmarkEnd w:id="325"/>
    </w:p>
    <w:p>
      <w:pPr>
        <w:ind w:firstLine="480" w:firstLineChars="200"/>
      </w:pPr>
      <w:r>
        <w:rPr>
          <w:rFonts w:hint="eastAsia"/>
        </w:rPr>
        <w:t>粘贴方法应依据CWT系列风力发电机组《警告标签和标识规范》中所规定的内容进行粘贴。</w:t>
      </w:r>
      <w:bookmarkStart w:id="326" w:name="_Toc381620017"/>
      <w:bookmarkStart w:id="327" w:name="_Toc381618741"/>
      <w:bookmarkStart w:id="328" w:name="_Toc381108381"/>
    </w:p>
    <w:p>
      <w:pPr>
        <w:jc w:val="left"/>
        <w:outlineLvl w:val="0"/>
        <w:rPr>
          <w:rFonts w:ascii="黑体" w:hAnsi="黑体"/>
          <w:szCs w:val="24"/>
        </w:rPr>
      </w:pPr>
      <w:r>
        <w:br w:type="page"/>
      </w:r>
      <w:bookmarkStart w:id="329" w:name="_Toc11702"/>
      <w:r>
        <w:rPr>
          <w:rFonts w:ascii="黑体" w:hAnsi="黑体" w:eastAsia="黑体" w:cs="Times New Roman"/>
          <w:bCs/>
          <w:kern w:val="44"/>
          <w:sz w:val="30"/>
          <w:szCs w:val="44"/>
        </w:rPr>
        <w:t>附件1:</w:t>
      </w:r>
      <w:r>
        <w:rPr>
          <w:rFonts w:hint="eastAsia" w:ascii="黑体" w:hAnsi="黑体" w:eastAsia="黑体" w:cs="Times New Roman"/>
          <w:bCs/>
          <w:kern w:val="44"/>
          <w:sz w:val="30"/>
          <w:szCs w:val="44"/>
        </w:rPr>
        <w:t xml:space="preserve"> </w:t>
      </w:r>
      <w:r>
        <w:rPr>
          <w:rFonts w:ascii="黑体" w:hAnsi="黑体" w:eastAsia="黑体" w:cs="Times New Roman"/>
          <w:bCs/>
          <w:kern w:val="44"/>
          <w:sz w:val="30"/>
          <w:szCs w:val="44"/>
        </w:rPr>
        <w:t>高强螺栓力矩表</w:t>
      </w:r>
      <w:bookmarkEnd w:id="326"/>
      <w:bookmarkEnd w:id="327"/>
      <w:bookmarkEnd w:id="328"/>
      <w:bookmarkEnd w:id="329"/>
    </w:p>
    <w:tbl>
      <w:tblPr>
        <w:tblStyle w:val="34"/>
        <w:tblW w:w="93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0"/>
        <w:gridCol w:w="1557"/>
        <w:gridCol w:w="1085"/>
        <w:gridCol w:w="1568"/>
        <w:gridCol w:w="723"/>
        <w:gridCol w:w="1135"/>
        <w:gridCol w:w="1135"/>
        <w:gridCol w:w="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80" w:type="dxa"/>
            <w:vAlign w:val="center"/>
          </w:tcPr>
          <w:p>
            <w:pPr>
              <w:widowControl/>
              <w:spacing w:line="360" w:lineRule="auto"/>
              <w:jc w:val="center"/>
              <w:rPr>
                <w:rFonts w:cs="Times New Roman"/>
                <w:kern w:val="0"/>
                <w:sz w:val="21"/>
                <w:szCs w:val="21"/>
              </w:rPr>
            </w:pPr>
            <w:r>
              <w:rPr>
                <w:rFonts w:cs="Times New Roman"/>
                <w:kern w:val="0"/>
                <w:sz w:val="21"/>
                <w:szCs w:val="21"/>
              </w:rPr>
              <w:t>序号</w:t>
            </w:r>
          </w:p>
        </w:tc>
        <w:tc>
          <w:tcPr>
            <w:tcW w:w="1557" w:type="dxa"/>
            <w:vAlign w:val="center"/>
          </w:tcPr>
          <w:p>
            <w:pPr>
              <w:widowControl/>
              <w:spacing w:line="360" w:lineRule="auto"/>
              <w:jc w:val="center"/>
              <w:rPr>
                <w:rFonts w:cs="Times New Roman"/>
                <w:kern w:val="0"/>
                <w:sz w:val="21"/>
                <w:szCs w:val="21"/>
              </w:rPr>
            </w:pPr>
            <w:r>
              <w:rPr>
                <w:rFonts w:cs="Times New Roman"/>
                <w:kern w:val="0"/>
                <w:sz w:val="21"/>
                <w:szCs w:val="21"/>
              </w:rPr>
              <w:t>应用场合</w:t>
            </w:r>
          </w:p>
        </w:tc>
        <w:tc>
          <w:tcPr>
            <w:tcW w:w="1085" w:type="dxa"/>
            <w:vAlign w:val="center"/>
          </w:tcPr>
          <w:p>
            <w:pPr>
              <w:widowControl/>
              <w:spacing w:line="360" w:lineRule="auto"/>
              <w:jc w:val="center"/>
              <w:rPr>
                <w:rFonts w:cs="Times New Roman"/>
                <w:kern w:val="0"/>
                <w:sz w:val="21"/>
                <w:szCs w:val="21"/>
              </w:rPr>
            </w:pPr>
            <w:r>
              <w:rPr>
                <w:rFonts w:hint="eastAsia" w:cs="Times New Roman"/>
                <w:kern w:val="0"/>
                <w:sz w:val="21"/>
                <w:szCs w:val="21"/>
              </w:rPr>
              <w:t>使用工具</w:t>
            </w:r>
          </w:p>
        </w:tc>
        <w:tc>
          <w:tcPr>
            <w:tcW w:w="1568" w:type="dxa"/>
            <w:vAlign w:val="center"/>
          </w:tcPr>
          <w:p>
            <w:pPr>
              <w:widowControl/>
              <w:spacing w:line="360" w:lineRule="auto"/>
              <w:jc w:val="center"/>
              <w:rPr>
                <w:rFonts w:cs="Times New Roman"/>
                <w:kern w:val="0"/>
                <w:sz w:val="21"/>
                <w:szCs w:val="21"/>
              </w:rPr>
            </w:pPr>
            <w:r>
              <w:rPr>
                <w:rFonts w:hint="eastAsia" w:cs="Times New Roman"/>
                <w:kern w:val="0"/>
                <w:sz w:val="21"/>
                <w:szCs w:val="21"/>
              </w:rPr>
              <w:t>螺栓规格</w:t>
            </w:r>
          </w:p>
        </w:tc>
        <w:tc>
          <w:tcPr>
            <w:tcW w:w="723" w:type="dxa"/>
            <w:vAlign w:val="center"/>
          </w:tcPr>
          <w:p>
            <w:pPr>
              <w:widowControl/>
              <w:spacing w:line="360" w:lineRule="auto"/>
              <w:jc w:val="center"/>
              <w:rPr>
                <w:rFonts w:cs="Times New Roman"/>
                <w:kern w:val="0"/>
                <w:sz w:val="21"/>
                <w:szCs w:val="21"/>
              </w:rPr>
            </w:pPr>
            <w:r>
              <w:rPr>
                <w:rFonts w:cs="Times New Roman"/>
                <w:kern w:val="0"/>
                <w:sz w:val="21"/>
                <w:szCs w:val="21"/>
              </w:rPr>
              <w:t>数量</w:t>
            </w:r>
          </w:p>
        </w:tc>
        <w:tc>
          <w:tcPr>
            <w:tcW w:w="1135" w:type="dxa"/>
            <w:vAlign w:val="center"/>
          </w:tcPr>
          <w:p>
            <w:pPr>
              <w:widowControl/>
              <w:spacing w:line="240" w:lineRule="auto"/>
              <w:jc w:val="center"/>
              <w:rPr>
                <w:rFonts w:hint="eastAsia" w:eastAsia="宋体" w:cs="Times New Roman"/>
                <w:kern w:val="0"/>
                <w:sz w:val="21"/>
                <w:szCs w:val="21"/>
                <w:lang w:eastAsia="zh-CN"/>
              </w:rPr>
            </w:pPr>
            <w:r>
              <w:rPr>
                <w:rFonts w:hint="eastAsia" w:cs="Times New Roman"/>
                <w:kern w:val="0"/>
                <w:sz w:val="21"/>
                <w:szCs w:val="21"/>
                <w:lang w:eastAsia="zh-CN"/>
              </w:rPr>
              <w:t>预紧力（</w:t>
            </w:r>
            <w:r>
              <w:rPr>
                <w:rFonts w:hint="eastAsia" w:cs="Times New Roman"/>
                <w:kern w:val="0"/>
                <w:sz w:val="21"/>
                <w:szCs w:val="21"/>
                <w:lang w:val="en-US" w:eastAsia="zh-CN"/>
              </w:rPr>
              <w:t>kN</w:t>
            </w:r>
            <w:r>
              <w:rPr>
                <w:rFonts w:hint="eastAsia" w:cs="Times New Roman"/>
                <w:kern w:val="0"/>
                <w:sz w:val="21"/>
                <w:szCs w:val="21"/>
                <w:lang w:eastAsia="zh-CN"/>
              </w:rPr>
              <w:t>）</w:t>
            </w:r>
          </w:p>
        </w:tc>
        <w:tc>
          <w:tcPr>
            <w:tcW w:w="1135" w:type="dxa"/>
            <w:vAlign w:val="center"/>
          </w:tcPr>
          <w:p>
            <w:pPr>
              <w:widowControl/>
              <w:spacing w:line="240" w:lineRule="auto"/>
              <w:jc w:val="center"/>
              <w:rPr>
                <w:rFonts w:cs="Times New Roman"/>
                <w:kern w:val="0"/>
                <w:sz w:val="21"/>
                <w:szCs w:val="21"/>
              </w:rPr>
            </w:pPr>
            <w:r>
              <w:rPr>
                <w:rFonts w:cs="Times New Roman"/>
                <w:kern w:val="0"/>
                <w:sz w:val="21"/>
                <w:szCs w:val="21"/>
              </w:rPr>
              <w:t>力矩</w:t>
            </w:r>
            <w:r>
              <w:rPr>
                <w:rFonts w:hint="eastAsia" w:cs="Times New Roman"/>
                <w:kern w:val="0"/>
                <w:sz w:val="21"/>
                <w:szCs w:val="21"/>
              </w:rPr>
              <w:t>值</w:t>
            </w:r>
            <w:r>
              <w:rPr>
                <w:rFonts w:cs="Times New Roman"/>
                <w:kern w:val="0"/>
                <w:sz w:val="21"/>
                <w:szCs w:val="21"/>
              </w:rPr>
              <w:t>（Nm）</w:t>
            </w:r>
          </w:p>
        </w:tc>
        <w:tc>
          <w:tcPr>
            <w:tcW w:w="788" w:type="dxa"/>
            <w:vAlign w:val="center"/>
          </w:tcPr>
          <w:p>
            <w:pPr>
              <w:widowControl/>
              <w:spacing w:line="360" w:lineRule="auto"/>
              <w:jc w:val="center"/>
              <w:rPr>
                <w:rFonts w:cs="Times New Roman"/>
                <w:kern w:val="0"/>
                <w:sz w:val="21"/>
                <w:szCs w:val="21"/>
              </w:rPr>
            </w:pPr>
            <w:r>
              <w:rPr>
                <w:rFonts w:hint="eastAsia" w:cs="Times New Roman"/>
                <w:kern w:val="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jc w:val="center"/>
        </w:trPr>
        <w:tc>
          <w:tcPr>
            <w:tcW w:w="1380" w:type="dxa"/>
            <w:vMerge w:val="restart"/>
            <w:vAlign w:val="center"/>
          </w:tcPr>
          <w:p>
            <w:pPr>
              <w:widowControl/>
              <w:spacing w:line="360" w:lineRule="auto"/>
              <w:jc w:val="center"/>
              <w:rPr>
                <w:rFonts w:hint="eastAsia" w:eastAsia="宋体" w:cs="Times New Roman"/>
                <w:kern w:val="0"/>
                <w:sz w:val="21"/>
                <w:szCs w:val="21"/>
                <w:lang w:val="en-US" w:eastAsia="zh-CN"/>
              </w:rPr>
            </w:pPr>
            <w:r>
              <w:rPr>
                <w:rFonts w:hint="eastAsia" w:cs="Times New Roman"/>
                <w:kern w:val="0"/>
                <w:sz w:val="21"/>
                <w:szCs w:val="21"/>
                <w:lang w:val="en-US" w:eastAsia="zh-CN"/>
              </w:rPr>
              <w:t>1</w:t>
            </w:r>
          </w:p>
        </w:tc>
        <w:tc>
          <w:tcPr>
            <w:tcW w:w="1557" w:type="dxa"/>
            <w:vMerge w:val="restart"/>
            <w:vAlign w:val="center"/>
          </w:tcPr>
          <w:p>
            <w:pPr>
              <w:widowControl/>
              <w:spacing w:line="360" w:lineRule="auto"/>
              <w:jc w:val="center"/>
              <w:rPr>
                <w:rFonts w:cs="Times New Roman"/>
                <w:kern w:val="0"/>
                <w:sz w:val="21"/>
                <w:szCs w:val="21"/>
              </w:rPr>
            </w:pPr>
            <w:r>
              <w:rPr>
                <w:rFonts w:hint="eastAsia" w:cs="Times New Roman"/>
                <w:kern w:val="0"/>
                <w:sz w:val="21"/>
                <w:szCs w:val="21"/>
                <w:lang w:val="en-US" w:eastAsia="zh-CN"/>
              </w:rPr>
              <w:t>锚栓</w:t>
            </w:r>
            <w:r>
              <w:rPr>
                <w:rFonts w:cs="Times New Roman"/>
                <w:kern w:val="0"/>
                <w:sz w:val="21"/>
                <w:szCs w:val="21"/>
              </w:rPr>
              <w:t>-塔筒一</w:t>
            </w:r>
          </w:p>
        </w:tc>
        <w:tc>
          <w:tcPr>
            <w:tcW w:w="1085" w:type="dxa"/>
            <w:vMerge w:val="restart"/>
            <w:vAlign w:val="center"/>
          </w:tcPr>
          <w:p>
            <w:pPr>
              <w:widowControl/>
              <w:spacing w:line="360" w:lineRule="auto"/>
              <w:jc w:val="center"/>
              <w:rPr>
                <w:rFonts w:hint="eastAsia" w:eastAsia="宋体" w:cs="Times New Roman"/>
                <w:kern w:val="0"/>
                <w:sz w:val="21"/>
                <w:szCs w:val="21"/>
                <w:lang w:val="en-US" w:eastAsia="zh-CN"/>
              </w:rPr>
            </w:pPr>
            <w:r>
              <w:rPr>
                <w:rFonts w:hint="eastAsia" w:cs="Times New Roman"/>
                <w:kern w:val="0"/>
                <w:sz w:val="21"/>
                <w:szCs w:val="21"/>
                <w:lang w:val="en-US" w:eastAsia="zh-CN"/>
              </w:rPr>
              <w:t>锚栓拉伸器</w:t>
            </w: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螺母M</w:t>
            </w:r>
            <w:r>
              <w:rPr>
                <w:rFonts w:hint="eastAsia" w:cs="Times New Roman"/>
                <w:kern w:val="0"/>
                <w:sz w:val="21"/>
                <w:szCs w:val="21"/>
              </w:rPr>
              <w:t>4</w:t>
            </w:r>
            <w:r>
              <w:rPr>
                <w:rFonts w:hint="eastAsia" w:cs="Times New Roman"/>
                <w:kern w:val="0"/>
                <w:sz w:val="21"/>
                <w:szCs w:val="21"/>
                <w:lang w:val="en-US" w:eastAsia="zh-CN"/>
              </w:rPr>
              <w:t>2</w:t>
            </w:r>
          </w:p>
        </w:tc>
        <w:tc>
          <w:tcPr>
            <w:tcW w:w="723" w:type="dxa"/>
            <w:vAlign w:val="center"/>
          </w:tcPr>
          <w:p>
            <w:pPr>
              <w:widowControl/>
              <w:jc w:val="center"/>
              <w:rPr>
                <w:rFonts w:cs="Times New Roman"/>
                <w:kern w:val="0"/>
                <w:sz w:val="21"/>
                <w:szCs w:val="21"/>
              </w:rPr>
            </w:pPr>
            <w:r>
              <w:rPr>
                <w:rFonts w:hint="eastAsia" w:cs="Times New Roman"/>
                <w:kern w:val="0"/>
                <w:sz w:val="21"/>
                <w:szCs w:val="21"/>
              </w:rPr>
              <w:t>2</w:t>
            </w:r>
            <w:r>
              <w:rPr>
                <w:rFonts w:hint="eastAsia" w:cs="Times New Roman"/>
                <w:kern w:val="0"/>
                <w:sz w:val="21"/>
                <w:szCs w:val="21"/>
                <w:lang w:val="en-US" w:eastAsia="zh-CN"/>
              </w:rPr>
              <w:t>56</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535</w:t>
            </w:r>
          </w:p>
        </w:tc>
        <w:tc>
          <w:tcPr>
            <w:tcW w:w="1135" w:type="dxa"/>
            <w:vMerge w:val="restart"/>
            <w:vAlign w:val="center"/>
          </w:tcPr>
          <w:p>
            <w:pPr>
              <w:widowControl/>
              <w:jc w:val="center"/>
              <w:rPr>
                <w:rFonts w:cs="Times New Roman"/>
                <w:kern w:val="0"/>
                <w:sz w:val="21"/>
                <w:szCs w:val="21"/>
              </w:rPr>
            </w:pPr>
          </w:p>
        </w:tc>
        <w:tc>
          <w:tcPr>
            <w:tcW w:w="788" w:type="dxa"/>
            <w:vMerge w:val="restart"/>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垫圈</w:t>
            </w:r>
            <w:r>
              <w:rPr>
                <w:rFonts w:hint="eastAsia" w:cs="Times New Roman"/>
                <w:kern w:val="0"/>
                <w:sz w:val="21"/>
                <w:szCs w:val="21"/>
              </w:rPr>
              <w:t>4</w:t>
            </w:r>
            <w:r>
              <w:rPr>
                <w:rFonts w:hint="eastAsia" w:cs="Times New Roman"/>
                <w:kern w:val="0"/>
                <w:sz w:val="21"/>
                <w:szCs w:val="21"/>
                <w:lang w:val="en-US" w:eastAsia="zh-CN"/>
              </w:rPr>
              <w:t>2</w:t>
            </w:r>
          </w:p>
        </w:tc>
        <w:tc>
          <w:tcPr>
            <w:tcW w:w="723" w:type="dxa"/>
            <w:vAlign w:val="center"/>
          </w:tcPr>
          <w:p>
            <w:pPr>
              <w:widowControl/>
              <w:jc w:val="center"/>
              <w:rPr>
                <w:rFonts w:cs="Times New Roman"/>
                <w:kern w:val="0"/>
                <w:sz w:val="21"/>
                <w:szCs w:val="21"/>
              </w:rPr>
            </w:pPr>
            <w:r>
              <w:rPr>
                <w:rFonts w:hint="eastAsia" w:cs="Times New Roman"/>
                <w:kern w:val="0"/>
                <w:sz w:val="21"/>
                <w:szCs w:val="21"/>
                <w:lang w:val="en-US" w:eastAsia="zh-CN"/>
              </w:rPr>
              <w:t>256</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jc w:val="center"/>
        </w:trPr>
        <w:tc>
          <w:tcPr>
            <w:tcW w:w="1380" w:type="dxa"/>
            <w:vMerge w:val="restart"/>
            <w:vAlign w:val="center"/>
          </w:tcPr>
          <w:p>
            <w:pPr>
              <w:widowControl/>
              <w:spacing w:line="360" w:lineRule="auto"/>
              <w:jc w:val="center"/>
              <w:rPr>
                <w:rFonts w:cs="Times New Roman"/>
                <w:kern w:val="0"/>
                <w:sz w:val="21"/>
                <w:szCs w:val="21"/>
              </w:rPr>
            </w:pPr>
            <w:r>
              <w:rPr>
                <w:rFonts w:cs="Times New Roman"/>
                <w:kern w:val="0"/>
                <w:sz w:val="21"/>
                <w:szCs w:val="21"/>
              </w:rPr>
              <w:t>2</w:t>
            </w:r>
          </w:p>
        </w:tc>
        <w:tc>
          <w:tcPr>
            <w:tcW w:w="1557" w:type="dxa"/>
            <w:vMerge w:val="restart"/>
            <w:vAlign w:val="center"/>
          </w:tcPr>
          <w:p>
            <w:pPr>
              <w:widowControl/>
              <w:spacing w:line="360" w:lineRule="auto"/>
              <w:jc w:val="center"/>
              <w:rPr>
                <w:rFonts w:cs="Times New Roman"/>
                <w:kern w:val="0"/>
                <w:sz w:val="21"/>
                <w:szCs w:val="21"/>
              </w:rPr>
            </w:pPr>
            <w:r>
              <w:rPr>
                <w:rFonts w:cs="Times New Roman"/>
                <w:kern w:val="0"/>
                <w:sz w:val="21"/>
                <w:szCs w:val="21"/>
              </w:rPr>
              <w:t>塔筒一-塔筒二</w:t>
            </w:r>
          </w:p>
        </w:tc>
        <w:tc>
          <w:tcPr>
            <w:tcW w:w="1085" w:type="dxa"/>
            <w:vMerge w:val="restart"/>
            <w:vAlign w:val="center"/>
          </w:tcPr>
          <w:p>
            <w:pPr>
              <w:widowControl/>
              <w:spacing w:line="360" w:lineRule="auto"/>
              <w:jc w:val="center"/>
              <w:rPr>
                <w:rFonts w:cs="Times New Roman"/>
                <w:kern w:val="0"/>
                <w:sz w:val="21"/>
                <w:szCs w:val="21"/>
              </w:rPr>
            </w:pPr>
            <w:r>
              <w:rPr>
                <w:rFonts w:hint="eastAsia" w:cs="Times New Roman"/>
                <w:kern w:val="0"/>
                <w:sz w:val="21"/>
                <w:szCs w:val="21"/>
                <w:lang w:val="en-US" w:eastAsia="zh-CN"/>
              </w:rPr>
              <w:t>10</w:t>
            </w:r>
            <w:r>
              <w:rPr>
                <w:rFonts w:hint="eastAsia" w:cs="Times New Roman"/>
                <w:kern w:val="0"/>
                <w:sz w:val="21"/>
                <w:szCs w:val="21"/>
              </w:rPr>
              <w:t>MXT</w:t>
            </w:r>
          </w:p>
          <w:p>
            <w:pPr>
              <w:widowControl/>
              <w:spacing w:line="360" w:lineRule="auto"/>
              <w:jc w:val="center"/>
              <w:rPr>
                <w:rFonts w:cs="Times New Roman"/>
                <w:kern w:val="0"/>
                <w:sz w:val="21"/>
                <w:szCs w:val="21"/>
              </w:rPr>
            </w:pPr>
            <w:r>
              <w:rPr>
                <w:rFonts w:cs="Times New Roman"/>
                <w:kern w:val="0"/>
                <w:sz w:val="21"/>
                <w:szCs w:val="21"/>
              </w:rPr>
              <w:t>S</w:t>
            </w:r>
            <w:r>
              <w:rPr>
                <w:rFonts w:hint="eastAsia" w:cs="Times New Roman"/>
                <w:kern w:val="0"/>
                <w:sz w:val="21"/>
                <w:szCs w:val="21"/>
                <w:lang w:val="en-US" w:eastAsia="zh-CN"/>
              </w:rPr>
              <w:t>90</w:t>
            </w:r>
            <w:r>
              <w:rPr>
                <w:rFonts w:hint="eastAsia" w:cs="Times New Roman"/>
                <w:kern w:val="0"/>
                <w:sz w:val="21"/>
                <w:szCs w:val="21"/>
              </w:rPr>
              <w:t>套筒</w:t>
            </w: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螺栓M</w:t>
            </w:r>
            <w:r>
              <w:rPr>
                <w:rFonts w:hint="eastAsia" w:cs="Times New Roman"/>
                <w:kern w:val="0"/>
                <w:sz w:val="21"/>
                <w:szCs w:val="21"/>
                <w:lang w:val="en-US" w:eastAsia="zh-CN"/>
              </w:rPr>
              <w:t>56</w:t>
            </w:r>
            <w:r>
              <w:rPr>
                <w:rFonts w:cs="Times New Roman"/>
                <w:kern w:val="0"/>
                <w:sz w:val="21"/>
                <w:szCs w:val="21"/>
              </w:rPr>
              <w:t>×</w:t>
            </w:r>
            <w:r>
              <w:rPr>
                <w:rFonts w:hint="eastAsia" w:cs="Times New Roman"/>
                <w:kern w:val="0"/>
                <w:sz w:val="21"/>
                <w:szCs w:val="21"/>
                <w:lang w:val="en-US" w:eastAsia="zh-CN"/>
              </w:rPr>
              <w:t>410</w:t>
            </w:r>
          </w:p>
        </w:tc>
        <w:tc>
          <w:tcPr>
            <w:tcW w:w="723"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124</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1336</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8230</w:t>
            </w:r>
          </w:p>
        </w:tc>
        <w:tc>
          <w:tcPr>
            <w:tcW w:w="788" w:type="dxa"/>
            <w:vMerge w:val="restart"/>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螺母M</w:t>
            </w:r>
            <w:r>
              <w:rPr>
                <w:rFonts w:hint="eastAsia" w:cs="Times New Roman"/>
                <w:kern w:val="0"/>
                <w:sz w:val="21"/>
                <w:szCs w:val="21"/>
                <w:lang w:val="en-US" w:eastAsia="zh-CN"/>
              </w:rPr>
              <w:t>56</w:t>
            </w:r>
          </w:p>
        </w:tc>
        <w:tc>
          <w:tcPr>
            <w:tcW w:w="723"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124</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垫圈</w:t>
            </w:r>
            <w:r>
              <w:rPr>
                <w:rFonts w:hint="eastAsia" w:cs="Times New Roman"/>
                <w:kern w:val="0"/>
                <w:sz w:val="21"/>
                <w:szCs w:val="21"/>
                <w:lang w:val="en-US" w:eastAsia="zh-CN"/>
              </w:rPr>
              <w:t>56</w:t>
            </w:r>
          </w:p>
        </w:tc>
        <w:tc>
          <w:tcPr>
            <w:tcW w:w="723"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248</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80" w:type="dxa"/>
            <w:vMerge w:val="restart"/>
            <w:vAlign w:val="center"/>
          </w:tcPr>
          <w:p>
            <w:pPr>
              <w:widowControl/>
              <w:spacing w:line="360" w:lineRule="auto"/>
              <w:jc w:val="center"/>
              <w:rPr>
                <w:rFonts w:cs="Times New Roman"/>
                <w:kern w:val="0"/>
                <w:sz w:val="21"/>
                <w:szCs w:val="21"/>
              </w:rPr>
            </w:pPr>
            <w:r>
              <w:rPr>
                <w:rFonts w:cs="Times New Roman"/>
                <w:kern w:val="0"/>
                <w:sz w:val="21"/>
                <w:szCs w:val="21"/>
              </w:rPr>
              <w:t>3</w:t>
            </w:r>
          </w:p>
        </w:tc>
        <w:tc>
          <w:tcPr>
            <w:tcW w:w="1557" w:type="dxa"/>
            <w:vMerge w:val="restart"/>
            <w:vAlign w:val="center"/>
          </w:tcPr>
          <w:p>
            <w:pPr>
              <w:widowControl/>
              <w:spacing w:line="360" w:lineRule="auto"/>
              <w:jc w:val="center"/>
              <w:rPr>
                <w:rFonts w:cs="Times New Roman"/>
                <w:kern w:val="0"/>
                <w:sz w:val="21"/>
                <w:szCs w:val="21"/>
              </w:rPr>
            </w:pPr>
            <w:r>
              <w:rPr>
                <w:rFonts w:cs="Times New Roman"/>
                <w:kern w:val="0"/>
                <w:sz w:val="21"/>
                <w:szCs w:val="21"/>
              </w:rPr>
              <w:t>塔筒二-塔筒三</w:t>
            </w:r>
          </w:p>
        </w:tc>
        <w:tc>
          <w:tcPr>
            <w:tcW w:w="1085" w:type="dxa"/>
            <w:vMerge w:val="restart"/>
            <w:vAlign w:val="center"/>
          </w:tcPr>
          <w:p>
            <w:pPr>
              <w:widowControl/>
              <w:spacing w:line="360" w:lineRule="auto"/>
              <w:jc w:val="center"/>
              <w:rPr>
                <w:rFonts w:cs="Times New Roman"/>
                <w:kern w:val="0"/>
                <w:sz w:val="21"/>
                <w:szCs w:val="21"/>
              </w:rPr>
            </w:pPr>
            <w:r>
              <w:rPr>
                <w:rFonts w:hint="eastAsia" w:cs="Times New Roman"/>
                <w:kern w:val="0"/>
                <w:sz w:val="21"/>
                <w:szCs w:val="21"/>
                <w:lang w:val="en-US" w:eastAsia="zh-CN"/>
              </w:rPr>
              <w:t>5</w:t>
            </w:r>
            <w:r>
              <w:rPr>
                <w:rFonts w:hint="eastAsia" w:cs="Times New Roman"/>
                <w:kern w:val="0"/>
                <w:sz w:val="21"/>
                <w:szCs w:val="21"/>
              </w:rPr>
              <w:t>MXT</w:t>
            </w:r>
          </w:p>
          <w:p>
            <w:pPr>
              <w:widowControl/>
              <w:spacing w:line="360" w:lineRule="auto"/>
              <w:jc w:val="center"/>
              <w:rPr>
                <w:rFonts w:cs="Times New Roman"/>
                <w:kern w:val="0"/>
                <w:sz w:val="21"/>
                <w:szCs w:val="21"/>
              </w:rPr>
            </w:pPr>
            <w:r>
              <w:rPr>
                <w:rFonts w:cs="Times New Roman"/>
                <w:kern w:val="0"/>
                <w:sz w:val="21"/>
                <w:szCs w:val="21"/>
              </w:rPr>
              <w:t>S</w:t>
            </w:r>
            <w:r>
              <w:rPr>
                <w:rFonts w:hint="eastAsia" w:cs="Times New Roman"/>
                <w:kern w:val="0"/>
                <w:sz w:val="21"/>
                <w:szCs w:val="21"/>
                <w:lang w:val="en-US" w:eastAsia="zh-CN"/>
              </w:rPr>
              <w:t>70</w:t>
            </w:r>
            <w:r>
              <w:rPr>
                <w:rFonts w:hint="eastAsia" w:cs="Times New Roman"/>
                <w:kern w:val="0"/>
                <w:sz w:val="21"/>
                <w:szCs w:val="21"/>
              </w:rPr>
              <w:t>套筒</w:t>
            </w: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螺栓M</w:t>
            </w:r>
            <w:r>
              <w:rPr>
                <w:rFonts w:hint="eastAsia" w:cs="Times New Roman"/>
                <w:kern w:val="0"/>
                <w:sz w:val="21"/>
                <w:szCs w:val="21"/>
                <w:lang w:val="en-US" w:eastAsia="zh-CN"/>
              </w:rPr>
              <w:t>42</w:t>
            </w:r>
            <w:r>
              <w:rPr>
                <w:rFonts w:cs="Times New Roman"/>
                <w:kern w:val="0"/>
                <w:sz w:val="21"/>
                <w:szCs w:val="21"/>
              </w:rPr>
              <w:t>×</w:t>
            </w:r>
            <w:r>
              <w:rPr>
                <w:rFonts w:hint="eastAsia" w:cs="Times New Roman"/>
                <w:kern w:val="0"/>
                <w:sz w:val="21"/>
                <w:szCs w:val="21"/>
                <w:lang w:val="en-US" w:eastAsia="zh-CN"/>
              </w:rPr>
              <w:t>330</w:t>
            </w:r>
          </w:p>
        </w:tc>
        <w:tc>
          <w:tcPr>
            <w:tcW w:w="723" w:type="dxa"/>
            <w:vAlign w:val="center"/>
          </w:tcPr>
          <w:p>
            <w:pPr>
              <w:widowControl/>
              <w:jc w:val="center"/>
              <w:rPr>
                <w:rFonts w:cs="Times New Roman"/>
                <w:kern w:val="0"/>
                <w:sz w:val="21"/>
                <w:szCs w:val="21"/>
              </w:rPr>
            </w:pPr>
            <w:r>
              <w:rPr>
                <w:rFonts w:hint="eastAsia" w:cs="Times New Roman"/>
                <w:kern w:val="0"/>
                <w:sz w:val="21"/>
                <w:szCs w:val="21"/>
              </w:rPr>
              <w:t>1</w:t>
            </w:r>
            <w:r>
              <w:rPr>
                <w:rFonts w:hint="eastAsia" w:cs="Times New Roman"/>
                <w:kern w:val="0"/>
                <w:sz w:val="21"/>
                <w:szCs w:val="21"/>
                <w:lang w:val="en-US" w:eastAsia="zh-CN"/>
              </w:rPr>
              <w:t>60</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737</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3400</w:t>
            </w:r>
          </w:p>
        </w:tc>
        <w:tc>
          <w:tcPr>
            <w:tcW w:w="788" w:type="dxa"/>
            <w:vMerge w:val="restart"/>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螺母M</w:t>
            </w:r>
            <w:r>
              <w:rPr>
                <w:rFonts w:hint="eastAsia" w:cs="Times New Roman"/>
                <w:kern w:val="0"/>
                <w:sz w:val="21"/>
                <w:szCs w:val="21"/>
                <w:lang w:val="en-US" w:eastAsia="zh-CN"/>
              </w:rPr>
              <w:t>42</w:t>
            </w:r>
          </w:p>
        </w:tc>
        <w:tc>
          <w:tcPr>
            <w:tcW w:w="723" w:type="dxa"/>
            <w:vAlign w:val="center"/>
          </w:tcPr>
          <w:p>
            <w:pPr>
              <w:widowControl/>
              <w:jc w:val="center"/>
              <w:rPr>
                <w:rFonts w:cs="Times New Roman"/>
                <w:kern w:val="0"/>
                <w:sz w:val="21"/>
                <w:szCs w:val="21"/>
              </w:rPr>
            </w:pPr>
            <w:r>
              <w:rPr>
                <w:rFonts w:cs="Times New Roman"/>
                <w:kern w:val="0"/>
                <w:sz w:val="21"/>
                <w:szCs w:val="21"/>
              </w:rPr>
              <w:t>1</w:t>
            </w:r>
            <w:r>
              <w:rPr>
                <w:rFonts w:hint="eastAsia" w:cs="Times New Roman"/>
                <w:kern w:val="0"/>
                <w:sz w:val="21"/>
                <w:szCs w:val="21"/>
                <w:lang w:val="en-US" w:eastAsia="zh-CN"/>
              </w:rPr>
              <w:t>60</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垫圈</w:t>
            </w:r>
            <w:r>
              <w:rPr>
                <w:rFonts w:hint="eastAsia" w:cs="Times New Roman"/>
                <w:kern w:val="0"/>
                <w:sz w:val="21"/>
                <w:szCs w:val="21"/>
                <w:lang w:val="en-US" w:eastAsia="zh-CN"/>
              </w:rPr>
              <w:t>42</w:t>
            </w:r>
          </w:p>
        </w:tc>
        <w:tc>
          <w:tcPr>
            <w:tcW w:w="723"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320</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80" w:type="dxa"/>
            <w:vMerge w:val="restart"/>
            <w:vAlign w:val="center"/>
          </w:tcPr>
          <w:p>
            <w:pPr>
              <w:widowControl/>
              <w:spacing w:line="360" w:lineRule="auto"/>
              <w:jc w:val="center"/>
              <w:rPr>
                <w:rFonts w:cs="Times New Roman"/>
                <w:kern w:val="0"/>
                <w:sz w:val="21"/>
                <w:szCs w:val="21"/>
              </w:rPr>
            </w:pPr>
            <w:r>
              <w:rPr>
                <w:rFonts w:cs="Times New Roman"/>
                <w:kern w:val="0"/>
                <w:sz w:val="21"/>
                <w:szCs w:val="21"/>
              </w:rPr>
              <w:t>4</w:t>
            </w:r>
          </w:p>
        </w:tc>
        <w:tc>
          <w:tcPr>
            <w:tcW w:w="1557" w:type="dxa"/>
            <w:vMerge w:val="restart"/>
            <w:vAlign w:val="center"/>
          </w:tcPr>
          <w:p>
            <w:pPr>
              <w:widowControl/>
              <w:spacing w:line="360" w:lineRule="auto"/>
              <w:jc w:val="center"/>
              <w:rPr>
                <w:rFonts w:cs="Times New Roman"/>
                <w:kern w:val="0"/>
                <w:sz w:val="21"/>
                <w:szCs w:val="21"/>
              </w:rPr>
            </w:pPr>
            <w:r>
              <w:rPr>
                <w:rFonts w:cs="Times New Roman"/>
                <w:kern w:val="0"/>
                <w:sz w:val="21"/>
                <w:szCs w:val="21"/>
              </w:rPr>
              <w:t>塔筒三-塔筒四</w:t>
            </w:r>
          </w:p>
        </w:tc>
        <w:tc>
          <w:tcPr>
            <w:tcW w:w="1085" w:type="dxa"/>
            <w:vMerge w:val="restart"/>
            <w:vAlign w:val="center"/>
          </w:tcPr>
          <w:p>
            <w:pPr>
              <w:widowControl/>
              <w:spacing w:line="360" w:lineRule="auto"/>
              <w:jc w:val="center"/>
              <w:rPr>
                <w:rFonts w:cs="Times New Roman"/>
                <w:kern w:val="0"/>
                <w:sz w:val="21"/>
                <w:szCs w:val="21"/>
              </w:rPr>
            </w:pPr>
            <w:r>
              <w:rPr>
                <w:rFonts w:hint="eastAsia" w:cs="Times New Roman"/>
                <w:kern w:val="0"/>
                <w:sz w:val="21"/>
                <w:szCs w:val="21"/>
                <w:lang w:val="en-US" w:eastAsia="zh-CN"/>
              </w:rPr>
              <w:t>5</w:t>
            </w:r>
            <w:r>
              <w:rPr>
                <w:rFonts w:hint="eastAsia" w:cs="Times New Roman"/>
                <w:kern w:val="0"/>
                <w:sz w:val="21"/>
                <w:szCs w:val="21"/>
              </w:rPr>
              <w:t>MXT</w:t>
            </w:r>
          </w:p>
          <w:p>
            <w:pPr>
              <w:widowControl/>
              <w:spacing w:line="360" w:lineRule="auto"/>
              <w:jc w:val="center"/>
              <w:rPr>
                <w:rFonts w:cs="Times New Roman"/>
                <w:kern w:val="0"/>
                <w:sz w:val="21"/>
                <w:szCs w:val="21"/>
              </w:rPr>
            </w:pPr>
            <w:r>
              <w:rPr>
                <w:rFonts w:cs="Times New Roman"/>
                <w:kern w:val="0"/>
                <w:sz w:val="21"/>
                <w:szCs w:val="21"/>
              </w:rPr>
              <w:t>S</w:t>
            </w:r>
            <w:r>
              <w:rPr>
                <w:rFonts w:hint="eastAsia" w:cs="Times New Roman"/>
                <w:kern w:val="0"/>
                <w:sz w:val="21"/>
                <w:szCs w:val="21"/>
                <w:lang w:val="en-US" w:eastAsia="zh-CN"/>
              </w:rPr>
              <w:t>70</w:t>
            </w:r>
            <w:r>
              <w:rPr>
                <w:rFonts w:hint="eastAsia" w:cs="Times New Roman"/>
                <w:kern w:val="0"/>
                <w:sz w:val="21"/>
                <w:szCs w:val="21"/>
              </w:rPr>
              <w:t>套筒</w:t>
            </w: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螺栓M</w:t>
            </w:r>
            <w:r>
              <w:rPr>
                <w:rFonts w:hint="eastAsia" w:cs="Times New Roman"/>
                <w:kern w:val="0"/>
                <w:sz w:val="21"/>
                <w:szCs w:val="21"/>
                <w:lang w:val="en-US" w:eastAsia="zh-CN"/>
              </w:rPr>
              <w:t>42</w:t>
            </w:r>
            <w:r>
              <w:rPr>
                <w:rFonts w:cs="Times New Roman"/>
                <w:kern w:val="0"/>
                <w:sz w:val="21"/>
                <w:szCs w:val="21"/>
              </w:rPr>
              <w:t>×</w:t>
            </w:r>
            <w:r>
              <w:rPr>
                <w:rFonts w:hint="eastAsia" w:cs="Times New Roman"/>
                <w:kern w:val="0"/>
                <w:sz w:val="21"/>
                <w:szCs w:val="21"/>
                <w:lang w:val="en-US" w:eastAsia="zh-CN"/>
              </w:rPr>
              <w:t>270</w:t>
            </w:r>
          </w:p>
        </w:tc>
        <w:tc>
          <w:tcPr>
            <w:tcW w:w="723"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120</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737</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3400</w:t>
            </w:r>
          </w:p>
        </w:tc>
        <w:tc>
          <w:tcPr>
            <w:tcW w:w="788" w:type="dxa"/>
            <w:vMerge w:val="restart"/>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螺母M</w:t>
            </w:r>
            <w:r>
              <w:rPr>
                <w:rFonts w:hint="eastAsia" w:cs="Times New Roman"/>
                <w:kern w:val="0"/>
                <w:sz w:val="21"/>
                <w:szCs w:val="21"/>
                <w:lang w:val="en-US" w:eastAsia="zh-CN"/>
              </w:rPr>
              <w:t>42</w:t>
            </w:r>
          </w:p>
        </w:tc>
        <w:tc>
          <w:tcPr>
            <w:tcW w:w="723"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120</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垫圈</w:t>
            </w:r>
            <w:r>
              <w:rPr>
                <w:rFonts w:hint="eastAsia" w:cs="Times New Roman"/>
                <w:kern w:val="0"/>
                <w:sz w:val="21"/>
                <w:szCs w:val="21"/>
                <w:lang w:val="en-US" w:eastAsia="zh-CN"/>
              </w:rPr>
              <w:t>42</w:t>
            </w:r>
          </w:p>
        </w:tc>
        <w:tc>
          <w:tcPr>
            <w:tcW w:w="723"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120</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1380" w:type="dxa"/>
            <w:vMerge w:val="restart"/>
            <w:vAlign w:val="center"/>
          </w:tcPr>
          <w:p>
            <w:pPr>
              <w:widowControl/>
              <w:spacing w:line="360" w:lineRule="auto"/>
              <w:jc w:val="center"/>
              <w:rPr>
                <w:rFonts w:hint="eastAsia" w:eastAsia="宋体" w:cs="Times New Roman"/>
                <w:kern w:val="0"/>
                <w:sz w:val="21"/>
                <w:szCs w:val="21"/>
                <w:lang w:val="en-US" w:eastAsia="zh-CN"/>
              </w:rPr>
            </w:pPr>
            <w:r>
              <w:rPr>
                <w:rFonts w:hint="eastAsia" w:cs="Times New Roman"/>
                <w:kern w:val="0"/>
                <w:sz w:val="21"/>
                <w:szCs w:val="21"/>
                <w:lang w:val="en-US" w:eastAsia="zh-CN"/>
              </w:rPr>
              <w:t>5</w:t>
            </w:r>
          </w:p>
        </w:tc>
        <w:tc>
          <w:tcPr>
            <w:tcW w:w="1557" w:type="dxa"/>
            <w:vMerge w:val="restart"/>
            <w:vAlign w:val="center"/>
          </w:tcPr>
          <w:p>
            <w:pPr>
              <w:widowControl/>
              <w:spacing w:line="360" w:lineRule="auto"/>
              <w:jc w:val="center"/>
              <w:rPr>
                <w:rFonts w:cs="Times New Roman"/>
                <w:kern w:val="0"/>
                <w:sz w:val="21"/>
                <w:szCs w:val="21"/>
              </w:rPr>
            </w:pPr>
            <w:r>
              <w:rPr>
                <w:rFonts w:cs="Times New Roman"/>
                <w:kern w:val="0"/>
                <w:sz w:val="21"/>
                <w:szCs w:val="21"/>
              </w:rPr>
              <w:t>塔筒</w:t>
            </w:r>
            <w:r>
              <w:rPr>
                <w:rFonts w:hint="eastAsia" w:cs="Times New Roman"/>
                <w:kern w:val="0"/>
                <w:sz w:val="21"/>
                <w:szCs w:val="21"/>
                <w:lang w:val="en-US" w:eastAsia="zh-CN"/>
              </w:rPr>
              <w:t>四</w:t>
            </w:r>
            <w:r>
              <w:rPr>
                <w:rFonts w:cs="Times New Roman"/>
                <w:kern w:val="0"/>
                <w:sz w:val="21"/>
                <w:szCs w:val="21"/>
              </w:rPr>
              <w:t>-塔筒</w:t>
            </w:r>
            <w:r>
              <w:rPr>
                <w:rFonts w:hint="eastAsia" w:cs="Times New Roman"/>
                <w:kern w:val="0"/>
                <w:sz w:val="21"/>
                <w:szCs w:val="21"/>
                <w:lang w:val="en-US" w:eastAsia="zh-CN"/>
              </w:rPr>
              <w:t>五</w:t>
            </w:r>
          </w:p>
        </w:tc>
        <w:tc>
          <w:tcPr>
            <w:tcW w:w="1085" w:type="dxa"/>
            <w:vMerge w:val="restart"/>
            <w:vAlign w:val="center"/>
          </w:tcPr>
          <w:p>
            <w:pPr>
              <w:widowControl/>
              <w:spacing w:line="360" w:lineRule="auto"/>
              <w:jc w:val="center"/>
              <w:rPr>
                <w:rFonts w:cs="Times New Roman"/>
                <w:kern w:val="0"/>
                <w:sz w:val="21"/>
                <w:szCs w:val="21"/>
              </w:rPr>
            </w:pPr>
            <w:r>
              <w:rPr>
                <w:rFonts w:hint="eastAsia" w:cs="Times New Roman"/>
                <w:kern w:val="0"/>
                <w:sz w:val="21"/>
                <w:szCs w:val="21"/>
                <w:lang w:val="en-US" w:eastAsia="zh-CN"/>
              </w:rPr>
              <w:t>5</w:t>
            </w:r>
            <w:r>
              <w:rPr>
                <w:rFonts w:hint="eastAsia" w:cs="Times New Roman"/>
                <w:kern w:val="0"/>
                <w:sz w:val="21"/>
                <w:szCs w:val="21"/>
              </w:rPr>
              <w:t>MXT</w:t>
            </w:r>
          </w:p>
          <w:p>
            <w:pPr>
              <w:widowControl/>
              <w:spacing w:line="360" w:lineRule="auto"/>
              <w:jc w:val="center"/>
              <w:rPr>
                <w:rFonts w:cs="Times New Roman"/>
                <w:kern w:val="0"/>
                <w:sz w:val="21"/>
                <w:szCs w:val="21"/>
              </w:rPr>
            </w:pPr>
            <w:r>
              <w:rPr>
                <w:rFonts w:cs="Times New Roman"/>
                <w:kern w:val="0"/>
                <w:sz w:val="21"/>
                <w:szCs w:val="21"/>
              </w:rPr>
              <w:t>S</w:t>
            </w:r>
            <w:r>
              <w:rPr>
                <w:rFonts w:hint="eastAsia" w:cs="Times New Roman"/>
                <w:kern w:val="0"/>
                <w:sz w:val="21"/>
                <w:szCs w:val="21"/>
                <w:lang w:val="en-US" w:eastAsia="zh-CN"/>
              </w:rPr>
              <w:t>70</w:t>
            </w:r>
            <w:r>
              <w:rPr>
                <w:rFonts w:hint="eastAsia" w:cs="Times New Roman"/>
                <w:kern w:val="0"/>
                <w:sz w:val="21"/>
                <w:szCs w:val="21"/>
              </w:rPr>
              <w:t>套筒</w:t>
            </w: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螺栓M</w:t>
            </w:r>
            <w:r>
              <w:rPr>
                <w:rFonts w:hint="eastAsia" w:cs="Times New Roman"/>
                <w:kern w:val="0"/>
                <w:sz w:val="21"/>
                <w:szCs w:val="21"/>
                <w:lang w:val="en-US" w:eastAsia="zh-CN"/>
              </w:rPr>
              <w:t>42</w:t>
            </w:r>
            <w:r>
              <w:rPr>
                <w:rFonts w:cs="Times New Roman"/>
                <w:kern w:val="0"/>
                <w:sz w:val="21"/>
                <w:szCs w:val="21"/>
              </w:rPr>
              <w:t>×</w:t>
            </w:r>
            <w:r>
              <w:rPr>
                <w:rFonts w:hint="eastAsia" w:cs="Times New Roman"/>
                <w:kern w:val="0"/>
                <w:sz w:val="21"/>
                <w:szCs w:val="21"/>
              </w:rPr>
              <w:t>2</w:t>
            </w:r>
            <w:r>
              <w:rPr>
                <w:rFonts w:hint="eastAsia" w:cs="Times New Roman"/>
                <w:kern w:val="0"/>
                <w:sz w:val="21"/>
                <w:szCs w:val="21"/>
                <w:lang w:val="en-US" w:eastAsia="zh-CN"/>
              </w:rPr>
              <w:t>30</w:t>
            </w:r>
          </w:p>
        </w:tc>
        <w:tc>
          <w:tcPr>
            <w:tcW w:w="723"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96</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737</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3400</w:t>
            </w:r>
          </w:p>
        </w:tc>
        <w:tc>
          <w:tcPr>
            <w:tcW w:w="788" w:type="dxa"/>
            <w:vMerge w:val="restart"/>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螺母M</w:t>
            </w:r>
            <w:r>
              <w:rPr>
                <w:rFonts w:hint="eastAsia" w:cs="Times New Roman"/>
                <w:kern w:val="0"/>
                <w:sz w:val="21"/>
                <w:szCs w:val="21"/>
                <w:lang w:val="en-US" w:eastAsia="zh-CN"/>
              </w:rPr>
              <w:t>42</w:t>
            </w:r>
          </w:p>
        </w:tc>
        <w:tc>
          <w:tcPr>
            <w:tcW w:w="723"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96</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垫圈</w:t>
            </w:r>
            <w:r>
              <w:rPr>
                <w:rFonts w:hint="eastAsia" w:cs="Times New Roman"/>
                <w:kern w:val="0"/>
                <w:sz w:val="21"/>
                <w:szCs w:val="21"/>
                <w:lang w:val="en-US" w:eastAsia="zh-CN"/>
              </w:rPr>
              <w:t>42</w:t>
            </w:r>
          </w:p>
        </w:tc>
        <w:tc>
          <w:tcPr>
            <w:tcW w:w="723"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192</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1380" w:type="dxa"/>
            <w:vMerge w:val="restart"/>
            <w:vAlign w:val="center"/>
          </w:tcPr>
          <w:p>
            <w:pPr>
              <w:widowControl/>
              <w:spacing w:line="360" w:lineRule="auto"/>
              <w:jc w:val="center"/>
              <w:rPr>
                <w:rFonts w:hint="eastAsia" w:eastAsia="宋体" w:cs="Times New Roman"/>
                <w:kern w:val="0"/>
                <w:sz w:val="21"/>
                <w:szCs w:val="21"/>
                <w:lang w:eastAsia="zh-CN"/>
              </w:rPr>
            </w:pPr>
            <w:r>
              <w:rPr>
                <w:rFonts w:hint="eastAsia" w:cs="Times New Roman"/>
                <w:kern w:val="0"/>
                <w:sz w:val="21"/>
                <w:szCs w:val="21"/>
                <w:lang w:val="en-US" w:eastAsia="zh-CN"/>
              </w:rPr>
              <w:t>6</w:t>
            </w:r>
          </w:p>
        </w:tc>
        <w:tc>
          <w:tcPr>
            <w:tcW w:w="1557" w:type="dxa"/>
            <w:vMerge w:val="restart"/>
            <w:vAlign w:val="center"/>
          </w:tcPr>
          <w:p>
            <w:pPr>
              <w:widowControl/>
              <w:spacing w:line="360" w:lineRule="auto"/>
              <w:jc w:val="center"/>
              <w:rPr>
                <w:rFonts w:cs="Times New Roman"/>
                <w:kern w:val="0"/>
                <w:sz w:val="21"/>
                <w:szCs w:val="21"/>
              </w:rPr>
            </w:pPr>
            <w:r>
              <w:rPr>
                <w:rFonts w:cs="Times New Roman"/>
                <w:kern w:val="0"/>
                <w:sz w:val="21"/>
                <w:szCs w:val="21"/>
              </w:rPr>
              <w:t>塔筒</w:t>
            </w:r>
            <w:r>
              <w:rPr>
                <w:rFonts w:hint="eastAsia" w:cs="Times New Roman"/>
                <w:kern w:val="0"/>
                <w:sz w:val="21"/>
                <w:szCs w:val="21"/>
                <w:lang w:val="en-US" w:eastAsia="zh-CN"/>
              </w:rPr>
              <w:t>五</w:t>
            </w:r>
            <w:r>
              <w:rPr>
                <w:rFonts w:cs="Times New Roman"/>
                <w:kern w:val="0"/>
                <w:sz w:val="21"/>
                <w:szCs w:val="21"/>
              </w:rPr>
              <w:t>-偏航轴承</w:t>
            </w:r>
          </w:p>
        </w:tc>
        <w:tc>
          <w:tcPr>
            <w:tcW w:w="1085" w:type="dxa"/>
            <w:vMerge w:val="restart"/>
            <w:vAlign w:val="center"/>
          </w:tcPr>
          <w:p>
            <w:pPr>
              <w:widowControl/>
              <w:spacing w:line="360" w:lineRule="auto"/>
              <w:jc w:val="center"/>
              <w:rPr>
                <w:rFonts w:cs="Times New Roman"/>
                <w:kern w:val="0"/>
                <w:sz w:val="21"/>
                <w:szCs w:val="21"/>
              </w:rPr>
            </w:pPr>
            <w:r>
              <w:rPr>
                <w:rFonts w:hint="eastAsia" w:cs="Times New Roman"/>
                <w:kern w:val="0"/>
                <w:sz w:val="21"/>
                <w:szCs w:val="21"/>
              </w:rPr>
              <w:t>3MXT</w:t>
            </w:r>
          </w:p>
          <w:p>
            <w:pPr>
              <w:widowControl/>
              <w:spacing w:line="360" w:lineRule="auto"/>
              <w:jc w:val="center"/>
              <w:rPr>
                <w:rFonts w:cs="Times New Roman"/>
                <w:kern w:val="0"/>
                <w:sz w:val="21"/>
                <w:szCs w:val="21"/>
              </w:rPr>
            </w:pPr>
            <w:r>
              <w:rPr>
                <w:rFonts w:cs="Times New Roman"/>
                <w:kern w:val="0"/>
                <w:sz w:val="21"/>
                <w:szCs w:val="21"/>
              </w:rPr>
              <w:t>S60</w:t>
            </w:r>
            <w:r>
              <w:rPr>
                <w:rFonts w:hint="eastAsia" w:cs="Times New Roman"/>
                <w:kern w:val="0"/>
                <w:sz w:val="21"/>
                <w:szCs w:val="21"/>
              </w:rPr>
              <w:t>套筒</w:t>
            </w: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螺栓M36×</w:t>
            </w:r>
            <w:r>
              <w:rPr>
                <w:rFonts w:hint="eastAsia" w:cs="Times New Roman"/>
                <w:kern w:val="0"/>
                <w:sz w:val="21"/>
                <w:szCs w:val="21"/>
                <w:lang w:val="en-US" w:eastAsia="zh-CN"/>
              </w:rPr>
              <w:t>310</w:t>
            </w:r>
          </w:p>
        </w:tc>
        <w:tc>
          <w:tcPr>
            <w:tcW w:w="723" w:type="dxa"/>
            <w:vAlign w:val="center"/>
          </w:tcPr>
          <w:p>
            <w:pPr>
              <w:widowControl/>
              <w:jc w:val="center"/>
              <w:rPr>
                <w:rFonts w:cs="Times New Roman"/>
                <w:kern w:val="0"/>
                <w:sz w:val="21"/>
                <w:szCs w:val="21"/>
              </w:rPr>
            </w:pPr>
            <w:r>
              <w:rPr>
                <w:rFonts w:hint="eastAsia" w:cs="Times New Roman"/>
                <w:kern w:val="0"/>
                <w:sz w:val="21"/>
                <w:szCs w:val="21"/>
              </w:rPr>
              <w:t>96</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537</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2205</w:t>
            </w:r>
          </w:p>
        </w:tc>
        <w:tc>
          <w:tcPr>
            <w:tcW w:w="788" w:type="dxa"/>
            <w:vMerge w:val="restart"/>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垫圈36</w:t>
            </w:r>
          </w:p>
        </w:tc>
        <w:tc>
          <w:tcPr>
            <w:tcW w:w="723" w:type="dxa"/>
            <w:vAlign w:val="center"/>
          </w:tcPr>
          <w:p>
            <w:pPr>
              <w:widowControl/>
              <w:jc w:val="center"/>
              <w:rPr>
                <w:rFonts w:cs="Times New Roman"/>
                <w:kern w:val="0"/>
                <w:sz w:val="21"/>
                <w:szCs w:val="21"/>
              </w:rPr>
            </w:pPr>
            <w:r>
              <w:rPr>
                <w:rFonts w:cs="Times New Roman"/>
                <w:kern w:val="0"/>
                <w:sz w:val="21"/>
                <w:szCs w:val="21"/>
              </w:rPr>
              <w:t>96</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380" w:type="dxa"/>
            <w:vMerge w:val="restart"/>
            <w:vAlign w:val="center"/>
          </w:tcPr>
          <w:p>
            <w:pPr>
              <w:widowControl/>
              <w:spacing w:line="360" w:lineRule="auto"/>
              <w:jc w:val="center"/>
              <w:rPr>
                <w:rFonts w:hint="eastAsia" w:eastAsia="宋体" w:cs="Times New Roman"/>
                <w:kern w:val="0"/>
                <w:sz w:val="21"/>
                <w:szCs w:val="21"/>
                <w:lang w:eastAsia="zh-CN"/>
              </w:rPr>
            </w:pPr>
            <w:r>
              <w:rPr>
                <w:rFonts w:hint="eastAsia" w:cs="Times New Roman"/>
                <w:kern w:val="0"/>
                <w:sz w:val="21"/>
                <w:szCs w:val="21"/>
                <w:lang w:val="en-US" w:eastAsia="zh-CN"/>
              </w:rPr>
              <w:t>7</w:t>
            </w:r>
          </w:p>
        </w:tc>
        <w:tc>
          <w:tcPr>
            <w:tcW w:w="1557" w:type="dxa"/>
            <w:vMerge w:val="restart"/>
            <w:vAlign w:val="center"/>
          </w:tcPr>
          <w:p>
            <w:pPr>
              <w:widowControl/>
              <w:spacing w:line="360" w:lineRule="auto"/>
              <w:jc w:val="center"/>
              <w:rPr>
                <w:rFonts w:cs="Times New Roman"/>
                <w:kern w:val="0"/>
                <w:sz w:val="21"/>
                <w:szCs w:val="21"/>
              </w:rPr>
            </w:pPr>
            <w:r>
              <w:rPr>
                <w:rFonts w:cs="Times New Roman"/>
                <w:kern w:val="0"/>
                <w:sz w:val="21"/>
                <w:szCs w:val="21"/>
              </w:rPr>
              <w:t>叶片-轮毂</w:t>
            </w:r>
          </w:p>
          <w:p>
            <w:pPr>
              <w:widowControl/>
              <w:spacing w:line="360" w:lineRule="auto"/>
              <w:jc w:val="center"/>
              <w:rPr>
                <w:rFonts w:cs="Times New Roman"/>
                <w:kern w:val="0"/>
                <w:sz w:val="21"/>
                <w:szCs w:val="21"/>
              </w:rPr>
            </w:pPr>
            <w:r>
              <w:rPr>
                <w:rFonts w:hint="eastAsia" w:cs="Times New Roman"/>
                <w:kern w:val="0"/>
                <w:sz w:val="21"/>
                <w:szCs w:val="21"/>
              </w:rPr>
              <w:t>双头螺柱连接</w:t>
            </w:r>
          </w:p>
        </w:tc>
        <w:tc>
          <w:tcPr>
            <w:tcW w:w="1085" w:type="dxa"/>
            <w:vMerge w:val="restart"/>
            <w:vAlign w:val="center"/>
          </w:tcPr>
          <w:p>
            <w:pPr>
              <w:widowControl/>
              <w:spacing w:line="360" w:lineRule="auto"/>
              <w:jc w:val="center"/>
              <w:rPr>
                <w:rFonts w:cs="Times New Roman"/>
                <w:kern w:val="0"/>
                <w:sz w:val="21"/>
                <w:szCs w:val="21"/>
              </w:rPr>
            </w:pPr>
            <w:r>
              <w:rPr>
                <w:rFonts w:hint="eastAsia" w:cs="Times New Roman"/>
                <w:kern w:val="0"/>
                <w:sz w:val="21"/>
                <w:szCs w:val="21"/>
              </w:rPr>
              <w:t>S55中空液压扳手</w:t>
            </w: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M</w:t>
            </w:r>
            <w:r>
              <w:rPr>
                <w:rFonts w:hint="eastAsia" w:cs="Times New Roman"/>
                <w:kern w:val="0"/>
                <w:sz w:val="21"/>
                <w:szCs w:val="21"/>
              </w:rPr>
              <w:t>36双头螺柱</w:t>
            </w:r>
          </w:p>
        </w:tc>
        <w:tc>
          <w:tcPr>
            <w:tcW w:w="723" w:type="dxa"/>
            <w:vMerge w:val="restart"/>
            <w:vAlign w:val="center"/>
          </w:tcPr>
          <w:p>
            <w:pPr>
              <w:widowControl/>
              <w:spacing w:line="360" w:lineRule="auto"/>
              <w:jc w:val="center"/>
              <w:rPr>
                <w:rFonts w:hint="eastAsia" w:eastAsia="宋体" w:cs="Times New Roman"/>
                <w:color w:val="FF0000"/>
                <w:kern w:val="0"/>
                <w:sz w:val="21"/>
                <w:szCs w:val="21"/>
                <w:lang w:eastAsia="zh-CN"/>
              </w:rPr>
            </w:pPr>
            <w:r>
              <w:rPr>
                <w:rFonts w:hint="eastAsia" w:cs="Times New Roman"/>
                <w:kern w:val="0"/>
                <w:sz w:val="21"/>
                <w:szCs w:val="21"/>
                <w:lang w:val="en-US" w:eastAsia="zh-CN"/>
              </w:rPr>
              <w:t>112</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350</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1390</w:t>
            </w:r>
          </w:p>
        </w:tc>
        <w:tc>
          <w:tcPr>
            <w:tcW w:w="788" w:type="dxa"/>
            <w:vMerge w:val="restart"/>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jc w:val="center"/>
              <w:rPr>
                <w:rFonts w:cs="Times New Roman"/>
                <w:kern w:val="0"/>
                <w:sz w:val="21"/>
                <w:szCs w:val="21"/>
              </w:rPr>
            </w:pPr>
          </w:p>
        </w:tc>
        <w:tc>
          <w:tcPr>
            <w:tcW w:w="1568" w:type="dxa"/>
            <w:vAlign w:val="center"/>
          </w:tcPr>
          <w:p>
            <w:pPr>
              <w:widowControl/>
              <w:spacing w:line="360" w:lineRule="auto"/>
              <w:jc w:val="center"/>
              <w:rPr>
                <w:rFonts w:hint="eastAsia" w:cs="Times New Roman"/>
                <w:kern w:val="0"/>
                <w:sz w:val="21"/>
                <w:szCs w:val="21"/>
              </w:rPr>
            </w:pPr>
            <w:r>
              <w:rPr>
                <w:rFonts w:cs="Times New Roman"/>
                <w:kern w:val="0"/>
                <w:sz w:val="21"/>
                <w:szCs w:val="21"/>
              </w:rPr>
              <w:t>垫圈</w:t>
            </w:r>
            <w:r>
              <w:rPr>
                <w:rFonts w:hint="eastAsia" w:cs="Times New Roman"/>
                <w:kern w:val="0"/>
                <w:sz w:val="21"/>
                <w:szCs w:val="21"/>
                <w:lang w:val="en-US" w:eastAsia="zh-CN"/>
              </w:rPr>
              <w:t xml:space="preserve"> 36</w:t>
            </w:r>
          </w:p>
        </w:tc>
        <w:tc>
          <w:tcPr>
            <w:tcW w:w="723" w:type="dxa"/>
            <w:vMerge w:val="continue"/>
            <w:vAlign w:val="center"/>
          </w:tcPr>
          <w:p>
            <w:pPr>
              <w:widowControl/>
              <w:spacing w:line="360" w:lineRule="auto"/>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hint="eastAsia" w:cs="Times New Roman"/>
                <w:kern w:val="0"/>
                <w:sz w:val="21"/>
                <w:szCs w:val="21"/>
              </w:rPr>
              <w:t>螺母</w:t>
            </w:r>
            <w:r>
              <w:rPr>
                <w:rFonts w:hint="eastAsia" w:cs="Times New Roman"/>
                <w:kern w:val="0"/>
                <w:sz w:val="21"/>
                <w:szCs w:val="21"/>
                <w:lang w:val="en-US" w:eastAsia="zh-CN"/>
              </w:rPr>
              <w:t xml:space="preserve"> </w:t>
            </w:r>
            <w:r>
              <w:rPr>
                <w:rFonts w:hint="eastAsia" w:cs="Times New Roman"/>
                <w:kern w:val="0"/>
                <w:sz w:val="21"/>
                <w:szCs w:val="21"/>
              </w:rPr>
              <w:t>M36</w:t>
            </w:r>
          </w:p>
        </w:tc>
        <w:tc>
          <w:tcPr>
            <w:tcW w:w="723" w:type="dxa"/>
            <w:vMerge w:val="continue"/>
            <w:vAlign w:val="center"/>
          </w:tcPr>
          <w:p>
            <w:pPr>
              <w:widowControl/>
              <w:spacing w:line="360" w:lineRule="auto"/>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380" w:type="dxa"/>
            <w:vMerge w:val="restart"/>
            <w:vAlign w:val="center"/>
          </w:tcPr>
          <w:p>
            <w:pPr>
              <w:widowControl/>
              <w:spacing w:line="360" w:lineRule="auto"/>
              <w:jc w:val="center"/>
              <w:rPr>
                <w:rFonts w:hint="eastAsia" w:eastAsia="宋体" w:cs="Times New Roman"/>
                <w:kern w:val="0"/>
                <w:sz w:val="21"/>
                <w:szCs w:val="21"/>
                <w:lang w:eastAsia="zh-CN"/>
              </w:rPr>
            </w:pPr>
            <w:r>
              <w:rPr>
                <w:rFonts w:hint="eastAsia" w:cs="Times New Roman"/>
                <w:kern w:val="0"/>
                <w:sz w:val="21"/>
                <w:szCs w:val="21"/>
                <w:lang w:val="en-US" w:eastAsia="zh-CN"/>
              </w:rPr>
              <w:t>8</w:t>
            </w:r>
          </w:p>
        </w:tc>
        <w:tc>
          <w:tcPr>
            <w:tcW w:w="1557" w:type="dxa"/>
            <w:vMerge w:val="restart"/>
            <w:vAlign w:val="center"/>
          </w:tcPr>
          <w:p>
            <w:pPr>
              <w:widowControl/>
              <w:spacing w:line="360" w:lineRule="auto"/>
              <w:jc w:val="center"/>
              <w:rPr>
                <w:rFonts w:cs="Times New Roman"/>
                <w:kern w:val="0"/>
                <w:sz w:val="21"/>
                <w:szCs w:val="21"/>
              </w:rPr>
            </w:pPr>
            <w:r>
              <w:rPr>
                <w:rFonts w:cs="Times New Roman"/>
                <w:kern w:val="0"/>
                <w:sz w:val="21"/>
                <w:szCs w:val="21"/>
              </w:rPr>
              <w:t>风轮-主轴</w:t>
            </w:r>
          </w:p>
          <w:p>
            <w:pPr>
              <w:widowControl/>
              <w:spacing w:line="360" w:lineRule="auto"/>
              <w:jc w:val="center"/>
              <w:rPr>
                <w:rFonts w:cs="Times New Roman"/>
                <w:kern w:val="0"/>
                <w:sz w:val="21"/>
                <w:szCs w:val="21"/>
              </w:rPr>
            </w:pPr>
            <w:r>
              <w:rPr>
                <w:rFonts w:hint="eastAsia" w:cs="Times New Roman"/>
                <w:kern w:val="0"/>
                <w:sz w:val="21"/>
                <w:szCs w:val="21"/>
              </w:rPr>
              <w:t>双头螺柱连接</w:t>
            </w:r>
          </w:p>
        </w:tc>
        <w:tc>
          <w:tcPr>
            <w:tcW w:w="1085" w:type="dxa"/>
            <w:vMerge w:val="restart"/>
            <w:vAlign w:val="center"/>
          </w:tcPr>
          <w:p>
            <w:pPr>
              <w:widowControl/>
              <w:spacing w:line="360" w:lineRule="auto"/>
              <w:jc w:val="center"/>
              <w:rPr>
                <w:rFonts w:cs="Times New Roman"/>
                <w:kern w:val="0"/>
                <w:sz w:val="21"/>
                <w:szCs w:val="21"/>
              </w:rPr>
            </w:pPr>
            <w:r>
              <w:rPr>
                <w:rFonts w:hint="eastAsia" w:cs="Times New Roman"/>
                <w:kern w:val="0"/>
                <w:sz w:val="21"/>
                <w:szCs w:val="21"/>
              </w:rPr>
              <w:t>M</w:t>
            </w:r>
            <w:r>
              <w:rPr>
                <w:rFonts w:hint="eastAsia" w:cs="Times New Roman"/>
                <w:kern w:val="0"/>
                <w:sz w:val="21"/>
                <w:szCs w:val="21"/>
                <w:lang w:val="en-US" w:eastAsia="zh-CN"/>
              </w:rPr>
              <w:t>36拉伸器</w:t>
            </w: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M</w:t>
            </w:r>
            <w:r>
              <w:rPr>
                <w:rFonts w:hint="eastAsia" w:cs="Times New Roman"/>
                <w:kern w:val="0"/>
                <w:sz w:val="21"/>
                <w:szCs w:val="21"/>
                <w:lang w:val="en-US" w:eastAsia="zh-CN"/>
              </w:rPr>
              <w:t>36</w:t>
            </w:r>
            <w:r>
              <w:rPr>
                <w:rFonts w:hint="eastAsia" w:cs="Times New Roman"/>
                <w:kern w:val="0"/>
                <w:sz w:val="21"/>
                <w:szCs w:val="21"/>
              </w:rPr>
              <w:t>×</w:t>
            </w:r>
            <w:r>
              <w:rPr>
                <w:rFonts w:hint="eastAsia" w:cs="Times New Roman"/>
                <w:kern w:val="0"/>
                <w:sz w:val="21"/>
                <w:szCs w:val="21"/>
                <w:lang w:val="en-US" w:eastAsia="zh-CN"/>
              </w:rPr>
              <w:t>315</w:t>
            </w:r>
          </w:p>
        </w:tc>
        <w:tc>
          <w:tcPr>
            <w:tcW w:w="723" w:type="dxa"/>
            <w:vMerge w:val="restart"/>
            <w:vAlign w:val="center"/>
          </w:tcPr>
          <w:p>
            <w:pPr>
              <w:widowControl/>
              <w:spacing w:line="360" w:lineRule="auto"/>
              <w:jc w:val="center"/>
              <w:rPr>
                <w:rFonts w:cs="Times New Roman"/>
                <w:kern w:val="0"/>
                <w:sz w:val="21"/>
                <w:szCs w:val="21"/>
              </w:rPr>
            </w:pPr>
            <w:r>
              <w:rPr>
                <w:rFonts w:hint="eastAsia" w:cs="Times New Roman"/>
                <w:kern w:val="0"/>
                <w:sz w:val="21"/>
                <w:szCs w:val="21"/>
                <w:lang w:val="en-US" w:eastAsia="zh-CN"/>
              </w:rPr>
              <w:t>75</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537</w:t>
            </w:r>
          </w:p>
        </w:tc>
        <w:tc>
          <w:tcPr>
            <w:tcW w:w="1135" w:type="dxa"/>
            <w:vMerge w:val="restart"/>
            <w:vAlign w:val="center"/>
          </w:tcPr>
          <w:p>
            <w:pPr>
              <w:widowControl/>
              <w:jc w:val="center"/>
              <w:rPr>
                <w:rFonts w:cs="Times New Roman"/>
                <w:kern w:val="0"/>
                <w:sz w:val="21"/>
                <w:szCs w:val="21"/>
              </w:rPr>
            </w:pPr>
          </w:p>
        </w:tc>
        <w:tc>
          <w:tcPr>
            <w:tcW w:w="788" w:type="dxa"/>
            <w:vMerge w:val="restart"/>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hint="eastAsia" w:cs="Times New Roman"/>
                <w:kern w:val="0"/>
                <w:sz w:val="21"/>
                <w:szCs w:val="21"/>
              </w:rPr>
              <w:t>M</w:t>
            </w:r>
            <w:r>
              <w:rPr>
                <w:rFonts w:hint="eastAsia" w:cs="Times New Roman"/>
                <w:kern w:val="0"/>
                <w:sz w:val="21"/>
                <w:szCs w:val="21"/>
                <w:lang w:val="en-US" w:eastAsia="zh-CN"/>
              </w:rPr>
              <w:t>36</w:t>
            </w:r>
            <w:r>
              <w:rPr>
                <w:rFonts w:hint="eastAsia" w:cs="Times New Roman"/>
                <w:kern w:val="0"/>
                <w:sz w:val="21"/>
                <w:szCs w:val="21"/>
              </w:rPr>
              <w:t>螺母</w:t>
            </w:r>
          </w:p>
        </w:tc>
        <w:tc>
          <w:tcPr>
            <w:tcW w:w="723" w:type="dxa"/>
            <w:vMerge w:val="continue"/>
            <w:vAlign w:val="center"/>
          </w:tcPr>
          <w:p>
            <w:pPr>
              <w:spacing w:line="360" w:lineRule="auto"/>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1380" w:type="dxa"/>
            <w:vMerge w:val="continue"/>
            <w:vAlign w:val="center"/>
          </w:tcPr>
          <w:p>
            <w:pPr>
              <w:widowControl/>
              <w:spacing w:line="360" w:lineRule="auto"/>
              <w:jc w:val="center"/>
              <w:rPr>
                <w:rFonts w:cs="Times New Roman"/>
                <w:kern w:val="0"/>
                <w:sz w:val="21"/>
                <w:szCs w:val="21"/>
              </w:rPr>
            </w:pPr>
          </w:p>
        </w:tc>
        <w:tc>
          <w:tcPr>
            <w:tcW w:w="1557" w:type="dxa"/>
            <w:vMerge w:val="continue"/>
            <w:vAlign w:val="center"/>
          </w:tcPr>
          <w:p>
            <w:pPr>
              <w:widowControl/>
              <w:spacing w:line="360" w:lineRule="auto"/>
              <w:jc w:val="center"/>
              <w:rPr>
                <w:rFonts w:cs="Times New Roman"/>
                <w:kern w:val="0"/>
                <w:sz w:val="21"/>
                <w:szCs w:val="21"/>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spacing w:val="-20"/>
                <w:w w:val="90"/>
                <w:kern w:val="0"/>
                <w:sz w:val="21"/>
                <w:szCs w:val="21"/>
              </w:rPr>
            </w:pPr>
            <w:r>
              <w:rPr>
                <w:rFonts w:cs="Times New Roman"/>
                <w:kern w:val="0"/>
                <w:sz w:val="21"/>
                <w:szCs w:val="21"/>
              </w:rPr>
              <w:t>垫圈</w:t>
            </w:r>
            <w:r>
              <w:rPr>
                <w:rFonts w:hint="eastAsia" w:cs="Times New Roman"/>
                <w:kern w:val="0"/>
                <w:sz w:val="21"/>
                <w:szCs w:val="21"/>
                <w:lang w:val="en-US" w:eastAsia="zh-CN"/>
              </w:rPr>
              <w:t>36</w:t>
            </w:r>
          </w:p>
        </w:tc>
        <w:tc>
          <w:tcPr>
            <w:tcW w:w="723" w:type="dxa"/>
            <w:vMerge w:val="continue"/>
            <w:vAlign w:val="center"/>
          </w:tcPr>
          <w:p>
            <w:pPr>
              <w:widowControl/>
              <w:spacing w:line="360" w:lineRule="auto"/>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1380" w:type="dxa"/>
            <w:vMerge w:val="restart"/>
            <w:vAlign w:val="center"/>
          </w:tcPr>
          <w:p>
            <w:pPr>
              <w:widowControl/>
              <w:spacing w:line="360" w:lineRule="auto"/>
              <w:jc w:val="center"/>
              <w:rPr>
                <w:rFonts w:hint="eastAsia" w:cs="Times New Roman"/>
                <w:kern w:val="0"/>
                <w:sz w:val="21"/>
                <w:szCs w:val="21"/>
                <w:lang w:val="en-US" w:eastAsia="zh-CN"/>
              </w:rPr>
            </w:pPr>
            <w:r>
              <w:rPr>
                <w:rFonts w:hint="eastAsia" w:cs="Times New Roman"/>
                <w:kern w:val="0"/>
                <w:sz w:val="21"/>
                <w:szCs w:val="21"/>
                <w:lang w:val="en-US" w:eastAsia="zh-CN"/>
              </w:rPr>
              <w:t>9</w:t>
            </w:r>
          </w:p>
          <w:p>
            <w:pPr>
              <w:widowControl/>
              <w:spacing w:line="360" w:lineRule="auto"/>
              <w:jc w:val="center"/>
              <w:rPr>
                <w:rFonts w:hint="eastAsia" w:eastAsia="宋体" w:cs="Times New Roman"/>
                <w:kern w:val="0"/>
                <w:sz w:val="21"/>
                <w:szCs w:val="21"/>
                <w:lang w:val="en-US" w:eastAsia="zh-CN"/>
              </w:rPr>
            </w:pPr>
          </w:p>
        </w:tc>
        <w:tc>
          <w:tcPr>
            <w:tcW w:w="1557" w:type="dxa"/>
            <w:vMerge w:val="restart"/>
            <w:vAlign w:val="center"/>
          </w:tcPr>
          <w:p>
            <w:pPr>
              <w:widowControl/>
              <w:spacing w:line="360" w:lineRule="auto"/>
              <w:jc w:val="center"/>
              <w:rPr>
                <w:rFonts w:hint="eastAsia" w:cs="Times New Roman"/>
                <w:kern w:val="0"/>
                <w:sz w:val="21"/>
                <w:szCs w:val="21"/>
                <w:lang w:eastAsia="zh-CN"/>
              </w:rPr>
            </w:pPr>
            <w:r>
              <w:rPr>
                <w:rFonts w:hint="eastAsia" w:cs="Times New Roman"/>
                <w:kern w:val="0"/>
                <w:sz w:val="21"/>
                <w:szCs w:val="21"/>
                <w:lang w:eastAsia="zh-CN"/>
              </w:rPr>
              <w:t>主机架与轴承座</w:t>
            </w:r>
          </w:p>
          <w:p>
            <w:pPr>
              <w:widowControl/>
              <w:spacing w:line="360" w:lineRule="auto"/>
              <w:jc w:val="center"/>
              <w:rPr>
                <w:rFonts w:hint="eastAsia" w:eastAsia="宋体" w:cs="Times New Roman"/>
                <w:kern w:val="0"/>
                <w:sz w:val="21"/>
                <w:szCs w:val="21"/>
                <w:lang w:eastAsia="zh-CN"/>
              </w:rPr>
            </w:pPr>
          </w:p>
        </w:tc>
        <w:tc>
          <w:tcPr>
            <w:tcW w:w="1085" w:type="dxa"/>
            <w:vMerge w:val="restart"/>
            <w:vAlign w:val="center"/>
          </w:tcPr>
          <w:p>
            <w:pPr>
              <w:widowControl/>
              <w:spacing w:line="360" w:lineRule="auto"/>
              <w:jc w:val="center"/>
              <w:rPr>
                <w:rFonts w:cs="Times New Roman"/>
                <w:kern w:val="0"/>
                <w:sz w:val="21"/>
                <w:szCs w:val="21"/>
              </w:rPr>
            </w:pPr>
            <w:r>
              <w:rPr>
                <w:rFonts w:hint="eastAsia" w:cs="Times New Roman"/>
                <w:kern w:val="0"/>
                <w:sz w:val="21"/>
                <w:szCs w:val="21"/>
              </w:rPr>
              <w:t>M</w:t>
            </w:r>
            <w:r>
              <w:rPr>
                <w:rFonts w:hint="eastAsia" w:cs="Times New Roman"/>
                <w:kern w:val="0"/>
                <w:sz w:val="21"/>
                <w:szCs w:val="21"/>
                <w:lang w:val="en-US" w:eastAsia="zh-CN"/>
              </w:rPr>
              <w:t>48拉伸器</w:t>
            </w: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M</w:t>
            </w:r>
            <w:r>
              <w:rPr>
                <w:rFonts w:hint="eastAsia" w:cs="Times New Roman"/>
                <w:kern w:val="0"/>
                <w:sz w:val="21"/>
                <w:szCs w:val="21"/>
                <w:lang w:val="en-US" w:eastAsia="zh-CN"/>
              </w:rPr>
              <w:t>48</w:t>
            </w:r>
            <w:r>
              <w:rPr>
                <w:rFonts w:hint="eastAsia" w:cs="Times New Roman"/>
                <w:kern w:val="0"/>
                <w:sz w:val="21"/>
                <w:szCs w:val="21"/>
              </w:rPr>
              <w:t>×</w:t>
            </w:r>
            <w:r>
              <w:rPr>
                <w:rFonts w:hint="eastAsia" w:cs="Times New Roman"/>
                <w:kern w:val="0"/>
                <w:sz w:val="21"/>
                <w:szCs w:val="21"/>
                <w:lang w:val="en-US" w:eastAsia="zh-CN"/>
              </w:rPr>
              <w:t>345</w:t>
            </w:r>
          </w:p>
        </w:tc>
        <w:tc>
          <w:tcPr>
            <w:tcW w:w="723" w:type="dxa"/>
            <w:vAlign w:val="center"/>
          </w:tcPr>
          <w:p>
            <w:pPr>
              <w:widowControl/>
              <w:spacing w:line="360" w:lineRule="auto"/>
              <w:jc w:val="center"/>
              <w:rPr>
                <w:rFonts w:hint="eastAsia" w:eastAsia="宋体" w:cs="Times New Roman"/>
                <w:kern w:val="0"/>
                <w:sz w:val="21"/>
                <w:szCs w:val="21"/>
                <w:lang w:val="en-US" w:eastAsia="zh-CN"/>
              </w:rPr>
            </w:pPr>
            <w:r>
              <w:rPr>
                <w:rFonts w:hint="eastAsia" w:cs="Times New Roman"/>
                <w:kern w:val="0"/>
                <w:sz w:val="21"/>
                <w:szCs w:val="21"/>
                <w:lang w:val="en-US" w:eastAsia="zh-CN"/>
              </w:rPr>
              <w:t>30</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1040</w:t>
            </w:r>
          </w:p>
        </w:tc>
        <w:tc>
          <w:tcPr>
            <w:tcW w:w="1135" w:type="dxa"/>
            <w:vMerge w:val="restart"/>
            <w:vAlign w:val="center"/>
          </w:tcPr>
          <w:p>
            <w:pPr>
              <w:widowControl/>
              <w:jc w:val="center"/>
              <w:rPr>
                <w:rFonts w:cs="Times New Roman"/>
                <w:kern w:val="0"/>
                <w:sz w:val="21"/>
                <w:szCs w:val="21"/>
              </w:rPr>
            </w:pPr>
          </w:p>
        </w:tc>
        <w:tc>
          <w:tcPr>
            <w:tcW w:w="788" w:type="dxa"/>
            <w:vMerge w:val="restart"/>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1380" w:type="dxa"/>
            <w:vMerge w:val="continue"/>
            <w:vAlign w:val="center"/>
          </w:tcPr>
          <w:p>
            <w:pPr>
              <w:widowControl/>
              <w:spacing w:line="360" w:lineRule="auto"/>
              <w:jc w:val="center"/>
              <w:rPr>
                <w:rFonts w:hint="eastAsia" w:eastAsia="宋体" w:cs="Times New Roman"/>
                <w:kern w:val="0"/>
                <w:sz w:val="21"/>
                <w:szCs w:val="21"/>
                <w:lang w:val="en-US" w:eastAsia="zh-CN"/>
              </w:rPr>
            </w:pPr>
          </w:p>
        </w:tc>
        <w:tc>
          <w:tcPr>
            <w:tcW w:w="1557" w:type="dxa"/>
            <w:vMerge w:val="continue"/>
            <w:vAlign w:val="center"/>
          </w:tcPr>
          <w:p>
            <w:pPr>
              <w:widowControl/>
              <w:spacing w:line="360" w:lineRule="auto"/>
              <w:jc w:val="center"/>
              <w:rPr>
                <w:rFonts w:hint="eastAsia" w:eastAsia="宋体" w:cs="Times New Roman"/>
                <w:kern w:val="0"/>
                <w:sz w:val="21"/>
                <w:szCs w:val="21"/>
                <w:lang w:eastAsia="zh-CN"/>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hint="eastAsia" w:cs="Times New Roman"/>
                <w:kern w:val="0"/>
                <w:sz w:val="21"/>
                <w:szCs w:val="21"/>
              </w:rPr>
              <w:t>M</w:t>
            </w:r>
            <w:r>
              <w:rPr>
                <w:rFonts w:hint="eastAsia" w:cs="Times New Roman"/>
                <w:kern w:val="0"/>
                <w:sz w:val="21"/>
                <w:szCs w:val="21"/>
                <w:lang w:val="en-US" w:eastAsia="zh-CN"/>
              </w:rPr>
              <w:t>48</w:t>
            </w:r>
            <w:r>
              <w:rPr>
                <w:rFonts w:hint="eastAsia" w:cs="Times New Roman"/>
                <w:kern w:val="0"/>
                <w:sz w:val="21"/>
                <w:szCs w:val="21"/>
              </w:rPr>
              <w:t>螺母</w:t>
            </w:r>
          </w:p>
        </w:tc>
        <w:tc>
          <w:tcPr>
            <w:tcW w:w="723" w:type="dxa"/>
            <w:vAlign w:val="center"/>
          </w:tcPr>
          <w:p>
            <w:pPr>
              <w:widowControl/>
              <w:spacing w:line="360" w:lineRule="auto"/>
              <w:jc w:val="center"/>
              <w:rPr>
                <w:rFonts w:hint="eastAsia" w:eastAsia="宋体" w:cs="Times New Roman"/>
                <w:kern w:val="0"/>
                <w:sz w:val="21"/>
                <w:szCs w:val="21"/>
                <w:lang w:val="en-US" w:eastAsia="zh-CN"/>
              </w:rPr>
            </w:pPr>
            <w:r>
              <w:rPr>
                <w:rFonts w:hint="eastAsia" w:cs="Times New Roman"/>
                <w:kern w:val="0"/>
                <w:sz w:val="21"/>
                <w:szCs w:val="21"/>
                <w:lang w:val="en-US" w:eastAsia="zh-CN"/>
              </w:rPr>
              <w:t>30</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1380" w:type="dxa"/>
            <w:vMerge w:val="continue"/>
            <w:vAlign w:val="center"/>
          </w:tcPr>
          <w:p>
            <w:pPr>
              <w:widowControl/>
              <w:spacing w:line="360" w:lineRule="auto"/>
              <w:jc w:val="center"/>
              <w:rPr>
                <w:rFonts w:hint="eastAsia" w:cs="Times New Roman"/>
                <w:kern w:val="0"/>
                <w:sz w:val="21"/>
                <w:szCs w:val="21"/>
                <w:lang w:val="en-US" w:eastAsia="zh-CN"/>
              </w:rPr>
            </w:pPr>
          </w:p>
        </w:tc>
        <w:tc>
          <w:tcPr>
            <w:tcW w:w="1557" w:type="dxa"/>
            <w:vMerge w:val="continue"/>
            <w:vAlign w:val="center"/>
          </w:tcPr>
          <w:p>
            <w:pPr>
              <w:widowControl/>
              <w:spacing w:line="360" w:lineRule="auto"/>
              <w:jc w:val="center"/>
              <w:rPr>
                <w:rFonts w:hint="eastAsia" w:cs="Times New Roman"/>
                <w:kern w:val="0"/>
                <w:sz w:val="21"/>
                <w:szCs w:val="21"/>
                <w:lang w:eastAsia="zh-CN"/>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垫圈</w:t>
            </w:r>
            <w:r>
              <w:rPr>
                <w:rFonts w:hint="eastAsia" w:cs="Times New Roman"/>
                <w:kern w:val="0"/>
                <w:sz w:val="21"/>
                <w:szCs w:val="21"/>
                <w:lang w:val="en-US" w:eastAsia="zh-CN"/>
              </w:rPr>
              <w:t>48</w:t>
            </w:r>
          </w:p>
        </w:tc>
        <w:tc>
          <w:tcPr>
            <w:tcW w:w="723" w:type="dxa"/>
            <w:vAlign w:val="center"/>
          </w:tcPr>
          <w:p>
            <w:pPr>
              <w:widowControl/>
              <w:spacing w:line="360" w:lineRule="auto"/>
              <w:jc w:val="center"/>
              <w:rPr>
                <w:rFonts w:hint="eastAsia" w:eastAsia="宋体" w:cs="Times New Roman"/>
                <w:kern w:val="0"/>
                <w:sz w:val="21"/>
                <w:szCs w:val="21"/>
                <w:lang w:val="en-US" w:eastAsia="zh-CN"/>
              </w:rPr>
            </w:pPr>
            <w:r>
              <w:rPr>
                <w:rFonts w:hint="eastAsia" w:cs="Times New Roman"/>
                <w:kern w:val="0"/>
                <w:sz w:val="21"/>
                <w:szCs w:val="21"/>
                <w:lang w:val="en-US" w:eastAsia="zh-CN"/>
              </w:rPr>
              <w:t>30</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1380" w:type="dxa"/>
            <w:vMerge w:val="restart"/>
            <w:vAlign w:val="center"/>
          </w:tcPr>
          <w:p>
            <w:pPr>
              <w:widowControl/>
              <w:spacing w:line="360" w:lineRule="auto"/>
              <w:jc w:val="center"/>
              <w:rPr>
                <w:rFonts w:hint="eastAsia" w:cs="Times New Roman"/>
                <w:kern w:val="0"/>
                <w:sz w:val="21"/>
                <w:szCs w:val="21"/>
                <w:lang w:val="en-US" w:eastAsia="zh-CN"/>
              </w:rPr>
            </w:pPr>
            <w:r>
              <w:rPr>
                <w:rFonts w:hint="eastAsia" w:cs="Times New Roman"/>
                <w:kern w:val="0"/>
                <w:sz w:val="21"/>
                <w:szCs w:val="21"/>
                <w:lang w:val="en-US" w:eastAsia="zh-CN"/>
              </w:rPr>
              <w:t>10</w:t>
            </w:r>
          </w:p>
        </w:tc>
        <w:tc>
          <w:tcPr>
            <w:tcW w:w="1557" w:type="dxa"/>
            <w:vMerge w:val="restart"/>
            <w:vAlign w:val="center"/>
          </w:tcPr>
          <w:p>
            <w:pPr>
              <w:widowControl/>
              <w:spacing w:line="360" w:lineRule="auto"/>
              <w:jc w:val="center"/>
              <w:rPr>
                <w:rFonts w:hint="eastAsia" w:cs="Times New Roman"/>
                <w:kern w:val="0"/>
                <w:sz w:val="21"/>
                <w:szCs w:val="21"/>
                <w:lang w:eastAsia="zh-CN"/>
              </w:rPr>
            </w:pPr>
            <w:r>
              <w:rPr>
                <w:rFonts w:hint="eastAsia" w:cs="Times New Roman"/>
                <w:kern w:val="0"/>
                <w:sz w:val="21"/>
                <w:szCs w:val="21"/>
                <w:lang w:eastAsia="zh-CN"/>
              </w:rPr>
              <w:t>主机架与齿轮箱弹性支撑</w:t>
            </w:r>
          </w:p>
        </w:tc>
        <w:tc>
          <w:tcPr>
            <w:tcW w:w="1085" w:type="dxa"/>
            <w:vMerge w:val="restart"/>
            <w:vAlign w:val="center"/>
          </w:tcPr>
          <w:p>
            <w:pPr>
              <w:widowControl/>
              <w:spacing w:line="360" w:lineRule="auto"/>
              <w:jc w:val="center"/>
              <w:rPr>
                <w:rFonts w:cs="Times New Roman"/>
                <w:kern w:val="0"/>
                <w:sz w:val="21"/>
                <w:szCs w:val="21"/>
              </w:rPr>
            </w:pPr>
            <w:r>
              <w:rPr>
                <w:rFonts w:hint="eastAsia" w:cs="Times New Roman"/>
                <w:kern w:val="0"/>
                <w:sz w:val="21"/>
                <w:szCs w:val="21"/>
              </w:rPr>
              <w:t>M</w:t>
            </w:r>
            <w:r>
              <w:rPr>
                <w:rFonts w:hint="eastAsia" w:cs="Times New Roman"/>
                <w:kern w:val="0"/>
                <w:sz w:val="21"/>
                <w:szCs w:val="21"/>
                <w:lang w:val="en-US" w:eastAsia="zh-CN"/>
              </w:rPr>
              <w:t>48拉伸器</w:t>
            </w: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M</w:t>
            </w:r>
            <w:r>
              <w:rPr>
                <w:rFonts w:hint="eastAsia" w:cs="Times New Roman"/>
                <w:kern w:val="0"/>
                <w:sz w:val="21"/>
                <w:szCs w:val="21"/>
                <w:lang w:val="en-US" w:eastAsia="zh-CN"/>
              </w:rPr>
              <w:t>48</w:t>
            </w:r>
            <w:r>
              <w:rPr>
                <w:rFonts w:hint="eastAsia" w:cs="Times New Roman"/>
                <w:kern w:val="0"/>
                <w:sz w:val="21"/>
                <w:szCs w:val="21"/>
              </w:rPr>
              <w:t>×</w:t>
            </w:r>
            <w:r>
              <w:rPr>
                <w:rFonts w:hint="eastAsia" w:cs="Times New Roman"/>
                <w:kern w:val="0"/>
                <w:sz w:val="21"/>
                <w:szCs w:val="21"/>
                <w:lang w:val="en-US" w:eastAsia="zh-CN"/>
              </w:rPr>
              <w:t>670</w:t>
            </w:r>
          </w:p>
        </w:tc>
        <w:tc>
          <w:tcPr>
            <w:tcW w:w="723" w:type="dxa"/>
            <w:vAlign w:val="center"/>
          </w:tcPr>
          <w:p>
            <w:pPr>
              <w:widowControl/>
              <w:spacing w:line="360" w:lineRule="auto"/>
              <w:jc w:val="center"/>
              <w:rPr>
                <w:rFonts w:hint="eastAsia" w:eastAsia="宋体" w:cs="Times New Roman"/>
                <w:kern w:val="0"/>
                <w:sz w:val="21"/>
                <w:szCs w:val="21"/>
                <w:lang w:val="en-US" w:eastAsia="zh-CN"/>
              </w:rPr>
            </w:pPr>
            <w:r>
              <w:rPr>
                <w:rFonts w:hint="eastAsia" w:cs="Times New Roman"/>
                <w:kern w:val="0"/>
                <w:sz w:val="21"/>
                <w:szCs w:val="21"/>
                <w:lang w:val="en-US" w:eastAsia="zh-CN"/>
              </w:rPr>
              <w:t>24</w:t>
            </w:r>
          </w:p>
        </w:tc>
        <w:tc>
          <w:tcPr>
            <w:tcW w:w="1135" w:type="dxa"/>
            <w:vMerge w:val="restart"/>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1040</w:t>
            </w:r>
          </w:p>
        </w:tc>
        <w:tc>
          <w:tcPr>
            <w:tcW w:w="1135" w:type="dxa"/>
            <w:vMerge w:val="restart"/>
            <w:vAlign w:val="center"/>
          </w:tcPr>
          <w:p>
            <w:pPr>
              <w:widowControl/>
              <w:jc w:val="center"/>
              <w:rPr>
                <w:rFonts w:cs="Times New Roman"/>
                <w:kern w:val="0"/>
                <w:sz w:val="21"/>
                <w:szCs w:val="21"/>
              </w:rPr>
            </w:pPr>
          </w:p>
        </w:tc>
        <w:tc>
          <w:tcPr>
            <w:tcW w:w="788" w:type="dxa"/>
            <w:vMerge w:val="restart"/>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1380" w:type="dxa"/>
            <w:vMerge w:val="continue"/>
            <w:vAlign w:val="center"/>
          </w:tcPr>
          <w:p>
            <w:pPr>
              <w:widowControl/>
              <w:spacing w:line="360" w:lineRule="auto"/>
              <w:jc w:val="center"/>
              <w:rPr>
                <w:rFonts w:hint="eastAsia" w:cs="Times New Roman"/>
                <w:kern w:val="0"/>
                <w:sz w:val="21"/>
                <w:szCs w:val="21"/>
                <w:lang w:val="en-US" w:eastAsia="zh-CN"/>
              </w:rPr>
            </w:pPr>
          </w:p>
        </w:tc>
        <w:tc>
          <w:tcPr>
            <w:tcW w:w="1557" w:type="dxa"/>
            <w:vMerge w:val="continue"/>
            <w:vAlign w:val="center"/>
          </w:tcPr>
          <w:p>
            <w:pPr>
              <w:widowControl/>
              <w:spacing w:line="360" w:lineRule="auto"/>
              <w:jc w:val="center"/>
              <w:rPr>
                <w:rFonts w:hint="eastAsia" w:cs="Times New Roman"/>
                <w:kern w:val="0"/>
                <w:sz w:val="21"/>
                <w:szCs w:val="21"/>
                <w:lang w:eastAsia="zh-CN"/>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hint="eastAsia" w:cs="Times New Roman"/>
                <w:kern w:val="0"/>
                <w:sz w:val="21"/>
                <w:szCs w:val="21"/>
              </w:rPr>
              <w:t>M</w:t>
            </w:r>
            <w:r>
              <w:rPr>
                <w:rFonts w:hint="eastAsia" w:cs="Times New Roman"/>
                <w:kern w:val="0"/>
                <w:sz w:val="21"/>
                <w:szCs w:val="21"/>
                <w:lang w:val="en-US" w:eastAsia="zh-CN"/>
              </w:rPr>
              <w:t>48</w:t>
            </w:r>
            <w:r>
              <w:rPr>
                <w:rFonts w:hint="eastAsia" w:cs="Times New Roman"/>
                <w:kern w:val="0"/>
                <w:sz w:val="21"/>
                <w:szCs w:val="21"/>
              </w:rPr>
              <w:t>螺母</w:t>
            </w:r>
          </w:p>
        </w:tc>
        <w:tc>
          <w:tcPr>
            <w:tcW w:w="723" w:type="dxa"/>
            <w:vAlign w:val="center"/>
          </w:tcPr>
          <w:p>
            <w:pPr>
              <w:widowControl/>
              <w:spacing w:line="360" w:lineRule="auto"/>
              <w:jc w:val="center"/>
              <w:rPr>
                <w:rFonts w:hint="eastAsia" w:eastAsia="宋体" w:cs="Times New Roman"/>
                <w:kern w:val="0"/>
                <w:sz w:val="21"/>
                <w:szCs w:val="21"/>
                <w:lang w:val="en-US" w:eastAsia="zh-CN"/>
              </w:rPr>
            </w:pPr>
            <w:r>
              <w:rPr>
                <w:rFonts w:hint="eastAsia" w:cs="Times New Roman"/>
                <w:kern w:val="0"/>
                <w:sz w:val="21"/>
                <w:szCs w:val="21"/>
                <w:lang w:val="en-US" w:eastAsia="zh-CN"/>
              </w:rPr>
              <w:t>24</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1380" w:type="dxa"/>
            <w:vMerge w:val="continue"/>
            <w:vAlign w:val="center"/>
          </w:tcPr>
          <w:p>
            <w:pPr>
              <w:widowControl/>
              <w:spacing w:line="360" w:lineRule="auto"/>
              <w:jc w:val="center"/>
              <w:rPr>
                <w:rFonts w:hint="eastAsia" w:cs="Times New Roman"/>
                <w:kern w:val="0"/>
                <w:sz w:val="21"/>
                <w:szCs w:val="21"/>
                <w:lang w:val="en-US" w:eastAsia="zh-CN"/>
              </w:rPr>
            </w:pPr>
          </w:p>
        </w:tc>
        <w:tc>
          <w:tcPr>
            <w:tcW w:w="1557" w:type="dxa"/>
            <w:vMerge w:val="continue"/>
            <w:vAlign w:val="center"/>
          </w:tcPr>
          <w:p>
            <w:pPr>
              <w:widowControl/>
              <w:spacing w:line="360" w:lineRule="auto"/>
              <w:jc w:val="center"/>
              <w:rPr>
                <w:rFonts w:hint="eastAsia" w:cs="Times New Roman"/>
                <w:kern w:val="0"/>
                <w:sz w:val="21"/>
                <w:szCs w:val="21"/>
                <w:lang w:eastAsia="zh-CN"/>
              </w:rPr>
            </w:pPr>
          </w:p>
        </w:tc>
        <w:tc>
          <w:tcPr>
            <w:tcW w:w="1085" w:type="dxa"/>
            <w:vMerge w:val="continue"/>
            <w:vAlign w:val="center"/>
          </w:tcPr>
          <w:p>
            <w:pPr>
              <w:widowControl/>
              <w:spacing w:line="360" w:lineRule="auto"/>
              <w:jc w:val="center"/>
              <w:rPr>
                <w:rFonts w:cs="Times New Roman"/>
                <w:kern w:val="0"/>
                <w:sz w:val="21"/>
                <w:szCs w:val="21"/>
              </w:rPr>
            </w:pPr>
          </w:p>
        </w:tc>
        <w:tc>
          <w:tcPr>
            <w:tcW w:w="1568" w:type="dxa"/>
            <w:vAlign w:val="center"/>
          </w:tcPr>
          <w:p>
            <w:pPr>
              <w:widowControl/>
              <w:spacing w:line="360" w:lineRule="auto"/>
              <w:jc w:val="center"/>
              <w:rPr>
                <w:rFonts w:cs="Times New Roman"/>
                <w:kern w:val="0"/>
                <w:sz w:val="21"/>
                <w:szCs w:val="21"/>
              </w:rPr>
            </w:pPr>
            <w:r>
              <w:rPr>
                <w:rFonts w:cs="Times New Roman"/>
                <w:kern w:val="0"/>
                <w:sz w:val="21"/>
                <w:szCs w:val="21"/>
              </w:rPr>
              <w:t>垫圈</w:t>
            </w:r>
            <w:r>
              <w:rPr>
                <w:rFonts w:hint="eastAsia" w:cs="Times New Roman"/>
                <w:kern w:val="0"/>
                <w:sz w:val="21"/>
                <w:szCs w:val="21"/>
                <w:lang w:val="en-US" w:eastAsia="zh-CN"/>
              </w:rPr>
              <w:t>48</w:t>
            </w:r>
          </w:p>
        </w:tc>
        <w:tc>
          <w:tcPr>
            <w:tcW w:w="723" w:type="dxa"/>
            <w:vAlign w:val="center"/>
          </w:tcPr>
          <w:p>
            <w:pPr>
              <w:widowControl/>
              <w:spacing w:line="360" w:lineRule="auto"/>
              <w:jc w:val="center"/>
              <w:rPr>
                <w:rFonts w:hint="eastAsia" w:eastAsia="宋体" w:cs="Times New Roman"/>
                <w:kern w:val="0"/>
                <w:sz w:val="21"/>
                <w:szCs w:val="21"/>
                <w:lang w:val="en-US" w:eastAsia="zh-CN"/>
              </w:rPr>
            </w:pPr>
            <w:r>
              <w:rPr>
                <w:rFonts w:hint="eastAsia" w:cs="Times New Roman"/>
                <w:kern w:val="0"/>
                <w:sz w:val="21"/>
                <w:szCs w:val="21"/>
                <w:lang w:val="en-US" w:eastAsia="zh-CN"/>
              </w:rPr>
              <w:t>24</w:t>
            </w:r>
          </w:p>
        </w:tc>
        <w:tc>
          <w:tcPr>
            <w:tcW w:w="1135" w:type="dxa"/>
            <w:vMerge w:val="continue"/>
            <w:vAlign w:val="center"/>
          </w:tcPr>
          <w:p>
            <w:pPr>
              <w:widowControl/>
              <w:jc w:val="center"/>
              <w:rPr>
                <w:rFonts w:cs="Times New Roman"/>
                <w:kern w:val="0"/>
                <w:sz w:val="21"/>
                <w:szCs w:val="21"/>
              </w:rPr>
            </w:pPr>
          </w:p>
        </w:tc>
        <w:tc>
          <w:tcPr>
            <w:tcW w:w="1135" w:type="dxa"/>
            <w:vMerge w:val="continue"/>
            <w:vAlign w:val="center"/>
          </w:tcPr>
          <w:p>
            <w:pPr>
              <w:widowControl/>
              <w:jc w:val="center"/>
              <w:rPr>
                <w:rFonts w:cs="Times New Roman"/>
                <w:kern w:val="0"/>
                <w:sz w:val="21"/>
                <w:szCs w:val="21"/>
              </w:rPr>
            </w:pPr>
          </w:p>
        </w:tc>
        <w:tc>
          <w:tcPr>
            <w:tcW w:w="788"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9371" w:type="dxa"/>
            <w:gridSpan w:val="8"/>
            <w:vAlign w:val="center"/>
          </w:tcPr>
          <w:p>
            <w:pPr>
              <w:ind w:firstLine="480"/>
              <w:jc w:val="left"/>
              <w:rPr>
                <w:rFonts w:cs="Times New Roman"/>
                <w:kern w:val="0"/>
                <w:sz w:val="21"/>
                <w:szCs w:val="21"/>
              </w:rPr>
            </w:pPr>
            <w:r>
              <w:rPr>
                <w:rFonts w:cs="Times New Roman"/>
                <w:b/>
                <w:kern w:val="0"/>
                <w:szCs w:val="24"/>
              </w:rPr>
              <w:t>注：机舱吊装前须保证塔筒连接螺栓第</w:t>
            </w:r>
            <w:r>
              <w:rPr>
                <w:rFonts w:hint="eastAsia" w:cs="Times New Roman"/>
                <w:b/>
                <w:kern w:val="0"/>
                <w:szCs w:val="24"/>
              </w:rPr>
              <w:t>三</w:t>
            </w:r>
            <w:r>
              <w:rPr>
                <w:rFonts w:cs="Times New Roman"/>
                <w:b/>
                <w:kern w:val="0"/>
                <w:szCs w:val="24"/>
              </w:rPr>
              <w:t>遍力矩已完成，风轮吊装前须保证塔筒与塔筒、塔筒与机舱法兰连接螺栓第</w:t>
            </w:r>
            <w:r>
              <w:rPr>
                <w:rFonts w:hint="eastAsia" w:cs="Times New Roman"/>
                <w:b/>
                <w:kern w:val="0"/>
                <w:szCs w:val="24"/>
              </w:rPr>
              <w:t>三</w:t>
            </w:r>
            <w:r>
              <w:rPr>
                <w:rFonts w:cs="Times New Roman"/>
                <w:b/>
                <w:kern w:val="0"/>
                <w:szCs w:val="24"/>
              </w:rPr>
              <w:t>遍力矩已完成。</w:t>
            </w:r>
          </w:p>
        </w:tc>
      </w:tr>
    </w:tbl>
    <w:p>
      <w:pPr>
        <w:keepNext/>
        <w:keepLines/>
        <w:spacing w:after="326" w:afterLines="100" w:line="360" w:lineRule="auto"/>
        <w:jc w:val="left"/>
        <w:outlineLvl w:val="0"/>
        <w:rPr>
          <w:rFonts w:ascii="黑体" w:hAnsi="黑体" w:eastAsia="黑体" w:cs="Times New Roman"/>
          <w:bCs/>
          <w:kern w:val="44"/>
          <w:sz w:val="30"/>
          <w:szCs w:val="44"/>
        </w:rPr>
      </w:pPr>
      <w:bookmarkStart w:id="330" w:name="_Toc364168630"/>
      <w:bookmarkStart w:id="331" w:name="_Toc363801719"/>
      <w:bookmarkStart w:id="332" w:name="_Toc381108382"/>
      <w:bookmarkStart w:id="333" w:name="_Toc363396445"/>
      <w:bookmarkStart w:id="334" w:name="_Toc363987642"/>
      <w:bookmarkStart w:id="335" w:name="_Toc381620018"/>
      <w:bookmarkStart w:id="336" w:name="_Toc329780144"/>
      <w:bookmarkStart w:id="337" w:name="_Toc363988591"/>
      <w:bookmarkStart w:id="338" w:name="_Toc335816773"/>
      <w:bookmarkStart w:id="339" w:name="_Toc329779972"/>
      <w:bookmarkStart w:id="340" w:name="_Toc1448"/>
      <w:bookmarkStart w:id="341" w:name="_Toc381618742"/>
      <w:r>
        <w:rPr>
          <w:rFonts w:ascii="黑体" w:hAnsi="黑体" w:eastAsia="黑体" w:cs="Times New Roman"/>
          <w:bCs/>
          <w:kern w:val="44"/>
          <w:sz w:val="30"/>
          <w:szCs w:val="44"/>
        </w:rPr>
        <w:t>附件2：其它螺栓力矩表</w:t>
      </w:r>
      <w:bookmarkEnd w:id="330"/>
      <w:bookmarkEnd w:id="331"/>
      <w:bookmarkEnd w:id="332"/>
      <w:bookmarkEnd w:id="333"/>
      <w:bookmarkEnd w:id="334"/>
      <w:bookmarkEnd w:id="335"/>
      <w:bookmarkEnd w:id="336"/>
      <w:bookmarkEnd w:id="337"/>
      <w:bookmarkEnd w:id="338"/>
      <w:bookmarkEnd w:id="339"/>
      <w:bookmarkEnd w:id="340"/>
      <w:bookmarkEnd w:id="341"/>
    </w:p>
    <w:tbl>
      <w:tblPr>
        <w:tblStyle w:val="34"/>
        <w:tblW w:w="906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403"/>
        <w:gridCol w:w="1245"/>
        <w:gridCol w:w="1225"/>
        <w:gridCol w:w="1215"/>
        <w:gridCol w:w="1134"/>
        <w:gridCol w:w="8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3403" w:type="dxa"/>
            <w:vAlign w:val="center"/>
          </w:tcPr>
          <w:p>
            <w:pPr>
              <w:widowControl/>
              <w:jc w:val="center"/>
              <w:rPr>
                <w:rFonts w:cs="Times New Roman"/>
                <w:kern w:val="0"/>
                <w:sz w:val="22"/>
                <w:szCs w:val="21"/>
              </w:rPr>
            </w:pPr>
            <w:bookmarkStart w:id="342" w:name="_Toc363396446"/>
            <w:bookmarkStart w:id="343" w:name="_Toc381620019"/>
            <w:bookmarkStart w:id="344" w:name="_Toc363988592"/>
            <w:bookmarkStart w:id="345" w:name="_Toc335816774"/>
            <w:bookmarkStart w:id="346" w:name="_Toc364168631"/>
            <w:bookmarkStart w:id="347" w:name="_Toc363987643"/>
            <w:bookmarkStart w:id="348" w:name="_Toc363801720"/>
            <w:bookmarkStart w:id="349" w:name="_Toc329779973"/>
            <w:bookmarkStart w:id="350" w:name="_Toc381618743"/>
            <w:bookmarkStart w:id="351" w:name="_Toc381108383"/>
            <w:bookmarkStart w:id="352" w:name="_Toc329780145"/>
            <w:r>
              <w:rPr>
                <w:rFonts w:cs="Times New Roman"/>
                <w:kern w:val="0"/>
                <w:sz w:val="22"/>
                <w:szCs w:val="21"/>
              </w:rPr>
              <w:t>螺栓规格</w:t>
            </w:r>
          </w:p>
        </w:tc>
        <w:tc>
          <w:tcPr>
            <w:tcW w:w="124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等级</w:t>
            </w:r>
          </w:p>
        </w:tc>
        <w:tc>
          <w:tcPr>
            <w:tcW w:w="1225" w:type="dxa"/>
            <w:tcBorders>
              <w:left w:val="single" w:color="auto" w:sz="4" w:space="0"/>
            </w:tcBorders>
            <w:vAlign w:val="center"/>
          </w:tcPr>
          <w:p>
            <w:pPr>
              <w:widowControl/>
              <w:jc w:val="center"/>
              <w:rPr>
                <w:rFonts w:cs="Times New Roman"/>
                <w:kern w:val="0"/>
                <w:sz w:val="22"/>
                <w:szCs w:val="21"/>
              </w:rPr>
            </w:pPr>
            <w:r>
              <w:rPr>
                <w:rFonts w:cs="Times New Roman"/>
                <w:kern w:val="0"/>
                <w:sz w:val="22"/>
                <w:szCs w:val="21"/>
              </w:rPr>
              <w:t>拧紧力矩（Nm）</w:t>
            </w:r>
          </w:p>
        </w:tc>
        <w:tc>
          <w:tcPr>
            <w:tcW w:w="121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外六方</w:t>
            </w:r>
          </w:p>
        </w:tc>
        <w:tc>
          <w:tcPr>
            <w:tcW w:w="1134" w:type="dxa"/>
            <w:tcBorders>
              <w:left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内六方</w:t>
            </w:r>
          </w:p>
        </w:tc>
        <w:tc>
          <w:tcPr>
            <w:tcW w:w="846" w:type="dxa"/>
            <w:tcBorders>
              <w:left w:val="single" w:color="auto" w:sz="4" w:space="0"/>
            </w:tcBorders>
            <w:vAlign w:val="center"/>
          </w:tcPr>
          <w:p>
            <w:pPr>
              <w:widowControl/>
              <w:jc w:val="center"/>
              <w:rPr>
                <w:rFonts w:cs="Times New Roman"/>
                <w:kern w:val="0"/>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3403" w:type="dxa"/>
            <w:vAlign w:val="center"/>
          </w:tcPr>
          <w:p>
            <w:pPr>
              <w:widowControl/>
              <w:jc w:val="center"/>
              <w:rPr>
                <w:rFonts w:cs="Times New Roman"/>
                <w:kern w:val="0"/>
                <w:sz w:val="22"/>
                <w:szCs w:val="18"/>
              </w:rPr>
            </w:pPr>
            <w:r>
              <w:rPr>
                <w:rFonts w:cs="Times New Roman"/>
                <w:kern w:val="0"/>
                <w:sz w:val="22"/>
                <w:szCs w:val="18"/>
              </w:rPr>
              <w:t>M6</w:t>
            </w:r>
          </w:p>
        </w:tc>
        <w:tc>
          <w:tcPr>
            <w:tcW w:w="124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8.8</w:t>
            </w:r>
          </w:p>
        </w:tc>
        <w:tc>
          <w:tcPr>
            <w:tcW w:w="1225" w:type="dxa"/>
            <w:tcBorders>
              <w:left w:val="single" w:color="auto" w:sz="4" w:space="0"/>
            </w:tcBorders>
            <w:vAlign w:val="center"/>
          </w:tcPr>
          <w:p>
            <w:pPr>
              <w:widowControl/>
              <w:jc w:val="center"/>
              <w:rPr>
                <w:rFonts w:cs="Times New Roman"/>
                <w:kern w:val="0"/>
                <w:sz w:val="22"/>
                <w:szCs w:val="18"/>
              </w:rPr>
            </w:pPr>
            <w:r>
              <w:rPr>
                <w:rFonts w:cs="Times New Roman"/>
                <w:kern w:val="0"/>
                <w:sz w:val="22"/>
                <w:szCs w:val="18"/>
              </w:rPr>
              <w:t>9</w:t>
            </w:r>
          </w:p>
        </w:tc>
        <w:tc>
          <w:tcPr>
            <w:tcW w:w="121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10</w:t>
            </w:r>
          </w:p>
        </w:tc>
        <w:tc>
          <w:tcPr>
            <w:tcW w:w="1134" w:type="dxa"/>
            <w:tcBorders>
              <w:left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4</w:t>
            </w:r>
          </w:p>
        </w:tc>
        <w:tc>
          <w:tcPr>
            <w:tcW w:w="846" w:type="dxa"/>
            <w:tcBorders>
              <w:left w:val="single" w:color="auto" w:sz="4" w:space="0"/>
            </w:tcBorders>
            <w:vAlign w:val="center"/>
          </w:tcPr>
          <w:p>
            <w:pPr>
              <w:widowControl/>
              <w:jc w:val="center"/>
              <w:rPr>
                <w:rFonts w:cs="Times New Roman"/>
                <w:kern w:val="0"/>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3403" w:type="dxa"/>
            <w:vAlign w:val="center"/>
          </w:tcPr>
          <w:p>
            <w:pPr>
              <w:widowControl/>
              <w:jc w:val="center"/>
              <w:rPr>
                <w:rFonts w:cs="Times New Roman"/>
                <w:kern w:val="0"/>
                <w:sz w:val="22"/>
                <w:szCs w:val="18"/>
              </w:rPr>
            </w:pPr>
            <w:r>
              <w:rPr>
                <w:rFonts w:cs="Times New Roman"/>
                <w:kern w:val="0"/>
                <w:sz w:val="22"/>
                <w:szCs w:val="18"/>
              </w:rPr>
              <w:t>M8</w:t>
            </w:r>
          </w:p>
        </w:tc>
        <w:tc>
          <w:tcPr>
            <w:tcW w:w="124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8.8</w:t>
            </w:r>
          </w:p>
        </w:tc>
        <w:tc>
          <w:tcPr>
            <w:tcW w:w="1225" w:type="dxa"/>
            <w:tcBorders>
              <w:left w:val="single" w:color="auto" w:sz="4" w:space="0"/>
            </w:tcBorders>
            <w:vAlign w:val="center"/>
          </w:tcPr>
          <w:p>
            <w:pPr>
              <w:widowControl/>
              <w:jc w:val="center"/>
              <w:rPr>
                <w:rFonts w:cs="Times New Roman"/>
                <w:kern w:val="0"/>
                <w:sz w:val="22"/>
                <w:szCs w:val="18"/>
              </w:rPr>
            </w:pPr>
            <w:r>
              <w:rPr>
                <w:rFonts w:cs="Times New Roman"/>
                <w:kern w:val="0"/>
                <w:sz w:val="22"/>
                <w:szCs w:val="18"/>
              </w:rPr>
              <w:t>24</w:t>
            </w:r>
          </w:p>
        </w:tc>
        <w:tc>
          <w:tcPr>
            <w:tcW w:w="121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14</w:t>
            </w:r>
          </w:p>
        </w:tc>
        <w:tc>
          <w:tcPr>
            <w:tcW w:w="1134" w:type="dxa"/>
            <w:tcBorders>
              <w:left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6</w:t>
            </w:r>
          </w:p>
        </w:tc>
        <w:tc>
          <w:tcPr>
            <w:tcW w:w="846" w:type="dxa"/>
            <w:tcBorders>
              <w:left w:val="single" w:color="auto" w:sz="4" w:space="0"/>
            </w:tcBorders>
            <w:vAlign w:val="center"/>
          </w:tcPr>
          <w:p>
            <w:pPr>
              <w:widowControl/>
              <w:jc w:val="center"/>
              <w:rPr>
                <w:rFonts w:cs="Times New Roman"/>
                <w:kern w:val="0"/>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3403" w:type="dxa"/>
            <w:vAlign w:val="center"/>
          </w:tcPr>
          <w:p>
            <w:pPr>
              <w:widowControl/>
              <w:jc w:val="center"/>
              <w:rPr>
                <w:rFonts w:cs="Times New Roman"/>
                <w:kern w:val="0"/>
                <w:sz w:val="22"/>
                <w:szCs w:val="18"/>
              </w:rPr>
            </w:pPr>
            <w:r>
              <w:rPr>
                <w:rFonts w:cs="Times New Roman"/>
                <w:kern w:val="0"/>
                <w:sz w:val="22"/>
                <w:szCs w:val="18"/>
              </w:rPr>
              <w:t>M10</w:t>
            </w:r>
          </w:p>
        </w:tc>
        <w:tc>
          <w:tcPr>
            <w:tcW w:w="124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8.8</w:t>
            </w:r>
          </w:p>
        </w:tc>
        <w:tc>
          <w:tcPr>
            <w:tcW w:w="1225" w:type="dxa"/>
            <w:tcBorders>
              <w:left w:val="single" w:color="auto" w:sz="4" w:space="0"/>
            </w:tcBorders>
            <w:vAlign w:val="center"/>
          </w:tcPr>
          <w:p>
            <w:pPr>
              <w:widowControl/>
              <w:jc w:val="center"/>
              <w:rPr>
                <w:rFonts w:cs="Times New Roman"/>
                <w:kern w:val="0"/>
                <w:sz w:val="22"/>
                <w:szCs w:val="18"/>
              </w:rPr>
            </w:pPr>
            <w:r>
              <w:rPr>
                <w:rFonts w:cs="Times New Roman"/>
                <w:kern w:val="0"/>
                <w:sz w:val="22"/>
                <w:szCs w:val="18"/>
              </w:rPr>
              <w:t>46</w:t>
            </w:r>
          </w:p>
        </w:tc>
        <w:tc>
          <w:tcPr>
            <w:tcW w:w="1215" w:type="dxa"/>
            <w:tcBorders>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17</w:t>
            </w:r>
          </w:p>
        </w:tc>
        <w:tc>
          <w:tcPr>
            <w:tcW w:w="1134" w:type="dxa"/>
            <w:tcBorders>
              <w:left w:val="single" w:color="auto" w:sz="4" w:space="0"/>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8</w:t>
            </w:r>
          </w:p>
        </w:tc>
        <w:tc>
          <w:tcPr>
            <w:tcW w:w="846" w:type="dxa"/>
            <w:vMerge w:val="restart"/>
            <w:tcBorders>
              <w:left w:val="single" w:color="auto" w:sz="4" w:space="0"/>
            </w:tcBorders>
            <w:vAlign w:val="center"/>
          </w:tcPr>
          <w:p>
            <w:pPr>
              <w:widowControl/>
              <w:jc w:val="center"/>
              <w:rPr>
                <w:rFonts w:cs="Times New Roman"/>
                <w:kern w:val="0"/>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3403" w:type="dxa"/>
            <w:vAlign w:val="center"/>
          </w:tcPr>
          <w:p>
            <w:pPr>
              <w:widowControl/>
              <w:jc w:val="center"/>
              <w:rPr>
                <w:rFonts w:cs="Times New Roman"/>
                <w:kern w:val="0"/>
                <w:sz w:val="22"/>
                <w:szCs w:val="18"/>
              </w:rPr>
            </w:pPr>
            <w:r>
              <w:rPr>
                <w:rFonts w:cs="Times New Roman"/>
                <w:kern w:val="0"/>
                <w:sz w:val="22"/>
                <w:szCs w:val="18"/>
              </w:rPr>
              <w:t>M12</w:t>
            </w:r>
          </w:p>
        </w:tc>
        <w:tc>
          <w:tcPr>
            <w:tcW w:w="124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8.8</w:t>
            </w:r>
          </w:p>
        </w:tc>
        <w:tc>
          <w:tcPr>
            <w:tcW w:w="1225" w:type="dxa"/>
            <w:tcBorders>
              <w:left w:val="single" w:color="auto" w:sz="4" w:space="0"/>
            </w:tcBorders>
            <w:vAlign w:val="center"/>
          </w:tcPr>
          <w:p>
            <w:pPr>
              <w:widowControl/>
              <w:jc w:val="center"/>
              <w:rPr>
                <w:rFonts w:cs="Times New Roman"/>
                <w:kern w:val="0"/>
                <w:sz w:val="22"/>
                <w:szCs w:val="18"/>
              </w:rPr>
            </w:pPr>
            <w:r>
              <w:rPr>
                <w:rFonts w:cs="Times New Roman"/>
                <w:kern w:val="0"/>
                <w:sz w:val="22"/>
                <w:szCs w:val="18"/>
              </w:rPr>
              <w:t>81</w:t>
            </w:r>
          </w:p>
        </w:tc>
        <w:tc>
          <w:tcPr>
            <w:tcW w:w="1215" w:type="dxa"/>
            <w:tcBorders>
              <w:top w:val="single" w:color="auto" w:sz="4" w:space="0"/>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19</w:t>
            </w:r>
          </w:p>
        </w:tc>
        <w:tc>
          <w:tcPr>
            <w:tcW w:w="1134" w:type="dxa"/>
            <w:tcBorders>
              <w:top w:val="single" w:color="auto" w:sz="4" w:space="0"/>
              <w:left w:val="single" w:color="auto" w:sz="4" w:space="0"/>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10</w:t>
            </w:r>
          </w:p>
        </w:tc>
        <w:tc>
          <w:tcPr>
            <w:tcW w:w="846" w:type="dxa"/>
            <w:vMerge w:val="continue"/>
            <w:tcBorders>
              <w:left w:val="single" w:color="auto" w:sz="4" w:space="0"/>
            </w:tcBorders>
            <w:vAlign w:val="center"/>
          </w:tcPr>
          <w:p>
            <w:pPr>
              <w:widowControl/>
              <w:jc w:val="center"/>
              <w:rPr>
                <w:rFonts w:cs="Times New Roman"/>
                <w:kern w:val="0"/>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3403" w:type="dxa"/>
            <w:vAlign w:val="center"/>
          </w:tcPr>
          <w:p>
            <w:pPr>
              <w:widowControl/>
              <w:jc w:val="center"/>
              <w:rPr>
                <w:rFonts w:cs="Times New Roman"/>
                <w:kern w:val="0"/>
                <w:sz w:val="22"/>
                <w:szCs w:val="18"/>
              </w:rPr>
            </w:pPr>
            <w:r>
              <w:rPr>
                <w:rFonts w:cs="Times New Roman"/>
                <w:kern w:val="0"/>
                <w:sz w:val="22"/>
                <w:szCs w:val="18"/>
              </w:rPr>
              <w:t>M16</w:t>
            </w:r>
          </w:p>
        </w:tc>
        <w:tc>
          <w:tcPr>
            <w:tcW w:w="124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8.8</w:t>
            </w:r>
          </w:p>
        </w:tc>
        <w:tc>
          <w:tcPr>
            <w:tcW w:w="1225" w:type="dxa"/>
            <w:tcBorders>
              <w:left w:val="single" w:color="auto" w:sz="4" w:space="0"/>
            </w:tcBorders>
            <w:vAlign w:val="center"/>
          </w:tcPr>
          <w:p>
            <w:pPr>
              <w:widowControl/>
              <w:jc w:val="center"/>
              <w:rPr>
                <w:rFonts w:cs="Times New Roman"/>
                <w:kern w:val="0"/>
                <w:sz w:val="22"/>
                <w:szCs w:val="18"/>
              </w:rPr>
            </w:pPr>
            <w:r>
              <w:rPr>
                <w:rFonts w:cs="Times New Roman"/>
                <w:kern w:val="0"/>
                <w:sz w:val="22"/>
                <w:szCs w:val="18"/>
              </w:rPr>
              <w:t>198</w:t>
            </w:r>
          </w:p>
        </w:tc>
        <w:tc>
          <w:tcPr>
            <w:tcW w:w="1215" w:type="dxa"/>
            <w:tcBorders>
              <w:top w:val="single" w:color="auto" w:sz="4" w:space="0"/>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24</w:t>
            </w:r>
          </w:p>
        </w:tc>
        <w:tc>
          <w:tcPr>
            <w:tcW w:w="1134" w:type="dxa"/>
            <w:tcBorders>
              <w:top w:val="single" w:color="auto" w:sz="4" w:space="0"/>
              <w:left w:val="single" w:color="auto" w:sz="4" w:space="0"/>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14</w:t>
            </w:r>
          </w:p>
        </w:tc>
        <w:tc>
          <w:tcPr>
            <w:tcW w:w="846" w:type="dxa"/>
            <w:vMerge w:val="continue"/>
            <w:tcBorders>
              <w:left w:val="single" w:color="auto" w:sz="4" w:space="0"/>
            </w:tcBorders>
            <w:vAlign w:val="center"/>
          </w:tcPr>
          <w:p>
            <w:pPr>
              <w:widowControl/>
              <w:jc w:val="center"/>
              <w:rPr>
                <w:rFonts w:cs="Times New Roman"/>
                <w:kern w:val="0"/>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3403" w:type="dxa"/>
            <w:vAlign w:val="center"/>
          </w:tcPr>
          <w:p>
            <w:pPr>
              <w:widowControl/>
              <w:jc w:val="center"/>
              <w:rPr>
                <w:rFonts w:cs="Times New Roman"/>
                <w:kern w:val="0"/>
                <w:sz w:val="22"/>
                <w:szCs w:val="18"/>
              </w:rPr>
            </w:pPr>
            <w:r>
              <w:rPr>
                <w:rFonts w:cs="Times New Roman"/>
                <w:kern w:val="0"/>
                <w:sz w:val="22"/>
                <w:szCs w:val="18"/>
              </w:rPr>
              <w:t>M20</w:t>
            </w:r>
          </w:p>
        </w:tc>
        <w:tc>
          <w:tcPr>
            <w:tcW w:w="124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8.8</w:t>
            </w:r>
          </w:p>
        </w:tc>
        <w:tc>
          <w:tcPr>
            <w:tcW w:w="1225" w:type="dxa"/>
            <w:tcBorders>
              <w:left w:val="single" w:color="auto" w:sz="4" w:space="0"/>
            </w:tcBorders>
            <w:vAlign w:val="center"/>
          </w:tcPr>
          <w:p>
            <w:pPr>
              <w:widowControl/>
              <w:jc w:val="center"/>
              <w:rPr>
                <w:rFonts w:cs="Times New Roman"/>
                <w:kern w:val="0"/>
                <w:sz w:val="22"/>
                <w:szCs w:val="18"/>
              </w:rPr>
            </w:pPr>
            <w:r>
              <w:rPr>
                <w:rFonts w:cs="Times New Roman"/>
                <w:kern w:val="0"/>
                <w:sz w:val="22"/>
                <w:szCs w:val="18"/>
              </w:rPr>
              <w:t>385</w:t>
            </w:r>
          </w:p>
        </w:tc>
        <w:tc>
          <w:tcPr>
            <w:tcW w:w="1215" w:type="dxa"/>
            <w:tcBorders>
              <w:top w:val="single" w:color="auto" w:sz="4" w:space="0"/>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30</w:t>
            </w:r>
          </w:p>
        </w:tc>
        <w:tc>
          <w:tcPr>
            <w:tcW w:w="1134" w:type="dxa"/>
            <w:tcBorders>
              <w:top w:val="single" w:color="auto" w:sz="4" w:space="0"/>
              <w:left w:val="single" w:color="auto" w:sz="4" w:space="0"/>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17</w:t>
            </w:r>
          </w:p>
        </w:tc>
        <w:tc>
          <w:tcPr>
            <w:tcW w:w="846" w:type="dxa"/>
            <w:vMerge w:val="continue"/>
            <w:tcBorders>
              <w:left w:val="single" w:color="auto" w:sz="4" w:space="0"/>
            </w:tcBorders>
            <w:vAlign w:val="center"/>
          </w:tcPr>
          <w:p>
            <w:pPr>
              <w:widowControl/>
              <w:jc w:val="center"/>
              <w:rPr>
                <w:rFonts w:cs="Times New Roman"/>
                <w:kern w:val="0"/>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3403" w:type="dxa"/>
            <w:vAlign w:val="center"/>
          </w:tcPr>
          <w:p>
            <w:pPr>
              <w:widowControl/>
              <w:jc w:val="center"/>
              <w:rPr>
                <w:rFonts w:cs="Times New Roman"/>
                <w:kern w:val="0"/>
                <w:sz w:val="22"/>
                <w:szCs w:val="18"/>
              </w:rPr>
            </w:pPr>
            <w:r>
              <w:rPr>
                <w:rFonts w:cs="Times New Roman"/>
                <w:kern w:val="0"/>
                <w:sz w:val="22"/>
                <w:szCs w:val="18"/>
              </w:rPr>
              <w:t>M24</w:t>
            </w:r>
          </w:p>
        </w:tc>
        <w:tc>
          <w:tcPr>
            <w:tcW w:w="124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8.8</w:t>
            </w:r>
          </w:p>
        </w:tc>
        <w:tc>
          <w:tcPr>
            <w:tcW w:w="1225" w:type="dxa"/>
            <w:tcBorders>
              <w:left w:val="single" w:color="auto" w:sz="4" w:space="0"/>
            </w:tcBorders>
            <w:vAlign w:val="center"/>
          </w:tcPr>
          <w:p>
            <w:pPr>
              <w:widowControl/>
              <w:jc w:val="center"/>
              <w:rPr>
                <w:rFonts w:cs="Times New Roman"/>
                <w:kern w:val="0"/>
                <w:sz w:val="22"/>
                <w:szCs w:val="18"/>
              </w:rPr>
            </w:pPr>
            <w:r>
              <w:rPr>
                <w:rFonts w:cs="Times New Roman"/>
                <w:kern w:val="0"/>
                <w:sz w:val="22"/>
                <w:szCs w:val="18"/>
              </w:rPr>
              <w:t>665</w:t>
            </w:r>
          </w:p>
        </w:tc>
        <w:tc>
          <w:tcPr>
            <w:tcW w:w="1215" w:type="dxa"/>
            <w:tcBorders>
              <w:top w:val="single" w:color="auto" w:sz="4" w:space="0"/>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36</w:t>
            </w:r>
          </w:p>
        </w:tc>
        <w:tc>
          <w:tcPr>
            <w:tcW w:w="1134" w:type="dxa"/>
            <w:tcBorders>
              <w:top w:val="single" w:color="auto" w:sz="4" w:space="0"/>
              <w:left w:val="single" w:color="auto" w:sz="4" w:space="0"/>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19</w:t>
            </w:r>
          </w:p>
        </w:tc>
        <w:tc>
          <w:tcPr>
            <w:tcW w:w="846" w:type="dxa"/>
            <w:vMerge w:val="continue"/>
            <w:tcBorders>
              <w:left w:val="single" w:color="auto" w:sz="4" w:space="0"/>
            </w:tcBorders>
            <w:vAlign w:val="center"/>
          </w:tcPr>
          <w:p>
            <w:pPr>
              <w:widowControl/>
              <w:jc w:val="center"/>
              <w:rPr>
                <w:rFonts w:cs="Times New Roman"/>
                <w:kern w:val="0"/>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3403" w:type="dxa"/>
            <w:vAlign w:val="center"/>
          </w:tcPr>
          <w:p>
            <w:pPr>
              <w:widowControl/>
              <w:jc w:val="center"/>
              <w:rPr>
                <w:rFonts w:cs="Times New Roman"/>
                <w:kern w:val="0"/>
                <w:sz w:val="22"/>
                <w:szCs w:val="18"/>
              </w:rPr>
            </w:pPr>
            <w:r>
              <w:rPr>
                <w:rFonts w:cs="Times New Roman"/>
                <w:kern w:val="0"/>
                <w:sz w:val="22"/>
                <w:szCs w:val="18"/>
              </w:rPr>
              <w:t>M27</w:t>
            </w:r>
          </w:p>
        </w:tc>
        <w:tc>
          <w:tcPr>
            <w:tcW w:w="124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8.8</w:t>
            </w:r>
          </w:p>
        </w:tc>
        <w:tc>
          <w:tcPr>
            <w:tcW w:w="1225" w:type="dxa"/>
            <w:tcBorders>
              <w:left w:val="single" w:color="auto" w:sz="4" w:space="0"/>
            </w:tcBorders>
            <w:vAlign w:val="center"/>
          </w:tcPr>
          <w:p>
            <w:pPr>
              <w:widowControl/>
              <w:jc w:val="center"/>
              <w:rPr>
                <w:rFonts w:cs="Times New Roman"/>
                <w:kern w:val="0"/>
                <w:sz w:val="22"/>
                <w:szCs w:val="18"/>
              </w:rPr>
            </w:pPr>
            <w:r>
              <w:rPr>
                <w:rFonts w:cs="Times New Roman"/>
                <w:kern w:val="0"/>
                <w:sz w:val="22"/>
                <w:szCs w:val="18"/>
              </w:rPr>
              <w:t>925</w:t>
            </w:r>
          </w:p>
        </w:tc>
        <w:tc>
          <w:tcPr>
            <w:tcW w:w="1215" w:type="dxa"/>
            <w:tcBorders>
              <w:top w:val="single" w:color="auto" w:sz="4" w:space="0"/>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41</w:t>
            </w:r>
          </w:p>
        </w:tc>
        <w:tc>
          <w:tcPr>
            <w:tcW w:w="1134" w:type="dxa"/>
            <w:tcBorders>
              <w:top w:val="single" w:color="auto" w:sz="4" w:space="0"/>
              <w:left w:val="single" w:color="auto" w:sz="4" w:space="0"/>
              <w:bottom w:val="single" w:color="auto" w:sz="4" w:space="0"/>
              <w:right w:val="single" w:color="auto" w:sz="4" w:space="0"/>
            </w:tcBorders>
            <w:vAlign w:val="center"/>
          </w:tcPr>
          <w:p>
            <w:pPr>
              <w:widowControl/>
              <w:jc w:val="center"/>
              <w:rPr>
                <w:rFonts w:cs="Times New Roman"/>
                <w:kern w:val="0"/>
                <w:sz w:val="22"/>
                <w:szCs w:val="21"/>
              </w:rPr>
            </w:pPr>
          </w:p>
        </w:tc>
        <w:tc>
          <w:tcPr>
            <w:tcW w:w="846" w:type="dxa"/>
            <w:vMerge w:val="continue"/>
            <w:tcBorders>
              <w:left w:val="single" w:color="auto" w:sz="4" w:space="0"/>
            </w:tcBorders>
            <w:vAlign w:val="center"/>
          </w:tcPr>
          <w:p>
            <w:pPr>
              <w:widowControl/>
              <w:jc w:val="center"/>
              <w:rPr>
                <w:rFonts w:cs="Times New Roman"/>
                <w:kern w:val="0"/>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3403" w:type="dxa"/>
            <w:vAlign w:val="center"/>
          </w:tcPr>
          <w:p>
            <w:pPr>
              <w:widowControl/>
              <w:jc w:val="center"/>
              <w:rPr>
                <w:rFonts w:cs="Times New Roman"/>
                <w:kern w:val="0"/>
                <w:sz w:val="22"/>
                <w:szCs w:val="18"/>
              </w:rPr>
            </w:pPr>
            <w:r>
              <w:rPr>
                <w:rFonts w:cs="Times New Roman"/>
                <w:kern w:val="0"/>
                <w:sz w:val="22"/>
                <w:szCs w:val="18"/>
              </w:rPr>
              <w:t>M30</w:t>
            </w:r>
          </w:p>
        </w:tc>
        <w:tc>
          <w:tcPr>
            <w:tcW w:w="124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8.8</w:t>
            </w:r>
          </w:p>
        </w:tc>
        <w:tc>
          <w:tcPr>
            <w:tcW w:w="1225" w:type="dxa"/>
            <w:tcBorders>
              <w:left w:val="single" w:color="auto" w:sz="4" w:space="0"/>
            </w:tcBorders>
            <w:vAlign w:val="center"/>
          </w:tcPr>
          <w:p>
            <w:pPr>
              <w:widowControl/>
              <w:jc w:val="center"/>
              <w:rPr>
                <w:rFonts w:cs="Times New Roman"/>
                <w:kern w:val="0"/>
                <w:sz w:val="22"/>
                <w:szCs w:val="18"/>
              </w:rPr>
            </w:pPr>
            <w:r>
              <w:rPr>
                <w:rFonts w:cs="Times New Roman"/>
                <w:kern w:val="0"/>
                <w:sz w:val="22"/>
                <w:szCs w:val="18"/>
              </w:rPr>
              <w:t>1335</w:t>
            </w:r>
          </w:p>
        </w:tc>
        <w:tc>
          <w:tcPr>
            <w:tcW w:w="1215" w:type="dxa"/>
            <w:tcBorders>
              <w:top w:val="single" w:color="auto" w:sz="4" w:space="0"/>
              <w:bottom w:val="single" w:color="auto" w:sz="4" w:space="0"/>
              <w:right w:val="single" w:color="auto" w:sz="4" w:space="0"/>
            </w:tcBorders>
            <w:vAlign w:val="center"/>
          </w:tcPr>
          <w:p>
            <w:pPr>
              <w:widowControl/>
              <w:jc w:val="center"/>
              <w:rPr>
                <w:rFonts w:cs="Times New Roman"/>
                <w:kern w:val="0"/>
                <w:sz w:val="22"/>
                <w:szCs w:val="21"/>
              </w:rPr>
            </w:pPr>
            <w:r>
              <w:rPr>
                <w:rFonts w:cs="Times New Roman"/>
                <w:kern w:val="0"/>
                <w:sz w:val="22"/>
                <w:szCs w:val="21"/>
              </w:rPr>
              <w:t>46</w:t>
            </w:r>
          </w:p>
        </w:tc>
        <w:tc>
          <w:tcPr>
            <w:tcW w:w="1134" w:type="dxa"/>
            <w:tcBorders>
              <w:top w:val="single" w:color="auto" w:sz="4" w:space="0"/>
              <w:left w:val="single" w:color="auto" w:sz="4" w:space="0"/>
              <w:bottom w:val="single" w:color="auto" w:sz="4" w:space="0"/>
              <w:right w:val="single" w:color="auto" w:sz="4" w:space="0"/>
            </w:tcBorders>
            <w:vAlign w:val="center"/>
          </w:tcPr>
          <w:p>
            <w:pPr>
              <w:widowControl/>
              <w:jc w:val="center"/>
              <w:rPr>
                <w:rFonts w:cs="Times New Roman"/>
                <w:kern w:val="0"/>
                <w:sz w:val="22"/>
                <w:szCs w:val="21"/>
              </w:rPr>
            </w:pPr>
          </w:p>
        </w:tc>
        <w:tc>
          <w:tcPr>
            <w:tcW w:w="846" w:type="dxa"/>
            <w:vMerge w:val="continue"/>
            <w:tcBorders>
              <w:left w:val="single" w:color="auto" w:sz="4" w:space="0"/>
            </w:tcBorders>
            <w:vAlign w:val="center"/>
          </w:tcPr>
          <w:p>
            <w:pPr>
              <w:widowControl/>
              <w:jc w:val="center"/>
              <w:rPr>
                <w:rFonts w:cs="Times New Roman"/>
                <w:kern w:val="0"/>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3403" w:type="dxa"/>
            <w:vAlign w:val="center"/>
          </w:tcPr>
          <w:p>
            <w:pPr>
              <w:widowControl/>
              <w:jc w:val="center"/>
              <w:rPr>
                <w:rFonts w:cs="Times New Roman"/>
                <w:kern w:val="0"/>
                <w:sz w:val="22"/>
                <w:szCs w:val="18"/>
              </w:rPr>
            </w:pPr>
            <w:r>
              <w:rPr>
                <w:rFonts w:cs="Times New Roman"/>
                <w:kern w:val="0"/>
                <w:sz w:val="22"/>
                <w:szCs w:val="18"/>
              </w:rPr>
              <w:t>发电机与发电机弹性支撑联连M24×150</w:t>
            </w:r>
          </w:p>
        </w:tc>
        <w:tc>
          <w:tcPr>
            <w:tcW w:w="1245" w:type="dxa"/>
            <w:tcBorders>
              <w:right w:val="single" w:color="auto" w:sz="4" w:space="0"/>
            </w:tcBorders>
            <w:vAlign w:val="center"/>
          </w:tcPr>
          <w:p>
            <w:pPr>
              <w:widowControl/>
              <w:jc w:val="center"/>
              <w:rPr>
                <w:rFonts w:cs="Times New Roman"/>
                <w:kern w:val="0"/>
                <w:sz w:val="22"/>
                <w:szCs w:val="21"/>
              </w:rPr>
            </w:pPr>
            <w:r>
              <w:rPr>
                <w:rFonts w:cs="Times New Roman"/>
                <w:kern w:val="0"/>
                <w:sz w:val="22"/>
                <w:szCs w:val="21"/>
              </w:rPr>
              <w:t>10.9</w:t>
            </w:r>
          </w:p>
        </w:tc>
        <w:tc>
          <w:tcPr>
            <w:tcW w:w="1225" w:type="dxa"/>
            <w:tcBorders>
              <w:left w:val="single" w:color="auto" w:sz="4" w:space="0"/>
            </w:tcBorders>
            <w:vAlign w:val="center"/>
          </w:tcPr>
          <w:p>
            <w:pPr>
              <w:widowControl/>
              <w:jc w:val="center"/>
              <w:rPr>
                <w:rFonts w:cs="Times New Roman"/>
                <w:kern w:val="0"/>
                <w:sz w:val="22"/>
                <w:szCs w:val="21"/>
              </w:rPr>
            </w:pPr>
            <w:r>
              <w:rPr>
                <w:rFonts w:cs="Times New Roman"/>
                <w:kern w:val="0"/>
                <w:sz w:val="22"/>
                <w:szCs w:val="21"/>
              </w:rPr>
              <w:t>510</w:t>
            </w:r>
          </w:p>
        </w:tc>
        <w:tc>
          <w:tcPr>
            <w:tcW w:w="1215" w:type="dxa"/>
            <w:tcBorders>
              <w:top w:val="single" w:color="auto" w:sz="4" w:space="0"/>
              <w:bottom w:val="single" w:color="auto" w:sz="4" w:space="0"/>
              <w:right w:val="single" w:color="auto" w:sz="4" w:space="0"/>
            </w:tcBorders>
            <w:vAlign w:val="center"/>
          </w:tcPr>
          <w:p>
            <w:pPr>
              <w:widowControl/>
              <w:jc w:val="center"/>
              <w:rPr>
                <w:rFonts w:cs="Times New Roman"/>
                <w:kern w:val="0"/>
                <w:sz w:val="22"/>
                <w:szCs w:val="21"/>
              </w:rPr>
            </w:pPr>
          </w:p>
        </w:tc>
        <w:tc>
          <w:tcPr>
            <w:tcW w:w="1134" w:type="dxa"/>
            <w:tcBorders>
              <w:top w:val="single" w:color="auto" w:sz="4" w:space="0"/>
              <w:left w:val="single" w:color="auto" w:sz="4" w:space="0"/>
              <w:bottom w:val="single" w:color="auto" w:sz="4" w:space="0"/>
              <w:right w:val="single" w:color="auto" w:sz="4" w:space="0"/>
            </w:tcBorders>
            <w:vAlign w:val="center"/>
          </w:tcPr>
          <w:p>
            <w:pPr>
              <w:widowControl/>
              <w:jc w:val="center"/>
              <w:rPr>
                <w:rFonts w:cs="Times New Roman"/>
                <w:kern w:val="0"/>
                <w:sz w:val="22"/>
                <w:szCs w:val="21"/>
              </w:rPr>
            </w:pPr>
          </w:p>
        </w:tc>
        <w:tc>
          <w:tcPr>
            <w:tcW w:w="846" w:type="dxa"/>
            <w:vMerge w:val="continue"/>
            <w:tcBorders>
              <w:left w:val="single" w:color="auto" w:sz="4" w:space="0"/>
            </w:tcBorders>
            <w:vAlign w:val="center"/>
          </w:tcPr>
          <w:p>
            <w:pPr>
              <w:widowControl/>
              <w:jc w:val="center"/>
              <w:rPr>
                <w:rFonts w:cs="Times New Roman"/>
                <w:kern w:val="0"/>
                <w:sz w:val="21"/>
                <w:szCs w:val="21"/>
              </w:rPr>
            </w:pPr>
          </w:p>
        </w:tc>
      </w:tr>
    </w:tbl>
    <w:p>
      <w:pPr>
        <w:widowControl/>
        <w:jc w:val="left"/>
        <w:rPr>
          <w:rFonts w:cs="Times New Roman"/>
          <w:kern w:val="0"/>
          <w:sz w:val="21"/>
          <w:szCs w:val="21"/>
        </w:rPr>
      </w:pPr>
    </w:p>
    <w:p>
      <w:pPr>
        <w:pStyle w:val="49"/>
        <w:rPr>
          <w:rFonts w:ascii="Times New Roman" w:hAnsi="Times New Roman"/>
          <w:sz w:val="21"/>
          <w:szCs w:val="21"/>
        </w:rPr>
      </w:pPr>
    </w:p>
    <w:p>
      <w:pPr>
        <w:keepNext/>
        <w:keepLines/>
        <w:spacing w:after="326" w:afterLines="100" w:line="360" w:lineRule="auto"/>
        <w:jc w:val="left"/>
        <w:outlineLvl w:val="0"/>
        <w:rPr>
          <w:rFonts w:ascii="黑体" w:hAnsi="黑体" w:cs="Times New Roman"/>
        </w:rPr>
      </w:pPr>
      <w:r>
        <w:br w:type="page"/>
      </w:r>
      <w:bookmarkStart w:id="353" w:name="_Toc5045"/>
      <w:r>
        <w:rPr>
          <w:rFonts w:ascii="黑体" w:hAnsi="黑体" w:eastAsia="黑体" w:cs="Times New Roman"/>
          <w:bCs/>
          <w:kern w:val="44"/>
          <w:sz w:val="30"/>
          <w:szCs w:val="44"/>
        </w:rPr>
        <w:t>附件3：吊索具清单</w:t>
      </w:r>
      <w:bookmarkEnd w:id="342"/>
      <w:bookmarkEnd w:id="343"/>
      <w:bookmarkEnd w:id="344"/>
      <w:bookmarkEnd w:id="345"/>
      <w:bookmarkEnd w:id="346"/>
      <w:bookmarkEnd w:id="347"/>
      <w:bookmarkEnd w:id="348"/>
      <w:bookmarkEnd w:id="349"/>
      <w:bookmarkEnd w:id="350"/>
      <w:bookmarkEnd w:id="351"/>
      <w:bookmarkEnd w:id="352"/>
      <w:bookmarkEnd w:id="353"/>
    </w:p>
    <w:tbl>
      <w:tblPr>
        <w:tblStyle w:val="34"/>
        <w:tblW w:w="8997" w:type="dxa"/>
        <w:jc w:val="center"/>
        <w:tblLayout w:type="fixed"/>
        <w:tblCellMar>
          <w:top w:w="0" w:type="dxa"/>
          <w:left w:w="108" w:type="dxa"/>
          <w:bottom w:w="0" w:type="dxa"/>
          <w:right w:w="108" w:type="dxa"/>
        </w:tblCellMar>
      </w:tblPr>
      <w:tblGrid>
        <w:gridCol w:w="458"/>
        <w:gridCol w:w="3481"/>
        <w:gridCol w:w="846"/>
        <w:gridCol w:w="2495"/>
        <w:gridCol w:w="1717"/>
      </w:tblGrid>
      <w:tr>
        <w:tblPrEx>
          <w:tblCellMar>
            <w:top w:w="0" w:type="dxa"/>
            <w:left w:w="108" w:type="dxa"/>
            <w:bottom w:w="0" w:type="dxa"/>
            <w:right w:w="108" w:type="dxa"/>
          </w:tblCellMar>
        </w:tblPrEx>
        <w:trPr>
          <w:trHeight w:val="318" w:hRule="atLeast"/>
          <w:jc w:val="center"/>
        </w:trPr>
        <w:tc>
          <w:tcPr>
            <w:tcW w:w="458" w:type="dxa"/>
            <w:tcBorders>
              <w:top w:val="single" w:color="auto" w:sz="4" w:space="0"/>
              <w:left w:val="single" w:color="auto" w:sz="4" w:space="0"/>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序号</w:t>
            </w:r>
          </w:p>
        </w:tc>
        <w:tc>
          <w:tcPr>
            <w:tcW w:w="3481" w:type="dxa"/>
            <w:tcBorders>
              <w:top w:val="single" w:color="auto" w:sz="4" w:space="0"/>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名称</w:t>
            </w:r>
          </w:p>
        </w:tc>
        <w:tc>
          <w:tcPr>
            <w:tcW w:w="846" w:type="dxa"/>
            <w:tcBorders>
              <w:top w:val="single" w:color="auto" w:sz="4" w:space="0"/>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数量</w:t>
            </w:r>
          </w:p>
        </w:tc>
        <w:tc>
          <w:tcPr>
            <w:tcW w:w="2495" w:type="dxa"/>
            <w:tcBorders>
              <w:top w:val="single" w:color="auto" w:sz="4" w:space="0"/>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规格</w:t>
            </w:r>
          </w:p>
        </w:tc>
        <w:tc>
          <w:tcPr>
            <w:tcW w:w="1717" w:type="dxa"/>
            <w:tcBorders>
              <w:top w:val="single" w:color="auto" w:sz="4" w:space="0"/>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备注</w:t>
            </w: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cs="Times New Roman"/>
                <w:kern w:val="0"/>
                <w:sz w:val="21"/>
                <w:szCs w:val="21"/>
              </w:rPr>
            </w:pPr>
            <w:r>
              <w:rPr>
                <w:rFonts w:cs="Times New Roman"/>
                <w:sz w:val="21"/>
              </w:rPr>
              <w:t>双眼柔性圆吊带</w:t>
            </w:r>
          </w:p>
        </w:tc>
        <w:tc>
          <w:tcPr>
            <w:tcW w:w="846" w:type="dxa"/>
            <w:tcBorders>
              <w:top w:val="nil"/>
              <w:left w:val="nil"/>
              <w:bottom w:val="single" w:color="auto" w:sz="4" w:space="0"/>
              <w:right w:val="single" w:color="auto" w:sz="4" w:space="0"/>
            </w:tcBorders>
            <w:vAlign w:val="center"/>
          </w:tcPr>
          <w:p>
            <w:pPr>
              <w:jc w:val="center"/>
              <w:rPr>
                <w:rFonts w:cs="Times New Roman"/>
                <w:kern w:val="0"/>
                <w:sz w:val="21"/>
                <w:szCs w:val="21"/>
              </w:rPr>
            </w:pPr>
            <w:r>
              <w:rPr>
                <w:rFonts w:cs="Times New Roman"/>
                <w:sz w:val="21"/>
              </w:rPr>
              <w:t>2根</w:t>
            </w:r>
          </w:p>
        </w:tc>
        <w:tc>
          <w:tcPr>
            <w:tcW w:w="2495" w:type="dxa"/>
            <w:tcBorders>
              <w:top w:val="nil"/>
              <w:left w:val="nil"/>
              <w:bottom w:val="single" w:color="auto" w:sz="4" w:space="0"/>
              <w:right w:val="single" w:color="auto" w:sz="4" w:space="0"/>
            </w:tcBorders>
            <w:vAlign w:val="center"/>
          </w:tcPr>
          <w:p>
            <w:pPr>
              <w:jc w:val="center"/>
              <w:rPr>
                <w:rFonts w:cs="Times New Roman"/>
                <w:kern w:val="0"/>
                <w:sz w:val="21"/>
                <w:szCs w:val="21"/>
              </w:rPr>
            </w:pPr>
            <w:r>
              <w:rPr>
                <w:rFonts w:cs="Times New Roman"/>
                <w:sz w:val="21"/>
              </w:rPr>
              <w:t>50t×</w:t>
            </w:r>
            <w:r>
              <w:rPr>
                <w:rFonts w:hint="eastAsia" w:cs="Times New Roman"/>
                <w:sz w:val="21"/>
                <w:lang w:val="en-US" w:eastAsia="zh-CN"/>
              </w:rPr>
              <w:t>4.3</w:t>
            </w:r>
            <w:r>
              <w:rPr>
                <w:rFonts w:cs="Times New Roman"/>
                <w:sz w:val="21"/>
              </w:rPr>
              <w:t>m</w:t>
            </w:r>
          </w:p>
        </w:tc>
        <w:tc>
          <w:tcPr>
            <w:tcW w:w="1717" w:type="dxa"/>
            <w:vMerge w:val="restart"/>
            <w:tcBorders>
              <w:left w:val="single" w:color="auto" w:sz="4" w:space="0"/>
              <w:right w:val="single" w:color="auto" w:sz="4" w:space="0"/>
            </w:tcBorders>
            <w:vAlign w:val="center"/>
          </w:tcPr>
          <w:p>
            <w:pPr>
              <w:widowControl/>
              <w:jc w:val="center"/>
              <w:rPr>
                <w:rFonts w:hint="eastAsia" w:eastAsia="宋体" w:cs="Times New Roman"/>
                <w:kern w:val="0"/>
                <w:sz w:val="21"/>
                <w:szCs w:val="21"/>
                <w:lang w:eastAsia="zh-CN"/>
              </w:rPr>
            </w:pPr>
            <w:r>
              <w:rPr>
                <w:rFonts w:cs="Times New Roman"/>
                <w:kern w:val="0"/>
                <w:sz w:val="21"/>
                <w:szCs w:val="21"/>
              </w:rPr>
              <w:t>机舱总成</w:t>
            </w:r>
            <w:r>
              <w:rPr>
                <w:rFonts w:hint="eastAsia" w:cs="Times New Roman"/>
                <w:kern w:val="0"/>
                <w:sz w:val="21"/>
                <w:szCs w:val="21"/>
                <w:lang w:eastAsia="zh-CN"/>
              </w:rPr>
              <w:t>（</w:t>
            </w:r>
            <w:r>
              <w:rPr>
                <w:rFonts w:hint="eastAsia" w:cs="Times New Roman"/>
                <w:kern w:val="0"/>
                <w:sz w:val="21"/>
                <w:szCs w:val="21"/>
                <w:lang w:val="en-US" w:eastAsia="zh-CN"/>
              </w:rPr>
              <w:t>传动链分体吊装</w:t>
            </w:r>
            <w:r>
              <w:rPr>
                <w:rFonts w:hint="eastAsia" w:cs="Times New Roman"/>
                <w:kern w:val="0"/>
                <w:sz w:val="21"/>
                <w:szCs w:val="21"/>
                <w:lang w:eastAsia="zh-CN"/>
              </w:rPr>
              <w:t>）</w:t>
            </w:r>
          </w:p>
          <w:p>
            <w:pPr>
              <w:widowControl/>
              <w:jc w:val="center"/>
              <w:rPr>
                <w:rFonts w:cs="Times New Roman"/>
                <w:kern w:val="0"/>
                <w:sz w:val="21"/>
                <w:szCs w:val="21"/>
              </w:rPr>
            </w:pPr>
            <w:r>
              <w:rPr>
                <w:rFonts w:cs="Times New Roman"/>
                <w:kern w:val="0"/>
                <w:sz w:val="21"/>
                <w:szCs w:val="21"/>
              </w:rPr>
              <w:t>成套吊具</w:t>
            </w: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cs="Times New Roman"/>
                <w:kern w:val="0"/>
                <w:sz w:val="21"/>
                <w:szCs w:val="21"/>
              </w:rPr>
            </w:pPr>
            <w:r>
              <w:rPr>
                <w:rFonts w:cs="Times New Roman"/>
                <w:sz w:val="21"/>
              </w:rPr>
              <w:t>双眼柔性圆吊带</w:t>
            </w:r>
          </w:p>
        </w:tc>
        <w:tc>
          <w:tcPr>
            <w:tcW w:w="846" w:type="dxa"/>
            <w:tcBorders>
              <w:top w:val="nil"/>
              <w:left w:val="nil"/>
              <w:bottom w:val="single" w:color="auto" w:sz="4" w:space="0"/>
              <w:right w:val="single" w:color="auto" w:sz="4" w:space="0"/>
            </w:tcBorders>
            <w:vAlign w:val="center"/>
          </w:tcPr>
          <w:p>
            <w:pPr>
              <w:jc w:val="center"/>
              <w:rPr>
                <w:rFonts w:cs="Times New Roman"/>
                <w:kern w:val="0"/>
                <w:sz w:val="21"/>
                <w:szCs w:val="21"/>
              </w:rPr>
            </w:pPr>
            <w:r>
              <w:rPr>
                <w:rFonts w:cs="Times New Roman"/>
                <w:sz w:val="21"/>
              </w:rPr>
              <w:t>2根</w:t>
            </w:r>
          </w:p>
        </w:tc>
        <w:tc>
          <w:tcPr>
            <w:tcW w:w="2495" w:type="dxa"/>
            <w:tcBorders>
              <w:top w:val="nil"/>
              <w:left w:val="nil"/>
              <w:bottom w:val="single" w:color="auto" w:sz="4" w:space="0"/>
              <w:right w:val="single" w:color="auto" w:sz="4" w:space="0"/>
            </w:tcBorders>
            <w:vAlign w:val="center"/>
          </w:tcPr>
          <w:p>
            <w:pPr>
              <w:jc w:val="center"/>
              <w:rPr>
                <w:rFonts w:cs="Times New Roman"/>
                <w:kern w:val="0"/>
                <w:sz w:val="21"/>
                <w:szCs w:val="21"/>
              </w:rPr>
            </w:pPr>
            <w:r>
              <w:rPr>
                <w:rFonts w:cs="Times New Roman"/>
                <w:sz w:val="21"/>
              </w:rPr>
              <w:t>50t×</w:t>
            </w:r>
            <w:r>
              <w:rPr>
                <w:rFonts w:hint="eastAsia" w:cs="Times New Roman"/>
                <w:sz w:val="21"/>
                <w:lang w:val="en-US" w:eastAsia="zh-CN"/>
              </w:rPr>
              <w:t>4.8</w:t>
            </w:r>
            <w:r>
              <w:rPr>
                <w:rFonts w:cs="Times New Roman"/>
                <w:sz w:val="21"/>
              </w:rPr>
              <w:t>m</w:t>
            </w:r>
          </w:p>
        </w:tc>
        <w:tc>
          <w:tcPr>
            <w:tcW w:w="1717" w:type="dxa"/>
            <w:vMerge w:val="continue"/>
            <w:tcBorders>
              <w:left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cs="Times New Roman"/>
                <w:kern w:val="0"/>
                <w:sz w:val="21"/>
                <w:szCs w:val="21"/>
              </w:rPr>
            </w:pPr>
            <w:r>
              <w:rPr>
                <w:rFonts w:cs="Times New Roman"/>
                <w:sz w:val="21"/>
              </w:rPr>
              <w:t>弓形卸扣</w:t>
            </w:r>
          </w:p>
        </w:tc>
        <w:tc>
          <w:tcPr>
            <w:tcW w:w="846" w:type="dxa"/>
            <w:tcBorders>
              <w:top w:val="nil"/>
              <w:left w:val="nil"/>
              <w:bottom w:val="single" w:color="auto" w:sz="4" w:space="0"/>
              <w:right w:val="single" w:color="auto" w:sz="4" w:space="0"/>
            </w:tcBorders>
            <w:vAlign w:val="center"/>
          </w:tcPr>
          <w:p>
            <w:pPr>
              <w:jc w:val="center"/>
              <w:rPr>
                <w:rFonts w:cs="Times New Roman"/>
                <w:kern w:val="0"/>
                <w:sz w:val="21"/>
                <w:szCs w:val="21"/>
              </w:rPr>
            </w:pPr>
            <w:r>
              <w:rPr>
                <w:rFonts w:hint="eastAsia" w:cs="Times New Roman"/>
                <w:sz w:val="21"/>
                <w:lang w:val="en-US" w:eastAsia="zh-CN"/>
              </w:rPr>
              <w:t>4</w:t>
            </w:r>
            <w:r>
              <w:rPr>
                <w:rFonts w:cs="Times New Roman"/>
                <w:sz w:val="21"/>
              </w:rPr>
              <w:t>个</w:t>
            </w:r>
          </w:p>
        </w:tc>
        <w:tc>
          <w:tcPr>
            <w:tcW w:w="2495" w:type="dxa"/>
            <w:tcBorders>
              <w:top w:val="nil"/>
              <w:left w:val="nil"/>
              <w:bottom w:val="single" w:color="auto" w:sz="4" w:space="0"/>
              <w:right w:val="single" w:color="auto" w:sz="4" w:space="0"/>
            </w:tcBorders>
            <w:vAlign w:val="center"/>
          </w:tcPr>
          <w:p>
            <w:pPr>
              <w:jc w:val="center"/>
              <w:rPr>
                <w:rFonts w:cs="Times New Roman"/>
                <w:kern w:val="0"/>
                <w:sz w:val="21"/>
                <w:szCs w:val="21"/>
              </w:rPr>
            </w:pPr>
            <w:r>
              <w:rPr>
                <w:rFonts w:cs="Times New Roman"/>
                <w:sz w:val="21"/>
              </w:rPr>
              <w:t>55t</w:t>
            </w:r>
          </w:p>
        </w:tc>
        <w:tc>
          <w:tcPr>
            <w:tcW w:w="1717" w:type="dxa"/>
            <w:vMerge w:val="continue"/>
            <w:tcBorders>
              <w:left w:val="single" w:color="auto" w:sz="4" w:space="0"/>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cs="Times New Roman"/>
                <w:sz w:val="21"/>
              </w:rPr>
            </w:pPr>
            <w:r>
              <w:rPr>
                <w:rFonts w:cs="Times New Roman"/>
                <w:sz w:val="21"/>
              </w:rPr>
              <w:t>双眼柔性圆吊带</w:t>
            </w:r>
          </w:p>
        </w:tc>
        <w:tc>
          <w:tcPr>
            <w:tcW w:w="846" w:type="dxa"/>
            <w:tcBorders>
              <w:top w:val="nil"/>
              <w:left w:val="nil"/>
              <w:bottom w:val="single" w:color="auto" w:sz="4" w:space="0"/>
              <w:right w:val="single" w:color="auto" w:sz="4" w:space="0"/>
            </w:tcBorders>
            <w:vAlign w:val="center"/>
          </w:tcPr>
          <w:p>
            <w:pPr>
              <w:jc w:val="center"/>
              <w:rPr>
                <w:rFonts w:hint="eastAsia" w:cs="Times New Roman"/>
                <w:sz w:val="21"/>
                <w:lang w:val="en-US" w:eastAsia="zh-CN"/>
              </w:rPr>
            </w:pPr>
            <w:r>
              <w:rPr>
                <w:rFonts w:cs="Times New Roman"/>
                <w:sz w:val="21"/>
              </w:rPr>
              <w:t>2根</w:t>
            </w:r>
          </w:p>
        </w:tc>
        <w:tc>
          <w:tcPr>
            <w:tcW w:w="2495" w:type="dxa"/>
            <w:tcBorders>
              <w:top w:val="nil"/>
              <w:left w:val="nil"/>
              <w:bottom w:val="single" w:color="auto" w:sz="4" w:space="0"/>
              <w:right w:val="single" w:color="auto" w:sz="4" w:space="0"/>
            </w:tcBorders>
            <w:vAlign w:val="center"/>
          </w:tcPr>
          <w:p>
            <w:pPr>
              <w:jc w:val="center"/>
              <w:rPr>
                <w:rFonts w:cs="Times New Roman"/>
                <w:sz w:val="21"/>
              </w:rPr>
            </w:pPr>
            <w:r>
              <w:rPr>
                <w:rFonts w:cs="Times New Roman"/>
                <w:sz w:val="21"/>
              </w:rPr>
              <w:t>50t×</w:t>
            </w:r>
            <w:r>
              <w:rPr>
                <w:rFonts w:hint="eastAsia" w:cs="Times New Roman"/>
                <w:sz w:val="21"/>
                <w:lang w:val="en-US" w:eastAsia="zh-CN"/>
              </w:rPr>
              <w:t>4.35</w:t>
            </w:r>
            <w:r>
              <w:rPr>
                <w:rFonts w:cs="Times New Roman"/>
                <w:sz w:val="21"/>
              </w:rPr>
              <w:t>m</w:t>
            </w:r>
          </w:p>
        </w:tc>
        <w:tc>
          <w:tcPr>
            <w:tcW w:w="1717" w:type="dxa"/>
            <w:vMerge w:val="restart"/>
            <w:tcBorders>
              <w:left w:val="single" w:color="auto" w:sz="4" w:space="0"/>
              <w:bottom w:val="single" w:color="auto" w:sz="4" w:space="0"/>
              <w:right w:val="single" w:color="auto" w:sz="4" w:space="0"/>
            </w:tcBorders>
            <w:vAlign w:val="center"/>
          </w:tcPr>
          <w:p>
            <w:pPr>
              <w:widowControl/>
              <w:jc w:val="center"/>
              <w:rPr>
                <w:rFonts w:hint="eastAsia" w:eastAsia="宋体" w:cs="Times New Roman"/>
                <w:kern w:val="0"/>
                <w:sz w:val="21"/>
                <w:szCs w:val="21"/>
                <w:lang w:eastAsia="zh-CN"/>
              </w:rPr>
            </w:pPr>
            <w:r>
              <w:rPr>
                <w:rFonts w:cs="Times New Roman"/>
                <w:kern w:val="0"/>
                <w:sz w:val="21"/>
                <w:szCs w:val="21"/>
              </w:rPr>
              <w:t>机舱总成</w:t>
            </w:r>
            <w:r>
              <w:rPr>
                <w:rFonts w:hint="eastAsia" w:cs="Times New Roman"/>
                <w:kern w:val="0"/>
                <w:sz w:val="21"/>
                <w:szCs w:val="21"/>
                <w:lang w:eastAsia="zh-CN"/>
              </w:rPr>
              <w:t>（</w:t>
            </w:r>
            <w:r>
              <w:rPr>
                <w:rFonts w:hint="eastAsia" w:cs="Times New Roman"/>
                <w:kern w:val="0"/>
                <w:sz w:val="21"/>
                <w:szCs w:val="21"/>
                <w:lang w:val="en-US" w:eastAsia="zh-CN"/>
              </w:rPr>
              <w:t>传动链整体吊装</w:t>
            </w:r>
            <w:r>
              <w:rPr>
                <w:rFonts w:hint="eastAsia" w:cs="Times New Roman"/>
                <w:kern w:val="0"/>
                <w:sz w:val="21"/>
                <w:szCs w:val="21"/>
                <w:lang w:eastAsia="zh-CN"/>
              </w:rPr>
              <w:t>）</w:t>
            </w:r>
          </w:p>
          <w:p>
            <w:pPr>
              <w:widowControl/>
              <w:jc w:val="center"/>
              <w:rPr>
                <w:rFonts w:cs="Times New Roman"/>
                <w:kern w:val="0"/>
                <w:sz w:val="21"/>
                <w:szCs w:val="21"/>
              </w:rPr>
            </w:pPr>
            <w:r>
              <w:rPr>
                <w:rFonts w:cs="Times New Roman"/>
                <w:kern w:val="0"/>
                <w:sz w:val="21"/>
                <w:szCs w:val="21"/>
              </w:rPr>
              <w:t>成套吊具</w:t>
            </w: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cs="Times New Roman"/>
                <w:sz w:val="21"/>
              </w:rPr>
            </w:pPr>
            <w:r>
              <w:rPr>
                <w:rFonts w:cs="Times New Roman"/>
                <w:sz w:val="21"/>
              </w:rPr>
              <w:t>双眼柔性圆吊带</w:t>
            </w:r>
          </w:p>
        </w:tc>
        <w:tc>
          <w:tcPr>
            <w:tcW w:w="846" w:type="dxa"/>
            <w:tcBorders>
              <w:top w:val="nil"/>
              <w:left w:val="nil"/>
              <w:bottom w:val="single" w:color="auto" w:sz="4" w:space="0"/>
              <w:right w:val="single" w:color="auto" w:sz="4" w:space="0"/>
            </w:tcBorders>
            <w:vAlign w:val="center"/>
          </w:tcPr>
          <w:p>
            <w:pPr>
              <w:jc w:val="center"/>
              <w:rPr>
                <w:rFonts w:hint="eastAsia" w:cs="Times New Roman"/>
                <w:sz w:val="21"/>
                <w:lang w:val="en-US" w:eastAsia="zh-CN"/>
              </w:rPr>
            </w:pPr>
            <w:r>
              <w:rPr>
                <w:rFonts w:cs="Times New Roman"/>
                <w:sz w:val="21"/>
              </w:rPr>
              <w:t>2根</w:t>
            </w:r>
          </w:p>
        </w:tc>
        <w:tc>
          <w:tcPr>
            <w:tcW w:w="2495" w:type="dxa"/>
            <w:tcBorders>
              <w:top w:val="nil"/>
              <w:left w:val="nil"/>
              <w:bottom w:val="single" w:color="auto" w:sz="4" w:space="0"/>
              <w:right w:val="single" w:color="auto" w:sz="4" w:space="0"/>
            </w:tcBorders>
            <w:vAlign w:val="center"/>
          </w:tcPr>
          <w:p>
            <w:pPr>
              <w:jc w:val="center"/>
              <w:rPr>
                <w:rFonts w:cs="Times New Roman"/>
                <w:sz w:val="21"/>
              </w:rPr>
            </w:pPr>
            <w:r>
              <w:rPr>
                <w:rFonts w:cs="Times New Roman"/>
                <w:sz w:val="21"/>
              </w:rPr>
              <w:t>50t×</w:t>
            </w:r>
            <w:r>
              <w:rPr>
                <w:rFonts w:hint="eastAsia" w:cs="Times New Roman"/>
                <w:sz w:val="21"/>
                <w:lang w:val="en-US" w:eastAsia="zh-CN"/>
              </w:rPr>
              <w:t>5.0</w:t>
            </w:r>
            <w:r>
              <w:rPr>
                <w:rFonts w:cs="Times New Roman"/>
                <w:sz w:val="21"/>
              </w:rPr>
              <w:t>m</w:t>
            </w:r>
          </w:p>
        </w:tc>
        <w:tc>
          <w:tcPr>
            <w:tcW w:w="1717" w:type="dxa"/>
            <w:vMerge w:val="continue"/>
            <w:tcBorders>
              <w:left w:val="single" w:color="auto" w:sz="4" w:space="0"/>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cs="Times New Roman"/>
                <w:sz w:val="21"/>
              </w:rPr>
            </w:pPr>
            <w:r>
              <w:rPr>
                <w:rFonts w:cs="Times New Roman"/>
                <w:sz w:val="21"/>
              </w:rPr>
              <w:t>弓形卸扣</w:t>
            </w:r>
          </w:p>
        </w:tc>
        <w:tc>
          <w:tcPr>
            <w:tcW w:w="846" w:type="dxa"/>
            <w:tcBorders>
              <w:top w:val="nil"/>
              <w:left w:val="nil"/>
              <w:bottom w:val="single" w:color="auto" w:sz="4" w:space="0"/>
              <w:right w:val="single" w:color="auto" w:sz="4" w:space="0"/>
            </w:tcBorders>
            <w:vAlign w:val="center"/>
          </w:tcPr>
          <w:p>
            <w:pPr>
              <w:jc w:val="center"/>
              <w:rPr>
                <w:rFonts w:hint="eastAsia" w:cs="Times New Roman"/>
                <w:sz w:val="21"/>
                <w:lang w:val="en-US" w:eastAsia="zh-CN"/>
              </w:rPr>
            </w:pPr>
            <w:r>
              <w:rPr>
                <w:rFonts w:hint="eastAsia" w:cs="Times New Roman"/>
                <w:sz w:val="21"/>
                <w:lang w:val="en-US" w:eastAsia="zh-CN"/>
              </w:rPr>
              <w:t>4</w:t>
            </w:r>
            <w:r>
              <w:rPr>
                <w:rFonts w:cs="Times New Roman"/>
                <w:sz w:val="21"/>
              </w:rPr>
              <w:t>个</w:t>
            </w:r>
          </w:p>
        </w:tc>
        <w:tc>
          <w:tcPr>
            <w:tcW w:w="2495" w:type="dxa"/>
            <w:tcBorders>
              <w:top w:val="nil"/>
              <w:left w:val="nil"/>
              <w:bottom w:val="single" w:color="auto" w:sz="4" w:space="0"/>
              <w:right w:val="single" w:color="auto" w:sz="4" w:space="0"/>
            </w:tcBorders>
            <w:vAlign w:val="center"/>
          </w:tcPr>
          <w:p>
            <w:pPr>
              <w:jc w:val="center"/>
              <w:rPr>
                <w:rFonts w:cs="Times New Roman"/>
                <w:sz w:val="21"/>
              </w:rPr>
            </w:pPr>
            <w:r>
              <w:rPr>
                <w:rFonts w:cs="Times New Roman"/>
                <w:sz w:val="21"/>
              </w:rPr>
              <w:t>55t</w:t>
            </w:r>
          </w:p>
        </w:tc>
        <w:tc>
          <w:tcPr>
            <w:tcW w:w="1717" w:type="dxa"/>
            <w:vMerge w:val="continue"/>
            <w:tcBorders>
              <w:left w:val="single" w:color="auto" w:sz="4" w:space="0"/>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2.0法兰1、2、3、4</w:t>
            </w:r>
            <w:r>
              <w:rPr>
                <w:rFonts w:hint="eastAsia" w:cs="Times New Roman"/>
                <w:kern w:val="0"/>
                <w:sz w:val="21"/>
                <w:szCs w:val="21"/>
                <w:lang w:eastAsia="zh-CN"/>
              </w:rPr>
              <w:t>、</w:t>
            </w:r>
            <w:r>
              <w:rPr>
                <w:rFonts w:hint="eastAsia" w:cs="Times New Roman"/>
                <w:kern w:val="0"/>
                <w:sz w:val="21"/>
                <w:szCs w:val="21"/>
                <w:lang w:val="en-US" w:eastAsia="zh-CN"/>
              </w:rPr>
              <w:t>5</w:t>
            </w:r>
            <w:r>
              <w:rPr>
                <w:rFonts w:cs="Times New Roman"/>
                <w:kern w:val="0"/>
                <w:sz w:val="21"/>
                <w:szCs w:val="21"/>
              </w:rPr>
              <w:t>辅助吊板</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各1个</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c>
          <w:tcPr>
            <w:tcW w:w="1717" w:type="dxa"/>
            <w:vMerge w:val="restart"/>
            <w:tcBorders>
              <w:top w:val="nil"/>
              <w:left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塔筒吊装工具</w:t>
            </w: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2.0法兰2、3、4、</w:t>
            </w:r>
            <w:r>
              <w:rPr>
                <w:rFonts w:hint="eastAsia" w:cs="Times New Roman"/>
                <w:kern w:val="0"/>
                <w:sz w:val="21"/>
                <w:szCs w:val="21"/>
                <w:lang w:val="en-US" w:eastAsia="zh-CN"/>
              </w:rPr>
              <w:t>5、6</w:t>
            </w:r>
            <w:r>
              <w:rPr>
                <w:rFonts w:cs="Times New Roman"/>
                <w:kern w:val="0"/>
                <w:sz w:val="21"/>
                <w:szCs w:val="21"/>
              </w:rPr>
              <w:t>主吊板</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各2个</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c>
          <w:tcPr>
            <w:tcW w:w="1717" w:type="dxa"/>
            <w:vMerge w:val="continue"/>
            <w:tcBorders>
              <w:left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双眼柔性圆吊带</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3根</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50t×6.5m</w:t>
            </w:r>
          </w:p>
        </w:tc>
        <w:tc>
          <w:tcPr>
            <w:tcW w:w="1717" w:type="dxa"/>
            <w:vMerge w:val="continue"/>
            <w:tcBorders>
              <w:left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塔筒安装导向销</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8个</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c>
          <w:tcPr>
            <w:tcW w:w="1717" w:type="dxa"/>
            <w:vMerge w:val="continue"/>
            <w:tcBorders>
              <w:left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配套螺栓、螺母、垫片</w:t>
            </w:r>
          </w:p>
        </w:tc>
        <w:tc>
          <w:tcPr>
            <w:tcW w:w="846" w:type="dxa"/>
            <w:tcBorders>
              <w:top w:val="nil"/>
              <w:left w:val="nil"/>
              <w:bottom w:val="single" w:color="auto" w:sz="4" w:space="0"/>
              <w:right w:val="single" w:color="auto" w:sz="4" w:space="0"/>
            </w:tcBorders>
            <w:vAlign w:val="center"/>
          </w:tcPr>
          <w:p>
            <w:pPr>
              <w:jc w:val="center"/>
              <w:rPr>
                <w:rFonts w:cs="Times New Roman"/>
                <w:sz w:val="21"/>
              </w:rPr>
            </w:pPr>
            <w:r>
              <w:rPr>
                <w:rFonts w:cs="Times New Roman"/>
                <w:sz w:val="21"/>
              </w:rPr>
              <w:t>10</w:t>
            </w:r>
            <w:r>
              <w:rPr>
                <w:rFonts w:hint="eastAsia" w:cs="Times New Roman"/>
                <w:sz w:val="21"/>
              </w:rPr>
              <w:t>套</w:t>
            </w:r>
          </w:p>
        </w:tc>
        <w:tc>
          <w:tcPr>
            <w:tcW w:w="2495"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法兰2主吊板用</w:t>
            </w:r>
          </w:p>
        </w:tc>
        <w:tc>
          <w:tcPr>
            <w:tcW w:w="1717" w:type="dxa"/>
            <w:vMerge w:val="continue"/>
            <w:tcBorders>
              <w:left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配套螺栓、螺母、垫片</w:t>
            </w:r>
          </w:p>
        </w:tc>
        <w:tc>
          <w:tcPr>
            <w:tcW w:w="846" w:type="dxa"/>
            <w:tcBorders>
              <w:top w:val="nil"/>
              <w:left w:val="nil"/>
              <w:bottom w:val="single" w:color="auto" w:sz="4" w:space="0"/>
              <w:right w:val="single" w:color="auto" w:sz="4" w:space="0"/>
            </w:tcBorders>
            <w:vAlign w:val="center"/>
          </w:tcPr>
          <w:p>
            <w:pPr>
              <w:jc w:val="center"/>
              <w:rPr>
                <w:rFonts w:cs="Times New Roman"/>
                <w:sz w:val="21"/>
              </w:rPr>
            </w:pPr>
            <w:r>
              <w:rPr>
                <w:rFonts w:cs="Times New Roman"/>
                <w:sz w:val="21"/>
              </w:rPr>
              <w:t>6</w:t>
            </w:r>
            <w:r>
              <w:rPr>
                <w:rFonts w:hint="eastAsia" w:cs="Times New Roman"/>
                <w:sz w:val="21"/>
              </w:rPr>
              <w:t>套</w:t>
            </w:r>
          </w:p>
        </w:tc>
        <w:tc>
          <w:tcPr>
            <w:tcW w:w="2495"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法兰3主吊板用</w:t>
            </w:r>
          </w:p>
        </w:tc>
        <w:tc>
          <w:tcPr>
            <w:tcW w:w="1717" w:type="dxa"/>
            <w:vMerge w:val="continue"/>
            <w:tcBorders>
              <w:left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配套螺栓、螺母、垫片</w:t>
            </w:r>
          </w:p>
        </w:tc>
        <w:tc>
          <w:tcPr>
            <w:tcW w:w="846" w:type="dxa"/>
            <w:tcBorders>
              <w:top w:val="nil"/>
              <w:left w:val="nil"/>
              <w:bottom w:val="single" w:color="auto" w:sz="4" w:space="0"/>
              <w:right w:val="single" w:color="auto" w:sz="4" w:space="0"/>
            </w:tcBorders>
            <w:vAlign w:val="center"/>
          </w:tcPr>
          <w:p>
            <w:pPr>
              <w:jc w:val="center"/>
              <w:rPr>
                <w:rFonts w:cs="Times New Roman"/>
                <w:sz w:val="21"/>
              </w:rPr>
            </w:pPr>
            <w:r>
              <w:rPr>
                <w:rFonts w:cs="Times New Roman"/>
                <w:sz w:val="21"/>
              </w:rPr>
              <w:t>10</w:t>
            </w:r>
            <w:r>
              <w:rPr>
                <w:rFonts w:hint="eastAsia" w:cs="Times New Roman"/>
                <w:sz w:val="21"/>
              </w:rPr>
              <w:t>套</w:t>
            </w:r>
          </w:p>
        </w:tc>
        <w:tc>
          <w:tcPr>
            <w:tcW w:w="2495"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法兰4主吊板用</w:t>
            </w:r>
          </w:p>
        </w:tc>
        <w:tc>
          <w:tcPr>
            <w:tcW w:w="1717" w:type="dxa"/>
            <w:vMerge w:val="continue"/>
            <w:tcBorders>
              <w:left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配套螺栓、螺母、垫片</w:t>
            </w:r>
          </w:p>
        </w:tc>
        <w:tc>
          <w:tcPr>
            <w:tcW w:w="846" w:type="dxa"/>
            <w:tcBorders>
              <w:top w:val="nil"/>
              <w:left w:val="nil"/>
              <w:bottom w:val="single" w:color="auto" w:sz="4" w:space="0"/>
              <w:right w:val="single" w:color="auto" w:sz="4" w:space="0"/>
            </w:tcBorders>
            <w:vAlign w:val="center"/>
          </w:tcPr>
          <w:p>
            <w:pPr>
              <w:jc w:val="center"/>
              <w:rPr>
                <w:rFonts w:cs="Times New Roman"/>
                <w:sz w:val="21"/>
              </w:rPr>
            </w:pPr>
            <w:r>
              <w:rPr>
                <w:rFonts w:cs="Times New Roman"/>
                <w:sz w:val="21"/>
              </w:rPr>
              <w:t>10</w:t>
            </w:r>
            <w:r>
              <w:rPr>
                <w:rFonts w:hint="eastAsia" w:cs="Times New Roman"/>
                <w:sz w:val="21"/>
              </w:rPr>
              <w:t>套</w:t>
            </w:r>
          </w:p>
        </w:tc>
        <w:tc>
          <w:tcPr>
            <w:tcW w:w="2495"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法兰5主吊板用</w:t>
            </w:r>
          </w:p>
        </w:tc>
        <w:tc>
          <w:tcPr>
            <w:tcW w:w="1717" w:type="dxa"/>
            <w:vMerge w:val="continue"/>
            <w:tcBorders>
              <w:left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hint="eastAsia" w:cs="Times New Roman"/>
                <w:sz w:val="21"/>
              </w:rPr>
            </w:pPr>
            <w:r>
              <w:rPr>
                <w:rFonts w:hint="eastAsia" w:cs="Times New Roman"/>
                <w:sz w:val="21"/>
              </w:rPr>
              <w:t>配套螺栓、螺母、垫片</w:t>
            </w:r>
          </w:p>
        </w:tc>
        <w:tc>
          <w:tcPr>
            <w:tcW w:w="846" w:type="dxa"/>
            <w:tcBorders>
              <w:top w:val="nil"/>
              <w:left w:val="nil"/>
              <w:bottom w:val="single" w:color="auto" w:sz="4" w:space="0"/>
              <w:right w:val="single" w:color="auto" w:sz="4" w:space="0"/>
            </w:tcBorders>
            <w:vAlign w:val="center"/>
          </w:tcPr>
          <w:p>
            <w:pPr>
              <w:jc w:val="center"/>
              <w:rPr>
                <w:rFonts w:cs="Times New Roman"/>
                <w:sz w:val="21"/>
              </w:rPr>
            </w:pPr>
            <w:r>
              <w:rPr>
                <w:rFonts w:cs="Times New Roman"/>
                <w:sz w:val="21"/>
              </w:rPr>
              <w:t>10</w:t>
            </w:r>
            <w:r>
              <w:rPr>
                <w:rFonts w:hint="eastAsia" w:cs="Times New Roman"/>
                <w:sz w:val="21"/>
              </w:rPr>
              <w:t>套</w:t>
            </w:r>
          </w:p>
        </w:tc>
        <w:tc>
          <w:tcPr>
            <w:tcW w:w="2495" w:type="dxa"/>
            <w:tcBorders>
              <w:top w:val="nil"/>
              <w:left w:val="nil"/>
              <w:bottom w:val="single" w:color="auto" w:sz="4" w:space="0"/>
              <w:right w:val="single" w:color="auto" w:sz="4" w:space="0"/>
            </w:tcBorders>
            <w:vAlign w:val="center"/>
          </w:tcPr>
          <w:p>
            <w:pPr>
              <w:jc w:val="center"/>
              <w:rPr>
                <w:rFonts w:hint="eastAsia" w:cs="Times New Roman"/>
                <w:sz w:val="21"/>
              </w:rPr>
            </w:pPr>
            <w:r>
              <w:rPr>
                <w:rFonts w:hint="eastAsia" w:cs="Times New Roman"/>
                <w:sz w:val="21"/>
              </w:rPr>
              <w:t>法兰</w:t>
            </w:r>
            <w:r>
              <w:rPr>
                <w:rFonts w:hint="eastAsia" w:cs="Times New Roman"/>
                <w:sz w:val="21"/>
                <w:lang w:val="en-US" w:eastAsia="zh-CN"/>
              </w:rPr>
              <w:t>6</w:t>
            </w:r>
            <w:r>
              <w:rPr>
                <w:rFonts w:hint="eastAsia" w:cs="Times New Roman"/>
                <w:sz w:val="21"/>
              </w:rPr>
              <w:t>主吊板用</w:t>
            </w:r>
          </w:p>
        </w:tc>
        <w:tc>
          <w:tcPr>
            <w:tcW w:w="1717" w:type="dxa"/>
            <w:vMerge w:val="continue"/>
            <w:tcBorders>
              <w:left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配套螺栓、螺母、垫片</w:t>
            </w:r>
          </w:p>
        </w:tc>
        <w:tc>
          <w:tcPr>
            <w:tcW w:w="846"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法兰1（8套）其余各4套</w:t>
            </w:r>
          </w:p>
        </w:tc>
        <w:tc>
          <w:tcPr>
            <w:tcW w:w="2495"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法兰1、法兰2、法兰3、法兰4</w:t>
            </w:r>
            <w:r>
              <w:rPr>
                <w:rFonts w:hint="eastAsia" w:cs="Times New Roman"/>
                <w:sz w:val="21"/>
                <w:lang w:eastAsia="zh-CN"/>
              </w:rPr>
              <w:t>、</w:t>
            </w:r>
            <w:r>
              <w:rPr>
                <w:rFonts w:hint="eastAsia" w:cs="Times New Roman"/>
                <w:sz w:val="21"/>
              </w:rPr>
              <w:t>法兰</w:t>
            </w:r>
            <w:r>
              <w:rPr>
                <w:rFonts w:hint="eastAsia" w:cs="Times New Roman"/>
                <w:sz w:val="21"/>
                <w:lang w:val="en-US" w:eastAsia="zh-CN"/>
              </w:rPr>
              <w:t>5</w:t>
            </w:r>
          </w:p>
          <w:p>
            <w:pPr>
              <w:jc w:val="center"/>
              <w:rPr>
                <w:rFonts w:cs="Times New Roman"/>
                <w:sz w:val="21"/>
              </w:rPr>
            </w:pPr>
            <w:r>
              <w:rPr>
                <w:rFonts w:hint="eastAsia" w:cs="Times New Roman"/>
                <w:sz w:val="21"/>
              </w:rPr>
              <w:t>辅助吊板用</w:t>
            </w:r>
          </w:p>
        </w:tc>
        <w:tc>
          <w:tcPr>
            <w:tcW w:w="1717" w:type="dxa"/>
            <w:vMerge w:val="continue"/>
            <w:tcBorders>
              <w:left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ind w:firstLine="210" w:firstLineChars="100"/>
              <w:jc w:val="center"/>
              <w:rPr>
                <w:rFonts w:cs="Times New Roman"/>
                <w:sz w:val="21"/>
              </w:rPr>
            </w:pPr>
            <w:r>
              <w:rPr>
                <w:rFonts w:cs="Times New Roman"/>
                <w:kern w:val="0"/>
                <w:sz w:val="21"/>
                <w:szCs w:val="21"/>
              </w:rPr>
              <w:t>弓形卸扣</w:t>
            </w:r>
          </w:p>
        </w:tc>
        <w:tc>
          <w:tcPr>
            <w:tcW w:w="846" w:type="dxa"/>
            <w:tcBorders>
              <w:top w:val="nil"/>
              <w:left w:val="nil"/>
              <w:bottom w:val="single" w:color="auto" w:sz="4" w:space="0"/>
              <w:right w:val="single" w:color="auto" w:sz="4" w:space="0"/>
            </w:tcBorders>
            <w:vAlign w:val="center"/>
          </w:tcPr>
          <w:p>
            <w:pPr>
              <w:jc w:val="center"/>
              <w:rPr>
                <w:rFonts w:cs="Times New Roman"/>
                <w:sz w:val="21"/>
              </w:rPr>
            </w:pPr>
            <w:r>
              <w:rPr>
                <w:rFonts w:hint="eastAsia" w:cs="Times New Roman"/>
                <w:sz w:val="21"/>
              </w:rPr>
              <w:t>3个</w:t>
            </w:r>
          </w:p>
        </w:tc>
        <w:tc>
          <w:tcPr>
            <w:tcW w:w="2495" w:type="dxa"/>
            <w:tcBorders>
              <w:top w:val="nil"/>
              <w:left w:val="nil"/>
              <w:bottom w:val="single" w:color="auto" w:sz="4" w:space="0"/>
              <w:right w:val="single" w:color="auto" w:sz="4" w:space="0"/>
            </w:tcBorders>
            <w:vAlign w:val="center"/>
          </w:tcPr>
          <w:p>
            <w:pPr>
              <w:jc w:val="center"/>
              <w:rPr>
                <w:rFonts w:cs="Times New Roman"/>
                <w:kern w:val="0"/>
                <w:sz w:val="21"/>
                <w:szCs w:val="21"/>
              </w:rPr>
            </w:pPr>
            <w:r>
              <w:rPr>
                <w:rFonts w:hint="eastAsia" w:cs="Times New Roman"/>
                <w:kern w:val="0"/>
                <w:sz w:val="21"/>
                <w:szCs w:val="21"/>
                <w:lang w:val="en-US" w:eastAsia="zh-CN"/>
              </w:rPr>
              <w:t>5</w:t>
            </w:r>
            <w:r>
              <w:rPr>
                <w:rFonts w:hint="eastAsia" w:cs="Times New Roman"/>
                <w:kern w:val="0"/>
                <w:sz w:val="21"/>
                <w:szCs w:val="21"/>
              </w:rPr>
              <w:t>5</w:t>
            </w:r>
            <w:r>
              <w:rPr>
                <w:rFonts w:cs="Times New Roman"/>
                <w:kern w:val="0"/>
                <w:sz w:val="21"/>
                <w:szCs w:val="21"/>
              </w:rPr>
              <w:t>t</w:t>
            </w:r>
          </w:p>
        </w:tc>
        <w:tc>
          <w:tcPr>
            <w:tcW w:w="1717" w:type="dxa"/>
            <w:vMerge w:val="continue"/>
            <w:tcBorders>
              <w:left w:val="single" w:color="auto" w:sz="4" w:space="0"/>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一字吊梁</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1个</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hint="eastAsia" w:cs="Times New Roman"/>
                <w:kern w:val="0"/>
                <w:sz w:val="21"/>
                <w:szCs w:val="21"/>
                <w:lang w:val="en-US" w:eastAsia="zh-CN"/>
              </w:rPr>
              <w:t>20</w:t>
            </w:r>
            <w:r>
              <w:rPr>
                <w:rFonts w:cs="Times New Roman"/>
                <w:kern w:val="0"/>
                <w:sz w:val="21"/>
                <w:szCs w:val="21"/>
              </w:rPr>
              <w:t>t、L=9m</w:t>
            </w:r>
          </w:p>
        </w:tc>
        <w:tc>
          <w:tcPr>
            <w:tcW w:w="1717" w:type="dxa"/>
            <w:vMerge w:val="restart"/>
            <w:tcBorders>
              <w:top w:val="nil"/>
              <w:left w:val="nil"/>
              <w:right w:val="single" w:color="auto" w:sz="4" w:space="0"/>
            </w:tcBorders>
            <w:vAlign w:val="center"/>
          </w:tcPr>
          <w:p>
            <w:pPr>
              <w:widowControl/>
              <w:jc w:val="center"/>
              <w:rPr>
                <w:rFonts w:cs="Times New Roman"/>
                <w:kern w:val="0"/>
                <w:sz w:val="21"/>
                <w:szCs w:val="21"/>
              </w:rPr>
            </w:pPr>
            <w:r>
              <w:rPr>
                <w:rFonts w:cs="Times New Roman"/>
                <w:kern w:val="0"/>
                <w:sz w:val="21"/>
                <w:szCs w:val="21"/>
              </w:rPr>
              <w:t>叶片组装用吊具</w:t>
            </w: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手拉葫芦</w:t>
            </w:r>
            <w:r>
              <w:rPr>
                <w:rFonts w:hint="eastAsia" w:cs="Times New Roman"/>
                <w:kern w:val="0"/>
                <w:sz w:val="21"/>
                <w:szCs w:val="21"/>
                <w:lang w:eastAsia="zh-CN"/>
              </w:rPr>
              <w:t>（</w:t>
            </w:r>
            <w:r>
              <w:rPr>
                <w:rFonts w:hint="eastAsia" w:cs="Times New Roman"/>
                <w:kern w:val="0"/>
                <w:sz w:val="21"/>
                <w:szCs w:val="21"/>
                <w:lang w:val="en-US" w:eastAsia="zh-CN"/>
              </w:rPr>
              <w:t>备用</w:t>
            </w:r>
            <w:r>
              <w:rPr>
                <w:rFonts w:hint="eastAsia" w:cs="Times New Roman"/>
                <w:kern w:val="0"/>
                <w:sz w:val="21"/>
                <w:szCs w:val="21"/>
                <w:lang w:eastAsia="zh-CN"/>
              </w:rPr>
              <w:t>）</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1个</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1</w:t>
            </w:r>
            <w:r>
              <w:rPr>
                <w:rFonts w:hint="eastAsia" w:cs="Times New Roman"/>
                <w:kern w:val="0"/>
                <w:sz w:val="21"/>
                <w:szCs w:val="21"/>
                <w:lang w:val="en-US" w:eastAsia="zh-CN"/>
              </w:rPr>
              <w:t>5</w:t>
            </w:r>
            <w:r>
              <w:rPr>
                <w:rFonts w:cs="Times New Roman"/>
                <w:kern w:val="0"/>
                <w:sz w:val="21"/>
                <w:szCs w:val="21"/>
              </w:rPr>
              <w:t>t×3m</w:t>
            </w:r>
          </w:p>
        </w:tc>
        <w:tc>
          <w:tcPr>
            <w:tcW w:w="1717" w:type="dxa"/>
            <w:vMerge w:val="continue"/>
            <w:tcBorders>
              <w:left w:val="nil"/>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双眼扁平吊带</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2根</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1</w:t>
            </w:r>
            <w:r>
              <w:rPr>
                <w:rFonts w:hint="eastAsia" w:cs="Times New Roman"/>
                <w:kern w:val="0"/>
                <w:sz w:val="21"/>
                <w:szCs w:val="21"/>
                <w:lang w:val="en-US" w:eastAsia="zh-CN"/>
              </w:rPr>
              <w:t>5</w:t>
            </w:r>
            <w:r>
              <w:rPr>
                <w:rFonts w:cs="Times New Roman"/>
                <w:kern w:val="0"/>
                <w:sz w:val="21"/>
                <w:szCs w:val="21"/>
              </w:rPr>
              <w:t>t×12m（宽3</w:t>
            </w:r>
            <w:r>
              <w:rPr>
                <w:rFonts w:hint="eastAsia" w:cs="Times New Roman"/>
                <w:kern w:val="0"/>
                <w:sz w:val="21"/>
                <w:szCs w:val="21"/>
                <w:lang w:val="en-US" w:eastAsia="zh-CN"/>
              </w:rPr>
              <w:t>5</w:t>
            </w:r>
            <w:r>
              <w:rPr>
                <w:rFonts w:cs="Times New Roman"/>
                <w:kern w:val="0"/>
                <w:sz w:val="21"/>
                <w:szCs w:val="21"/>
              </w:rPr>
              <w:t>0mm）</w:t>
            </w:r>
          </w:p>
        </w:tc>
        <w:tc>
          <w:tcPr>
            <w:tcW w:w="1717" w:type="dxa"/>
            <w:vMerge w:val="continue"/>
            <w:tcBorders>
              <w:left w:val="nil"/>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双眼圆吊带</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2根</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15t×8m</w:t>
            </w:r>
          </w:p>
        </w:tc>
        <w:tc>
          <w:tcPr>
            <w:tcW w:w="1717" w:type="dxa"/>
            <w:vMerge w:val="continue"/>
            <w:tcBorders>
              <w:left w:val="nil"/>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卸扣</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hint="eastAsia" w:cs="Times New Roman"/>
                <w:kern w:val="0"/>
                <w:sz w:val="21"/>
                <w:szCs w:val="21"/>
                <w:lang w:val="en-US" w:eastAsia="zh-CN"/>
              </w:rPr>
              <w:t>4</w:t>
            </w:r>
            <w:r>
              <w:rPr>
                <w:rFonts w:cs="Times New Roman"/>
                <w:kern w:val="0"/>
                <w:sz w:val="21"/>
                <w:szCs w:val="21"/>
              </w:rPr>
              <w:t>个</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12t</w:t>
            </w:r>
          </w:p>
        </w:tc>
        <w:tc>
          <w:tcPr>
            <w:tcW w:w="1717" w:type="dxa"/>
            <w:vMerge w:val="continue"/>
            <w:tcBorders>
              <w:left w:val="nil"/>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卸扣</w:t>
            </w:r>
          </w:p>
        </w:tc>
        <w:tc>
          <w:tcPr>
            <w:tcW w:w="846" w:type="dxa"/>
            <w:tcBorders>
              <w:top w:val="nil"/>
              <w:left w:val="nil"/>
              <w:bottom w:val="single" w:color="auto" w:sz="4" w:space="0"/>
              <w:right w:val="single" w:color="auto" w:sz="4" w:space="0"/>
            </w:tcBorders>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2</w:t>
            </w:r>
            <w:r>
              <w:rPr>
                <w:rFonts w:cs="Times New Roman"/>
                <w:kern w:val="0"/>
                <w:sz w:val="21"/>
                <w:szCs w:val="21"/>
              </w:rPr>
              <w:t>个</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1</w:t>
            </w:r>
            <w:r>
              <w:rPr>
                <w:rFonts w:hint="eastAsia" w:cs="Times New Roman"/>
                <w:kern w:val="0"/>
                <w:sz w:val="21"/>
                <w:szCs w:val="21"/>
                <w:lang w:val="en-US" w:eastAsia="zh-CN"/>
              </w:rPr>
              <w:t>7</w:t>
            </w:r>
            <w:r>
              <w:rPr>
                <w:rFonts w:cs="Times New Roman"/>
                <w:kern w:val="0"/>
                <w:sz w:val="21"/>
                <w:szCs w:val="21"/>
              </w:rPr>
              <w:t>t</w:t>
            </w:r>
          </w:p>
        </w:tc>
        <w:tc>
          <w:tcPr>
            <w:tcW w:w="1717" w:type="dxa"/>
            <w:vMerge w:val="continue"/>
            <w:tcBorders>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双眼柔性圆吊带</w:t>
            </w:r>
          </w:p>
        </w:tc>
        <w:tc>
          <w:tcPr>
            <w:tcW w:w="846"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3根</w:t>
            </w:r>
          </w:p>
        </w:tc>
        <w:tc>
          <w:tcPr>
            <w:tcW w:w="2495"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lang w:val="en-US" w:eastAsia="zh-CN"/>
              </w:rPr>
              <w:t>20</w:t>
            </w:r>
            <w:r>
              <w:rPr>
                <w:rFonts w:hint="eastAsia" w:cs="Times New Roman"/>
                <w:kern w:val="0"/>
                <w:sz w:val="21"/>
                <w:szCs w:val="21"/>
              </w:rPr>
              <w:t>t×4.5m</w:t>
            </w:r>
          </w:p>
        </w:tc>
        <w:tc>
          <w:tcPr>
            <w:tcW w:w="1717" w:type="dxa"/>
            <w:vMerge w:val="restart"/>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轮毂</w:t>
            </w:r>
            <w:r>
              <w:rPr>
                <w:rFonts w:hint="eastAsia" w:cs="Times New Roman"/>
                <w:kern w:val="0"/>
                <w:sz w:val="21"/>
                <w:szCs w:val="21"/>
                <w:lang w:val="en-US" w:eastAsia="zh-CN"/>
              </w:rPr>
              <w:t>卸车</w:t>
            </w:r>
            <w:r>
              <w:rPr>
                <w:rFonts w:cs="Times New Roman"/>
                <w:kern w:val="0"/>
                <w:sz w:val="21"/>
                <w:szCs w:val="21"/>
              </w:rPr>
              <w:t>用吊具</w:t>
            </w: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弓形卸扣</w:t>
            </w:r>
          </w:p>
        </w:tc>
        <w:tc>
          <w:tcPr>
            <w:tcW w:w="846"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3个</w:t>
            </w:r>
          </w:p>
        </w:tc>
        <w:tc>
          <w:tcPr>
            <w:tcW w:w="2495"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lang w:val="en-US" w:eastAsia="zh-CN"/>
              </w:rPr>
              <w:t>25</w:t>
            </w:r>
            <w:r>
              <w:rPr>
                <w:rFonts w:hint="eastAsia" w:cs="Times New Roman"/>
                <w:kern w:val="0"/>
                <w:sz w:val="21"/>
                <w:szCs w:val="21"/>
              </w:rPr>
              <w:t>t</w:t>
            </w:r>
          </w:p>
        </w:tc>
        <w:tc>
          <w:tcPr>
            <w:tcW w:w="1717" w:type="dxa"/>
            <w:vMerge w:val="continue"/>
            <w:tcBorders>
              <w:left w:val="nil"/>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吊钩（吊钩开口大于100mm）</w:t>
            </w:r>
          </w:p>
        </w:tc>
        <w:tc>
          <w:tcPr>
            <w:tcW w:w="846"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3个</w:t>
            </w:r>
          </w:p>
        </w:tc>
        <w:tc>
          <w:tcPr>
            <w:tcW w:w="2495"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lang w:val="en-US" w:eastAsia="zh-CN"/>
              </w:rPr>
              <w:t>21.2</w:t>
            </w:r>
            <w:r>
              <w:rPr>
                <w:rFonts w:hint="eastAsia" w:cs="Times New Roman"/>
                <w:kern w:val="0"/>
                <w:sz w:val="21"/>
                <w:szCs w:val="21"/>
              </w:rPr>
              <w:t>t</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风轮吊具</w:t>
            </w:r>
          </w:p>
        </w:tc>
        <w:tc>
          <w:tcPr>
            <w:tcW w:w="846" w:type="dxa"/>
            <w:tcBorders>
              <w:top w:val="nil"/>
              <w:left w:val="nil"/>
              <w:bottom w:val="single" w:color="auto" w:sz="4" w:space="0"/>
              <w:right w:val="single" w:color="auto" w:sz="4" w:space="0"/>
            </w:tcBorders>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1套</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c>
          <w:tcPr>
            <w:tcW w:w="1717" w:type="dxa"/>
            <w:vMerge w:val="restart"/>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风轮吊装</w:t>
            </w: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双眼扁平吊带</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1根</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12t×12m借用叶片</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叶片后缘保护套</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1个</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叶片厂家提供</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叶尖保护套</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2个</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叶片厂家提供</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双眼柔性圆吊带</w:t>
            </w:r>
          </w:p>
        </w:tc>
        <w:tc>
          <w:tcPr>
            <w:tcW w:w="846"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4根</w:t>
            </w:r>
          </w:p>
        </w:tc>
        <w:tc>
          <w:tcPr>
            <w:tcW w:w="2495"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3tx2.5m</w:t>
            </w:r>
          </w:p>
        </w:tc>
        <w:tc>
          <w:tcPr>
            <w:tcW w:w="1717" w:type="dxa"/>
            <w:vMerge w:val="restart"/>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小件吊装</w:t>
            </w: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双眼柔性圆吊带</w:t>
            </w:r>
          </w:p>
        </w:tc>
        <w:tc>
          <w:tcPr>
            <w:tcW w:w="846"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4根</w:t>
            </w:r>
          </w:p>
        </w:tc>
        <w:tc>
          <w:tcPr>
            <w:tcW w:w="2495"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5tx6m</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双眼柔性圆吊带</w:t>
            </w:r>
          </w:p>
        </w:tc>
        <w:tc>
          <w:tcPr>
            <w:tcW w:w="846"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4根</w:t>
            </w:r>
          </w:p>
        </w:tc>
        <w:tc>
          <w:tcPr>
            <w:tcW w:w="2495"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5tx9m</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双眼柔性圆吊带</w:t>
            </w:r>
          </w:p>
        </w:tc>
        <w:tc>
          <w:tcPr>
            <w:tcW w:w="846"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4根</w:t>
            </w:r>
          </w:p>
        </w:tc>
        <w:tc>
          <w:tcPr>
            <w:tcW w:w="2495"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15tx6m</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弓形卸扣</w:t>
            </w:r>
          </w:p>
        </w:tc>
        <w:tc>
          <w:tcPr>
            <w:tcW w:w="846"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4个</w:t>
            </w:r>
          </w:p>
        </w:tc>
        <w:tc>
          <w:tcPr>
            <w:tcW w:w="2495"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2t</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弓形卸扣</w:t>
            </w:r>
          </w:p>
        </w:tc>
        <w:tc>
          <w:tcPr>
            <w:tcW w:w="846"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4个</w:t>
            </w:r>
          </w:p>
        </w:tc>
        <w:tc>
          <w:tcPr>
            <w:tcW w:w="2495"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6.5t</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弓形卸扣</w:t>
            </w:r>
          </w:p>
        </w:tc>
        <w:tc>
          <w:tcPr>
            <w:tcW w:w="846"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4个</w:t>
            </w:r>
          </w:p>
        </w:tc>
        <w:tc>
          <w:tcPr>
            <w:tcW w:w="2495"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9.5t</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hint="eastAsia" w:cs="Times New Roman"/>
                <w:kern w:val="0"/>
                <w:sz w:val="21"/>
                <w:szCs w:val="21"/>
              </w:rPr>
            </w:pPr>
            <w:r>
              <w:rPr>
                <w:rFonts w:hint="eastAsia" w:cs="Times New Roman"/>
                <w:kern w:val="0"/>
                <w:sz w:val="21"/>
                <w:szCs w:val="21"/>
              </w:rPr>
              <w:t>弓形卸扣</w:t>
            </w:r>
          </w:p>
        </w:tc>
        <w:tc>
          <w:tcPr>
            <w:tcW w:w="846" w:type="dxa"/>
            <w:tcBorders>
              <w:top w:val="nil"/>
              <w:left w:val="nil"/>
              <w:bottom w:val="single" w:color="auto" w:sz="4" w:space="0"/>
              <w:right w:val="single" w:color="auto" w:sz="4" w:space="0"/>
            </w:tcBorders>
            <w:vAlign w:val="top"/>
          </w:tcPr>
          <w:p>
            <w:pPr>
              <w:widowControl/>
              <w:jc w:val="center"/>
              <w:rPr>
                <w:rFonts w:hint="eastAsia" w:cs="Times New Roman"/>
                <w:kern w:val="0"/>
                <w:sz w:val="21"/>
                <w:szCs w:val="21"/>
              </w:rPr>
            </w:pPr>
            <w:r>
              <w:rPr>
                <w:rFonts w:hint="eastAsia" w:cs="Times New Roman"/>
                <w:kern w:val="0"/>
                <w:sz w:val="21"/>
                <w:szCs w:val="21"/>
              </w:rPr>
              <w:t>4个</w:t>
            </w:r>
          </w:p>
        </w:tc>
        <w:tc>
          <w:tcPr>
            <w:tcW w:w="2495" w:type="dxa"/>
            <w:tcBorders>
              <w:top w:val="nil"/>
              <w:left w:val="nil"/>
              <w:bottom w:val="single" w:color="auto" w:sz="4" w:space="0"/>
              <w:right w:val="single" w:color="auto" w:sz="4" w:space="0"/>
            </w:tcBorders>
            <w:vAlign w:val="top"/>
          </w:tcPr>
          <w:p>
            <w:pPr>
              <w:widowControl/>
              <w:jc w:val="center"/>
              <w:rPr>
                <w:rFonts w:hint="eastAsia" w:cs="Times New Roman"/>
                <w:kern w:val="0"/>
                <w:sz w:val="21"/>
                <w:szCs w:val="21"/>
              </w:rPr>
            </w:pPr>
            <w:r>
              <w:rPr>
                <w:rFonts w:hint="eastAsia" w:cs="Times New Roman"/>
                <w:kern w:val="0"/>
                <w:sz w:val="21"/>
                <w:szCs w:val="21"/>
              </w:rPr>
              <w:t>12t</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弓形卸扣</w:t>
            </w:r>
          </w:p>
        </w:tc>
        <w:tc>
          <w:tcPr>
            <w:tcW w:w="846"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4个</w:t>
            </w:r>
          </w:p>
        </w:tc>
        <w:tc>
          <w:tcPr>
            <w:tcW w:w="2495" w:type="dxa"/>
            <w:tcBorders>
              <w:top w:val="nil"/>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1</w:t>
            </w:r>
            <w:r>
              <w:rPr>
                <w:rFonts w:hint="eastAsia" w:cs="Times New Roman"/>
                <w:kern w:val="0"/>
                <w:sz w:val="21"/>
                <w:szCs w:val="21"/>
                <w:lang w:val="en-US" w:eastAsia="zh-CN"/>
              </w:rPr>
              <w:t>7</w:t>
            </w:r>
            <w:r>
              <w:rPr>
                <w:rFonts w:hint="eastAsia" w:cs="Times New Roman"/>
                <w:kern w:val="0"/>
                <w:sz w:val="21"/>
                <w:szCs w:val="21"/>
              </w:rPr>
              <w:t>t</w:t>
            </w:r>
          </w:p>
        </w:tc>
        <w:tc>
          <w:tcPr>
            <w:tcW w:w="1717" w:type="dxa"/>
            <w:vMerge w:val="continue"/>
            <w:tcBorders>
              <w:top w:val="nil"/>
              <w:left w:val="nil"/>
              <w:bottom w:val="single" w:color="auto" w:sz="4" w:space="0"/>
              <w:right w:val="single" w:color="auto" w:sz="4" w:space="0"/>
            </w:tcBorders>
            <w:vAlign w:val="center"/>
          </w:tcPr>
          <w:p>
            <w:pPr>
              <w:widowControl/>
              <w:jc w:val="center"/>
              <w:rPr>
                <w:rFonts w:cs="Times New Roman"/>
                <w:kern w:val="0"/>
                <w:sz w:val="21"/>
                <w:szCs w:val="21"/>
              </w:rPr>
            </w:pPr>
          </w:p>
        </w:tc>
      </w:tr>
      <w:tr>
        <w:tblPrEx>
          <w:tblCellMar>
            <w:top w:w="0" w:type="dxa"/>
            <w:left w:w="108" w:type="dxa"/>
            <w:bottom w:w="0" w:type="dxa"/>
            <w:right w:w="108" w:type="dxa"/>
          </w:tblCellMar>
        </w:tblPrEx>
        <w:trPr>
          <w:trHeight w:val="318" w:hRule="atLeast"/>
          <w:jc w:val="center"/>
        </w:trPr>
        <w:tc>
          <w:tcPr>
            <w:tcW w:w="458" w:type="dxa"/>
            <w:tcBorders>
              <w:top w:val="nil"/>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hint="eastAsia" w:cs="Times New Roman"/>
                <w:kern w:val="0"/>
                <w:sz w:val="21"/>
                <w:szCs w:val="21"/>
              </w:rPr>
              <w:t>缆</w:t>
            </w:r>
            <w:r>
              <w:rPr>
                <w:rFonts w:cs="Times New Roman"/>
                <w:kern w:val="0"/>
                <w:sz w:val="21"/>
                <w:szCs w:val="21"/>
              </w:rPr>
              <w:t>风绳</w:t>
            </w:r>
          </w:p>
        </w:tc>
        <w:tc>
          <w:tcPr>
            <w:tcW w:w="846"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2根</w:t>
            </w:r>
          </w:p>
        </w:tc>
        <w:tc>
          <w:tcPr>
            <w:tcW w:w="2495"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cs="Times New Roman"/>
                <w:kern w:val="0"/>
                <w:sz w:val="21"/>
                <w:szCs w:val="21"/>
              </w:rPr>
              <w:t>Ф16×150m</w:t>
            </w:r>
          </w:p>
        </w:tc>
        <w:tc>
          <w:tcPr>
            <w:tcW w:w="1717" w:type="dxa"/>
            <w:tcBorders>
              <w:top w:val="nil"/>
              <w:left w:val="nil"/>
              <w:bottom w:val="single" w:color="auto" w:sz="4" w:space="0"/>
              <w:right w:val="single" w:color="auto" w:sz="4" w:space="0"/>
            </w:tcBorders>
            <w:vAlign w:val="center"/>
          </w:tcPr>
          <w:p>
            <w:pPr>
              <w:widowControl/>
              <w:jc w:val="center"/>
              <w:rPr>
                <w:rFonts w:cs="Times New Roman"/>
                <w:kern w:val="0"/>
                <w:sz w:val="21"/>
                <w:szCs w:val="21"/>
              </w:rPr>
            </w:pPr>
            <w:r>
              <w:rPr>
                <w:rFonts w:hint="eastAsia" w:cs="Times New Roman"/>
                <w:kern w:val="0"/>
                <w:sz w:val="21"/>
                <w:szCs w:val="21"/>
              </w:rPr>
              <w:t>6×19钢丝绳</w:t>
            </w:r>
          </w:p>
        </w:tc>
      </w:tr>
      <w:tr>
        <w:tblPrEx>
          <w:tblCellMar>
            <w:top w:w="0" w:type="dxa"/>
            <w:left w:w="108" w:type="dxa"/>
            <w:bottom w:w="0" w:type="dxa"/>
            <w:right w:w="108" w:type="dxa"/>
          </w:tblCellMar>
        </w:tblPrEx>
        <w:trPr>
          <w:trHeight w:val="318" w:hRule="atLeast"/>
          <w:jc w:val="center"/>
        </w:trPr>
        <w:tc>
          <w:tcPr>
            <w:tcW w:w="458" w:type="dxa"/>
            <w:tcBorders>
              <w:top w:val="single" w:color="auto" w:sz="4" w:space="0"/>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single" w:color="auto" w:sz="4" w:space="0"/>
              <w:left w:val="nil"/>
              <w:bottom w:val="single" w:color="auto" w:sz="4" w:space="0"/>
              <w:right w:val="single" w:color="auto" w:sz="4" w:space="0"/>
            </w:tcBorders>
            <w:vAlign w:val="top"/>
          </w:tcPr>
          <w:p>
            <w:pPr>
              <w:widowControl/>
              <w:jc w:val="center"/>
              <w:rPr>
                <w:rFonts w:hint="eastAsia" w:cs="Times New Roman"/>
                <w:kern w:val="0"/>
                <w:sz w:val="21"/>
                <w:szCs w:val="21"/>
              </w:rPr>
            </w:pPr>
            <w:r>
              <w:rPr>
                <w:rFonts w:hint="eastAsia" w:cs="Times New Roman"/>
                <w:kern w:val="0"/>
                <w:sz w:val="21"/>
                <w:szCs w:val="21"/>
              </w:rPr>
              <w:t>梯子</w:t>
            </w:r>
          </w:p>
        </w:tc>
        <w:tc>
          <w:tcPr>
            <w:tcW w:w="846" w:type="dxa"/>
            <w:tcBorders>
              <w:top w:val="single" w:color="auto" w:sz="4" w:space="0"/>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2付</w:t>
            </w:r>
          </w:p>
        </w:tc>
        <w:tc>
          <w:tcPr>
            <w:tcW w:w="2495" w:type="dxa"/>
            <w:tcBorders>
              <w:top w:val="single" w:color="auto" w:sz="4" w:space="0"/>
              <w:left w:val="nil"/>
              <w:bottom w:val="single" w:color="auto" w:sz="4" w:space="0"/>
              <w:right w:val="single" w:color="auto" w:sz="4" w:space="0"/>
            </w:tcBorders>
            <w:vAlign w:val="top"/>
          </w:tcPr>
          <w:p>
            <w:pPr>
              <w:widowControl/>
              <w:jc w:val="center"/>
              <w:rPr>
                <w:rFonts w:cs="Times New Roman"/>
                <w:kern w:val="0"/>
                <w:sz w:val="21"/>
                <w:szCs w:val="21"/>
              </w:rPr>
            </w:pPr>
            <w:r>
              <w:rPr>
                <w:rFonts w:hint="eastAsia" w:cs="Times New Roman"/>
                <w:kern w:val="0"/>
                <w:sz w:val="21"/>
                <w:szCs w:val="21"/>
              </w:rPr>
              <w:t>承载大于150kg，高度4m</w:t>
            </w:r>
          </w:p>
        </w:tc>
        <w:tc>
          <w:tcPr>
            <w:tcW w:w="1717" w:type="dxa"/>
            <w:tcBorders>
              <w:top w:val="single" w:color="auto" w:sz="4" w:space="0"/>
              <w:left w:val="nil"/>
              <w:bottom w:val="single" w:color="auto" w:sz="4" w:space="0"/>
              <w:right w:val="single" w:color="auto" w:sz="4" w:space="0"/>
            </w:tcBorders>
            <w:vAlign w:val="top"/>
          </w:tcPr>
          <w:p>
            <w:pPr>
              <w:widowControl/>
              <w:jc w:val="center"/>
              <w:rPr>
                <w:rFonts w:hint="eastAsia" w:cs="Times New Roman"/>
                <w:kern w:val="0"/>
                <w:sz w:val="21"/>
                <w:szCs w:val="21"/>
              </w:rPr>
            </w:pPr>
            <w:r>
              <w:rPr>
                <w:rFonts w:hint="eastAsia" w:cs="Times New Roman"/>
                <w:kern w:val="0"/>
                <w:sz w:val="21"/>
                <w:szCs w:val="21"/>
              </w:rPr>
              <w:t>爬高作业</w:t>
            </w:r>
          </w:p>
        </w:tc>
      </w:tr>
      <w:tr>
        <w:tblPrEx>
          <w:tblCellMar>
            <w:top w:w="0" w:type="dxa"/>
            <w:left w:w="108" w:type="dxa"/>
            <w:bottom w:w="0" w:type="dxa"/>
            <w:right w:w="108" w:type="dxa"/>
          </w:tblCellMar>
        </w:tblPrEx>
        <w:trPr>
          <w:trHeight w:val="318" w:hRule="atLeast"/>
          <w:jc w:val="center"/>
        </w:trPr>
        <w:tc>
          <w:tcPr>
            <w:tcW w:w="458" w:type="dxa"/>
            <w:tcBorders>
              <w:top w:val="single" w:color="auto" w:sz="4" w:space="0"/>
              <w:left w:val="single" w:color="auto" w:sz="4" w:space="0"/>
              <w:bottom w:val="single" w:color="auto" w:sz="4" w:space="0"/>
              <w:right w:val="single" w:color="auto" w:sz="4" w:space="0"/>
            </w:tcBorders>
            <w:vAlign w:val="center"/>
          </w:tcPr>
          <w:p>
            <w:pPr>
              <w:pStyle w:val="97"/>
              <w:widowControl/>
              <w:numPr>
                <w:ilvl w:val="0"/>
                <w:numId w:val="7"/>
              </w:numPr>
              <w:ind w:firstLineChars="0"/>
              <w:jc w:val="center"/>
              <w:rPr>
                <w:rFonts w:cs="Times New Roman"/>
                <w:kern w:val="0"/>
                <w:sz w:val="21"/>
                <w:szCs w:val="21"/>
              </w:rPr>
            </w:pPr>
          </w:p>
        </w:tc>
        <w:tc>
          <w:tcPr>
            <w:tcW w:w="3481" w:type="dxa"/>
            <w:tcBorders>
              <w:top w:val="single" w:color="auto" w:sz="4" w:space="0"/>
              <w:left w:val="nil"/>
              <w:bottom w:val="single" w:color="auto" w:sz="4" w:space="0"/>
              <w:right w:val="single" w:color="auto" w:sz="4" w:space="0"/>
            </w:tcBorders>
            <w:vAlign w:val="center"/>
          </w:tcPr>
          <w:p>
            <w:pPr>
              <w:widowControl/>
              <w:jc w:val="center"/>
              <w:rPr>
                <w:rFonts w:hint="eastAsia" w:cs="Times New Roman"/>
                <w:kern w:val="0"/>
                <w:sz w:val="21"/>
                <w:szCs w:val="21"/>
              </w:rPr>
            </w:pPr>
            <w:r>
              <w:rPr>
                <w:rFonts w:hint="eastAsia" w:cs="Times New Roman"/>
                <w:kern w:val="0"/>
                <w:sz w:val="21"/>
                <w:szCs w:val="21"/>
              </w:rPr>
              <w:t>麻绳</w:t>
            </w:r>
          </w:p>
        </w:tc>
        <w:tc>
          <w:tcPr>
            <w:tcW w:w="846" w:type="dxa"/>
            <w:tcBorders>
              <w:top w:val="single" w:color="auto" w:sz="4" w:space="0"/>
              <w:left w:val="nil"/>
              <w:bottom w:val="single" w:color="auto" w:sz="4" w:space="0"/>
              <w:right w:val="single" w:color="auto" w:sz="4" w:space="0"/>
            </w:tcBorders>
            <w:vAlign w:val="center"/>
          </w:tcPr>
          <w:p>
            <w:pPr>
              <w:widowControl/>
              <w:jc w:val="center"/>
              <w:rPr>
                <w:rFonts w:cs="Times New Roman"/>
                <w:kern w:val="0"/>
                <w:sz w:val="21"/>
                <w:szCs w:val="21"/>
              </w:rPr>
            </w:pPr>
            <w:r>
              <w:rPr>
                <w:rFonts w:hint="eastAsia" w:cs="Times New Roman"/>
                <w:kern w:val="0"/>
                <w:sz w:val="21"/>
                <w:szCs w:val="21"/>
              </w:rPr>
              <w:t>2根</w:t>
            </w:r>
          </w:p>
        </w:tc>
        <w:tc>
          <w:tcPr>
            <w:tcW w:w="2495" w:type="dxa"/>
            <w:tcBorders>
              <w:top w:val="single" w:color="auto" w:sz="4" w:space="0"/>
              <w:left w:val="nil"/>
              <w:bottom w:val="single" w:color="auto" w:sz="4" w:space="0"/>
              <w:right w:val="single" w:color="auto" w:sz="4" w:space="0"/>
            </w:tcBorders>
            <w:vAlign w:val="center"/>
          </w:tcPr>
          <w:p>
            <w:pPr>
              <w:widowControl/>
              <w:jc w:val="center"/>
              <w:rPr>
                <w:rFonts w:cs="Times New Roman"/>
                <w:kern w:val="0"/>
                <w:sz w:val="21"/>
                <w:szCs w:val="21"/>
              </w:rPr>
            </w:pPr>
            <w:r>
              <w:rPr>
                <w:rFonts w:hint="eastAsia" w:cs="Times New Roman"/>
                <w:kern w:val="0"/>
                <w:sz w:val="21"/>
                <w:szCs w:val="21"/>
              </w:rPr>
              <w:t>φ 16，30m</w:t>
            </w:r>
          </w:p>
        </w:tc>
        <w:tc>
          <w:tcPr>
            <w:tcW w:w="1717" w:type="dxa"/>
            <w:tcBorders>
              <w:top w:val="single" w:color="auto" w:sz="4" w:space="0"/>
              <w:left w:val="nil"/>
              <w:bottom w:val="single" w:color="auto" w:sz="4" w:space="0"/>
              <w:right w:val="single" w:color="auto" w:sz="4" w:space="0"/>
            </w:tcBorders>
            <w:vAlign w:val="center"/>
          </w:tcPr>
          <w:p>
            <w:pPr>
              <w:widowControl/>
              <w:jc w:val="center"/>
              <w:rPr>
                <w:rFonts w:hint="eastAsia" w:cs="Times New Roman"/>
                <w:kern w:val="0"/>
                <w:sz w:val="21"/>
                <w:szCs w:val="21"/>
              </w:rPr>
            </w:pPr>
            <w:r>
              <w:rPr>
                <w:rFonts w:hint="eastAsia" w:cs="Times New Roman"/>
                <w:kern w:val="0"/>
                <w:sz w:val="21"/>
                <w:szCs w:val="21"/>
              </w:rPr>
              <w:t>固定用</w:t>
            </w:r>
          </w:p>
        </w:tc>
      </w:tr>
    </w:tbl>
    <w:p>
      <w:pPr>
        <w:widowControl/>
        <w:spacing w:line="240" w:lineRule="auto"/>
        <w:jc w:val="left"/>
        <w:rPr>
          <w:rFonts w:cs="Times New Roman"/>
          <w:b/>
          <w:sz w:val="21"/>
          <w:szCs w:val="21"/>
        </w:rPr>
      </w:pPr>
      <w:bookmarkStart w:id="354" w:name="_Toc329779974"/>
      <w:bookmarkStart w:id="355" w:name="_Toc335816775"/>
      <w:bookmarkStart w:id="356" w:name="_Toc363988593"/>
      <w:bookmarkStart w:id="357" w:name="_Toc329780146"/>
      <w:bookmarkStart w:id="358" w:name="_Toc363396447"/>
      <w:bookmarkStart w:id="359" w:name="_Toc363987644"/>
      <w:bookmarkStart w:id="360" w:name="_Toc363801721"/>
      <w:bookmarkStart w:id="361" w:name="_Toc364168632"/>
      <w:bookmarkStart w:id="362" w:name="_Toc381108384"/>
      <w:bookmarkStart w:id="363" w:name="_Toc381618744"/>
      <w:bookmarkStart w:id="364" w:name="_Toc381620020"/>
      <w:r>
        <w:rPr>
          <w:rFonts w:cs="Times New Roman"/>
          <w:b/>
          <w:sz w:val="21"/>
          <w:szCs w:val="21"/>
        </w:rPr>
        <w:br w:type="page"/>
      </w:r>
    </w:p>
    <w:p>
      <w:pPr>
        <w:keepNext/>
        <w:keepLines/>
        <w:spacing w:after="326" w:afterLines="100" w:line="360" w:lineRule="auto"/>
        <w:jc w:val="left"/>
        <w:outlineLvl w:val="0"/>
        <w:rPr>
          <w:rFonts w:ascii="黑体" w:hAnsi="黑体" w:eastAsia="黑体" w:cs="Times New Roman"/>
          <w:bCs/>
          <w:kern w:val="44"/>
          <w:sz w:val="30"/>
          <w:szCs w:val="30"/>
        </w:rPr>
      </w:pPr>
      <w:bookmarkStart w:id="365" w:name="_Toc18963"/>
      <w:r>
        <w:rPr>
          <w:rFonts w:ascii="黑体" w:hAnsi="黑体" w:eastAsia="黑体" w:cs="Times New Roman"/>
          <w:bCs/>
          <w:sz w:val="30"/>
          <w:szCs w:val="30"/>
        </w:rPr>
        <w:t>附件4：</w:t>
      </w:r>
      <w:bookmarkEnd w:id="354"/>
      <w:bookmarkEnd w:id="355"/>
      <w:bookmarkEnd w:id="356"/>
      <w:bookmarkEnd w:id="357"/>
      <w:bookmarkEnd w:id="358"/>
      <w:bookmarkEnd w:id="359"/>
      <w:bookmarkEnd w:id="360"/>
      <w:r>
        <w:rPr>
          <w:rFonts w:ascii="黑体" w:hAnsi="黑体" w:eastAsia="黑体" w:cs="Times New Roman"/>
          <w:bCs/>
          <w:kern w:val="44"/>
          <w:sz w:val="30"/>
          <w:szCs w:val="30"/>
        </w:rPr>
        <w:t>工具清单</w:t>
      </w:r>
      <w:bookmarkEnd w:id="361"/>
      <w:bookmarkEnd w:id="362"/>
      <w:bookmarkEnd w:id="363"/>
      <w:bookmarkEnd w:id="364"/>
      <w:bookmarkEnd w:id="365"/>
    </w:p>
    <w:tbl>
      <w:tblPr>
        <w:tblStyle w:val="34"/>
        <w:tblW w:w="90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2"/>
        <w:gridCol w:w="2841"/>
        <w:gridCol w:w="2835"/>
        <w:gridCol w:w="992"/>
        <w:gridCol w:w="1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序号</w:t>
            </w:r>
          </w:p>
        </w:tc>
        <w:tc>
          <w:tcPr>
            <w:tcW w:w="2841" w:type="dxa"/>
            <w:vAlign w:val="center"/>
          </w:tcPr>
          <w:p>
            <w:pPr>
              <w:widowControl/>
              <w:jc w:val="center"/>
              <w:rPr>
                <w:rFonts w:cs="Times New Roman"/>
                <w:kern w:val="0"/>
                <w:sz w:val="21"/>
                <w:szCs w:val="21"/>
              </w:rPr>
            </w:pPr>
            <w:r>
              <w:rPr>
                <w:rFonts w:cs="Times New Roman"/>
                <w:kern w:val="0"/>
                <w:sz w:val="21"/>
                <w:szCs w:val="21"/>
              </w:rPr>
              <w:t>名称</w:t>
            </w:r>
          </w:p>
        </w:tc>
        <w:tc>
          <w:tcPr>
            <w:tcW w:w="2835" w:type="dxa"/>
            <w:vAlign w:val="center"/>
          </w:tcPr>
          <w:p>
            <w:pPr>
              <w:widowControl/>
              <w:jc w:val="center"/>
              <w:rPr>
                <w:rFonts w:cs="Times New Roman"/>
                <w:kern w:val="0"/>
                <w:sz w:val="21"/>
                <w:szCs w:val="21"/>
              </w:rPr>
            </w:pPr>
            <w:r>
              <w:rPr>
                <w:rFonts w:cs="Times New Roman"/>
                <w:kern w:val="0"/>
                <w:sz w:val="21"/>
                <w:szCs w:val="21"/>
              </w:rPr>
              <w:t>规格</w:t>
            </w:r>
          </w:p>
        </w:tc>
        <w:tc>
          <w:tcPr>
            <w:tcW w:w="992" w:type="dxa"/>
            <w:vAlign w:val="center"/>
          </w:tcPr>
          <w:p>
            <w:pPr>
              <w:widowControl/>
              <w:jc w:val="center"/>
              <w:rPr>
                <w:rFonts w:cs="Times New Roman"/>
                <w:kern w:val="0"/>
                <w:sz w:val="21"/>
                <w:szCs w:val="21"/>
              </w:rPr>
            </w:pPr>
            <w:r>
              <w:rPr>
                <w:rFonts w:cs="Times New Roman"/>
                <w:kern w:val="0"/>
                <w:sz w:val="21"/>
                <w:szCs w:val="21"/>
              </w:rPr>
              <w:t>数量</w:t>
            </w:r>
          </w:p>
        </w:tc>
        <w:tc>
          <w:tcPr>
            <w:tcW w:w="1610" w:type="dxa"/>
            <w:vAlign w:val="center"/>
          </w:tcPr>
          <w:p>
            <w:pPr>
              <w:widowControl/>
              <w:jc w:val="center"/>
              <w:rPr>
                <w:rFonts w:cs="Times New Roman"/>
                <w:kern w:val="0"/>
                <w:sz w:val="21"/>
                <w:szCs w:val="21"/>
              </w:rPr>
            </w:pPr>
            <w:r>
              <w:rPr>
                <w:rFonts w:cs="Times New Roman"/>
                <w:kern w:val="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Merge w:val="restart"/>
            <w:vAlign w:val="center"/>
          </w:tcPr>
          <w:p>
            <w:pPr>
              <w:widowControl/>
              <w:jc w:val="center"/>
              <w:rPr>
                <w:rFonts w:cs="Times New Roman"/>
                <w:kern w:val="0"/>
                <w:sz w:val="21"/>
                <w:szCs w:val="21"/>
              </w:rPr>
            </w:pPr>
            <w:r>
              <w:rPr>
                <w:rFonts w:cs="Times New Roman"/>
                <w:kern w:val="0"/>
                <w:sz w:val="21"/>
                <w:szCs w:val="21"/>
              </w:rPr>
              <w:t>1</w:t>
            </w:r>
          </w:p>
        </w:tc>
        <w:tc>
          <w:tcPr>
            <w:tcW w:w="2841" w:type="dxa"/>
            <w:vAlign w:val="center"/>
          </w:tcPr>
          <w:p>
            <w:pPr>
              <w:widowControl/>
              <w:jc w:val="center"/>
              <w:rPr>
                <w:rFonts w:cs="Times New Roman"/>
                <w:kern w:val="0"/>
                <w:sz w:val="21"/>
                <w:szCs w:val="21"/>
              </w:rPr>
            </w:pPr>
            <w:r>
              <w:rPr>
                <w:rFonts w:cs="Times New Roman"/>
                <w:kern w:val="0"/>
                <w:sz w:val="21"/>
                <w:szCs w:val="21"/>
              </w:rPr>
              <w:t>电动液压泵</w:t>
            </w:r>
          </w:p>
        </w:tc>
        <w:tc>
          <w:tcPr>
            <w:tcW w:w="2835" w:type="dxa"/>
            <w:vAlign w:val="center"/>
          </w:tcPr>
          <w:p>
            <w:pPr>
              <w:widowControl/>
              <w:jc w:val="center"/>
              <w:rPr>
                <w:rFonts w:cs="Times New Roman"/>
                <w:kern w:val="0"/>
                <w:sz w:val="21"/>
                <w:szCs w:val="21"/>
              </w:rPr>
            </w:pPr>
            <w:r>
              <w:rPr>
                <w:rFonts w:cs="Times New Roman"/>
                <w:kern w:val="0"/>
                <w:sz w:val="21"/>
                <w:szCs w:val="21"/>
              </w:rPr>
              <w:t>700bar液压泵</w:t>
            </w:r>
          </w:p>
        </w:tc>
        <w:tc>
          <w:tcPr>
            <w:tcW w:w="992" w:type="dxa"/>
            <w:vAlign w:val="center"/>
          </w:tcPr>
          <w:p>
            <w:pPr>
              <w:widowControl/>
              <w:jc w:val="center"/>
              <w:rPr>
                <w:rFonts w:cs="Times New Roman"/>
                <w:kern w:val="0"/>
                <w:sz w:val="21"/>
                <w:szCs w:val="21"/>
              </w:rPr>
            </w:pPr>
            <w:r>
              <w:rPr>
                <w:rFonts w:hint="eastAsia" w:cs="Times New Roman"/>
                <w:kern w:val="0"/>
                <w:sz w:val="21"/>
                <w:szCs w:val="21"/>
              </w:rPr>
              <w:t>1台</w:t>
            </w:r>
          </w:p>
        </w:tc>
        <w:tc>
          <w:tcPr>
            <w:tcW w:w="1610" w:type="dxa"/>
            <w:vMerge w:val="restart"/>
            <w:vAlign w:val="center"/>
          </w:tcPr>
          <w:p>
            <w:pPr>
              <w:widowControl/>
              <w:jc w:val="center"/>
              <w:rPr>
                <w:rFonts w:cs="Times New Roman"/>
                <w:kern w:val="0"/>
                <w:sz w:val="21"/>
                <w:szCs w:val="21"/>
              </w:rPr>
            </w:pPr>
            <w:r>
              <w:rPr>
                <w:rFonts w:hint="eastAsia" w:cs="Times New Roman"/>
                <w:kern w:val="0"/>
                <w:sz w:val="21"/>
                <w:szCs w:val="21"/>
              </w:rPr>
              <w:t>液压工具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Merge w:val="continue"/>
            <w:vAlign w:val="center"/>
          </w:tcPr>
          <w:p>
            <w:pPr>
              <w:widowControl/>
              <w:jc w:val="center"/>
              <w:rPr>
                <w:rFonts w:cs="Times New Roman"/>
                <w:kern w:val="0"/>
                <w:sz w:val="21"/>
                <w:szCs w:val="21"/>
              </w:rPr>
            </w:pPr>
          </w:p>
        </w:tc>
        <w:tc>
          <w:tcPr>
            <w:tcW w:w="2841" w:type="dxa"/>
            <w:vAlign w:val="center"/>
          </w:tcPr>
          <w:p>
            <w:pPr>
              <w:widowControl/>
              <w:jc w:val="center"/>
              <w:rPr>
                <w:rFonts w:cs="Times New Roman"/>
                <w:kern w:val="0"/>
                <w:sz w:val="21"/>
                <w:szCs w:val="21"/>
              </w:rPr>
            </w:pPr>
            <w:r>
              <w:rPr>
                <w:rFonts w:hint="eastAsia" w:cs="Times New Roman"/>
                <w:kern w:val="0"/>
                <w:sz w:val="21"/>
                <w:szCs w:val="21"/>
              </w:rPr>
              <w:t>方驱液压扳手</w:t>
            </w:r>
          </w:p>
        </w:tc>
        <w:tc>
          <w:tcPr>
            <w:tcW w:w="2835" w:type="dxa"/>
            <w:vAlign w:val="center"/>
          </w:tcPr>
          <w:p>
            <w:pPr>
              <w:widowControl/>
              <w:jc w:val="center"/>
              <w:rPr>
                <w:rFonts w:cs="Times New Roman"/>
                <w:kern w:val="0"/>
                <w:sz w:val="21"/>
                <w:szCs w:val="21"/>
              </w:rPr>
            </w:pPr>
            <w:r>
              <w:rPr>
                <w:rFonts w:hint="eastAsia" w:cs="Times New Roman"/>
                <w:kern w:val="0"/>
                <w:sz w:val="21"/>
                <w:szCs w:val="21"/>
              </w:rPr>
              <w:t>1.5吋，</w:t>
            </w:r>
            <w:r>
              <w:rPr>
                <w:rFonts w:hint="eastAsia" w:cs="Times New Roman"/>
                <w:kern w:val="0"/>
                <w:sz w:val="21"/>
                <w:szCs w:val="21"/>
                <w:lang w:val="en-US" w:eastAsia="zh-CN"/>
              </w:rPr>
              <w:t>10</w:t>
            </w:r>
            <w:r>
              <w:rPr>
                <w:rFonts w:hint="eastAsia" w:cs="Times New Roman"/>
                <w:kern w:val="0"/>
                <w:sz w:val="21"/>
                <w:szCs w:val="21"/>
              </w:rPr>
              <w:t>MXT</w:t>
            </w:r>
          </w:p>
        </w:tc>
        <w:tc>
          <w:tcPr>
            <w:tcW w:w="992" w:type="dxa"/>
            <w:vAlign w:val="center"/>
          </w:tcPr>
          <w:p>
            <w:pPr>
              <w:widowControl/>
              <w:jc w:val="center"/>
              <w:rPr>
                <w:rFonts w:cs="Times New Roman"/>
                <w:kern w:val="0"/>
                <w:sz w:val="21"/>
                <w:szCs w:val="21"/>
              </w:rPr>
            </w:pPr>
            <w:r>
              <w:rPr>
                <w:rFonts w:hint="eastAsia" w:cs="Times New Roman"/>
                <w:kern w:val="0"/>
                <w:sz w:val="21"/>
                <w:szCs w:val="21"/>
              </w:rPr>
              <w:t>2把</w:t>
            </w:r>
          </w:p>
        </w:tc>
        <w:tc>
          <w:tcPr>
            <w:tcW w:w="1610"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Merge w:val="continue"/>
            <w:vAlign w:val="center"/>
          </w:tcPr>
          <w:p>
            <w:pPr>
              <w:widowControl/>
              <w:jc w:val="center"/>
              <w:rPr>
                <w:rFonts w:cs="Times New Roman"/>
                <w:kern w:val="0"/>
                <w:sz w:val="21"/>
                <w:szCs w:val="21"/>
              </w:rPr>
            </w:pPr>
          </w:p>
        </w:tc>
        <w:tc>
          <w:tcPr>
            <w:tcW w:w="2841" w:type="dxa"/>
            <w:vAlign w:val="center"/>
          </w:tcPr>
          <w:p>
            <w:pPr>
              <w:widowControl/>
              <w:jc w:val="center"/>
              <w:rPr>
                <w:rFonts w:hint="eastAsia" w:cs="Times New Roman"/>
                <w:kern w:val="0"/>
                <w:sz w:val="21"/>
                <w:szCs w:val="21"/>
              </w:rPr>
            </w:pPr>
            <w:r>
              <w:rPr>
                <w:rFonts w:hint="eastAsia" w:cs="Times New Roman"/>
                <w:kern w:val="0"/>
                <w:sz w:val="21"/>
                <w:szCs w:val="21"/>
              </w:rPr>
              <w:t>方驱液压扳手</w:t>
            </w:r>
          </w:p>
        </w:tc>
        <w:tc>
          <w:tcPr>
            <w:tcW w:w="2835" w:type="dxa"/>
            <w:vAlign w:val="center"/>
          </w:tcPr>
          <w:p>
            <w:pPr>
              <w:widowControl/>
              <w:jc w:val="center"/>
              <w:rPr>
                <w:rFonts w:hint="eastAsia" w:cs="Times New Roman"/>
                <w:kern w:val="0"/>
                <w:sz w:val="21"/>
                <w:szCs w:val="21"/>
              </w:rPr>
            </w:pPr>
            <w:r>
              <w:rPr>
                <w:rFonts w:hint="eastAsia" w:cs="Times New Roman"/>
                <w:kern w:val="0"/>
                <w:sz w:val="21"/>
                <w:szCs w:val="21"/>
              </w:rPr>
              <w:t>1.5吋，</w:t>
            </w:r>
            <w:r>
              <w:rPr>
                <w:rFonts w:hint="eastAsia" w:cs="Times New Roman"/>
                <w:kern w:val="0"/>
                <w:sz w:val="21"/>
                <w:szCs w:val="21"/>
                <w:lang w:val="en-US" w:eastAsia="zh-CN"/>
              </w:rPr>
              <w:t>5</w:t>
            </w:r>
            <w:r>
              <w:rPr>
                <w:rFonts w:hint="eastAsia" w:cs="Times New Roman"/>
                <w:kern w:val="0"/>
                <w:sz w:val="21"/>
                <w:szCs w:val="21"/>
              </w:rPr>
              <w:t>MXT</w:t>
            </w:r>
          </w:p>
        </w:tc>
        <w:tc>
          <w:tcPr>
            <w:tcW w:w="992" w:type="dxa"/>
            <w:vAlign w:val="center"/>
          </w:tcPr>
          <w:p>
            <w:pPr>
              <w:widowControl/>
              <w:jc w:val="center"/>
              <w:rPr>
                <w:rFonts w:hint="eastAsia" w:cs="Times New Roman"/>
                <w:kern w:val="0"/>
                <w:sz w:val="21"/>
                <w:szCs w:val="21"/>
              </w:rPr>
            </w:pPr>
            <w:r>
              <w:rPr>
                <w:rFonts w:hint="eastAsia" w:cs="Times New Roman"/>
                <w:kern w:val="0"/>
                <w:sz w:val="21"/>
                <w:szCs w:val="21"/>
              </w:rPr>
              <w:t>2把</w:t>
            </w:r>
          </w:p>
        </w:tc>
        <w:tc>
          <w:tcPr>
            <w:tcW w:w="1610"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Merge w:val="continue"/>
            <w:vAlign w:val="center"/>
          </w:tcPr>
          <w:p>
            <w:pPr>
              <w:widowControl/>
              <w:jc w:val="center"/>
              <w:rPr>
                <w:rFonts w:cs="Times New Roman"/>
                <w:kern w:val="0"/>
                <w:sz w:val="21"/>
                <w:szCs w:val="21"/>
              </w:rPr>
            </w:pPr>
          </w:p>
        </w:tc>
        <w:tc>
          <w:tcPr>
            <w:tcW w:w="2841" w:type="dxa"/>
            <w:vAlign w:val="center"/>
          </w:tcPr>
          <w:p>
            <w:pPr>
              <w:widowControl/>
              <w:jc w:val="center"/>
              <w:rPr>
                <w:rFonts w:cs="Times New Roman"/>
                <w:kern w:val="0"/>
                <w:sz w:val="21"/>
                <w:szCs w:val="21"/>
              </w:rPr>
            </w:pPr>
            <w:r>
              <w:rPr>
                <w:rFonts w:hint="eastAsia" w:cs="Times New Roman"/>
                <w:kern w:val="0"/>
                <w:sz w:val="21"/>
                <w:szCs w:val="21"/>
              </w:rPr>
              <w:t>方驱液压扳手</w:t>
            </w:r>
          </w:p>
        </w:tc>
        <w:tc>
          <w:tcPr>
            <w:tcW w:w="2835" w:type="dxa"/>
            <w:vAlign w:val="center"/>
          </w:tcPr>
          <w:p>
            <w:pPr>
              <w:widowControl/>
              <w:jc w:val="center"/>
              <w:rPr>
                <w:rFonts w:cs="Times New Roman"/>
                <w:kern w:val="0"/>
                <w:sz w:val="21"/>
                <w:szCs w:val="21"/>
              </w:rPr>
            </w:pPr>
            <w:r>
              <w:rPr>
                <w:rFonts w:hint="eastAsia" w:cs="Times New Roman"/>
                <w:kern w:val="0"/>
                <w:sz w:val="21"/>
                <w:szCs w:val="21"/>
              </w:rPr>
              <w:t>1吋，3MXT</w:t>
            </w:r>
          </w:p>
        </w:tc>
        <w:tc>
          <w:tcPr>
            <w:tcW w:w="992" w:type="dxa"/>
            <w:vAlign w:val="center"/>
          </w:tcPr>
          <w:p>
            <w:pPr>
              <w:widowControl/>
              <w:jc w:val="center"/>
              <w:rPr>
                <w:rFonts w:cs="Times New Roman"/>
                <w:kern w:val="0"/>
                <w:sz w:val="21"/>
                <w:szCs w:val="21"/>
              </w:rPr>
            </w:pPr>
            <w:r>
              <w:rPr>
                <w:rFonts w:hint="eastAsia" w:cs="Times New Roman"/>
                <w:kern w:val="0"/>
                <w:sz w:val="21"/>
                <w:szCs w:val="21"/>
              </w:rPr>
              <w:t>2把</w:t>
            </w:r>
          </w:p>
        </w:tc>
        <w:tc>
          <w:tcPr>
            <w:tcW w:w="1610"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Merge w:val="continue"/>
            <w:vAlign w:val="center"/>
          </w:tcPr>
          <w:p>
            <w:pPr>
              <w:widowControl/>
              <w:jc w:val="center"/>
              <w:rPr>
                <w:rFonts w:cs="Times New Roman"/>
                <w:kern w:val="0"/>
                <w:sz w:val="21"/>
                <w:szCs w:val="21"/>
              </w:rPr>
            </w:pPr>
          </w:p>
        </w:tc>
        <w:tc>
          <w:tcPr>
            <w:tcW w:w="2841" w:type="dxa"/>
            <w:vAlign w:val="center"/>
          </w:tcPr>
          <w:p>
            <w:pPr>
              <w:widowControl/>
              <w:jc w:val="center"/>
              <w:rPr>
                <w:rFonts w:cs="Times New Roman"/>
                <w:kern w:val="0"/>
                <w:sz w:val="21"/>
                <w:szCs w:val="21"/>
              </w:rPr>
            </w:pPr>
            <w:r>
              <w:rPr>
                <w:rFonts w:cs="Times New Roman"/>
                <w:kern w:val="0"/>
                <w:sz w:val="21"/>
                <w:szCs w:val="21"/>
              </w:rPr>
              <w:t>液压油管</w:t>
            </w:r>
          </w:p>
        </w:tc>
        <w:tc>
          <w:tcPr>
            <w:tcW w:w="2835" w:type="dxa"/>
            <w:vAlign w:val="center"/>
          </w:tcPr>
          <w:p>
            <w:pPr>
              <w:widowControl/>
              <w:jc w:val="center"/>
              <w:rPr>
                <w:rFonts w:cs="Times New Roman"/>
                <w:kern w:val="0"/>
                <w:sz w:val="21"/>
                <w:szCs w:val="21"/>
              </w:rPr>
            </w:pPr>
            <w:r>
              <w:rPr>
                <w:rFonts w:cs="Times New Roman"/>
                <w:kern w:val="0"/>
                <w:sz w:val="21"/>
                <w:szCs w:val="21"/>
              </w:rPr>
              <w:t>6m长/根一公头一母头</w:t>
            </w:r>
          </w:p>
        </w:tc>
        <w:tc>
          <w:tcPr>
            <w:tcW w:w="992" w:type="dxa"/>
            <w:vAlign w:val="center"/>
          </w:tcPr>
          <w:p>
            <w:pPr>
              <w:widowControl/>
              <w:jc w:val="center"/>
              <w:rPr>
                <w:rFonts w:cs="Times New Roman"/>
                <w:kern w:val="0"/>
                <w:sz w:val="21"/>
                <w:szCs w:val="21"/>
              </w:rPr>
            </w:pPr>
            <w:r>
              <w:rPr>
                <w:rFonts w:hint="eastAsia" w:cs="Times New Roman"/>
                <w:kern w:val="0"/>
                <w:sz w:val="21"/>
                <w:szCs w:val="21"/>
                <w:lang w:val="en-US" w:eastAsia="zh-CN"/>
              </w:rPr>
              <w:t>6</w:t>
            </w:r>
            <w:r>
              <w:rPr>
                <w:rFonts w:hint="eastAsia" w:cs="Times New Roman"/>
                <w:kern w:val="0"/>
                <w:sz w:val="21"/>
                <w:szCs w:val="21"/>
              </w:rPr>
              <w:t>根</w:t>
            </w:r>
          </w:p>
        </w:tc>
        <w:tc>
          <w:tcPr>
            <w:tcW w:w="1610"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2</w:t>
            </w:r>
          </w:p>
        </w:tc>
        <w:tc>
          <w:tcPr>
            <w:tcW w:w="2841" w:type="dxa"/>
            <w:vAlign w:val="center"/>
          </w:tcPr>
          <w:p>
            <w:pPr>
              <w:widowControl/>
              <w:jc w:val="center"/>
              <w:rPr>
                <w:rFonts w:cs="Times New Roman"/>
                <w:kern w:val="0"/>
                <w:sz w:val="21"/>
                <w:szCs w:val="21"/>
              </w:rPr>
            </w:pPr>
            <w:r>
              <w:rPr>
                <w:rFonts w:cs="Times New Roman"/>
                <w:kern w:val="0"/>
                <w:sz w:val="21"/>
                <w:szCs w:val="21"/>
              </w:rPr>
              <w:t>转接头</w:t>
            </w:r>
          </w:p>
        </w:tc>
        <w:tc>
          <w:tcPr>
            <w:tcW w:w="2835" w:type="dxa"/>
            <w:vAlign w:val="center"/>
          </w:tcPr>
          <w:p>
            <w:pPr>
              <w:widowControl/>
              <w:jc w:val="center"/>
              <w:rPr>
                <w:rFonts w:cs="Times New Roman"/>
                <w:kern w:val="0"/>
                <w:sz w:val="21"/>
                <w:szCs w:val="21"/>
              </w:rPr>
            </w:pPr>
            <w:r>
              <w:rPr>
                <w:rFonts w:cs="Times New Roman"/>
                <w:kern w:val="0"/>
                <w:sz w:val="21"/>
                <w:szCs w:val="21"/>
              </w:rPr>
              <w:t>1.5</w:t>
            </w:r>
            <w:r>
              <w:rPr>
                <w:rFonts w:hint="eastAsia" w:cs="Times New Roman"/>
                <w:kern w:val="0"/>
                <w:sz w:val="21"/>
                <w:szCs w:val="21"/>
              </w:rPr>
              <w:t>吋</w:t>
            </w:r>
            <w:r>
              <w:rPr>
                <w:rFonts w:cs="Times New Roman"/>
                <w:kern w:val="0"/>
                <w:sz w:val="21"/>
                <w:szCs w:val="21"/>
              </w:rPr>
              <w:t>转1</w:t>
            </w:r>
            <w:r>
              <w:rPr>
                <w:rFonts w:hint="eastAsia" w:cs="Times New Roman"/>
                <w:kern w:val="0"/>
                <w:sz w:val="21"/>
                <w:szCs w:val="21"/>
              </w:rPr>
              <w:t>吋</w:t>
            </w:r>
            <w:r>
              <w:rPr>
                <w:rFonts w:hint="eastAsia" w:cs="Times New Roman"/>
                <w:kern w:val="0"/>
                <w:sz w:val="21"/>
                <w:szCs w:val="21"/>
                <w:lang w:eastAsia="zh-CN"/>
              </w:rPr>
              <w:t>、</w:t>
            </w:r>
            <w:r>
              <w:rPr>
                <w:rFonts w:cs="Times New Roman"/>
                <w:kern w:val="0"/>
                <w:sz w:val="21"/>
                <w:szCs w:val="21"/>
              </w:rPr>
              <w:t>1</w:t>
            </w:r>
            <w:r>
              <w:rPr>
                <w:rFonts w:hint="eastAsia" w:cs="Times New Roman"/>
                <w:kern w:val="0"/>
                <w:sz w:val="21"/>
                <w:szCs w:val="21"/>
              </w:rPr>
              <w:t>吋</w:t>
            </w:r>
            <w:r>
              <w:rPr>
                <w:rFonts w:cs="Times New Roman"/>
                <w:kern w:val="0"/>
                <w:sz w:val="21"/>
                <w:szCs w:val="21"/>
              </w:rPr>
              <w:t>转1.5</w:t>
            </w:r>
            <w:r>
              <w:rPr>
                <w:rFonts w:hint="eastAsia" w:cs="Times New Roman"/>
                <w:kern w:val="0"/>
                <w:sz w:val="21"/>
                <w:szCs w:val="21"/>
              </w:rPr>
              <w:t>吋</w:t>
            </w:r>
            <w:r>
              <w:rPr>
                <w:rFonts w:hint="eastAsia" w:cs="Times New Roman"/>
                <w:kern w:val="0"/>
                <w:sz w:val="21"/>
                <w:szCs w:val="21"/>
                <w:lang w:eastAsia="zh-CN"/>
              </w:rPr>
              <w:t>、</w:t>
            </w:r>
            <w:r>
              <w:rPr>
                <w:rFonts w:hint="eastAsia" w:cs="Times New Roman"/>
                <w:kern w:val="0"/>
                <w:sz w:val="21"/>
                <w:szCs w:val="21"/>
              </w:rPr>
              <w:t>3/4吋转1吋</w:t>
            </w:r>
            <w:r>
              <w:rPr>
                <w:rFonts w:hint="eastAsia" w:cs="Times New Roman"/>
                <w:kern w:val="0"/>
                <w:sz w:val="21"/>
                <w:szCs w:val="21"/>
                <w:lang w:eastAsia="zh-CN"/>
              </w:rPr>
              <w:t>、</w:t>
            </w:r>
            <w:r>
              <w:rPr>
                <w:rFonts w:hint="eastAsia" w:cs="Times New Roman"/>
                <w:kern w:val="0"/>
                <w:sz w:val="21"/>
                <w:szCs w:val="21"/>
              </w:rPr>
              <w:t>3/4吋转1</w:t>
            </w:r>
            <w:r>
              <w:rPr>
                <w:rFonts w:hint="eastAsia" w:cs="Times New Roman"/>
                <w:kern w:val="0"/>
                <w:sz w:val="21"/>
                <w:szCs w:val="21"/>
                <w:lang w:val="en-US" w:eastAsia="zh-CN"/>
              </w:rPr>
              <w:t>.5</w:t>
            </w:r>
            <w:r>
              <w:rPr>
                <w:rFonts w:hint="eastAsia" w:cs="Times New Roman"/>
                <w:kern w:val="0"/>
                <w:sz w:val="21"/>
                <w:szCs w:val="21"/>
              </w:rPr>
              <w:t>吋</w:t>
            </w:r>
          </w:p>
        </w:tc>
        <w:tc>
          <w:tcPr>
            <w:tcW w:w="992" w:type="dxa"/>
            <w:vAlign w:val="center"/>
          </w:tcPr>
          <w:p>
            <w:pPr>
              <w:widowControl/>
              <w:jc w:val="center"/>
              <w:rPr>
                <w:rFonts w:cs="Times New Roman"/>
                <w:kern w:val="0"/>
                <w:sz w:val="21"/>
                <w:szCs w:val="21"/>
              </w:rPr>
            </w:pPr>
            <w:r>
              <w:rPr>
                <w:rFonts w:cs="Times New Roman"/>
                <w:kern w:val="0"/>
                <w:sz w:val="21"/>
                <w:szCs w:val="21"/>
              </w:rPr>
              <w:t>各2个</w:t>
            </w:r>
          </w:p>
        </w:tc>
        <w:tc>
          <w:tcPr>
            <w:tcW w:w="1610" w:type="dxa"/>
            <w:vAlign w:val="center"/>
          </w:tcPr>
          <w:p>
            <w:pPr>
              <w:widowControl/>
              <w:jc w:val="center"/>
              <w:rPr>
                <w:rFonts w:cs="Times New Roman"/>
                <w:kern w:val="0"/>
                <w:sz w:val="21"/>
                <w:szCs w:val="21"/>
              </w:rPr>
            </w:pPr>
            <w:r>
              <w:rPr>
                <w:rFonts w:hint="eastAsia" w:cs="Times New Roman"/>
                <w:kern w:val="0"/>
                <w:sz w:val="21"/>
                <w:szCs w:val="21"/>
              </w:rPr>
              <w:t>转换接头用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3</w:t>
            </w:r>
          </w:p>
        </w:tc>
        <w:tc>
          <w:tcPr>
            <w:tcW w:w="2841" w:type="dxa"/>
            <w:vAlign w:val="center"/>
          </w:tcPr>
          <w:p>
            <w:pPr>
              <w:widowControl/>
              <w:jc w:val="center"/>
              <w:rPr>
                <w:rFonts w:cs="Times New Roman"/>
                <w:kern w:val="0"/>
                <w:sz w:val="21"/>
                <w:szCs w:val="21"/>
              </w:rPr>
            </w:pPr>
            <w:r>
              <w:rPr>
                <w:rFonts w:cs="Times New Roman"/>
                <w:kern w:val="0"/>
                <w:sz w:val="21"/>
                <w:szCs w:val="21"/>
              </w:rPr>
              <w:t>套筒</w:t>
            </w:r>
          </w:p>
        </w:tc>
        <w:tc>
          <w:tcPr>
            <w:tcW w:w="2835" w:type="dxa"/>
            <w:vAlign w:val="center"/>
          </w:tcPr>
          <w:p>
            <w:pPr>
              <w:widowControl/>
              <w:jc w:val="center"/>
              <w:rPr>
                <w:rFonts w:cs="Times New Roman"/>
                <w:kern w:val="0"/>
                <w:sz w:val="21"/>
                <w:szCs w:val="21"/>
              </w:rPr>
            </w:pPr>
            <w:r>
              <w:rPr>
                <w:rFonts w:cs="Times New Roman"/>
                <w:kern w:val="0"/>
                <w:sz w:val="21"/>
                <w:szCs w:val="21"/>
              </w:rPr>
              <w:t>1</w:t>
            </w:r>
            <w:r>
              <w:rPr>
                <w:rFonts w:hint="eastAsia" w:cs="Times New Roman"/>
                <w:kern w:val="0"/>
                <w:sz w:val="21"/>
                <w:szCs w:val="21"/>
              </w:rPr>
              <w:t>吋S</w:t>
            </w:r>
            <w:r>
              <w:rPr>
                <w:rFonts w:hint="eastAsia" w:cs="Times New Roman"/>
                <w:kern w:val="0"/>
                <w:sz w:val="21"/>
                <w:szCs w:val="21"/>
                <w:lang w:val="en-US" w:eastAsia="zh-CN"/>
              </w:rPr>
              <w:t>46</w:t>
            </w:r>
            <w:r>
              <w:rPr>
                <w:rFonts w:hint="eastAsia" w:cs="Times New Roman"/>
                <w:kern w:val="0"/>
                <w:sz w:val="21"/>
                <w:szCs w:val="21"/>
              </w:rPr>
              <w:t>、 S55、</w:t>
            </w:r>
            <w:r>
              <w:rPr>
                <w:rFonts w:cs="Times New Roman"/>
                <w:kern w:val="0"/>
                <w:sz w:val="21"/>
                <w:szCs w:val="21"/>
              </w:rPr>
              <w:t>S60</w:t>
            </w:r>
            <w:r>
              <w:rPr>
                <w:rFonts w:hint="eastAsia" w:cs="Times New Roman"/>
                <w:kern w:val="0"/>
                <w:sz w:val="21"/>
                <w:szCs w:val="21"/>
              </w:rPr>
              <w:t>、</w:t>
            </w:r>
            <w:r>
              <w:rPr>
                <w:rFonts w:cs="Times New Roman"/>
                <w:kern w:val="0"/>
                <w:sz w:val="21"/>
                <w:szCs w:val="21"/>
              </w:rPr>
              <w:t>S6</w:t>
            </w:r>
            <w:r>
              <w:rPr>
                <w:rFonts w:hint="eastAsia" w:cs="Times New Roman"/>
                <w:kern w:val="0"/>
                <w:sz w:val="21"/>
                <w:szCs w:val="21"/>
                <w:lang w:val="en-US" w:eastAsia="zh-CN"/>
              </w:rPr>
              <w:t>5</w:t>
            </w:r>
            <w:r>
              <w:rPr>
                <w:rFonts w:hint="eastAsia" w:cs="Times New Roman"/>
                <w:kern w:val="0"/>
                <w:sz w:val="21"/>
                <w:szCs w:val="21"/>
              </w:rPr>
              <w:t>、</w:t>
            </w:r>
            <w:r>
              <w:rPr>
                <w:rFonts w:cs="Times New Roman"/>
                <w:kern w:val="0"/>
                <w:sz w:val="21"/>
                <w:szCs w:val="21"/>
              </w:rPr>
              <w:t>S</w:t>
            </w:r>
            <w:r>
              <w:rPr>
                <w:rFonts w:hint="eastAsia" w:cs="Times New Roman"/>
                <w:kern w:val="0"/>
                <w:sz w:val="21"/>
                <w:szCs w:val="21"/>
                <w:lang w:val="en-US" w:eastAsia="zh-CN"/>
              </w:rPr>
              <w:t>7</w:t>
            </w:r>
            <w:r>
              <w:rPr>
                <w:rFonts w:cs="Times New Roman"/>
                <w:kern w:val="0"/>
                <w:sz w:val="21"/>
                <w:szCs w:val="21"/>
              </w:rPr>
              <w:t>0</w:t>
            </w:r>
            <w:r>
              <w:rPr>
                <w:rFonts w:hint="eastAsia" w:cs="Times New Roman"/>
                <w:kern w:val="0"/>
                <w:sz w:val="21"/>
                <w:szCs w:val="21"/>
              </w:rPr>
              <w:t>、</w:t>
            </w:r>
            <w:r>
              <w:rPr>
                <w:rFonts w:cs="Times New Roman"/>
                <w:kern w:val="0"/>
                <w:sz w:val="21"/>
                <w:szCs w:val="21"/>
              </w:rPr>
              <w:t>S</w:t>
            </w:r>
            <w:r>
              <w:rPr>
                <w:rFonts w:hint="eastAsia" w:cs="Times New Roman"/>
                <w:kern w:val="0"/>
                <w:sz w:val="21"/>
                <w:szCs w:val="21"/>
                <w:lang w:val="en-US" w:eastAsia="zh-CN"/>
              </w:rPr>
              <w:t>9</w:t>
            </w:r>
            <w:r>
              <w:rPr>
                <w:rFonts w:cs="Times New Roman"/>
                <w:kern w:val="0"/>
                <w:sz w:val="21"/>
                <w:szCs w:val="21"/>
              </w:rPr>
              <w:t>0套筒</w:t>
            </w:r>
          </w:p>
        </w:tc>
        <w:tc>
          <w:tcPr>
            <w:tcW w:w="992" w:type="dxa"/>
            <w:vAlign w:val="center"/>
          </w:tcPr>
          <w:p>
            <w:pPr>
              <w:widowControl/>
              <w:jc w:val="center"/>
              <w:rPr>
                <w:rFonts w:cs="Times New Roman"/>
                <w:kern w:val="0"/>
                <w:sz w:val="21"/>
                <w:szCs w:val="21"/>
              </w:rPr>
            </w:pPr>
            <w:r>
              <w:rPr>
                <w:rFonts w:cs="Times New Roman"/>
                <w:kern w:val="0"/>
                <w:sz w:val="21"/>
                <w:szCs w:val="21"/>
              </w:rPr>
              <w:t>各2个</w:t>
            </w:r>
          </w:p>
        </w:tc>
        <w:tc>
          <w:tcPr>
            <w:tcW w:w="1610" w:type="dxa"/>
            <w:vAlign w:val="center"/>
          </w:tcPr>
          <w:p>
            <w:pPr>
              <w:widowControl/>
              <w:jc w:val="center"/>
              <w:rPr>
                <w:rFonts w:cs="Times New Roman"/>
                <w:kern w:val="0"/>
                <w:sz w:val="21"/>
                <w:szCs w:val="21"/>
              </w:rPr>
            </w:pPr>
            <w:r>
              <w:rPr>
                <w:rFonts w:hint="eastAsia" w:cs="Times New Roman"/>
                <w:kern w:val="0"/>
                <w:sz w:val="21"/>
                <w:szCs w:val="21"/>
              </w:rPr>
              <w:t>配合液压工具使用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4</w:t>
            </w:r>
          </w:p>
        </w:tc>
        <w:tc>
          <w:tcPr>
            <w:tcW w:w="2841" w:type="dxa"/>
            <w:vAlign w:val="center"/>
          </w:tcPr>
          <w:p>
            <w:pPr>
              <w:widowControl/>
              <w:jc w:val="center"/>
              <w:rPr>
                <w:rFonts w:cs="Times New Roman"/>
                <w:kern w:val="0"/>
                <w:sz w:val="21"/>
                <w:szCs w:val="21"/>
              </w:rPr>
            </w:pPr>
            <w:r>
              <w:rPr>
                <w:rFonts w:cs="Times New Roman"/>
                <w:kern w:val="0"/>
                <w:sz w:val="21"/>
                <w:szCs w:val="21"/>
              </w:rPr>
              <w:t>套筒</w:t>
            </w:r>
          </w:p>
        </w:tc>
        <w:tc>
          <w:tcPr>
            <w:tcW w:w="2835" w:type="dxa"/>
            <w:vAlign w:val="center"/>
          </w:tcPr>
          <w:p>
            <w:pPr>
              <w:widowControl/>
              <w:jc w:val="center"/>
              <w:rPr>
                <w:rFonts w:cs="Times New Roman"/>
                <w:kern w:val="0"/>
                <w:sz w:val="21"/>
                <w:szCs w:val="21"/>
              </w:rPr>
            </w:pPr>
            <w:r>
              <w:rPr>
                <w:rFonts w:hint="eastAsia" w:cs="Times New Roman"/>
                <w:kern w:val="0"/>
                <w:sz w:val="21"/>
                <w:szCs w:val="21"/>
              </w:rPr>
              <w:t>1.5吋S55、</w:t>
            </w:r>
            <w:r>
              <w:rPr>
                <w:rFonts w:cs="Times New Roman"/>
                <w:kern w:val="0"/>
                <w:sz w:val="21"/>
                <w:szCs w:val="21"/>
              </w:rPr>
              <w:t>S60</w:t>
            </w:r>
            <w:r>
              <w:rPr>
                <w:rFonts w:hint="eastAsia" w:cs="Times New Roman"/>
                <w:kern w:val="0"/>
                <w:sz w:val="21"/>
                <w:szCs w:val="21"/>
              </w:rPr>
              <w:t>、</w:t>
            </w:r>
            <w:r>
              <w:rPr>
                <w:rFonts w:cs="Times New Roman"/>
                <w:kern w:val="0"/>
                <w:sz w:val="21"/>
                <w:szCs w:val="21"/>
              </w:rPr>
              <w:t>S6</w:t>
            </w:r>
            <w:r>
              <w:rPr>
                <w:rFonts w:hint="eastAsia" w:cs="Times New Roman"/>
                <w:kern w:val="0"/>
                <w:sz w:val="21"/>
                <w:szCs w:val="21"/>
                <w:lang w:val="en-US" w:eastAsia="zh-CN"/>
              </w:rPr>
              <w:t>5</w:t>
            </w:r>
            <w:r>
              <w:rPr>
                <w:rFonts w:hint="eastAsia" w:cs="Times New Roman"/>
                <w:kern w:val="0"/>
                <w:sz w:val="21"/>
                <w:szCs w:val="21"/>
              </w:rPr>
              <w:t>、</w:t>
            </w:r>
            <w:r>
              <w:rPr>
                <w:rFonts w:cs="Times New Roman"/>
                <w:kern w:val="0"/>
                <w:sz w:val="21"/>
                <w:szCs w:val="21"/>
              </w:rPr>
              <w:t>S</w:t>
            </w:r>
            <w:r>
              <w:rPr>
                <w:rFonts w:hint="eastAsia" w:cs="Times New Roman"/>
                <w:kern w:val="0"/>
                <w:sz w:val="21"/>
                <w:szCs w:val="21"/>
                <w:lang w:val="en-US" w:eastAsia="zh-CN"/>
              </w:rPr>
              <w:t>7</w:t>
            </w:r>
            <w:r>
              <w:rPr>
                <w:rFonts w:cs="Times New Roman"/>
                <w:kern w:val="0"/>
                <w:sz w:val="21"/>
                <w:szCs w:val="21"/>
              </w:rPr>
              <w:t>0</w:t>
            </w:r>
            <w:r>
              <w:rPr>
                <w:rFonts w:hint="eastAsia" w:cs="Times New Roman"/>
                <w:kern w:val="0"/>
                <w:sz w:val="21"/>
                <w:szCs w:val="21"/>
              </w:rPr>
              <w:t>、</w:t>
            </w:r>
            <w:r>
              <w:rPr>
                <w:rFonts w:cs="Times New Roman"/>
                <w:kern w:val="0"/>
                <w:sz w:val="21"/>
                <w:szCs w:val="21"/>
              </w:rPr>
              <w:t>S</w:t>
            </w:r>
            <w:r>
              <w:rPr>
                <w:rFonts w:hint="eastAsia" w:cs="Times New Roman"/>
                <w:kern w:val="0"/>
                <w:sz w:val="21"/>
                <w:szCs w:val="21"/>
                <w:lang w:val="en-US" w:eastAsia="zh-CN"/>
              </w:rPr>
              <w:t>9</w:t>
            </w:r>
            <w:r>
              <w:rPr>
                <w:rFonts w:cs="Times New Roman"/>
                <w:kern w:val="0"/>
                <w:sz w:val="21"/>
                <w:szCs w:val="21"/>
              </w:rPr>
              <w:t>0套筒</w:t>
            </w:r>
          </w:p>
        </w:tc>
        <w:tc>
          <w:tcPr>
            <w:tcW w:w="992" w:type="dxa"/>
            <w:vAlign w:val="center"/>
          </w:tcPr>
          <w:p>
            <w:pPr>
              <w:widowControl/>
              <w:jc w:val="center"/>
              <w:rPr>
                <w:rFonts w:cs="Times New Roman"/>
                <w:kern w:val="0"/>
                <w:sz w:val="21"/>
                <w:szCs w:val="21"/>
              </w:rPr>
            </w:pPr>
            <w:r>
              <w:rPr>
                <w:rFonts w:hint="eastAsia" w:cs="Times New Roman"/>
                <w:kern w:val="0"/>
                <w:sz w:val="21"/>
                <w:szCs w:val="21"/>
              </w:rPr>
              <w:t>各2个</w:t>
            </w:r>
          </w:p>
        </w:tc>
        <w:tc>
          <w:tcPr>
            <w:tcW w:w="1610" w:type="dxa"/>
            <w:vAlign w:val="center"/>
          </w:tcPr>
          <w:p>
            <w:pPr>
              <w:widowControl/>
              <w:jc w:val="center"/>
              <w:rPr>
                <w:rFonts w:cs="Times New Roman"/>
                <w:kern w:val="0"/>
                <w:sz w:val="21"/>
                <w:szCs w:val="21"/>
              </w:rPr>
            </w:pPr>
            <w:r>
              <w:rPr>
                <w:rFonts w:hint="eastAsia" w:cs="Times New Roman"/>
                <w:kern w:val="0"/>
                <w:sz w:val="21"/>
                <w:szCs w:val="21"/>
              </w:rPr>
              <w:t>配合液压工具使用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4</w:t>
            </w:r>
          </w:p>
        </w:tc>
        <w:tc>
          <w:tcPr>
            <w:tcW w:w="2841" w:type="dxa"/>
            <w:vAlign w:val="center"/>
          </w:tcPr>
          <w:p>
            <w:pPr>
              <w:widowControl/>
              <w:jc w:val="center"/>
              <w:rPr>
                <w:rFonts w:cs="Times New Roman"/>
                <w:kern w:val="0"/>
                <w:sz w:val="21"/>
                <w:szCs w:val="21"/>
              </w:rPr>
            </w:pPr>
            <w:r>
              <w:rPr>
                <w:rFonts w:cs="Times New Roman"/>
                <w:kern w:val="0"/>
                <w:sz w:val="21"/>
                <w:szCs w:val="21"/>
              </w:rPr>
              <w:t>开口扳手</w:t>
            </w:r>
          </w:p>
        </w:tc>
        <w:tc>
          <w:tcPr>
            <w:tcW w:w="2835" w:type="dxa"/>
            <w:vAlign w:val="center"/>
          </w:tcPr>
          <w:p>
            <w:pPr>
              <w:widowControl/>
              <w:jc w:val="center"/>
              <w:rPr>
                <w:rFonts w:cs="Times New Roman"/>
                <w:kern w:val="0"/>
                <w:sz w:val="21"/>
                <w:szCs w:val="21"/>
              </w:rPr>
            </w:pPr>
            <w:r>
              <w:rPr>
                <w:rFonts w:hint="eastAsia" w:cs="Times New Roman"/>
                <w:kern w:val="0"/>
                <w:sz w:val="21"/>
                <w:szCs w:val="21"/>
              </w:rPr>
              <w:t>S55、</w:t>
            </w:r>
            <w:r>
              <w:rPr>
                <w:rFonts w:cs="Times New Roman"/>
                <w:kern w:val="0"/>
                <w:sz w:val="21"/>
                <w:szCs w:val="21"/>
              </w:rPr>
              <w:t>S60</w:t>
            </w:r>
            <w:r>
              <w:rPr>
                <w:rFonts w:hint="eastAsia" w:cs="Times New Roman"/>
                <w:kern w:val="0"/>
                <w:sz w:val="21"/>
                <w:szCs w:val="21"/>
                <w:lang w:eastAsia="zh-CN"/>
              </w:rPr>
              <w:t>、</w:t>
            </w:r>
            <w:r>
              <w:rPr>
                <w:rFonts w:cs="Times New Roman"/>
                <w:kern w:val="0"/>
                <w:sz w:val="21"/>
                <w:szCs w:val="21"/>
              </w:rPr>
              <w:t>S</w:t>
            </w:r>
            <w:r>
              <w:rPr>
                <w:rFonts w:hint="eastAsia" w:cs="Times New Roman"/>
                <w:kern w:val="0"/>
                <w:sz w:val="21"/>
                <w:szCs w:val="21"/>
                <w:lang w:val="en-US" w:eastAsia="zh-CN"/>
              </w:rPr>
              <w:t>65、</w:t>
            </w:r>
            <w:r>
              <w:rPr>
                <w:rFonts w:cs="Times New Roman"/>
                <w:kern w:val="0"/>
                <w:sz w:val="21"/>
                <w:szCs w:val="21"/>
              </w:rPr>
              <w:t>S</w:t>
            </w:r>
            <w:r>
              <w:rPr>
                <w:rFonts w:hint="eastAsia" w:cs="Times New Roman"/>
                <w:kern w:val="0"/>
                <w:sz w:val="21"/>
                <w:szCs w:val="21"/>
                <w:lang w:val="en-US" w:eastAsia="zh-CN"/>
              </w:rPr>
              <w:t>70、</w:t>
            </w:r>
            <w:r>
              <w:rPr>
                <w:rFonts w:cs="Times New Roman"/>
                <w:kern w:val="0"/>
                <w:sz w:val="21"/>
                <w:szCs w:val="21"/>
              </w:rPr>
              <w:t>S</w:t>
            </w:r>
            <w:r>
              <w:rPr>
                <w:rFonts w:hint="eastAsia" w:cs="Times New Roman"/>
                <w:kern w:val="0"/>
                <w:sz w:val="21"/>
                <w:szCs w:val="21"/>
                <w:lang w:val="en-US" w:eastAsia="zh-CN"/>
              </w:rPr>
              <w:t>90</w:t>
            </w:r>
          </w:p>
        </w:tc>
        <w:tc>
          <w:tcPr>
            <w:tcW w:w="992" w:type="dxa"/>
            <w:vAlign w:val="center"/>
          </w:tcPr>
          <w:p>
            <w:pPr>
              <w:widowControl/>
              <w:jc w:val="center"/>
              <w:rPr>
                <w:rFonts w:cs="Times New Roman"/>
                <w:kern w:val="0"/>
                <w:sz w:val="21"/>
                <w:szCs w:val="21"/>
              </w:rPr>
            </w:pPr>
            <w:r>
              <w:rPr>
                <w:rFonts w:cs="Times New Roman"/>
                <w:kern w:val="0"/>
                <w:sz w:val="21"/>
                <w:szCs w:val="21"/>
              </w:rPr>
              <w:t>各2</w:t>
            </w:r>
            <w:r>
              <w:rPr>
                <w:rFonts w:hint="eastAsia" w:cs="Times New Roman"/>
                <w:kern w:val="0"/>
                <w:sz w:val="21"/>
                <w:szCs w:val="21"/>
              </w:rPr>
              <w:t>把</w:t>
            </w:r>
          </w:p>
        </w:tc>
        <w:tc>
          <w:tcPr>
            <w:tcW w:w="1610" w:type="dxa"/>
            <w:vAlign w:val="center"/>
          </w:tcPr>
          <w:p>
            <w:pPr>
              <w:widowControl/>
              <w:jc w:val="center"/>
              <w:rPr>
                <w:rFonts w:cs="Times New Roman"/>
                <w:kern w:val="0"/>
                <w:sz w:val="21"/>
                <w:szCs w:val="21"/>
              </w:rPr>
            </w:pPr>
            <w:r>
              <w:rPr>
                <w:rFonts w:hint="eastAsia" w:cs="Times New Roman"/>
                <w:kern w:val="0"/>
                <w:sz w:val="21"/>
                <w:szCs w:val="21"/>
              </w:rPr>
              <w:t>带紧螺栓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5</w:t>
            </w:r>
          </w:p>
        </w:tc>
        <w:tc>
          <w:tcPr>
            <w:tcW w:w="2841" w:type="dxa"/>
            <w:vAlign w:val="center"/>
          </w:tcPr>
          <w:p>
            <w:pPr>
              <w:widowControl/>
              <w:jc w:val="center"/>
              <w:rPr>
                <w:rFonts w:cs="Times New Roman"/>
                <w:kern w:val="0"/>
                <w:sz w:val="21"/>
                <w:szCs w:val="21"/>
              </w:rPr>
            </w:pPr>
            <w:r>
              <w:rPr>
                <w:rFonts w:cs="Times New Roman"/>
                <w:kern w:val="0"/>
                <w:sz w:val="21"/>
                <w:szCs w:val="21"/>
              </w:rPr>
              <w:t>力矩扳手</w:t>
            </w:r>
          </w:p>
        </w:tc>
        <w:tc>
          <w:tcPr>
            <w:tcW w:w="2835" w:type="dxa"/>
            <w:vAlign w:val="center"/>
          </w:tcPr>
          <w:p>
            <w:pPr>
              <w:widowControl/>
              <w:jc w:val="center"/>
              <w:rPr>
                <w:rFonts w:cs="Times New Roman"/>
                <w:kern w:val="0"/>
                <w:sz w:val="21"/>
                <w:szCs w:val="21"/>
              </w:rPr>
            </w:pPr>
            <w:r>
              <w:rPr>
                <w:rFonts w:hint="eastAsia" w:cs="Times New Roman"/>
                <w:kern w:val="0"/>
                <w:sz w:val="21"/>
                <w:szCs w:val="21"/>
              </w:rPr>
              <w:t>10</w:t>
            </w:r>
            <w:r>
              <w:rPr>
                <w:rFonts w:cs="Times New Roman"/>
                <w:kern w:val="0"/>
                <w:sz w:val="21"/>
                <w:szCs w:val="21"/>
              </w:rPr>
              <w:t>0-</w:t>
            </w:r>
            <w:r>
              <w:rPr>
                <w:rFonts w:hint="eastAsia" w:cs="Times New Roman"/>
                <w:kern w:val="0"/>
                <w:sz w:val="21"/>
                <w:szCs w:val="21"/>
              </w:rPr>
              <w:t>55</w:t>
            </w:r>
            <w:r>
              <w:rPr>
                <w:rFonts w:cs="Times New Roman"/>
                <w:kern w:val="0"/>
                <w:sz w:val="21"/>
                <w:szCs w:val="21"/>
              </w:rPr>
              <w:t>0Nm</w:t>
            </w:r>
          </w:p>
        </w:tc>
        <w:tc>
          <w:tcPr>
            <w:tcW w:w="992" w:type="dxa"/>
            <w:vAlign w:val="center"/>
          </w:tcPr>
          <w:p>
            <w:pPr>
              <w:widowControl/>
              <w:jc w:val="center"/>
              <w:rPr>
                <w:rFonts w:cs="Times New Roman"/>
                <w:kern w:val="0"/>
                <w:sz w:val="21"/>
                <w:szCs w:val="21"/>
              </w:rPr>
            </w:pPr>
            <w:r>
              <w:rPr>
                <w:rFonts w:cs="Times New Roman"/>
                <w:kern w:val="0"/>
                <w:sz w:val="21"/>
                <w:szCs w:val="21"/>
              </w:rPr>
              <w:t>2</w:t>
            </w:r>
            <w:r>
              <w:rPr>
                <w:rFonts w:hint="eastAsia" w:cs="Times New Roman"/>
                <w:kern w:val="0"/>
                <w:sz w:val="21"/>
                <w:szCs w:val="21"/>
              </w:rPr>
              <w:t>把</w:t>
            </w:r>
          </w:p>
        </w:tc>
        <w:tc>
          <w:tcPr>
            <w:tcW w:w="1610" w:type="dxa"/>
            <w:vAlign w:val="center"/>
          </w:tcPr>
          <w:p>
            <w:pPr>
              <w:widowControl/>
              <w:jc w:val="center"/>
              <w:rPr>
                <w:rFonts w:cs="Times New Roman"/>
                <w:kern w:val="0"/>
                <w:sz w:val="21"/>
                <w:szCs w:val="21"/>
              </w:rPr>
            </w:pPr>
            <w:r>
              <w:rPr>
                <w:rFonts w:hint="eastAsia" w:cs="Times New Roman"/>
                <w:kern w:val="0"/>
                <w:sz w:val="21"/>
                <w:szCs w:val="21"/>
              </w:rPr>
              <w:t>带紧螺栓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6</w:t>
            </w:r>
          </w:p>
        </w:tc>
        <w:tc>
          <w:tcPr>
            <w:tcW w:w="2841" w:type="dxa"/>
            <w:vAlign w:val="center"/>
          </w:tcPr>
          <w:p>
            <w:pPr>
              <w:widowControl/>
              <w:jc w:val="center"/>
              <w:rPr>
                <w:rFonts w:cs="Times New Roman"/>
                <w:kern w:val="0"/>
                <w:sz w:val="21"/>
                <w:szCs w:val="21"/>
              </w:rPr>
            </w:pPr>
            <w:r>
              <w:rPr>
                <w:rFonts w:hint="eastAsia" w:cs="Times New Roman"/>
                <w:kern w:val="0"/>
                <w:sz w:val="21"/>
                <w:szCs w:val="21"/>
              </w:rPr>
              <w:t>扭矩</w:t>
            </w:r>
            <w:r>
              <w:rPr>
                <w:rFonts w:cs="Times New Roman"/>
                <w:kern w:val="0"/>
                <w:sz w:val="21"/>
                <w:szCs w:val="21"/>
              </w:rPr>
              <w:t>扳手</w:t>
            </w:r>
          </w:p>
        </w:tc>
        <w:tc>
          <w:tcPr>
            <w:tcW w:w="2835" w:type="dxa"/>
            <w:vAlign w:val="center"/>
          </w:tcPr>
          <w:p>
            <w:pPr>
              <w:widowControl/>
              <w:jc w:val="center"/>
              <w:rPr>
                <w:rFonts w:cs="Times New Roman"/>
                <w:kern w:val="0"/>
                <w:sz w:val="21"/>
                <w:szCs w:val="21"/>
              </w:rPr>
            </w:pPr>
            <w:r>
              <w:rPr>
                <w:rFonts w:hint="eastAsia" w:cs="Times New Roman"/>
                <w:kern w:val="0"/>
                <w:sz w:val="21"/>
                <w:szCs w:val="21"/>
              </w:rPr>
              <w:t>3/4吋</w:t>
            </w:r>
            <w:r>
              <w:rPr>
                <w:rFonts w:hint="eastAsia" w:cs="Times New Roman"/>
                <w:kern w:val="0"/>
                <w:sz w:val="21"/>
                <w:szCs w:val="21"/>
                <w:lang w:val="en-US" w:eastAsia="zh-CN"/>
              </w:rPr>
              <w:t xml:space="preserve"> </w:t>
            </w:r>
            <w:r>
              <w:rPr>
                <w:rFonts w:hint="eastAsia" w:cs="Times New Roman"/>
                <w:kern w:val="0"/>
                <w:sz w:val="21"/>
                <w:szCs w:val="21"/>
              </w:rPr>
              <w:t>300-1000</w:t>
            </w:r>
            <w:r>
              <w:rPr>
                <w:rFonts w:cs="Times New Roman"/>
                <w:kern w:val="0"/>
                <w:sz w:val="21"/>
                <w:szCs w:val="21"/>
              </w:rPr>
              <w:t xml:space="preserve"> Nm</w:t>
            </w:r>
          </w:p>
        </w:tc>
        <w:tc>
          <w:tcPr>
            <w:tcW w:w="992" w:type="dxa"/>
            <w:vAlign w:val="center"/>
          </w:tcPr>
          <w:p>
            <w:pPr>
              <w:widowControl/>
              <w:jc w:val="center"/>
              <w:rPr>
                <w:rFonts w:cs="Times New Roman"/>
                <w:kern w:val="0"/>
                <w:sz w:val="21"/>
                <w:szCs w:val="21"/>
              </w:rPr>
            </w:pPr>
            <w:r>
              <w:rPr>
                <w:rFonts w:hint="eastAsia" w:cs="Times New Roman"/>
                <w:kern w:val="0"/>
                <w:sz w:val="21"/>
                <w:szCs w:val="21"/>
              </w:rPr>
              <w:t>2把</w:t>
            </w:r>
          </w:p>
        </w:tc>
        <w:tc>
          <w:tcPr>
            <w:tcW w:w="1610" w:type="dxa"/>
            <w:vAlign w:val="center"/>
          </w:tcPr>
          <w:p>
            <w:pPr>
              <w:widowControl/>
              <w:jc w:val="center"/>
              <w:rPr>
                <w:rFonts w:cs="Times New Roman"/>
                <w:kern w:val="0"/>
                <w:sz w:val="21"/>
                <w:szCs w:val="21"/>
              </w:rPr>
            </w:pPr>
            <w:r>
              <w:rPr>
                <w:rFonts w:hint="eastAsia" w:cs="Times New Roman"/>
                <w:kern w:val="0"/>
                <w:sz w:val="21"/>
                <w:szCs w:val="21"/>
              </w:rPr>
              <w:t>紧固螺栓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7</w:t>
            </w:r>
          </w:p>
        </w:tc>
        <w:tc>
          <w:tcPr>
            <w:tcW w:w="2841" w:type="dxa"/>
            <w:vAlign w:val="center"/>
          </w:tcPr>
          <w:p>
            <w:pPr>
              <w:widowControl/>
              <w:jc w:val="center"/>
              <w:rPr>
                <w:rFonts w:cs="Times New Roman"/>
                <w:kern w:val="0"/>
                <w:sz w:val="21"/>
                <w:szCs w:val="21"/>
              </w:rPr>
            </w:pPr>
            <w:r>
              <w:rPr>
                <w:rFonts w:cs="Times New Roman"/>
                <w:kern w:val="0"/>
                <w:sz w:val="21"/>
                <w:szCs w:val="21"/>
              </w:rPr>
              <w:t>锤击开口扳手</w:t>
            </w:r>
          </w:p>
        </w:tc>
        <w:tc>
          <w:tcPr>
            <w:tcW w:w="2835" w:type="dxa"/>
            <w:vAlign w:val="center"/>
          </w:tcPr>
          <w:p>
            <w:pPr>
              <w:widowControl/>
              <w:jc w:val="center"/>
              <w:rPr>
                <w:rFonts w:cs="Times New Roman"/>
                <w:kern w:val="0"/>
                <w:sz w:val="21"/>
                <w:szCs w:val="21"/>
              </w:rPr>
            </w:pPr>
            <w:r>
              <w:rPr>
                <w:rFonts w:hint="eastAsia" w:cs="Times New Roman"/>
                <w:kern w:val="0"/>
                <w:sz w:val="21"/>
                <w:szCs w:val="21"/>
              </w:rPr>
              <w:t>S55、</w:t>
            </w:r>
            <w:r>
              <w:rPr>
                <w:rFonts w:cs="Times New Roman"/>
                <w:kern w:val="0"/>
                <w:sz w:val="21"/>
                <w:szCs w:val="21"/>
              </w:rPr>
              <w:t>S60</w:t>
            </w:r>
            <w:r>
              <w:rPr>
                <w:rFonts w:hint="eastAsia" w:cs="Times New Roman"/>
                <w:kern w:val="0"/>
                <w:sz w:val="21"/>
                <w:szCs w:val="21"/>
                <w:lang w:eastAsia="zh-CN"/>
              </w:rPr>
              <w:t>、</w:t>
            </w:r>
            <w:r>
              <w:rPr>
                <w:rFonts w:cs="Times New Roman"/>
                <w:kern w:val="0"/>
                <w:sz w:val="21"/>
                <w:szCs w:val="21"/>
              </w:rPr>
              <w:t>S</w:t>
            </w:r>
            <w:r>
              <w:rPr>
                <w:rFonts w:hint="eastAsia" w:cs="Times New Roman"/>
                <w:kern w:val="0"/>
                <w:sz w:val="21"/>
                <w:szCs w:val="21"/>
                <w:lang w:val="en-US" w:eastAsia="zh-CN"/>
              </w:rPr>
              <w:t>65、</w:t>
            </w:r>
            <w:r>
              <w:rPr>
                <w:rFonts w:cs="Times New Roman"/>
                <w:kern w:val="0"/>
                <w:sz w:val="21"/>
                <w:szCs w:val="21"/>
              </w:rPr>
              <w:t>S</w:t>
            </w:r>
            <w:r>
              <w:rPr>
                <w:rFonts w:hint="eastAsia" w:cs="Times New Roman"/>
                <w:kern w:val="0"/>
                <w:sz w:val="21"/>
                <w:szCs w:val="21"/>
                <w:lang w:val="en-US" w:eastAsia="zh-CN"/>
              </w:rPr>
              <w:t>70、</w:t>
            </w:r>
            <w:r>
              <w:rPr>
                <w:rFonts w:cs="Times New Roman"/>
                <w:kern w:val="0"/>
                <w:sz w:val="21"/>
                <w:szCs w:val="21"/>
              </w:rPr>
              <w:t>S</w:t>
            </w:r>
            <w:r>
              <w:rPr>
                <w:rFonts w:hint="eastAsia" w:cs="Times New Roman"/>
                <w:kern w:val="0"/>
                <w:sz w:val="21"/>
                <w:szCs w:val="21"/>
                <w:lang w:val="en-US" w:eastAsia="zh-CN"/>
              </w:rPr>
              <w:t>90</w:t>
            </w:r>
          </w:p>
        </w:tc>
        <w:tc>
          <w:tcPr>
            <w:tcW w:w="992" w:type="dxa"/>
            <w:vAlign w:val="center"/>
          </w:tcPr>
          <w:p>
            <w:pPr>
              <w:widowControl/>
              <w:jc w:val="center"/>
              <w:rPr>
                <w:rFonts w:cs="Times New Roman"/>
                <w:kern w:val="0"/>
                <w:sz w:val="21"/>
                <w:szCs w:val="21"/>
              </w:rPr>
            </w:pPr>
            <w:r>
              <w:rPr>
                <w:rFonts w:cs="Times New Roman"/>
                <w:kern w:val="0"/>
                <w:sz w:val="21"/>
                <w:szCs w:val="21"/>
              </w:rPr>
              <w:t>各2</w:t>
            </w:r>
            <w:r>
              <w:rPr>
                <w:rFonts w:hint="eastAsia" w:cs="Times New Roman"/>
                <w:kern w:val="0"/>
                <w:sz w:val="21"/>
                <w:szCs w:val="21"/>
              </w:rPr>
              <w:t>把</w:t>
            </w:r>
          </w:p>
        </w:tc>
        <w:tc>
          <w:tcPr>
            <w:tcW w:w="1610" w:type="dxa"/>
            <w:vAlign w:val="center"/>
          </w:tcPr>
          <w:p>
            <w:pPr>
              <w:widowControl/>
              <w:jc w:val="center"/>
              <w:rPr>
                <w:rFonts w:cs="Times New Roman"/>
                <w:kern w:val="0"/>
                <w:sz w:val="21"/>
                <w:szCs w:val="21"/>
              </w:rPr>
            </w:pPr>
            <w:r>
              <w:rPr>
                <w:rFonts w:hint="eastAsia" w:cs="Times New Roman"/>
                <w:kern w:val="0"/>
                <w:sz w:val="21"/>
                <w:szCs w:val="21"/>
              </w:rPr>
              <w:t>带紧螺栓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8</w:t>
            </w:r>
          </w:p>
        </w:tc>
        <w:tc>
          <w:tcPr>
            <w:tcW w:w="2841" w:type="dxa"/>
            <w:vAlign w:val="center"/>
          </w:tcPr>
          <w:p>
            <w:pPr>
              <w:widowControl/>
              <w:jc w:val="center"/>
              <w:rPr>
                <w:rFonts w:cs="Times New Roman"/>
                <w:kern w:val="0"/>
                <w:sz w:val="21"/>
                <w:szCs w:val="21"/>
              </w:rPr>
            </w:pPr>
            <w:r>
              <w:rPr>
                <w:rFonts w:cs="Times New Roman"/>
                <w:kern w:val="0"/>
                <w:sz w:val="21"/>
                <w:szCs w:val="21"/>
              </w:rPr>
              <w:t>快速电动扳手</w:t>
            </w:r>
          </w:p>
        </w:tc>
        <w:tc>
          <w:tcPr>
            <w:tcW w:w="2835" w:type="dxa"/>
            <w:vAlign w:val="center"/>
          </w:tcPr>
          <w:p>
            <w:pPr>
              <w:widowControl/>
              <w:jc w:val="center"/>
              <w:rPr>
                <w:rFonts w:cs="Times New Roman"/>
                <w:kern w:val="0"/>
                <w:sz w:val="21"/>
                <w:szCs w:val="21"/>
              </w:rPr>
            </w:pPr>
            <w:r>
              <w:rPr>
                <w:rFonts w:cs="Times New Roman"/>
                <w:kern w:val="0"/>
                <w:sz w:val="21"/>
                <w:szCs w:val="21"/>
              </w:rPr>
              <w:t>1</w:t>
            </w:r>
            <w:r>
              <w:rPr>
                <w:rFonts w:hint="eastAsia" w:cs="Times New Roman"/>
                <w:kern w:val="0"/>
                <w:sz w:val="21"/>
                <w:szCs w:val="21"/>
              </w:rPr>
              <w:t>吋</w:t>
            </w:r>
            <w:r>
              <w:rPr>
                <w:rFonts w:hint="eastAsia" w:cs="Times New Roman"/>
                <w:kern w:val="0"/>
                <w:sz w:val="21"/>
                <w:szCs w:val="21"/>
                <w:lang w:val="en-US" w:eastAsia="zh-CN"/>
              </w:rPr>
              <w:t xml:space="preserve"> </w:t>
            </w:r>
            <w:r>
              <w:rPr>
                <w:rFonts w:hint="eastAsia" w:cs="Times New Roman"/>
                <w:kern w:val="0"/>
                <w:sz w:val="21"/>
                <w:szCs w:val="21"/>
              </w:rPr>
              <w:t>1000N.m</w:t>
            </w:r>
          </w:p>
        </w:tc>
        <w:tc>
          <w:tcPr>
            <w:tcW w:w="992" w:type="dxa"/>
            <w:vAlign w:val="center"/>
          </w:tcPr>
          <w:p>
            <w:pPr>
              <w:widowControl/>
              <w:jc w:val="center"/>
              <w:rPr>
                <w:rFonts w:cs="Times New Roman"/>
                <w:kern w:val="0"/>
                <w:sz w:val="21"/>
                <w:szCs w:val="21"/>
              </w:rPr>
            </w:pPr>
            <w:r>
              <w:rPr>
                <w:rFonts w:cs="Times New Roman"/>
                <w:kern w:val="0"/>
                <w:sz w:val="21"/>
                <w:szCs w:val="21"/>
              </w:rPr>
              <w:t>2部</w:t>
            </w:r>
          </w:p>
        </w:tc>
        <w:tc>
          <w:tcPr>
            <w:tcW w:w="1610" w:type="dxa"/>
            <w:vAlign w:val="center"/>
          </w:tcPr>
          <w:p>
            <w:pPr>
              <w:widowControl/>
              <w:jc w:val="center"/>
              <w:rPr>
                <w:rFonts w:cs="Times New Roman"/>
                <w:kern w:val="0"/>
                <w:sz w:val="21"/>
                <w:szCs w:val="21"/>
              </w:rPr>
            </w:pPr>
            <w:r>
              <w:rPr>
                <w:rFonts w:hint="eastAsia" w:cs="Times New Roman"/>
                <w:kern w:val="0"/>
                <w:sz w:val="21"/>
                <w:szCs w:val="21"/>
              </w:rPr>
              <w:t>快速带紧螺栓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9</w:t>
            </w:r>
          </w:p>
        </w:tc>
        <w:tc>
          <w:tcPr>
            <w:tcW w:w="2841" w:type="dxa"/>
            <w:vAlign w:val="center"/>
          </w:tcPr>
          <w:p>
            <w:pPr>
              <w:widowControl/>
              <w:jc w:val="center"/>
              <w:rPr>
                <w:rFonts w:cs="Times New Roman"/>
                <w:kern w:val="0"/>
                <w:sz w:val="21"/>
                <w:szCs w:val="21"/>
              </w:rPr>
            </w:pPr>
            <w:r>
              <w:rPr>
                <w:rFonts w:cs="Times New Roman"/>
                <w:kern w:val="0"/>
                <w:sz w:val="21"/>
                <w:szCs w:val="21"/>
              </w:rPr>
              <w:t>中空液压扳手</w:t>
            </w:r>
          </w:p>
        </w:tc>
        <w:tc>
          <w:tcPr>
            <w:tcW w:w="2835" w:type="dxa"/>
            <w:vAlign w:val="center"/>
          </w:tcPr>
          <w:p>
            <w:pPr>
              <w:widowControl/>
              <w:jc w:val="center"/>
              <w:rPr>
                <w:rFonts w:cs="Times New Roman"/>
                <w:kern w:val="0"/>
                <w:sz w:val="21"/>
                <w:szCs w:val="21"/>
              </w:rPr>
            </w:pPr>
            <w:r>
              <w:rPr>
                <w:rFonts w:cs="Times New Roman"/>
                <w:kern w:val="0"/>
                <w:sz w:val="21"/>
                <w:szCs w:val="21"/>
              </w:rPr>
              <w:t>S55</w:t>
            </w:r>
          </w:p>
        </w:tc>
        <w:tc>
          <w:tcPr>
            <w:tcW w:w="992" w:type="dxa"/>
            <w:vAlign w:val="center"/>
          </w:tcPr>
          <w:p>
            <w:pPr>
              <w:widowControl/>
              <w:jc w:val="center"/>
              <w:rPr>
                <w:rFonts w:cs="Times New Roman"/>
                <w:kern w:val="0"/>
                <w:sz w:val="21"/>
                <w:szCs w:val="21"/>
              </w:rPr>
            </w:pPr>
            <w:r>
              <w:rPr>
                <w:rFonts w:cs="Times New Roman"/>
                <w:kern w:val="0"/>
                <w:sz w:val="21"/>
                <w:szCs w:val="21"/>
              </w:rPr>
              <w:t>2</w:t>
            </w:r>
            <w:r>
              <w:rPr>
                <w:rFonts w:hint="eastAsia" w:cs="Times New Roman"/>
                <w:kern w:val="0"/>
                <w:sz w:val="21"/>
                <w:szCs w:val="21"/>
              </w:rPr>
              <w:t>把</w:t>
            </w:r>
          </w:p>
        </w:tc>
        <w:tc>
          <w:tcPr>
            <w:tcW w:w="1610" w:type="dxa"/>
            <w:vMerge w:val="restart"/>
            <w:vAlign w:val="center"/>
          </w:tcPr>
          <w:p>
            <w:pPr>
              <w:widowControl/>
              <w:jc w:val="center"/>
              <w:rPr>
                <w:rFonts w:cs="Times New Roman"/>
                <w:kern w:val="0"/>
                <w:sz w:val="21"/>
                <w:szCs w:val="21"/>
              </w:rPr>
            </w:pPr>
            <w:r>
              <w:rPr>
                <w:rFonts w:cs="Times New Roman"/>
                <w:kern w:val="0"/>
                <w:sz w:val="21"/>
                <w:szCs w:val="21"/>
              </w:rPr>
              <w:t>叶片安装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10</w:t>
            </w:r>
          </w:p>
        </w:tc>
        <w:tc>
          <w:tcPr>
            <w:tcW w:w="2841" w:type="dxa"/>
            <w:vAlign w:val="center"/>
          </w:tcPr>
          <w:p>
            <w:pPr>
              <w:widowControl/>
              <w:jc w:val="center"/>
              <w:rPr>
                <w:rFonts w:cs="Times New Roman"/>
                <w:kern w:val="0"/>
                <w:sz w:val="21"/>
                <w:szCs w:val="21"/>
              </w:rPr>
            </w:pPr>
            <w:r>
              <w:rPr>
                <w:rFonts w:cs="Times New Roman"/>
                <w:kern w:val="0"/>
                <w:sz w:val="21"/>
                <w:szCs w:val="21"/>
              </w:rPr>
              <w:t>液压站及油管</w:t>
            </w:r>
          </w:p>
        </w:tc>
        <w:tc>
          <w:tcPr>
            <w:tcW w:w="2835" w:type="dxa"/>
            <w:vAlign w:val="center"/>
          </w:tcPr>
          <w:p>
            <w:pPr>
              <w:widowControl/>
              <w:jc w:val="center"/>
              <w:rPr>
                <w:rFonts w:cs="Times New Roman"/>
                <w:kern w:val="0"/>
                <w:sz w:val="21"/>
                <w:szCs w:val="21"/>
              </w:rPr>
            </w:pPr>
            <w:r>
              <w:rPr>
                <w:rFonts w:cs="Times New Roman"/>
                <w:kern w:val="0"/>
                <w:sz w:val="21"/>
                <w:szCs w:val="21"/>
              </w:rPr>
              <w:t>700bar，</w:t>
            </w:r>
            <w:r>
              <w:rPr>
                <w:rFonts w:hint="eastAsia" w:cs="Times New Roman"/>
                <w:kern w:val="0"/>
                <w:sz w:val="21"/>
                <w:szCs w:val="21"/>
              </w:rPr>
              <w:t>液压油管</w:t>
            </w:r>
            <w:r>
              <w:rPr>
                <w:rFonts w:cs="Times New Roman"/>
                <w:kern w:val="0"/>
                <w:sz w:val="21"/>
                <w:szCs w:val="21"/>
              </w:rPr>
              <w:t>6m长/根一公头一母头</w:t>
            </w:r>
            <w:r>
              <w:rPr>
                <w:rFonts w:hint="eastAsia" w:cs="Times New Roman"/>
                <w:kern w:val="0"/>
                <w:sz w:val="21"/>
                <w:szCs w:val="21"/>
              </w:rPr>
              <w:t>共</w:t>
            </w:r>
            <w:r>
              <w:rPr>
                <w:rFonts w:cs="Times New Roman"/>
                <w:kern w:val="0"/>
                <w:sz w:val="21"/>
                <w:szCs w:val="21"/>
              </w:rPr>
              <w:t>2根</w:t>
            </w:r>
          </w:p>
        </w:tc>
        <w:tc>
          <w:tcPr>
            <w:tcW w:w="992" w:type="dxa"/>
            <w:vAlign w:val="center"/>
          </w:tcPr>
          <w:p>
            <w:pPr>
              <w:widowControl/>
              <w:jc w:val="center"/>
              <w:rPr>
                <w:rFonts w:cs="Times New Roman"/>
                <w:kern w:val="0"/>
                <w:sz w:val="21"/>
                <w:szCs w:val="21"/>
              </w:rPr>
            </w:pPr>
            <w:r>
              <w:rPr>
                <w:rFonts w:cs="Times New Roman"/>
                <w:kern w:val="0"/>
                <w:sz w:val="21"/>
                <w:szCs w:val="21"/>
              </w:rPr>
              <w:t>1套</w:t>
            </w:r>
          </w:p>
        </w:tc>
        <w:tc>
          <w:tcPr>
            <w:tcW w:w="1610" w:type="dxa"/>
            <w:vMerge w:val="continue"/>
            <w:vAlign w:val="center"/>
          </w:tcPr>
          <w:p>
            <w:pPr>
              <w:widowControl/>
              <w:jc w:val="center"/>
              <w:rPr>
                <w:rFonts w:cs="Times New Roman"/>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11</w:t>
            </w:r>
          </w:p>
        </w:tc>
        <w:tc>
          <w:tcPr>
            <w:tcW w:w="2841" w:type="dxa"/>
            <w:vAlign w:val="center"/>
          </w:tcPr>
          <w:p>
            <w:pPr>
              <w:widowControl/>
              <w:jc w:val="center"/>
              <w:rPr>
                <w:rFonts w:cs="Times New Roman"/>
                <w:kern w:val="0"/>
                <w:sz w:val="21"/>
                <w:szCs w:val="21"/>
              </w:rPr>
            </w:pPr>
            <w:r>
              <w:rPr>
                <w:rFonts w:cs="Times New Roman"/>
                <w:kern w:val="0"/>
                <w:sz w:val="21"/>
                <w:szCs w:val="21"/>
              </w:rPr>
              <w:t>力矩扳手</w:t>
            </w:r>
          </w:p>
        </w:tc>
        <w:tc>
          <w:tcPr>
            <w:tcW w:w="2835" w:type="dxa"/>
            <w:vAlign w:val="center"/>
          </w:tcPr>
          <w:p>
            <w:pPr>
              <w:widowControl/>
              <w:jc w:val="center"/>
              <w:rPr>
                <w:rFonts w:cs="Times New Roman"/>
                <w:kern w:val="0"/>
                <w:sz w:val="21"/>
                <w:szCs w:val="21"/>
              </w:rPr>
            </w:pPr>
            <w:r>
              <w:rPr>
                <w:rFonts w:cs="Times New Roman"/>
                <w:kern w:val="0"/>
                <w:sz w:val="21"/>
                <w:szCs w:val="21"/>
              </w:rPr>
              <w:t>20～100Nm</w:t>
            </w:r>
          </w:p>
        </w:tc>
        <w:tc>
          <w:tcPr>
            <w:tcW w:w="992" w:type="dxa"/>
            <w:vAlign w:val="center"/>
          </w:tcPr>
          <w:p>
            <w:pPr>
              <w:widowControl/>
              <w:jc w:val="center"/>
              <w:rPr>
                <w:rFonts w:cs="Times New Roman"/>
                <w:kern w:val="0"/>
                <w:sz w:val="21"/>
                <w:szCs w:val="21"/>
              </w:rPr>
            </w:pPr>
            <w:r>
              <w:rPr>
                <w:rFonts w:cs="Times New Roman"/>
                <w:kern w:val="0"/>
                <w:sz w:val="21"/>
                <w:szCs w:val="21"/>
              </w:rPr>
              <w:t>2</w:t>
            </w:r>
            <w:r>
              <w:rPr>
                <w:rFonts w:hint="eastAsia" w:cs="Times New Roman"/>
                <w:kern w:val="0"/>
                <w:sz w:val="21"/>
                <w:szCs w:val="21"/>
              </w:rPr>
              <w:t>把</w:t>
            </w:r>
          </w:p>
        </w:tc>
        <w:tc>
          <w:tcPr>
            <w:tcW w:w="1610" w:type="dxa"/>
            <w:vAlign w:val="center"/>
          </w:tcPr>
          <w:p>
            <w:pPr>
              <w:widowControl/>
              <w:jc w:val="center"/>
              <w:rPr>
                <w:rFonts w:cs="Times New Roman"/>
                <w:kern w:val="0"/>
                <w:sz w:val="21"/>
                <w:szCs w:val="21"/>
              </w:rPr>
            </w:pPr>
            <w:r>
              <w:rPr>
                <w:rFonts w:hint="eastAsia" w:cs="Times New Roman"/>
                <w:kern w:val="0"/>
                <w:sz w:val="21"/>
                <w:szCs w:val="21"/>
              </w:rPr>
              <w:t>紧固螺栓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1</w:t>
            </w:r>
            <w:r>
              <w:rPr>
                <w:rFonts w:hint="eastAsia" w:cs="Times New Roman"/>
                <w:kern w:val="0"/>
                <w:sz w:val="21"/>
                <w:szCs w:val="21"/>
              </w:rPr>
              <w:t>2</w:t>
            </w:r>
          </w:p>
        </w:tc>
        <w:tc>
          <w:tcPr>
            <w:tcW w:w="2841" w:type="dxa"/>
            <w:vAlign w:val="center"/>
          </w:tcPr>
          <w:p>
            <w:pPr>
              <w:widowControl/>
              <w:jc w:val="center"/>
              <w:rPr>
                <w:rFonts w:cs="Times New Roman"/>
                <w:kern w:val="0"/>
                <w:sz w:val="21"/>
                <w:szCs w:val="21"/>
              </w:rPr>
            </w:pPr>
            <w:r>
              <w:rPr>
                <w:rFonts w:cs="Times New Roman"/>
                <w:kern w:val="0"/>
                <w:sz w:val="21"/>
                <w:szCs w:val="21"/>
              </w:rPr>
              <w:t>套筒及旋转头组套</w:t>
            </w:r>
          </w:p>
        </w:tc>
        <w:tc>
          <w:tcPr>
            <w:tcW w:w="2835" w:type="dxa"/>
            <w:vAlign w:val="center"/>
          </w:tcPr>
          <w:p>
            <w:pPr>
              <w:widowControl/>
              <w:jc w:val="center"/>
              <w:rPr>
                <w:rFonts w:cs="Times New Roman"/>
                <w:kern w:val="0"/>
                <w:sz w:val="21"/>
                <w:szCs w:val="21"/>
              </w:rPr>
            </w:pPr>
            <w:r>
              <w:rPr>
                <w:rFonts w:cs="Times New Roman"/>
                <w:kern w:val="0"/>
                <w:sz w:val="21"/>
                <w:szCs w:val="21"/>
              </w:rPr>
              <w:t>44件</w:t>
            </w:r>
          </w:p>
        </w:tc>
        <w:tc>
          <w:tcPr>
            <w:tcW w:w="992" w:type="dxa"/>
            <w:vAlign w:val="center"/>
          </w:tcPr>
          <w:p>
            <w:pPr>
              <w:widowControl/>
              <w:jc w:val="center"/>
              <w:rPr>
                <w:rFonts w:cs="Times New Roman"/>
                <w:kern w:val="0"/>
                <w:sz w:val="21"/>
                <w:szCs w:val="21"/>
              </w:rPr>
            </w:pPr>
            <w:r>
              <w:rPr>
                <w:rFonts w:cs="Times New Roman"/>
                <w:kern w:val="0"/>
                <w:sz w:val="21"/>
                <w:szCs w:val="21"/>
              </w:rPr>
              <w:t>1套</w:t>
            </w:r>
          </w:p>
        </w:tc>
        <w:tc>
          <w:tcPr>
            <w:tcW w:w="1610" w:type="dxa"/>
            <w:vAlign w:val="center"/>
          </w:tcPr>
          <w:p>
            <w:pPr>
              <w:widowControl/>
              <w:jc w:val="center"/>
              <w:rPr>
                <w:rFonts w:cs="Times New Roman"/>
                <w:kern w:val="0"/>
                <w:sz w:val="21"/>
                <w:szCs w:val="21"/>
              </w:rPr>
            </w:pPr>
            <w:r>
              <w:rPr>
                <w:rFonts w:hint="eastAsia" w:cs="Times New Roman"/>
                <w:kern w:val="0"/>
                <w:sz w:val="21"/>
                <w:szCs w:val="21"/>
              </w:rPr>
              <w:t>紧固小螺栓用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1</w:t>
            </w:r>
            <w:r>
              <w:rPr>
                <w:rFonts w:hint="eastAsia" w:cs="Times New Roman"/>
                <w:kern w:val="0"/>
                <w:sz w:val="21"/>
                <w:szCs w:val="21"/>
              </w:rPr>
              <w:t>3</w:t>
            </w:r>
          </w:p>
        </w:tc>
        <w:tc>
          <w:tcPr>
            <w:tcW w:w="2841" w:type="dxa"/>
            <w:vAlign w:val="center"/>
          </w:tcPr>
          <w:p>
            <w:pPr>
              <w:widowControl/>
              <w:jc w:val="center"/>
              <w:rPr>
                <w:rFonts w:cs="Times New Roman"/>
                <w:kern w:val="0"/>
                <w:sz w:val="21"/>
                <w:szCs w:val="21"/>
              </w:rPr>
            </w:pPr>
            <w:r>
              <w:rPr>
                <w:rFonts w:cs="Times New Roman"/>
                <w:kern w:val="0"/>
                <w:sz w:val="21"/>
                <w:szCs w:val="21"/>
              </w:rPr>
              <w:t>梅花开口两用扳手</w:t>
            </w:r>
          </w:p>
        </w:tc>
        <w:tc>
          <w:tcPr>
            <w:tcW w:w="2835" w:type="dxa"/>
            <w:vAlign w:val="center"/>
          </w:tcPr>
          <w:p>
            <w:pPr>
              <w:widowControl/>
              <w:jc w:val="center"/>
              <w:rPr>
                <w:rFonts w:cs="Times New Roman"/>
                <w:kern w:val="0"/>
                <w:sz w:val="21"/>
                <w:szCs w:val="21"/>
              </w:rPr>
            </w:pPr>
            <w:r>
              <w:rPr>
                <w:rFonts w:cs="Times New Roman"/>
                <w:kern w:val="0"/>
                <w:sz w:val="21"/>
                <w:szCs w:val="21"/>
              </w:rPr>
              <w:t>S6～S36</w:t>
            </w:r>
          </w:p>
        </w:tc>
        <w:tc>
          <w:tcPr>
            <w:tcW w:w="992" w:type="dxa"/>
            <w:vAlign w:val="center"/>
          </w:tcPr>
          <w:p>
            <w:pPr>
              <w:widowControl/>
              <w:jc w:val="center"/>
              <w:rPr>
                <w:rFonts w:cs="Times New Roman"/>
                <w:kern w:val="0"/>
                <w:sz w:val="21"/>
                <w:szCs w:val="21"/>
              </w:rPr>
            </w:pPr>
            <w:r>
              <w:rPr>
                <w:rFonts w:cs="Times New Roman"/>
                <w:kern w:val="0"/>
                <w:sz w:val="21"/>
                <w:szCs w:val="21"/>
              </w:rPr>
              <w:t>1套</w:t>
            </w:r>
          </w:p>
        </w:tc>
        <w:tc>
          <w:tcPr>
            <w:tcW w:w="1610" w:type="dxa"/>
            <w:vAlign w:val="center"/>
          </w:tcPr>
          <w:p>
            <w:pPr>
              <w:widowControl/>
              <w:jc w:val="center"/>
              <w:rPr>
                <w:rFonts w:cs="Times New Roman"/>
                <w:kern w:val="0"/>
                <w:sz w:val="21"/>
                <w:szCs w:val="21"/>
              </w:rPr>
            </w:pPr>
            <w:r>
              <w:rPr>
                <w:rFonts w:hint="eastAsia" w:cs="Times New Roman"/>
                <w:kern w:val="0"/>
                <w:sz w:val="21"/>
                <w:szCs w:val="21"/>
              </w:rPr>
              <w:t>紧固小螺栓用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1</w:t>
            </w:r>
            <w:r>
              <w:rPr>
                <w:rFonts w:hint="eastAsia" w:cs="Times New Roman"/>
                <w:kern w:val="0"/>
                <w:sz w:val="21"/>
                <w:szCs w:val="21"/>
              </w:rPr>
              <w:t>4</w:t>
            </w:r>
          </w:p>
        </w:tc>
        <w:tc>
          <w:tcPr>
            <w:tcW w:w="2841" w:type="dxa"/>
            <w:vAlign w:val="center"/>
          </w:tcPr>
          <w:p>
            <w:pPr>
              <w:widowControl/>
              <w:jc w:val="center"/>
              <w:rPr>
                <w:rFonts w:cs="Times New Roman"/>
                <w:kern w:val="0"/>
                <w:sz w:val="21"/>
                <w:szCs w:val="21"/>
              </w:rPr>
            </w:pPr>
            <w:r>
              <w:rPr>
                <w:rFonts w:cs="Times New Roman"/>
                <w:kern w:val="0"/>
                <w:sz w:val="21"/>
                <w:szCs w:val="21"/>
              </w:rPr>
              <w:t>电缆盘</w:t>
            </w:r>
          </w:p>
        </w:tc>
        <w:tc>
          <w:tcPr>
            <w:tcW w:w="2835" w:type="dxa"/>
            <w:vAlign w:val="center"/>
          </w:tcPr>
          <w:p>
            <w:pPr>
              <w:widowControl/>
              <w:jc w:val="center"/>
              <w:rPr>
                <w:rFonts w:cs="Times New Roman"/>
                <w:kern w:val="0"/>
                <w:sz w:val="21"/>
                <w:szCs w:val="21"/>
              </w:rPr>
            </w:pPr>
            <w:r>
              <w:rPr>
                <w:rFonts w:cs="Times New Roman"/>
                <w:kern w:val="0"/>
                <w:sz w:val="21"/>
                <w:szCs w:val="21"/>
              </w:rPr>
              <w:t>3×1.5mm²、50m</w:t>
            </w:r>
          </w:p>
        </w:tc>
        <w:tc>
          <w:tcPr>
            <w:tcW w:w="992" w:type="dxa"/>
            <w:vAlign w:val="center"/>
          </w:tcPr>
          <w:p>
            <w:pPr>
              <w:widowControl/>
              <w:jc w:val="center"/>
              <w:rPr>
                <w:rFonts w:cs="Times New Roman"/>
                <w:kern w:val="0"/>
                <w:sz w:val="21"/>
                <w:szCs w:val="21"/>
              </w:rPr>
            </w:pPr>
            <w:r>
              <w:rPr>
                <w:rFonts w:cs="Times New Roman"/>
                <w:kern w:val="0"/>
                <w:sz w:val="21"/>
                <w:szCs w:val="21"/>
              </w:rPr>
              <w:t>6</w:t>
            </w:r>
          </w:p>
        </w:tc>
        <w:tc>
          <w:tcPr>
            <w:tcW w:w="1610" w:type="dxa"/>
            <w:vAlign w:val="center"/>
          </w:tcPr>
          <w:p>
            <w:pPr>
              <w:widowControl/>
              <w:jc w:val="center"/>
              <w:rPr>
                <w:rFonts w:cs="Times New Roman"/>
                <w:kern w:val="0"/>
                <w:sz w:val="21"/>
                <w:szCs w:val="21"/>
              </w:rPr>
            </w:pPr>
            <w:r>
              <w:rPr>
                <w:rFonts w:hint="eastAsia" w:cs="Times New Roman"/>
                <w:kern w:val="0"/>
                <w:sz w:val="21"/>
                <w:szCs w:val="21"/>
              </w:rPr>
              <w:t>连接电源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cs="Times New Roman"/>
                <w:kern w:val="0"/>
                <w:sz w:val="21"/>
                <w:szCs w:val="21"/>
              </w:rPr>
              <w:t>1</w:t>
            </w:r>
            <w:r>
              <w:rPr>
                <w:rFonts w:hint="eastAsia" w:cs="Times New Roman"/>
                <w:kern w:val="0"/>
                <w:sz w:val="21"/>
                <w:szCs w:val="21"/>
              </w:rPr>
              <w:t>5</w:t>
            </w:r>
          </w:p>
        </w:tc>
        <w:tc>
          <w:tcPr>
            <w:tcW w:w="2841" w:type="dxa"/>
            <w:vAlign w:val="center"/>
          </w:tcPr>
          <w:p>
            <w:pPr>
              <w:widowControl/>
              <w:jc w:val="center"/>
              <w:rPr>
                <w:rFonts w:cs="Times New Roman"/>
                <w:kern w:val="0"/>
                <w:sz w:val="21"/>
                <w:szCs w:val="21"/>
              </w:rPr>
            </w:pPr>
            <w:r>
              <w:rPr>
                <w:rFonts w:cs="Times New Roman"/>
                <w:kern w:val="0"/>
                <w:sz w:val="21"/>
                <w:szCs w:val="21"/>
              </w:rPr>
              <w:t>圆锉刀</w:t>
            </w:r>
          </w:p>
        </w:tc>
        <w:tc>
          <w:tcPr>
            <w:tcW w:w="2835" w:type="dxa"/>
            <w:vAlign w:val="center"/>
          </w:tcPr>
          <w:p>
            <w:pPr>
              <w:widowControl/>
              <w:jc w:val="center"/>
              <w:rPr>
                <w:rFonts w:cs="Times New Roman"/>
                <w:kern w:val="0"/>
                <w:sz w:val="21"/>
                <w:szCs w:val="21"/>
              </w:rPr>
            </w:pPr>
            <w:r>
              <w:rPr>
                <w:rFonts w:cs="Times New Roman"/>
                <w:kern w:val="0"/>
                <w:sz w:val="21"/>
                <w:szCs w:val="21"/>
              </w:rPr>
              <w:t>6’</w:t>
            </w:r>
          </w:p>
        </w:tc>
        <w:tc>
          <w:tcPr>
            <w:tcW w:w="992" w:type="dxa"/>
            <w:vAlign w:val="center"/>
          </w:tcPr>
          <w:p>
            <w:pPr>
              <w:widowControl/>
              <w:jc w:val="center"/>
              <w:rPr>
                <w:rFonts w:cs="Times New Roman"/>
                <w:kern w:val="0"/>
                <w:sz w:val="21"/>
                <w:szCs w:val="21"/>
              </w:rPr>
            </w:pPr>
            <w:r>
              <w:rPr>
                <w:rFonts w:cs="Times New Roman"/>
                <w:kern w:val="0"/>
                <w:sz w:val="21"/>
                <w:szCs w:val="21"/>
              </w:rPr>
              <w:t>2</w:t>
            </w:r>
          </w:p>
        </w:tc>
        <w:tc>
          <w:tcPr>
            <w:tcW w:w="1610" w:type="dxa"/>
            <w:vAlign w:val="center"/>
          </w:tcPr>
          <w:p>
            <w:pPr>
              <w:widowControl/>
              <w:jc w:val="center"/>
              <w:rPr>
                <w:rFonts w:cs="Times New Roman"/>
                <w:kern w:val="0"/>
                <w:sz w:val="21"/>
                <w:szCs w:val="21"/>
              </w:rPr>
            </w:pPr>
            <w:r>
              <w:rPr>
                <w:rFonts w:hint="eastAsia" w:cs="Times New Roman"/>
                <w:kern w:val="0"/>
                <w:sz w:val="21"/>
                <w:szCs w:val="21"/>
              </w:rPr>
              <w:t>修复装配面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16</w:t>
            </w:r>
          </w:p>
        </w:tc>
        <w:tc>
          <w:tcPr>
            <w:tcW w:w="2841" w:type="dxa"/>
            <w:vAlign w:val="center"/>
          </w:tcPr>
          <w:p>
            <w:pPr>
              <w:widowControl/>
              <w:jc w:val="center"/>
              <w:rPr>
                <w:rFonts w:cs="Times New Roman"/>
                <w:kern w:val="0"/>
                <w:sz w:val="21"/>
                <w:szCs w:val="21"/>
              </w:rPr>
            </w:pPr>
            <w:r>
              <w:rPr>
                <w:rFonts w:cs="Times New Roman"/>
                <w:kern w:val="0"/>
                <w:sz w:val="21"/>
                <w:szCs w:val="21"/>
              </w:rPr>
              <w:t>圆头锤</w:t>
            </w:r>
          </w:p>
        </w:tc>
        <w:tc>
          <w:tcPr>
            <w:tcW w:w="2835" w:type="dxa"/>
            <w:vAlign w:val="center"/>
          </w:tcPr>
          <w:p>
            <w:pPr>
              <w:widowControl/>
              <w:jc w:val="center"/>
              <w:rPr>
                <w:rFonts w:cs="Times New Roman"/>
                <w:kern w:val="0"/>
                <w:sz w:val="21"/>
                <w:szCs w:val="21"/>
              </w:rPr>
            </w:pPr>
            <w:r>
              <w:rPr>
                <w:rFonts w:cs="Times New Roman"/>
                <w:kern w:val="0"/>
                <w:sz w:val="21"/>
                <w:szCs w:val="21"/>
              </w:rPr>
              <w:t>0.65kg、1.13kg</w:t>
            </w:r>
          </w:p>
        </w:tc>
        <w:tc>
          <w:tcPr>
            <w:tcW w:w="992" w:type="dxa"/>
            <w:vAlign w:val="center"/>
          </w:tcPr>
          <w:p>
            <w:pPr>
              <w:widowControl/>
              <w:jc w:val="center"/>
              <w:rPr>
                <w:rFonts w:cs="Times New Roman"/>
                <w:kern w:val="0"/>
                <w:sz w:val="21"/>
                <w:szCs w:val="21"/>
              </w:rPr>
            </w:pPr>
            <w:r>
              <w:rPr>
                <w:rFonts w:cs="Times New Roman"/>
                <w:kern w:val="0"/>
                <w:sz w:val="21"/>
                <w:szCs w:val="21"/>
              </w:rPr>
              <w:t>各1</w:t>
            </w:r>
          </w:p>
        </w:tc>
        <w:tc>
          <w:tcPr>
            <w:tcW w:w="1610" w:type="dxa"/>
            <w:vAlign w:val="center"/>
          </w:tcPr>
          <w:p>
            <w:pPr>
              <w:widowControl/>
              <w:jc w:val="center"/>
              <w:rPr>
                <w:rFonts w:cs="Times New Roman"/>
                <w:kern w:val="0"/>
                <w:sz w:val="21"/>
                <w:szCs w:val="21"/>
              </w:rPr>
            </w:pPr>
            <w:r>
              <w:rPr>
                <w:rFonts w:hint="eastAsia" w:cs="Times New Roman"/>
                <w:kern w:val="0"/>
                <w:sz w:val="21"/>
                <w:szCs w:val="21"/>
              </w:rPr>
              <w:t>调整安装位置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17</w:t>
            </w:r>
          </w:p>
        </w:tc>
        <w:tc>
          <w:tcPr>
            <w:tcW w:w="2841" w:type="dxa"/>
            <w:vAlign w:val="center"/>
          </w:tcPr>
          <w:p>
            <w:pPr>
              <w:widowControl/>
              <w:jc w:val="center"/>
              <w:rPr>
                <w:rFonts w:cs="Times New Roman"/>
                <w:kern w:val="0"/>
                <w:sz w:val="21"/>
                <w:szCs w:val="21"/>
              </w:rPr>
            </w:pPr>
            <w:r>
              <w:rPr>
                <w:rFonts w:cs="Times New Roman"/>
                <w:kern w:val="0"/>
                <w:sz w:val="21"/>
                <w:szCs w:val="21"/>
              </w:rPr>
              <w:t>钢板尺</w:t>
            </w:r>
          </w:p>
        </w:tc>
        <w:tc>
          <w:tcPr>
            <w:tcW w:w="2835" w:type="dxa"/>
            <w:vAlign w:val="center"/>
          </w:tcPr>
          <w:p>
            <w:pPr>
              <w:widowControl/>
              <w:jc w:val="center"/>
              <w:rPr>
                <w:rFonts w:cs="Times New Roman"/>
                <w:kern w:val="0"/>
                <w:sz w:val="21"/>
                <w:szCs w:val="21"/>
              </w:rPr>
            </w:pPr>
            <w:r>
              <w:rPr>
                <w:rFonts w:cs="Times New Roman"/>
                <w:kern w:val="0"/>
                <w:sz w:val="21"/>
                <w:szCs w:val="21"/>
              </w:rPr>
              <w:t>300mm、600～1000mm</w:t>
            </w:r>
          </w:p>
        </w:tc>
        <w:tc>
          <w:tcPr>
            <w:tcW w:w="992" w:type="dxa"/>
            <w:vAlign w:val="center"/>
          </w:tcPr>
          <w:p>
            <w:pPr>
              <w:widowControl/>
              <w:jc w:val="center"/>
              <w:rPr>
                <w:rFonts w:cs="Times New Roman"/>
                <w:kern w:val="0"/>
                <w:sz w:val="21"/>
                <w:szCs w:val="21"/>
              </w:rPr>
            </w:pPr>
            <w:r>
              <w:rPr>
                <w:rFonts w:cs="Times New Roman"/>
                <w:kern w:val="0"/>
                <w:sz w:val="21"/>
                <w:szCs w:val="21"/>
              </w:rPr>
              <w:t>各1</w:t>
            </w:r>
          </w:p>
        </w:tc>
        <w:tc>
          <w:tcPr>
            <w:tcW w:w="1610" w:type="dxa"/>
            <w:vAlign w:val="center"/>
          </w:tcPr>
          <w:p>
            <w:pPr>
              <w:widowControl/>
              <w:jc w:val="center"/>
              <w:rPr>
                <w:rFonts w:cs="Times New Roman"/>
                <w:kern w:val="0"/>
                <w:sz w:val="21"/>
                <w:szCs w:val="21"/>
              </w:rPr>
            </w:pPr>
            <w:r>
              <w:rPr>
                <w:rFonts w:hint="eastAsia" w:cs="Times New Roman"/>
                <w:kern w:val="0"/>
                <w:sz w:val="21"/>
                <w:szCs w:val="21"/>
              </w:rPr>
              <w:t>测量距离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18</w:t>
            </w:r>
          </w:p>
        </w:tc>
        <w:tc>
          <w:tcPr>
            <w:tcW w:w="2841" w:type="dxa"/>
            <w:vAlign w:val="center"/>
          </w:tcPr>
          <w:p>
            <w:pPr>
              <w:widowControl/>
              <w:jc w:val="center"/>
              <w:rPr>
                <w:rFonts w:cs="Times New Roman"/>
                <w:kern w:val="0"/>
                <w:sz w:val="21"/>
                <w:szCs w:val="21"/>
              </w:rPr>
            </w:pPr>
            <w:r>
              <w:rPr>
                <w:rFonts w:cs="Times New Roman"/>
                <w:kern w:val="0"/>
                <w:sz w:val="21"/>
                <w:szCs w:val="21"/>
              </w:rPr>
              <w:t>管子钳</w:t>
            </w:r>
          </w:p>
        </w:tc>
        <w:tc>
          <w:tcPr>
            <w:tcW w:w="2835" w:type="dxa"/>
            <w:vAlign w:val="center"/>
          </w:tcPr>
          <w:p>
            <w:pPr>
              <w:widowControl/>
              <w:jc w:val="center"/>
              <w:rPr>
                <w:rFonts w:cs="Times New Roman"/>
                <w:kern w:val="0"/>
                <w:sz w:val="21"/>
                <w:szCs w:val="21"/>
              </w:rPr>
            </w:pPr>
            <w:r>
              <w:rPr>
                <w:rFonts w:cs="Times New Roman"/>
                <w:kern w:val="0"/>
                <w:sz w:val="21"/>
                <w:szCs w:val="21"/>
              </w:rPr>
              <w:t>12’</w:t>
            </w:r>
          </w:p>
        </w:tc>
        <w:tc>
          <w:tcPr>
            <w:tcW w:w="992" w:type="dxa"/>
            <w:vAlign w:val="center"/>
          </w:tcPr>
          <w:p>
            <w:pPr>
              <w:widowControl/>
              <w:jc w:val="center"/>
              <w:rPr>
                <w:rFonts w:cs="Times New Roman"/>
                <w:kern w:val="0"/>
                <w:sz w:val="21"/>
                <w:szCs w:val="21"/>
              </w:rPr>
            </w:pPr>
            <w:r>
              <w:rPr>
                <w:rFonts w:cs="Times New Roman"/>
                <w:kern w:val="0"/>
                <w:sz w:val="21"/>
                <w:szCs w:val="21"/>
              </w:rPr>
              <w:t>2</w:t>
            </w:r>
            <w:r>
              <w:rPr>
                <w:rFonts w:hint="eastAsia" w:cs="Times New Roman"/>
                <w:kern w:val="0"/>
                <w:sz w:val="21"/>
                <w:szCs w:val="21"/>
              </w:rPr>
              <w:t>把</w:t>
            </w:r>
          </w:p>
        </w:tc>
        <w:tc>
          <w:tcPr>
            <w:tcW w:w="1610" w:type="dxa"/>
            <w:vAlign w:val="center"/>
          </w:tcPr>
          <w:p>
            <w:pPr>
              <w:widowControl/>
              <w:jc w:val="center"/>
              <w:rPr>
                <w:rFonts w:cs="Times New Roman"/>
                <w:kern w:val="0"/>
                <w:sz w:val="21"/>
                <w:szCs w:val="21"/>
              </w:rPr>
            </w:pPr>
            <w:r>
              <w:rPr>
                <w:rFonts w:hint="eastAsia" w:cs="Times New Roman"/>
                <w:kern w:val="0"/>
                <w:sz w:val="21"/>
                <w:szCs w:val="21"/>
              </w:rPr>
              <w:t>上紧/拆卸油管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19</w:t>
            </w:r>
          </w:p>
        </w:tc>
        <w:tc>
          <w:tcPr>
            <w:tcW w:w="2841" w:type="dxa"/>
            <w:vAlign w:val="center"/>
          </w:tcPr>
          <w:p>
            <w:pPr>
              <w:widowControl/>
              <w:jc w:val="center"/>
              <w:rPr>
                <w:rFonts w:cs="Times New Roman"/>
                <w:kern w:val="0"/>
                <w:sz w:val="21"/>
                <w:szCs w:val="21"/>
              </w:rPr>
            </w:pPr>
            <w:r>
              <w:rPr>
                <w:rFonts w:hint="eastAsia" w:cs="Times New Roman"/>
                <w:kern w:val="0"/>
                <w:sz w:val="21"/>
                <w:szCs w:val="21"/>
              </w:rPr>
              <w:t>密封</w:t>
            </w:r>
            <w:r>
              <w:rPr>
                <w:rFonts w:cs="Times New Roman"/>
                <w:kern w:val="0"/>
                <w:sz w:val="21"/>
                <w:szCs w:val="21"/>
              </w:rPr>
              <w:t>胶注射枪</w:t>
            </w:r>
          </w:p>
        </w:tc>
        <w:tc>
          <w:tcPr>
            <w:tcW w:w="2835" w:type="dxa"/>
            <w:vAlign w:val="center"/>
          </w:tcPr>
          <w:p>
            <w:pPr>
              <w:widowControl/>
              <w:jc w:val="center"/>
              <w:rPr>
                <w:rFonts w:cs="Times New Roman"/>
                <w:kern w:val="0"/>
                <w:sz w:val="21"/>
                <w:szCs w:val="21"/>
              </w:rPr>
            </w:pPr>
            <w:r>
              <w:rPr>
                <w:rFonts w:hint="eastAsia" w:cs="Times New Roman"/>
                <w:kern w:val="0"/>
                <w:sz w:val="21"/>
                <w:szCs w:val="21"/>
              </w:rPr>
              <w:t>注胶用胶枪</w:t>
            </w:r>
          </w:p>
        </w:tc>
        <w:tc>
          <w:tcPr>
            <w:tcW w:w="992" w:type="dxa"/>
            <w:vAlign w:val="center"/>
          </w:tcPr>
          <w:p>
            <w:pPr>
              <w:widowControl/>
              <w:jc w:val="center"/>
              <w:rPr>
                <w:rFonts w:cs="Times New Roman"/>
                <w:kern w:val="0"/>
                <w:sz w:val="21"/>
                <w:szCs w:val="21"/>
              </w:rPr>
            </w:pPr>
            <w:r>
              <w:rPr>
                <w:rFonts w:cs="Times New Roman"/>
                <w:kern w:val="0"/>
                <w:sz w:val="21"/>
                <w:szCs w:val="21"/>
              </w:rPr>
              <w:t>2</w:t>
            </w:r>
            <w:r>
              <w:rPr>
                <w:rFonts w:hint="eastAsia" w:cs="Times New Roman"/>
                <w:kern w:val="0"/>
                <w:sz w:val="21"/>
                <w:szCs w:val="21"/>
              </w:rPr>
              <w:t>把</w:t>
            </w:r>
          </w:p>
        </w:tc>
        <w:tc>
          <w:tcPr>
            <w:tcW w:w="1610" w:type="dxa"/>
            <w:vAlign w:val="center"/>
          </w:tcPr>
          <w:p>
            <w:pPr>
              <w:widowControl/>
              <w:jc w:val="center"/>
              <w:rPr>
                <w:rFonts w:cs="Times New Roman"/>
                <w:kern w:val="0"/>
                <w:sz w:val="21"/>
                <w:szCs w:val="21"/>
              </w:rPr>
            </w:pPr>
            <w:r>
              <w:rPr>
                <w:rFonts w:hint="eastAsia" w:cs="Times New Roman"/>
                <w:kern w:val="0"/>
                <w:sz w:val="21"/>
                <w:szCs w:val="21"/>
              </w:rPr>
              <w:t>打胶用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20</w:t>
            </w:r>
          </w:p>
        </w:tc>
        <w:tc>
          <w:tcPr>
            <w:tcW w:w="2841" w:type="dxa"/>
            <w:vAlign w:val="center"/>
          </w:tcPr>
          <w:p>
            <w:pPr>
              <w:widowControl/>
              <w:jc w:val="center"/>
              <w:rPr>
                <w:rFonts w:cs="Times New Roman"/>
                <w:kern w:val="0"/>
                <w:sz w:val="21"/>
                <w:szCs w:val="21"/>
              </w:rPr>
            </w:pPr>
            <w:r>
              <w:rPr>
                <w:rFonts w:cs="Times New Roman"/>
                <w:kern w:val="0"/>
                <w:sz w:val="21"/>
                <w:szCs w:val="21"/>
              </w:rPr>
              <w:t>一字螺丝刀</w:t>
            </w:r>
          </w:p>
        </w:tc>
        <w:tc>
          <w:tcPr>
            <w:tcW w:w="2835" w:type="dxa"/>
            <w:vAlign w:val="center"/>
          </w:tcPr>
          <w:p>
            <w:pPr>
              <w:widowControl/>
              <w:jc w:val="center"/>
              <w:rPr>
                <w:rFonts w:cs="Times New Roman"/>
                <w:kern w:val="0"/>
                <w:sz w:val="21"/>
                <w:szCs w:val="21"/>
              </w:rPr>
            </w:pPr>
            <w:r>
              <w:rPr>
                <w:rFonts w:cs="Times New Roman"/>
                <w:kern w:val="0"/>
                <w:sz w:val="21"/>
                <w:szCs w:val="21"/>
              </w:rPr>
              <w:t>4’、6’、10’</w:t>
            </w:r>
          </w:p>
        </w:tc>
        <w:tc>
          <w:tcPr>
            <w:tcW w:w="992" w:type="dxa"/>
            <w:vAlign w:val="center"/>
          </w:tcPr>
          <w:p>
            <w:pPr>
              <w:widowControl/>
              <w:jc w:val="center"/>
              <w:rPr>
                <w:rFonts w:cs="Times New Roman"/>
                <w:kern w:val="0"/>
                <w:sz w:val="21"/>
                <w:szCs w:val="21"/>
              </w:rPr>
            </w:pPr>
            <w:r>
              <w:rPr>
                <w:rFonts w:cs="Times New Roman"/>
                <w:kern w:val="0"/>
                <w:sz w:val="21"/>
                <w:szCs w:val="21"/>
              </w:rPr>
              <w:t>3</w:t>
            </w:r>
          </w:p>
        </w:tc>
        <w:tc>
          <w:tcPr>
            <w:tcW w:w="1610" w:type="dxa"/>
            <w:vAlign w:val="center"/>
          </w:tcPr>
          <w:p>
            <w:pPr>
              <w:widowControl/>
              <w:jc w:val="center"/>
              <w:rPr>
                <w:rFonts w:cs="Times New Roman"/>
                <w:kern w:val="0"/>
                <w:sz w:val="21"/>
                <w:szCs w:val="21"/>
              </w:rPr>
            </w:pPr>
            <w:r>
              <w:rPr>
                <w:rFonts w:hint="eastAsia" w:cs="Times New Roman"/>
                <w:kern w:val="0"/>
                <w:sz w:val="21"/>
                <w:szCs w:val="21"/>
              </w:rPr>
              <w:t>带紧小螺栓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21</w:t>
            </w:r>
          </w:p>
        </w:tc>
        <w:tc>
          <w:tcPr>
            <w:tcW w:w="2841" w:type="dxa"/>
            <w:vAlign w:val="center"/>
          </w:tcPr>
          <w:p>
            <w:pPr>
              <w:widowControl/>
              <w:jc w:val="center"/>
              <w:rPr>
                <w:rFonts w:cs="Times New Roman"/>
                <w:kern w:val="0"/>
                <w:sz w:val="21"/>
                <w:szCs w:val="21"/>
              </w:rPr>
            </w:pPr>
            <w:r>
              <w:rPr>
                <w:rFonts w:cs="Times New Roman"/>
                <w:kern w:val="0"/>
                <w:sz w:val="21"/>
                <w:szCs w:val="21"/>
              </w:rPr>
              <w:t>十字螺丝刀</w:t>
            </w:r>
          </w:p>
        </w:tc>
        <w:tc>
          <w:tcPr>
            <w:tcW w:w="2835" w:type="dxa"/>
            <w:vAlign w:val="center"/>
          </w:tcPr>
          <w:p>
            <w:pPr>
              <w:widowControl/>
              <w:jc w:val="center"/>
              <w:rPr>
                <w:rFonts w:cs="Times New Roman"/>
                <w:kern w:val="0"/>
                <w:sz w:val="21"/>
                <w:szCs w:val="21"/>
              </w:rPr>
            </w:pPr>
            <w:r>
              <w:rPr>
                <w:rFonts w:cs="Times New Roman"/>
                <w:kern w:val="0"/>
                <w:sz w:val="21"/>
                <w:szCs w:val="21"/>
              </w:rPr>
              <w:t>4’、6’、10’</w:t>
            </w:r>
          </w:p>
        </w:tc>
        <w:tc>
          <w:tcPr>
            <w:tcW w:w="992" w:type="dxa"/>
            <w:vAlign w:val="center"/>
          </w:tcPr>
          <w:p>
            <w:pPr>
              <w:widowControl/>
              <w:jc w:val="center"/>
              <w:rPr>
                <w:rFonts w:cs="Times New Roman"/>
                <w:kern w:val="0"/>
                <w:sz w:val="21"/>
                <w:szCs w:val="21"/>
              </w:rPr>
            </w:pPr>
            <w:r>
              <w:rPr>
                <w:rFonts w:cs="Times New Roman"/>
                <w:kern w:val="0"/>
                <w:sz w:val="21"/>
                <w:szCs w:val="21"/>
              </w:rPr>
              <w:t>3</w:t>
            </w:r>
          </w:p>
        </w:tc>
        <w:tc>
          <w:tcPr>
            <w:tcW w:w="1610" w:type="dxa"/>
            <w:vAlign w:val="center"/>
          </w:tcPr>
          <w:p>
            <w:pPr>
              <w:widowControl/>
              <w:jc w:val="center"/>
              <w:rPr>
                <w:rFonts w:cs="Times New Roman"/>
                <w:kern w:val="0"/>
                <w:sz w:val="21"/>
                <w:szCs w:val="21"/>
              </w:rPr>
            </w:pPr>
            <w:r>
              <w:rPr>
                <w:rFonts w:hint="eastAsia" w:cs="Times New Roman"/>
                <w:kern w:val="0"/>
                <w:sz w:val="21"/>
                <w:szCs w:val="21"/>
              </w:rPr>
              <w:t>带紧小螺栓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22</w:t>
            </w:r>
          </w:p>
        </w:tc>
        <w:tc>
          <w:tcPr>
            <w:tcW w:w="2841" w:type="dxa"/>
            <w:vAlign w:val="center"/>
          </w:tcPr>
          <w:p>
            <w:pPr>
              <w:widowControl/>
              <w:jc w:val="center"/>
              <w:rPr>
                <w:rFonts w:cs="Times New Roman"/>
                <w:kern w:val="0"/>
                <w:sz w:val="21"/>
                <w:szCs w:val="21"/>
              </w:rPr>
            </w:pPr>
            <w:r>
              <w:rPr>
                <w:rFonts w:cs="Times New Roman"/>
                <w:kern w:val="0"/>
                <w:sz w:val="21"/>
                <w:szCs w:val="21"/>
              </w:rPr>
              <w:t>电动角磨机</w:t>
            </w:r>
          </w:p>
        </w:tc>
        <w:tc>
          <w:tcPr>
            <w:tcW w:w="2835" w:type="dxa"/>
            <w:vAlign w:val="center"/>
          </w:tcPr>
          <w:p>
            <w:pPr>
              <w:widowControl/>
              <w:jc w:val="center"/>
              <w:rPr>
                <w:rFonts w:cs="Times New Roman"/>
                <w:kern w:val="0"/>
                <w:sz w:val="21"/>
                <w:szCs w:val="21"/>
              </w:rPr>
            </w:pPr>
            <w:r>
              <w:rPr>
                <w:rFonts w:hint="eastAsia" w:cs="Times New Roman"/>
                <w:kern w:val="0"/>
                <w:sz w:val="21"/>
                <w:szCs w:val="21"/>
              </w:rPr>
              <w:t>Boch</w:t>
            </w:r>
          </w:p>
        </w:tc>
        <w:tc>
          <w:tcPr>
            <w:tcW w:w="992" w:type="dxa"/>
            <w:vAlign w:val="center"/>
          </w:tcPr>
          <w:p>
            <w:pPr>
              <w:widowControl/>
              <w:jc w:val="center"/>
              <w:rPr>
                <w:rFonts w:cs="Times New Roman"/>
                <w:kern w:val="0"/>
                <w:sz w:val="21"/>
                <w:szCs w:val="21"/>
              </w:rPr>
            </w:pPr>
            <w:r>
              <w:rPr>
                <w:rFonts w:cs="Times New Roman"/>
                <w:kern w:val="0"/>
                <w:sz w:val="21"/>
                <w:szCs w:val="21"/>
              </w:rPr>
              <w:t>1</w:t>
            </w:r>
          </w:p>
        </w:tc>
        <w:tc>
          <w:tcPr>
            <w:tcW w:w="1610" w:type="dxa"/>
            <w:vAlign w:val="center"/>
          </w:tcPr>
          <w:p>
            <w:pPr>
              <w:widowControl/>
              <w:jc w:val="center"/>
              <w:rPr>
                <w:rFonts w:cs="Times New Roman"/>
                <w:kern w:val="0"/>
                <w:sz w:val="21"/>
                <w:szCs w:val="21"/>
              </w:rPr>
            </w:pPr>
            <w:r>
              <w:rPr>
                <w:rFonts w:hint="eastAsia" w:cs="Times New Roman"/>
                <w:kern w:val="0"/>
                <w:sz w:val="21"/>
                <w:szCs w:val="21"/>
              </w:rPr>
              <w:t>打磨用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23</w:t>
            </w:r>
          </w:p>
        </w:tc>
        <w:tc>
          <w:tcPr>
            <w:tcW w:w="2841" w:type="dxa"/>
            <w:vAlign w:val="center"/>
          </w:tcPr>
          <w:p>
            <w:pPr>
              <w:widowControl/>
              <w:jc w:val="center"/>
              <w:rPr>
                <w:rFonts w:cs="Times New Roman"/>
                <w:kern w:val="0"/>
                <w:sz w:val="21"/>
                <w:szCs w:val="21"/>
              </w:rPr>
            </w:pPr>
            <w:r>
              <w:rPr>
                <w:rFonts w:cs="Times New Roman"/>
                <w:kern w:val="0"/>
                <w:sz w:val="21"/>
                <w:szCs w:val="21"/>
              </w:rPr>
              <w:t>手电钻</w:t>
            </w:r>
          </w:p>
        </w:tc>
        <w:tc>
          <w:tcPr>
            <w:tcW w:w="2835" w:type="dxa"/>
            <w:vAlign w:val="center"/>
          </w:tcPr>
          <w:p>
            <w:pPr>
              <w:widowControl/>
              <w:jc w:val="center"/>
              <w:rPr>
                <w:rFonts w:cs="Times New Roman"/>
                <w:kern w:val="0"/>
                <w:sz w:val="21"/>
                <w:szCs w:val="21"/>
              </w:rPr>
            </w:pPr>
            <w:r>
              <w:rPr>
                <w:rFonts w:cs="Times New Roman"/>
                <w:kern w:val="0"/>
                <w:sz w:val="21"/>
                <w:szCs w:val="21"/>
              </w:rPr>
              <w:t>直流和交流</w:t>
            </w:r>
          </w:p>
        </w:tc>
        <w:tc>
          <w:tcPr>
            <w:tcW w:w="992" w:type="dxa"/>
            <w:vAlign w:val="center"/>
          </w:tcPr>
          <w:p>
            <w:pPr>
              <w:widowControl/>
              <w:jc w:val="center"/>
              <w:rPr>
                <w:rFonts w:cs="Times New Roman"/>
                <w:kern w:val="0"/>
                <w:sz w:val="21"/>
                <w:szCs w:val="21"/>
              </w:rPr>
            </w:pPr>
            <w:r>
              <w:rPr>
                <w:rFonts w:cs="Times New Roman"/>
                <w:kern w:val="0"/>
                <w:sz w:val="21"/>
                <w:szCs w:val="21"/>
              </w:rPr>
              <w:t>各1</w:t>
            </w:r>
          </w:p>
        </w:tc>
        <w:tc>
          <w:tcPr>
            <w:tcW w:w="1610" w:type="dxa"/>
            <w:vAlign w:val="center"/>
          </w:tcPr>
          <w:p>
            <w:pPr>
              <w:widowControl/>
              <w:jc w:val="center"/>
              <w:rPr>
                <w:rFonts w:cs="Times New Roman"/>
                <w:kern w:val="0"/>
                <w:sz w:val="21"/>
                <w:szCs w:val="21"/>
              </w:rPr>
            </w:pPr>
            <w:r>
              <w:rPr>
                <w:rFonts w:hint="eastAsia" w:cs="Times New Roman"/>
                <w:kern w:val="0"/>
                <w:sz w:val="21"/>
                <w:szCs w:val="21"/>
              </w:rPr>
              <w:t>打孔用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24</w:t>
            </w:r>
          </w:p>
        </w:tc>
        <w:tc>
          <w:tcPr>
            <w:tcW w:w="2841" w:type="dxa"/>
            <w:vAlign w:val="center"/>
          </w:tcPr>
          <w:p>
            <w:pPr>
              <w:widowControl/>
              <w:jc w:val="center"/>
              <w:rPr>
                <w:rFonts w:cs="Times New Roman"/>
                <w:kern w:val="0"/>
                <w:sz w:val="21"/>
                <w:szCs w:val="21"/>
              </w:rPr>
            </w:pPr>
            <w:r>
              <w:rPr>
                <w:rFonts w:cs="Times New Roman"/>
                <w:kern w:val="0"/>
                <w:sz w:val="21"/>
                <w:szCs w:val="21"/>
              </w:rPr>
              <w:t>活</w:t>
            </w:r>
            <w:r>
              <w:rPr>
                <w:rFonts w:hint="eastAsia" w:cs="Times New Roman"/>
                <w:kern w:val="0"/>
                <w:sz w:val="21"/>
                <w:szCs w:val="21"/>
              </w:rPr>
              <w:t>口</w:t>
            </w:r>
            <w:r>
              <w:rPr>
                <w:rFonts w:cs="Times New Roman"/>
                <w:kern w:val="0"/>
                <w:sz w:val="21"/>
                <w:szCs w:val="21"/>
              </w:rPr>
              <w:t>扳手</w:t>
            </w:r>
          </w:p>
        </w:tc>
        <w:tc>
          <w:tcPr>
            <w:tcW w:w="2835" w:type="dxa"/>
            <w:vAlign w:val="center"/>
          </w:tcPr>
          <w:p>
            <w:pPr>
              <w:widowControl/>
              <w:jc w:val="center"/>
              <w:rPr>
                <w:rFonts w:cs="Times New Roman"/>
                <w:kern w:val="0"/>
                <w:sz w:val="21"/>
                <w:szCs w:val="21"/>
              </w:rPr>
            </w:pPr>
            <w:r>
              <w:rPr>
                <w:rFonts w:cs="Times New Roman"/>
                <w:kern w:val="0"/>
                <w:sz w:val="21"/>
                <w:szCs w:val="21"/>
              </w:rPr>
              <w:t>10’</w:t>
            </w:r>
          </w:p>
        </w:tc>
        <w:tc>
          <w:tcPr>
            <w:tcW w:w="992" w:type="dxa"/>
            <w:vAlign w:val="center"/>
          </w:tcPr>
          <w:p>
            <w:pPr>
              <w:widowControl/>
              <w:jc w:val="center"/>
              <w:rPr>
                <w:rFonts w:cs="Times New Roman"/>
                <w:kern w:val="0"/>
                <w:sz w:val="21"/>
                <w:szCs w:val="21"/>
              </w:rPr>
            </w:pPr>
            <w:r>
              <w:rPr>
                <w:rFonts w:cs="Times New Roman"/>
                <w:kern w:val="0"/>
                <w:sz w:val="21"/>
                <w:szCs w:val="21"/>
              </w:rPr>
              <w:t>1</w:t>
            </w:r>
          </w:p>
        </w:tc>
        <w:tc>
          <w:tcPr>
            <w:tcW w:w="1610" w:type="dxa"/>
            <w:vAlign w:val="center"/>
          </w:tcPr>
          <w:p>
            <w:pPr>
              <w:widowControl/>
              <w:jc w:val="center"/>
              <w:rPr>
                <w:rFonts w:cs="Times New Roman"/>
                <w:kern w:val="0"/>
                <w:sz w:val="21"/>
                <w:szCs w:val="21"/>
              </w:rPr>
            </w:pPr>
            <w:r>
              <w:rPr>
                <w:rFonts w:hint="eastAsia" w:cs="Times New Roman"/>
                <w:kern w:val="0"/>
                <w:sz w:val="21"/>
                <w:szCs w:val="21"/>
              </w:rPr>
              <w:t>带紧小螺栓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25</w:t>
            </w:r>
          </w:p>
        </w:tc>
        <w:tc>
          <w:tcPr>
            <w:tcW w:w="2841" w:type="dxa"/>
            <w:vAlign w:val="center"/>
          </w:tcPr>
          <w:p>
            <w:pPr>
              <w:widowControl/>
              <w:jc w:val="center"/>
              <w:rPr>
                <w:rFonts w:cs="Times New Roman"/>
                <w:kern w:val="0"/>
                <w:sz w:val="21"/>
                <w:szCs w:val="21"/>
              </w:rPr>
            </w:pPr>
            <w:r>
              <w:rPr>
                <w:rFonts w:cs="Times New Roman"/>
                <w:kern w:val="0"/>
                <w:sz w:val="21"/>
                <w:szCs w:val="21"/>
              </w:rPr>
              <w:t>高压水泵枪及接管</w:t>
            </w:r>
          </w:p>
        </w:tc>
        <w:tc>
          <w:tcPr>
            <w:tcW w:w="2835" w:type="dxa"/>
            <w:vAlign w:val="center"/>
          </w:tcPr>
          <w:p>
            <w:pPr>
              <w:widowControl/>
              <w:jc w:val="center"/>
              <w:rPr>
                <w:rFonts w:cs="Times New Roman"/>
                <w:kern w:val="0"/>
                <w:sz w:val="21"/>
                <w:szCs w:val="21"/>
              </w:rPr>
            </w:pPr>
          </w:p>
        </w:tc>
        <w:tc>
          <w:tcPr>
            <w:tcW w:w="992" w:type="dxa"/>
            <w:vAlign w:val="center"/>
          </w:tcPr>
          <w:p>
            <w:pPr>
              <w:widowControl/>
              <w:jc w:val="center"/>
              <w:rPr>
                <w:rFonts w:cs="Times New Roman"/>
                <w:kern w:val="0"/>
                <w:sz w:val="21"/>
                <w:szCs w:val="21"/>
              </w:rPr>
            </w:pPr>
            <w:r>
              <w:rPr>
                <w:rFonts w:cs="Times New Roman"/>
                <w:kern w:val="0"/>
                <w:sz w:val="21"/>
                <w:szCs w:val="21"/>
              </w:rPr>
              <w:t>1</w:t>
            </w:r>
          </w:p>
        </w:tc>
        <w:tc>
          <w:tcPr>
            <w:tcW w:w="1610" w:type="dxa"/>
            <w:vAlign w:val="center"/>
          </w:tcPr>
          <w:p>
            <w:pPr>
              <w:widowControl/>
              <w:jc w:val="center"/>
              <w:rPr>
                <w:rFonts w:cs="Times New Roman"/>
                <w:kern w:val="0"/>
                <w:sz w:val="21"/>
                <w:szCs w:val="21"/>
              </w:rPr>
            </w:pPr>
            <w:r>
              <w:rPr>
                <w:rFonts w:hint="eastAsia" w:cs="Times New Roman"/>
                <w:kern w:val="0"/>
                <w:sz w:val="21"/>
                <w:szCs w:val="21"/>
              </w:rPr>
              <w:t>清洗车辆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26</w:t>
            </w:r>
          </w:p>
        </w:tc>
        <w:tc>
          <w:tcPr>
            <w:tcW w:w="2841" w:type="dxa"/>
            <w:vAlign w:val="center"/>
          </w:tcPr>
          <w:p>
            <w:pPr>
              <w:widowControl/>
              <w:jc w:val="center"/>
              <w:rPr>
                <w:rFonts w:cs="Times New Roman"/>
                <w:kern w:val="0"/>
                <w:sz w:val="21"/>
                <w:szCs w:val="21"/>
              </w:rPr>
            </w:pPr>
            <w:r>
              <w:rPr>
                <w:rFonts w:cs="Times New Roman"/>
                <w:kern w:val="0"/>
                <w:sz w:val="21"/>
                <w:szCs w:val="21"/>
              </w:rPr>
              <w:t>扁铲</w:t>
            </w:r>
          </w:p>
        </w:tc>
        <w:tc>
          <w:tcPr>
            <w:tcW w:w="2835" w:type="dxa"/>
            <w:vAlign w:val="center"/>
          </w:tcPr>
          <w:p>
            <w:pPr>
              <w:widowControl/>
              <w:jc w:val="center"/>
              <w:rPr>
                <w:rFonts w:cs="Times New Roman"/>
                <w:kern w:val="0"/>
                <w:sz w:val="21"/>
                <w:szCs w:val="21"/>
              </w:rPr>
            </w:pPr>
            <w:r>
              <w:rPr>
                <w:rFonts w:cs="Times New Roman"/>
                <w:kern w:val="0"/>
                <w:sz w:val="21"/>
                <w:szCs w:val="21"/>
              </w:rPr>
              <w:t>15～30mm</w:t>
            </w:r>
          </w:p>
        </w:tc>
        <w:tc>
          <w:tcPr>
            <w:tcW w:w="992" w:type="dxa"/>
            <w:vAlign w:val="center"/>
          </w:tcPr>
          <w:p>
            <w:pPr>
              <w:widowControl/>
              <w:jc w:val="center"/>
              <w:rPr>
                <w:rFonts w:cs="Times New Roman"/>
                <w:kern w:val="0"/>
                <w:sz w:val="21"/>
                <w:szCs w:val="21"/>
              </w:rPr>
            </w:pPr>
            <w:r>
              <w:rPr>
                <w:rFonts w:cs="Times New Roman"/>
                <w:kern w:val="0"/>
                <w:sz w:val="21"/>
                <w:szCs w:val="21"/>
              </w:rPr>
              <w:t>1套</w:t>
            </w:r>
          </w:p>
        </w:tc>
        <w:tc>
          <w:tcPr>
            <w:tcW w:w="1610" w:type="dxa"/>
            <w:vAlign w:val="center"/>
          </w:tcPr>
          <w:p>
            <w:pPr>
              <w:widowControl/>
              <w:jc w:val="center"/>
              <w:rPr>
                <w:rFonts w:cs="Times New Roman"/>
                <w:kern w:val="0"/>
                <w:sz w:val="21"/>
                <w:szCs w:val="21"/>
              </w:rPr>
            </w:pPr>
            <w:r>
              <w:rPr>
                <w:rFonts w:hint="eastAsia" w:cs="Times New Roman"/>
                <w:kern w:val="0"/>
                <w:sz w:val="21"/>
                <w:szCs w:val="21"/>
              </w:rPr>
              <w:t>清理泥土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27</w:t>
            </w:r>
          </w:p>
        </w:tc>
        <w:tc>
          <w:tcPr>
            <w:tcW w:w="2841" w:type="dxa"/>
            <w:vAlign w:val="center"/>
          </w:tcPr>
          <w:p>
            <w:pPr>
              <w:widowControl/>
              <w:jc w:val="center"/>
              <w:rPr>
                <w:rFonts w:cs="Times New Roman"/>
                <w:kern w:val="0"/>
                <w:sz w:val="21"/>
                <w:szCs w:val="21"/>
              </w:rPr>
            </w:pPr>
            <w:r>
              <w:rPr>
                <w:rFonts w:cs="Times New Roman"/>
                <w:kern w:val="0"/>
                <w:sz w:val="21"/>
                <w:szCs w:val="21"/>
              </w:rPr>
              <w:t>撬棍</w:t>
            </w:r>
          </w:p>
        </w:tc>
        <w:tc>
          <w:tcPr>
            <w:tcW w:w="2835" w:type="dxa"/>
            <w:vAlign w:val="center"/>
          </w:tcPr>
          <w:p>
            <w:pPr>
              <w:widowControl/>
              <w:jc w:val="center"/>
              <w:rPr>
                <w:rFonts w:cs="Times New Roman"/>
                <w:kern w:val="0"/>
                <w:sz w:val="21"/>
                <w:szCs w:val="21"/>
              </w:rPr>
            </w:pPr>
            <w:r>
              <w:rPr>
                <w:rFonts w:hint="eastAsia" w:cs="Times New Roman"/>
                <w:kern w:val="0"/>
                <w:sz w:val="21"/>
                <w:szCs w:val="21"/>
              </w:rPr>
              <w:t>长1550mm</w:t>
            </w:r>
          </w:p>
        </w:tc>
        <w:tc>
          <w:tcPr>
            <w:tcW w:w="992" w:type="dxa"/>
            <w:vAlign w:val="center"/>
          </w:tcPr>
          <w:p>
            <w:pPr>
              <w:widowControl/>
              <w:jc w:val="center"/>
              <w:rPr>
                <w:rFonts w:cs="Times New Roman"/>
                <w:kern w:val="0"/>
                <w:sz w:val="21"/>
                <w:szCs w:val="21"/>
              </w:rPr>
            </w:pPr>
            <w:r>
              <w:rPr>
                <w:rFonts w:cs="Times New Roman"/>
                <w:kern w:val="0"/>
                <w:sz w:val="21"/>
                <w:szCs w:val="21"/>
              </w:rPr>
              <w:t>3</w:t>
            </w:r>
            <w:r>
              <w:rPr>
                <w:rFonts w:hint="eastAsia" w:cs="Times New Roman"/>
                <w:kern w:val="0"/>
                <w:sz w:val="21"/>
                <w:szCs w:val="21"/>
              </w:rPr>
              <w:t>根</w:t>
            </w:r>
          </w:p>
        </w:tc>
        <w:tc>
          <w:tcPr>
            <w:tcW w:w="1610" w:type="dxa"/>
            <w:vAlign w:val="center"/>
          </w:tcPr>
          <w:p>
            <w:pPr>
              <w:widowControl/>
              <w:jc w:val="center"/>
              <w:rPr>
                <w:rFonts w:cs="Times New Roman"/>
                <w:kern w:val="0"/>
                <w:sz w:val="21"/>
                <w:szCs w:val="21"/>
              </w:rPr>
            </w:pPr>
            <w:r>
              <w:rPr>
                <w:rFonts w:hint="eastAsia" w:cs="Times New Roman"/>
                <w:kern w:val="0"/>
                <w:sz w:val="21"/>
                <w:szCs w:val="21"/>
              </w:rPr>
              <w:t>拆包装用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28</w:t>
            </w:r>
          </w:p>
        </w:tc>
        <w:tc>
          <w:tcPr>
            <w:tcW w:w="2841" w:type="dxa"/>
            <w:vAlign w:val="center"/>
          </w:tcPr>
          <w:p>
            <w:pPr>
              <w:widowControl/>
              <w:jc w:val="center"/>
              <w:rPr>
                <w:rFonts w:cs="Times New Roman"/>
                <w:kern w:val="0"/>
                <w:sz w:val="21"/>
                <w:szCs w:val="21"/>
              </w:rPr>
            </w:pPr>
            <w:r>
              <w:rPr>
                <w:rFonts w:cs="Times New Roman"/>
                <w:kern w:val="0"/>
                <w:sz w:val="21"/>
                <w:szCs w:val="21"/>
              </w:rPr>
              <w:t>电锤</w:t>
            </w:r>
          </w:p>
        </w:tc>
        <w:tc>
          <w:tcPr>
            <w:tcW w:w="2835" w:type="dxa"/>
            <w:vAlign w:val="center"/>
          </w:tcPr>
          <w:p>
            <w:pPr>
              <w:widowControl/>
              <w:jc w:val="center"/>
              <w:rPr>
                <w:rFonts w:cs="Times New Roman"/>
                <w:kern w:val="0"/>
                <w:sz w:val="21"/>
                <w:szCs w:val="21"/>
              </w:rPr>
            </w:pPr>
            <w:r>
              <w:rPr>
                <w:rFonts w:hint="eastAsia" w:cs="Times New Roman"/>
                <w:kern w:val="0"/>
                <w:sz w:val="21"/>
                <w:szCs w:val="21"/>
              </w:rPr>
              <w:t>Boch套装</w:t>
            </w:r>
          </w:p>
        </w:tc>
        <w:tc>
          <w:tcPr>
            <w:tcW w:w="992" w:type="dxa"/>
            <w:vAlign w:val="center"/>
          </w:tcPr>
          <w:p>
            <w:pPr>
              <w:widowControl/>
              <w:jc w:val="center"/>
              <w:rPr>
                <w:rFonts w:cs="Times New Roman"/>
                <w:kern w:val="0"/>
                <w:sz w:val="21"/>
                <w:szCs w:val="21"/>
              </w:rPr>
            </w:pPr>
            <w:r>
              <w:rPr>
                <w:rFonts w:cs="Times New Roman"/>
                <w:kern w:val="0"/>
                <w:sz w:val="21"/>
                <w:szCs w:val="21"/>
              </w:rPr>
              <w:t>1部</w:t>
            </w:r>
          </w:p>
        </w:tc>
        <w:tc>
          <w:tcPr>
            <w:tcW w:w="1610" w:type="dxa"/>
            <w:vAlign w:val="center"/>
          </w:tcPr>
          <w:p>
            <w:pPr>
              <w:widowControl/>
              <w:jc w:val="center"/>
              <w:rPr>
                <w:rFonts w:cs="Times New Roman"/>
                <w:kern w:val="0"/>
                <w:sz w:val="21"/>
                <w:szCs w:val="21"/>
              </w:rPr>
            </w:pPr>
            <w:r>
              <w:rPr>
                <w:rFonts w:hint="eastAsia" w:cs="Times New Roman"/>
                <w:kern w:val="0"/>
                <w:sz w:val="21"/>
                <w:szCs w:val="21"/>
              </w:rPr>
              <w:t>钻孔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29</w:t>
            </w:r>
          </w:p>
        </w:tc>
        <w:tc>
          <w:tcPr>
            <w:tcW w:w="2841" w:type="dxa"/>
            <w:vAlign w:val="center"/>
          </w:tcPr>
          <w:p>
            <w:pPr>
              <w:widowControl/>
              <w:jc w:val="center"/>
              <w:rPr>
                <w:rFonts w:cs="Times New Roman"/>
                <w:kern w:val="0"/>
                <w:sz w:val="21"/>
                <w:szCs w:val="21"/>
              </w:rPr>
            </w:pPr>
            <w:r>
              <w:rPr>
                <w:rFonts w:cs="Times New Roman"/>
                <w:kern w:val="0"/>
                <w:sz w:val="21"/>
                <w:szCs w:val="21"/>
              </w:rPr>
              <w:t>梯子</w:t>
            </w:r>
          </w:p>
        </w:tc>
        <w:tc>
          <w:tcPr>
            <w:tcW w:w="2835" w:type="dxa"/>
            <w:vAlign w:val="center"/>
          </w:tcPr>
          <w:p>
            <w:pPr>
              <w:widowControl/>
              <w:jc w:val="center"/>
              <w:rPr>
                <w:rFonts w:cs="Times New Roman"/>
                <w:kern w:val="0"/>
                <w:sz w:val="21"/>
                <w:szCs w:val="21"/>
              </w:rPr>
            </w:pPr>
            <w:r>
              <w:rPr>
                <w:rFonts w:hint="eastAsia" w:cs="Times New Roman"/>
                <w:kern w:val="0"/>
                <w:sz w:val="21"/>
                <w:szCs w:val="21"/>
              </w:rPr>
              <w:t>5m＞高度＞</w:t>
            </w:r>
            <w:r>
              <w:rPr>
                <w:rFonts w:cs="Times New Roman"/>
                <w:kern w:val="0"/>
                <w:sz w:val="21"/>
                <w:szCs w:val="21"/>
              </w:rPr>
              <w:t>4m</w:t>
            </w:r>
          </w:p>
        </w:tc>
        <w:tc>
          <w:tcPr>
            <w:tcW w:w="992" w:type="dxa"/>
            <w:vAlign w:val="center"/>
          </w:tcPr>
          <w:p>
            <w:pPr>
              <w:widowControl/>
              <w:jc w:val="center"/>
              <w:rPr>
                <w:rFonts w:cs="Times New Roman"/>
                <w:kern w:val="0"/>
                <w:sz w:val="21"/>
                <w:szCs w:val="21"/>
              </w:rPr>
            </w:pPr>
            <w:r>
              <w:rPr>
                <w:rFonts w:cs="Times New Roman"/>
                <w:kern w:val="0"/>
                <w:sz w:val="21"/>
                <w:szCs w:val="21"/>
              </w:rPr>
              <w:t>2</w:t>
            </w:r>
            <w:r>
              <w:rPr>
                <w:rFonts w:hint="eastAsia" w:cs="Times New Roman"/>
                <w:kern w:val="0"/>
                <w:sz w:val="21"/>
                <w:szCs w:val="21"/>
              </w:rPr>
              <w:t>副</w:t>
            </w:r>
          </w:p>
        </w:tc>
        <w:tc>
          <w:tcPr>
            <w:tcW w:w="1610" w:type="dxa"/>
            <w:vAlign w:val="center"/>
          </w:tcPr>
          <w:p>
            <w:pPr>
              <w:widowControl/>
              <w:jc w:val="center"/>
              <w:rPr>
                <w:rFonts w:cs="Times New Roman"/>
                <w:kern w:val="0"/>
                <w:sz w:val="21"/>
                <w:szCs w:val="21"/>
              </w:rPr>
            </w:pPr>
            <w:r>
              <w:rPr>
                <w:rFonts w:hint="eastAsia" w:cs="Times New Roman"/>
                <w:kern w:val="0"/>
                <w:sz w:val="21"/>
                <w:szCs w:val="21"/>
              </w:rPr>
              <w:t>爬高用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30</w:t>
            </w:r>
          </w:p>
        </w:tc>
        <w:tc>
          <w:tcPr>
            <w:tcW w:w="2841" w:type="dxa"/>
            <w:vAlign w:val="center"/>
          </w:tcPr>
          <w:p>
            <w:pPr>
              <w:widowControl/>
              <w:jc w:val="center"/>
              <w:rPr>
                <w:rFonts w:cs="Times New Roman"/>
                <w:kern w:val="0"/>
                <w:sz w:val="21"/>
                <w:szCs w:val="21"/>
              </w:rPr>
            </w:pPr>
            <w:r>
              <w:rPr>
                <w:rFonts w:cs="Times New Roman"/>
                <w:kern w:val="0"/>
                <w:sz w:val="21"/>
                <w:szCs w:val="21"/>
              </w:rPr>
              <w:t>汽油发电机</w:t>
            </w:r>
          </w:p>
        </w:tc>
        <w:tc>
          <w:tcPr>
            <w:tcW w:w="2835" w:type="dxa"/>
            <w:vAlign w:val="center"/>
          </w:tcPr>
          <w:p>
            <w:pPr>
              <w:widowControl/>
              <w:jc w:val="center"/>
              <w:rPr>
                <w:rFonts w:cs="Times New Roman"/>
                <w:kern w:val="0"/>
                <w:sz w:val="21"/>
                <w:szCs w:val="21"/>
              </w:rPr>
            </w:pPr>
            <w:r>
              <w:rPr>
                <w:rFonts w:cs="Times New Roman"/>
                <w:kern w:val="0"/>
                <w:sz w:val="21"/>
                <w:szCs w:val="21"/>
              </w:rPr>
              <w:t>380V、20KW</w:t>
            </w:r>
          </w:p>
        </w:tc>
        <w:tc>
          <w:tcPr>
            <w:tcW w:w="992" w:type="dxa"/>
            <w:vAlign w:val="center"/>
          </w:tcPr>
          <w:p>
            <w:pPr>
              <w:widowControl/>
              <w:jc w:val="center"/>
              <w:rPr>
                <w:rFonts w:cs="Times New Roman"/>
                <w:kern w:val="0"/>
                <w:sz w:val="21"/>
                <w:szCs w:val="21"/>
              </w:rPr>
            </w:pPr>
            <w:r>
              <w:rPr>
                <w:rFonts w:cs="Times New Roman"/>
                <w:kern w:val="0"/>
                <w:sz w:val="21"/>
                <w:szCs w:val="21"/>
              </w:rPr>
              <w:t>1台</w:t>
            </w:r>
          </w:p>
        </w:tc>
        <w:tc>
          <w:tcPr>
            <w:tcW w:w="1610" w:type="dxa"/>
            <w:vAlign w:val="center"/>
          </w:tcPr>
          <w:p>
            <w:pPr>
              <w:widowControl/>
              <w:jc w:val="center"/>
              <w:rPr>
                <w:rFonts w:cs="Times New Roman"/>
                <w:kern w:val="0"/>
                <w:sz w:val="21"/>
                <w:szCs w:val="21"/>
              </w:rPr>
            </w:pPr>
            <w:r>
              <w:rPr>
                <w:rFonts w:hint="eastAsia" w:cs="Times New Roman"/>
                <w:kern w:val="0"/>
                <w:sz w:val="21"/>
                <w:szCs w:val="21"/>
              </w:rPr>
              <w:t>提供电源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31</w:t>
            </w:r>
          </w:p>
        </w:tc>
        <w:tc>
          <w:tcPr>
            <w:tcW w:w="2841" w:type="dxa"/>
            <w:vAlign w:val="center"/>
          </w:tcPr>
          <w:p>
            <w:pPr>
              <w:widowControl/>
              <w:jc w:val="center"/>
              <w:rPr>
                <w:rFonts w:cs="Times New Roman"/>
                <w:kern w:val="0"/>
                <w:sz w:val="21"/>
                <w:szCs w:val="21"/>
              </w:rPr>
            </w:pPr>
            <w:r>
              <w:rPr>
                <w:rFonts w:cs="Times New Roman"/>
                <w:kern w:val="0"/>
                <w:sz w:val="21"/>
                <w:szCs w:val="21"/>
              </w:rPr>
              <w:t>常用电工组合工具</w:t>
            </w:r>
          </w:p>
        </w:tc>
        <w:tc>
          <w:tcPr>
            <w:tcW w:w="2835" w:type="dxa"/>
            <w:vAlign w:val="center"/>
          </w:tcPr>
          <w:p>
            <w:pPr>
              <w:widowControl/>
              <w:jc w:val="center"/>
              <w:rPr>
                <w:rFonts w:cs="Times New Roman"/>
                <w:kern w:val="0"/>
                <w:sz w:val="21"/>
                <w:szCs w:val="21"/>
              </w:rPr>
            </w:pPr>
            <w:r>
              <w:rPr>
                <w:rFonts w:cs="Times New Roman"/>
                <w:kern w:val="0"/>
                <w:sz w:val="21"/>
                <w:szCs w:val="21"/>
              </w:rPr>
              <w:t>85PC</w:t>
            </w:r>
          </w:p>
        </w:tc>
        <w:tc>
          <w:tcPr>
            <w:tcW w:w="992" w:type="dxa"/>
            <w:vAlign w:val="center"/>
          </w:tcPr>
          <w:p>
            <w:pPr>
              <w:widowControl/>
              <w:jc w:val="center"/>
              <w:rPr>
                <w:rFonts w:cs="Times New Roman"/>
                <w:kern w:val="0"/>
                <w:sz w:val="21"/>
                <w:szCs w:val="21"/>
              </w:rPr>
            </w:pPr>
            <w:r>
              <w:rPr>
                <w:rFonts w:cs="Times New Roman"/>
                <w:kern w:val="0"/>
                <w:sz w:val="21"/>
                <w:szCs w:val="21"/>
              </w:rPr>
              <w:t>1套</w:t>
            </w:r>
          </w:p>
        </w:tc>
        <w:tc>
          <w:tcPr>
            <w:tcW w:w="1610" w:type="dxa"/>
            <w:vAlign w:val="center"/>
          </w:tcPr>
          <w:p>
            <w:pPr>
              <w:widowControl/>
              <w:jc w:val="center"/>
              <w:rPr>
                <w:rFonts w:cs="Times New Roman"/>
                <w:kern w:val="0"/>
                <w:sz w:val="21"/>
                <w:szCs w:val="21"/>
              </w:rPr>
            </w:pPr>
            <w:r>
              <w:rPr>
                <w:rFonts w:hint="eastAsia" w:cs="Times New Roman"/>
                <w:kern w:val="0"/>
                <w:sz w:val="21"/>
                <w:szCs w:val="21"/>
              </w:rPr>
              <w:t>紧固小螺栓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32</w:t>
            </w:r>
          </w:p>
        </w:tc>
        <w:tc>
          <w:tcPr>
            <w:tcW w:w="2841" w:type="dxa"/>
            <w:vAlign w:val="center"/>
          </w:tcPr>
          <w:p>
            <w:pPr>
              <w:widowControl/>
              <w:jc w:val="center"/>
              <w:rPr>
                <w:rFonts w:cs="Times New Roman"/>
                <w:kern w:val="0"/>
                <w:sz w:val="21"/>
                <w:szCs w:val="21"/>
              </w:rPr>
            </w:pPr>
            <w:r>
              <w:rPr>
                <w:rFonts w:cs="Times New Roman"/>
                <w:kern w:val="0"/>
                <w:sz w:val="21"/>
                <w:szCs w:val="21"/>
              </w:rPr>
              <w:t>套筒与旋转头组套</w:t>
            </w:r>
          </w:p>
        </w:tc>
        <w:tc>
          <w:tcPr>
            <w:tcW w:w="2835" w:type="dxa"/>
            <w:vAlign w:val="center"/>
          </w:tcPr>
          <w:p>
            <w:pPr>
              <w:widowControl/>
              <w:jc w:val="center"/>
              <w:rPr>
                <w:rFonts w:cs="Times New Roman"/>
                <w:kern w:val="0"/>
                <w:sz w:val="21"/>
                <w:szCs w:val="21"/>
              </w:rPr>
            </w:pPr>
            <w:r>
              <w:rPr>
                <w:rFonts w:cs="Times New Roman"/>
                <w:kern w:val="0"/>
                <w:sz w:val="21"/>
                <w:szCs w:val="21"/>
              </w:rPr>
              <w:t>S8～S2</w:t>
            </w:r>
            <w:r>
              <w:rPr>
                <w:rFonts w:hint="eastAsia" w:cs="Times New Roman"/>
                <w:kern w:val="0"/>
                <w:sz w:val="21"/>
                <w:szCs w:val="21"/>
                <w:lang w:val="en-US" w:eastAsia="zh-CN"/>
              </w:rPr>
              <w:t>4</w:t>
            </w:r>
          </w:p>
        </w:tc>
        <w:tc>
          <w:tcPr>
            <w:tcW w:w="992" w:type="dxa"/>
            <w:vAlign w:val="center"/>
          </w:tcPr>
          <w:p>
            <w:pPr>
              <w:widowControl/>
              <w:jc w:val="center"/>
              <w:rPr>
                <w:rFonts w:cs="Times New Roman"/>
                <w:kern w:val="0"/>
                <w:sz w:val="21"/>
                <w:szCs w:val="21"/>
              </w:rPr>
            </w:pPr>
            <w:r>
              <w:rPr>
                <w:rFonts w:cs="Times New Roman"/>
                <w:kern w:val="0"/>
                <w:sz w:val="21"/>
                <w:szCs w:val="21"/>
              </w:rPr>
              <w:t>1套</w:t>
            </w:r>
          </w:p>
        </w:tc>
        <w:tc>
          <w:tcPr>
            <w:tcW w:w="1610" w:type="dxa"/>
            <w:vAlign w:val="center"/>
          </w:tcPr>
          <w:p>
            <w:pPr>
              <w:widowControl/>
              <w:jc w:val="center"/>
              <w:rPr>
                <w:rFonts w:cs="Times New Roman"/>
                <w:kern w:val="0"/>
                <w:sz w:val="21"/>
                <w:szCs w:val="21"/>
              </w:rPr>
            </w:pPr>
            <w:r>
              <w:rPr>
                <w:rFonts w:hint="eastAsia" w:cs="Times New Roman"/>
                <w:kern w:val="0"/>
                <w:sz w:val="21"/>
                <w:szCs w:val="21"/>
              </w:rPr>
              <w:t>紧固小螺栓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33</w:t>
            </w:r>
          </w:p>
        </w:tc>
        <w:tc>
          <w:tcPr>
            <w:tcW w:w="2841" w:type="dxa"/>
            <w:vAlign w:val="center"/>
          </w:tcPr>
          <w:p>
            <w:pPr>
              <w:widowControl/>
              <w:jc w:val="center"/>
              <w:rPr>
                <w:rFonts w:cs="Times New Roman"/>
                <w:kern w:val="0"/>
                <w:sz w:val="21"/>
                <w:szCs w:val="21"/>
              </w:rPr>
            </w:pPr>
            <w:r>
              <w:rPr>
                <w:rFonts w:cs="Times New Roman"/>
                <w:kern w:val="0"/>
                <w:sz w:val="21"/>
                <w:szCs w:val="21"/>
              </w:rPr>
              <w:t>液压千斤顶</w:t>
            </w:r>
          </w:p>
        </w:tc>
        <w:tc>
          <w:tcPr>
            <w:tcW w:w="2835" w:type="dxa"/>
            <w:vAlign w:val="center"/>
          </w:tcPr>
          <w:p>
            <w:pPr>
              <w:widowControl/>
              <w:jc w:val="center"/>
              <w:rPr>
                <w:rFonts w:cs="Times New Roman"/>
                <w:kern w:val="0"/>
                <w:sz w:val="21"/>
                <w:szCs w:val="21"/>
              </w:rPr>
            </w:pPr>
            <w:r>
              <w:rPr>
                <w:rFonts w:cs="Times New Roman"/>
                <w:kern w:val="0"/>
                <w:sz w:val="21"/>
                <w:szCs w:val="21"/>
              </w:rPr>
              <w:t>20t</w:t>
            </w:r>
          </w:p>
        </w:tc>
        <w:tc>
          <w:tcPr>
            <w:tcW w:w="992" w:type="dxa"/>
            <w:vAlign w:val="center"/>
          </w:tcPr>
          <w:p>
            <w:pPr>
              <w:widowControl/>
              <w:jc w:val="center"/>
              <w:rPr>
                <w:rFonts w:cs="Times New Roman"/>
                <w:kern w:val="0"/>
                <w:sz w:val="21"/>
                <w:szCs w:val="21"/>
              </w:rPr>
            </w:pPr>
            <w:r>
              <w:rPr>
                <w:rFonts w:hint="eastAsia" w:cs="Times New Roman"/>
                <w:kern w:val="0"/>
                <w:sz w:val="21"/>
                <w:szCs w:val="21"/>
              </w:rPr>
              <w:t>1套</w:t>
            </w:r>
          </w:p>
        </w:tc>
        <w:tc>
          <w:tcPr>
            <w:tcW w:w="1610" w:type="dxa"/>
            <w:vAlign w:val="center"/>
          </w:tcPr>
          <w:p>
            <w:pPr>
              <w:widowControl/>
              <w:jc w:val="center"/>
              <w:rPr>
                <w:rFonts w:cs="Times New Roman"/>
                <w:kern w:val="0"/>
                <w:sz w:val="21"/>
                <w:szCs w:val="21"/>
              </w:rPr>
            </w:pPr>
            <w:r>
              <w:rPr>
                <w:rFonts w:hint="eastAsia" w:cs="Times New Roman"/>
                <w:kern w:val="0"/>
                <w:sz w:val="21"/>
                <w:szCs w:val="21"/>
              </w:rPr>
              <w:t>对中作业用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34</w:t>
            </w:r>
          </w:p>
        </w:tc>
        <w:tc>
          <w:tcPr>
            <w:tcW w:w="2841" w:type="dxa"/>
            <w:vAlign w:val="center"/>
          </w:tcPr>
          <w:p>
            <w:pPr>
              <w:widowControl/>
              <w:jc w:val="center"/>
              <w:rPr>
                <w:rFonts w:cs="Times New Roman"/>
                <w:kern w:val="0"/>
                <w:sz w:val="21"/>
                <w:szCs w:val="21"/>
              </w:rPr>
            </w:pPr>
            <w:r>
              <w:rPr>
                <w:rFonts w:hint="eastAsia" w:cs="Times New Roman"/>
                <w:kern w:val="0"/>
                <w:sz w:val="21"/>
                <w:szCs w:val="21"/>
              </w:rPr>
              <w:t>M36、M42丝锥</w:t>
            </w:r>
          </w:p>
        </w:tc>
        <w:tc>
          <w:tcPr>
            <w:tcW w:w="2835" w:type="dxa"/>
            <w:vAlign w:val="center"/>
          </w:tcPr>
          <w:p>
            <w:pPr>
              <w:widowControl/>
              <w:jc w:val="center"/>
              <w:rPr>
                <w:rFonts w:cs="Times New Roman"/>
                <w:kern w:val="0"/>
                <w:sz w:val="21"/>
                <w:szCs w:val="21"/>
              </w:rPr>
            </w:pPr>
            <w:r>
              <w:rPr>
                <w:rFonts w:hint="eastAsia" w:cs="Times New Roman"/>
                <w:kern w:val="0"/>
                <w:sz w:val="21"/>
                <w:szCs w:val="21"/>
              </w:rPr>
              <w:t>德制</w:t>
            </w:r>
          </w:p>
        </w:tc>
        <w:tc>
          <w:tcPr>
            <w:tcW w:w="992" w:type="dxa"/>
            <w:vAlign w:val="center"/>
          </w:tcPr>
          <w:p>
            <w:pPr>
              <w:widowControl/>
              <w:jc w:val="center"/>
              <w:rPr>
                <w:rFonts w:cs="Times New Roman"/>
                <w:kern w:val="0"/>
                <w:sz w:val="21"/>
                <w:szCs w:val="21"/>
              </w:rPr>
            </w:pPr>
            <w:r>
              <w:rPr>
                <w:rFonts w:hint="eastAsia" w:cs="Times New Roman"/>
                <w:kern w:val="0"/>
                <w:sz w:val="21"/>
                <w:szCs w:val="21"/>
              </w:rPr>
              <w:t>各1套</w:t>
            </w:r>
          </w:p>
        </w:tc>
        <w:tc>
          <w:tcPr>
            <w:tcW w:w="1610" w:type="dxa"/>
            <w:vAlign w:val="center"/>
          </w:tcPr>
          <w:p>
            <w:pPr>
              <w:widowControl/>
              <w:jc w:val="center"/>
              <w:rPr>
                <w:rFonts w:cs="Times New Roman"/>
                <w:kern w:val="0"/>
                <w:sz w:val="21"/>
                <w:szCs w:val="21"/>
              </w:rPr>
            </w:pPr>
            <w:r>
              <w:rPr>
                <w:rFonts w:hint="eastAsia" w:cs="Times New Roman"/>
                <w:kern w:val="0"/>
                <w:sz w:val="21"/>
                <w:szCs w:val="21"/>
              </w:rPr>
              <w:t>过丝用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35</w:t>
            </w:r>
          </w:p>
        </w:tc>
        <w:tc>
          <w:tcPr>
            <w:tcW w:w="2841" w:type="dxa"/>
            <w:vAlign w:val="center"/>
          </w:tcPr>
          <w:p>
            <w:pPr>
              <w:widowControl/>
              <w:jc w:val="center"/>
              <w:rPr>
                <w:rFonts w:cs="Times New Roman"/>
                <w:kern w:val="0"/>
                <w:sz w:val="21"/>
                <w:szCs w:val="21"/>
              </w:rPr>
            </w:pPr>
            <w:r>
              <w:rPr>
                <w:rFonts w:cs="Times New Roman"/>
                <w:kern w:val="0"/>
                <w:sz w:val="21"/>
                <w:szCs w:val="21"/>
              </w:rPr>
              <w:t>铰杠</w:t>
            </w:r>
          </w:p>
        </w:tc>
        <w:tc>
          <w:tcPr>
            <w:tcW w:w="2835" w:type="dxa"/>
            <w:vAlign w:val="center"/>
          </w:tcPr>
          <w:p>
            <w:pPr>
              <w:widowControl/>
              <w:jc w:val="center"/>
              <w:rPr>
                <w:rFonts w:cs="Times New Roman"/>
                <w:kern w:val="0"/>
                <w:sz w:val="21"/>
                <w:szCs w:val="21"/>
              </w:rPr>
            </w:pPr>
            <w:r>
              <w:rPr>
                <w:rFonts w:hint="eastAsia" w:cs="Times New Roman"/>
                <w:kern w:val="0"/>
                <w:sz w:val="21"/>
                <w:szCs w:val="21"/>
              </w:rPr>
              <w:t>与M36、M42丝锥配套使用</w:t>
            </w:r>
          </w:p>
        </w:tc>
        <w:tc>
          <w:tcPr>
            <w:tcW w:w="992" w:type="dxa"/>
            <w:vAlign w:val="center"/>
          </w:tcPr>
          <w:p>
            <w:pPr>
              <w:widowControl/>
              <w:jc w:val="center"/>
              <w:rPr>
                <w:rFonts w:cs="Times New Roman"/>
                <w:kern w:val="0"/>
                <w:sz w:val="21"/>
                <w:szCs w:val="21"/>
              </w:rPr>
            </w:pPr>
            <w:r>
              <w:rPr>
                <w:rFonts w:hint="eastAsia" w:cs="Times New Roman"/>
                <w:kern w:val="0"/>
                <w:sz w:val="21"/>
                <w:szCs w:val="21"/>
              </w:rPr>
              <w:t>2</w:t>
            </w:r>
            <w:r>
              <w:rPr>
                <w:rFonts w:cs="Times New Roman"/>
                <w:kern w:val="0"/>
                <w:sz w:val="21"/>
                <w:szCs w:val="21"/>
              </w:rPr>
              <w:t>套</w:t>
            </w:r>
          </w:p>
        </w:tc>
        <w:tc>
          <w:tcPr>
            <w:tcW w:w="1610" w:type="dxa"/>
            <w:vAlign w:val="center"/>
          </w:tcPr>
          <w:p>
            <w:pPr>
              <w:widowControl/>
              <w:jc w:val="center"/>
              <w:rPr>
                <w:rFonts w:cs="Times New Roman"/>
                <w:kern w:val="0"/>
                <w:sz w:val="21"/>
                <w:szCs w:val="21"/>
              </w:rPr>
            </w:pPr>
            <w:r>
              <w:rPr>
                <w:rFonts w:hint="eastAsia" w:cs="Times New Roman"/>
                <w:kern w:val="0"/>
                <w:sz w:val="21"/>
                <w:szCs w:val="21"/>
              </w:rPr>
              <w:t>过丝用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36</w:t>
            </w:r>
          </w:p>
        </w:tc>
        <w:tc>
          <w:tcPr>
            <w:tcW w:w="2841" w:type="dxa"/>
            <w:vAlign w:val="center"/>
          </w:tcPr>
          <w:p>
            <w:pPr>
              <w:widowControl/>
              <w:jc w:val="center"/>
              <w:rPr>
                <w:rFonts w:cs="Times New Roman"/>
                <w:kern w:val="0"/>
                <w:sz w:val="21"/>
                <w:szCs w:val="21"/>
              </w:rPr>
            </w:pPr>
            <w:r>
              <w:rPr>
                <w:rFonts w:cs="Times New Roman"/>
                <w:kern w:val="0"/>
                <w:sz w:val="21"/>
                <w:szCs w:val="21"/>
              </w:rPr>
              <w:t>头灯</w:t>
            </w:r>
          </w:p>
        </w:tc>
        <w:tc>
          <w:tcPr>
            <w:tcW w:w="2835" w:type="dxa"/>
            <w:vAlign w:val="center"/>
          </w:tcPr>
          <w:p>
            <w:pPr>
              <w:widowControl/>
              <w:jc w:val="center"/>
              <w:rPr>
                <w:rFonts w:cs="Times New Roman"/>
                <w:kern w:val="0"/>
                <w:sz w:val="21"/>
                <w:szCs w:val="21"/>
              </w:rPr>
            </w:pPr>
            <w:r>
              <w:rPr>
                <w:rFonts w:cs="Times New Roman"/>
                <w:kern w:val="0"/>
                <w:sz w:val="21"/>
                <w:szCs w:val="21"/>
              </w:rPr>
              <w:t>20W</w:t>
            </w:r>
          </w:p>
        </w:tc>
        <w:tc>
          <w:tcPr>
            <w:tcW w:w="992" w:type="dxa"/>
            <w:vAlign w:val="center"/>
          </w:tcPr>
          <w:p>
            <w:pPr>
              <w:widowControl/>
              <w:jc w:val="center"/>
              <w:rPr>
                <w:rFonts w:cs="Times New Roman"/>
                <w:kern w:val="0"/>
                <w:sz w:val="21"/>
                <w:szCs w:val="21"/>
              </w:rPr>
            </w:pPr>
            <w:r>
              <w:rPr>
                <w:rFonts w:cs="Times New Roman"/>
                <w:kern w:val="0"/>
                <w:sz w:val="21"/>
                <w:szCs w:val="21"/>
              </w:rPr>
              <w:t>4个</w:t>
            </w:r>
          </w:p>
        </w:tc>
        <w:tc>
          <w:tcPr>
            <w:tcW w:w="1610" w:type="dxa"/>
            <w:vAlign w:val="center"/>
          </w:tcPr>
          <w:p>
            <w:pPr>
              <w:widowControl/>
              <w:jc w:val="center"/>
              <w:rPr>
                <w:rFonts w:cs="Times New Roman"/>
                <w:kern w:val="0"/>
                <w:sz w:val="21"/>
                <w:szCs w:val="21"/>
              </w:rPr>
            </w:pPr>
            <w:r>
              <w:rPr>
                <w:rFonts w:hint="eastAsia" w:cs="Times New Roman"/>
                <w:kern w:val="0"/>
                <w:sz w:val="21"/>
                <w:szCs w:val="21"/>
              </w:rPr>
              <w:t>照明用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cs="Times New Roman"/>
                <w:kern w:val="0"/>
                <w:sz w:val="21"/>
                <w:szCs w:val="21"/>
              </w:rPr>
            </w:pPr>
            <w:r>
              <w:rPr>
                <w:rFonts w:hint="eastAsia" w:cs="Times New Roman"/>
                <w:kern w:val="0"/>
                <w:sz w:val="21"/>
                <w:szCs w:val="21"/>
              </w:rPr>
              <w:t>37</w:t>
            </w:r>
          </w:p>
        </w:tc>
        <w:tc>
          <w:tcPr>
            <w:tcW w:w="2841" w:type="dxa"/>
            <w:vAlign w:val="center"/>
          </w:tcPr>
          <w:p>
            <w:pPr>
              <w:widowControl/>
              <w:jc w:val="center"/>
              <w:rPr>
                <w:rFonts w:cs="Times New Roman"/>
                <w:kern w:val="0"/>
                <w:sz w:val="21"/>
                <w:szCs w:val="21"/>
              </w:rPr>
            </w:pPr>
            <w:r>
              <w:rPr>
                <w:rFonts w:cs="Times New Roman"/>
                <w:kern w:val="0"/>
                <w:sz w:val="21"/>
                <w:szCs w:val="21"/>
              </w:rPr>
              <w:t>钢卷尺</w:t>
            </w:r>
          </w:p>
        </w:tc>
        <w:tc>
          <w:tcPr>
            <w:tcW w:w="2835" w:type="dxa"/>
            <w:vAlign w:val="center"/>
          </w:tcPr>
          <w:p>
            <w:pPr>
              <w:widowControl/>
              <w:jc w:val="center"/>
              <w:rPr>
                <w:rFonts w:cs="Times New Roman"/>
                <w:kern w:val="0"/>
                <w:sz w:val="21"/>
                <w:szCs w:val="21"/>
              </w:rPr>
            </w:pPr>
            <w:r>
              <w:rPr>
                <w:rFonts w:cs="Times New Roman"/>
                <w:kern w:val="0"/>
                <w:sz w:val="21"/>
                <w:szCs w:val="21"/>
              </w:rPr>
              <w:t>50m</w:t>
            </w:r>
          </w:p>
        </w:tc>
        <w:tc>
          <w:tcPr>
            <w:tcW w:w="992" w:type="dxa"/>
            <w:vAlign w:val="center"/>
          </w:tcPr>
          <w:p>
            <w:pPr>
              <w:widowControl/>
              <w:jc w:val="center"/>
              <w:rPr>
                <w:rFonts w:cs="Times New Roman"/>
                <w:kern w:val="0"/>
                <w:sz w:val="21"/>
                <w:szCs w:val="21"/>
              </w:rPr>
            </w:pPr>
            <w:r>
              <w:rPr>
                <w:rFonts w:cs="Times New Roman"/>
                <w:kern w:val="0"/>
                <w:sz w:val="21"/>
                <w:szCs w:val="21"/>
              </w:rPr>
              <w:t>1个</w:t>
            </w:r>
          </w:p>
        </w:tc>
        <w:tc>
          <w:tcPr>
            <w:tcW w:w="1610" w:type="dxa"/>
            <w:vAlign w:val="center"/>
          </w:tcPr>
          <w:p>
            <w:pPr>
              <w:widowControl/>
              <w:jc w:val="center"/>
              <w:rPr>
                <w:rFonts w:cs="Times New Roman"/>
                <w:kern w:val="0"/>
                <w:sz w:val="21"/>
                <w:szCs w:val="21"/>
              </w:rPr>
            </w:pPr>
            <w:r>
              <w:rPr>
                <w:rFonts w:hint="eastAsia" w:cs="Times New Roman"/>
                <w:kern w:val="0"/>
                <w:sz w:val="21"/>
                <w:szCs w:val="21"/>
              </w:rPr>
              <w:t>测量距离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val="en-US" w:eastAsia="zh-CN"/>
              </w:rPr>
              <w:t>38</w:t>
            </w:r>
          </w:p>
        </w:tc>
        <w:tc>
          <w:tcPr>
            <w:tcW w:w="2841" w:type="dxa"/>
            <w:vAlign w:val="center"/>
          </w:tcPr>
          <w:p>
            <w:pPr>
              <w:widowControl/>
              <w:jc w:val="center"/>
              <w:rPr>
                <w:rFonts w:cs="Times New Roman"/>
                <w:kern w:val="0"/>
                <w:sz w:val="21"/>
                <w:szCs w:val="21"/>
              </w:rPr>
            </w:pPr>
            <w:r>
              <w:rPr>
                <w:rFonts w:hint="eastAsia" w:cs="Times New Roman"/>
                <w:kern w:val="0"/>
                <w:sz w:val="21"/>
                <w:szCs w:val="21"/>
              </w:rPr>
              <w:t>锚栓拉伸器</w:t>
            </w:r>
          </w:p>
        </w:tc>
        <w:tc>
          <w:tcPr>
            <w:tcW w:w="2835" w:type="dxa"/>
            <w:vAlign w:val="center"/>
          </w:tcPr>
          <w:p>
            <w:pPr>
              <w:widowControl/>
              <w:jc w:val="center"/>
              <w:rPr>
                <w:rFonts w:cs="Times New Roman"/>
                <w:kern w:val="0"/>
                <w:sz w:val="21"/>
                <w:szCs w:val="21"/>
              </w:rPr>
            </w:pPr>
            <w:r>
              <w:rPr>
                <w:rFonts w:hint="eastAsia" w:cs="Times New Roman"/>
                <w:kern w:val="0"/>
                <w:sz w:val="21"/>
                <w:szCs w:val="21"/>
              </w:rPr>
              <w:t>M4</w:t>
            </w:r>
            <w:r>
              <w:rPr>
                <w:rFonts w:hint="eastAsia" w:cs="Times New Roman"/>
                <w:kern w:val="0"/>
                <w:sz w:val="21"/>
                <w:szCs w:val="21"/>
                <w:lang w:val="en-US" w:eastAsia="zh-CN"/>
              </w:rPr>
              <w:t>2</w:t>
            </w:r>
          </w:p>
        </w:tc>
        <w:tc>
          <w:tcPr>
            <w:tcW w:w="992" w:type="dxa"/>
            <w:vAlign w:val="center"/>
          </w:tcPr>
          <w:p>
            <w:pPr>
              <w:widowControl/>
              <w:jc w:val="center"/>
              <w:rPr>
                <w:rFonts w:cs="Times New Roman"/>
                <w:kern w:val="0"/>
                <w:sz w:val="21"/>
                <w:szCs w:val="21"/>
              </w:rPr>
            </w:pPr>
            <w:r>
              <w:rPr>
                <w:rFonts w:hint="eastAsia" w:cs="Times New Roman"/>
                <w:kern w:val="0"/>
                <w:sz w:val="21"/>
                <w:szCs w:val="21"/>
              </w:rPr>
              <w:t>1套</w:t>
            </w:r>
          </w:p>
        </w:tc>
        <w:tc>
          <w:tcPr>
            <w:tcW w:w="1610" w:type="dxa"/>
            <w:vAlign w:val="center"/>
          </w:tcPr>
          <w:p>
            <w:pPr>
              <w:widowControl/>
              <w:jc w:val="center"/>
              <w:rPr>
                <w:rFonts w:hint="eastAsia" w:cs="Times New Roman"/>
                <w:kern w:val="0"/>
                <w:sz w:val="21"/>
                <w:szCs w:val="21"/>
              </w:rPr>
            </w:pPr>
            <w:r>
              <w:rPr>
                <w:rFonts w:hint="eastAsia" w:cs="Times New Roman"/>
                <w:kern w:val="0"/>
                <w:sz w:val="21"/>
                <w:szCs w:val="21"/>
              </w:rPr>
              <w:t>1拖2，含泵及液压管路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39</w:t>
            </w:r>
          </w:p>
        </w:tc>
        <w:tc>
          <w:tcPr>
            <w:tcW w:w="2841" w:type="dxa"/>
            <w:vAlign w:val="center"/>
          </w:tcPr>
          <w:p>
            <w:pPr>
              <w:widowControl/>
              <w:jc w:val="center"/>
              <w:rPr>
                <w:rFonts w:hint="eastAsia" w:cs="Times New Roman"/>
                <w:kern w:val="0"/>
                <w:sz w:val="21"/>
                <w:szCs w:val="21"/>
              </w:rPr>
            </w:pPr>
            <w:r>
              <w:rPr>
                <w:rFonts w:hint="eastAsia" w:cs="Times New Roman"/>
                <w:kern w:val="0"/>
                <w:sz w:val="21"/>
                <w:szCs w:val="21"/>
              </w:rPr>
              <w:t>液压拉伸器</w:t>
            </w:r>
          </w:p>
        </w:tc>
        <w:tc>
          <w:tcPr>
            <w:tcW w:w="2835" w:type="dxa"/>
            <w:vAlign w:val="center"/>
          </w:tcPr>
          <w:p>
            <w:pPr>
              <w:widowControl/>
              <w:jc w:val="center"/>
              <w:rPr>
                <w:rFonts w:hint="eastAsia" w:cs="Times New Roman"/>
                <w:kern w:val="0"/>
                <w:sz w:val="21"/>
                <w:szCs w:val="21"/>
              </w:rPr>
            </w:pPr>
            <w:r>
              <w:rPr>
                <w:rFonts w:hint="eastAsia" w:cs="Times New Roman"/>
                <w:kern w:val="0"/>
                <w:sz w:val="21"/>
                <w:szCs w:val="21"/>
              </w:rPr>
              <w:t>M36</w:t>
            </w:r>
          </w:p>
        </w:tc>
        <w:tc>
          <w:tcPr>
            <w:tcW w:w="992" w:type="dxa"/>
            <w:vAlign w:val="center"/>
          </w:tcPr>
          <w:p>
            <w:pPr>
              <w:widowControl/>
              <w:jc w:val="center"/>
              <w:rPr>
                <w:rFonts w:hint="eastAsia" w:cs="Times New Roman"/>
                <w:kern w:val="0"/>
                <w:sz w:val="21"/>
                <w:szCs w:val="21"/>
              </w:rPr>
            </w:pPr>
            <w:r>
              <w:rPr>
                <w:rFonts w:hint="eastAsia" w:cs="Times New Roman"/>
                <w:kern w:val="0"/>
                <w:sz w:val="21"/>
                <w:szCs w:val="21"/>
              </w:rPr>
              <w:t>1套</w:t>
            </w:r>
          </w:p>
        </w:tc>
        <w:tc>
          <w:tcPr>
            <w:tcW w:w="1610" w:type="dxa"/>
            <w:vAlign w:val="center"/>
          </w:tcPr>
          <w:p>
            <w:pPr>
              <w:widowControl/>
              <w:jc w:val="center"/>
              <w:rPr>
                <w:rFonts w:hint="eastAsia" w:cs="Times New Roman"/>
                <w:kern w:val="0"/>
                <w:sz w:val="21"/>
                <w:szCs w:val="21"/>
              </w:rPr>
            </w:pPr>
            <w:r>
              <w:rPr>
                <w:rFonts w:hint="eastAsia" w:cs="Times New Roman"/>
                <w:kern w:val="0"/>
                <w:sz w:val="21"/>
                <w:szCs w:val="21"/>
              </w:rPr>
              <w:t>1拖2，含泵及液压管路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40</w:t>
            </w:r>
          </w:p>
        </w:tc>
        <w:tc>
          <w:tcPr>
            <w:tcW w:w="2841" w:type="dxa"/>
            <w:vAlign w:val="center"/>
          </w:tcPr>
          <w:p>
            <w:pPr>
              <w:widowControl/>
              <w:jc w:val="center"/>
              <w:rPr>
                <w:rFonts w:hint="eastAsia" w:cs="Times New Roman"/>
                <w:kern w:val="0"/>
                <w:sz w:val="21"/>
                <w:szCs w:val="21"/>
              </w:rPr>
            </w:pPr>
            <w:r>
              <w:rPr>
                <w:rFonts w:hint="eastAsia" w:cs="Times New Roman"/>
                <w:kern w:val="0"/>
                <w:sz w:val="21"/>
                <w:szCs w:val="21"/>
              </w:rPr>
              <w:t>液压拉伸器</w:t>
            </w:r>
          </w:p>
        </w:tc>
        <w:tc>
          <w:tcPr>
            <w:tcW w:w="2835" w:type="dxa"/>
            <w:vAlign w:val="center"/>
          </w:tcPr>
          <w:p>
            <w:pPr>
              <w:widowControl/>
              <w:jc w:val="center"/>
              <w:rPr>
                <w:rFonts w:hint="eastAsia" w:cs="Times New Roman"/>
                <w:kern w:val="0"/>
                <w:sz w:val="21"/>
                <w:szCs w:val="21"/>
              </w:rPr>
            </w:pPr>
            <w:r>
              <w:rPr>
                <w:rFonts w:hint="eastAsia" w:cs="Times New Roman"/>
                <w:kern w:val="0"/>
                <w:sz w:val="21"/>
                <w:szCs w:val="21"/>
              </w:rPr>
              <w:t>M</w:t>
            </w:r>
            <w:r>
              <w:rPr>
                <w:rFonts w:hint="eastAsia" w:cs="Times New Roman"/>
                <w:kern w:val="0"/>
                <w:sz w:val="21"/>
                <w:szCs w:val="21"/>
                <w:lang w:val="en-US" w:eastAsia="zh-CN"/>
              </w:rPr>
              <w:t>48</w:t>
            </w:r>
          </w:p>
        </w:tc>
        <w:tc>
          <w:tcPr>
            <w:tcW w:w="992" w:type="dxa"/>
            <w:vAlign w:val="center"/>
          </w:tcPr>
          <w:p>
            <w:pPr>
              <w:widowControl/>
              <w:jc w:val="center"/>
              <w:rPr>
                <w:rFonts w:hint="eastAsia" w:cs="Times New Roman"/>
                <w:kern w:val="0"/>
                <w:sz w:val="21"/>
                <w:szCs w:val="21"/>
              </w:rPr>
            </w:pPr>
            <w:r>
              <w:rPr>
                <w:rFonts w:hint="eastAsia" w:cs="Times New Roman"/>
                <w:kern w:val="0"/>
                <w:sz w:val="21"/>
                <w:szCs w:val="21"/>
              </w:rPr>
              <w:t>1套</w:t>
            </w:r>
          </w:p>
        </w:tc>
        <w:tc>
          <w:tcPr>
            <w:tcW w:w="1610" w:type="dxa"/>
            <w:vAlign w:val="center"/>
          </w:tcPr>
          <w:p>
            <w:pPr>
              <w:widowControl/>
              <w:jc w:val="center"/>
              <w:rPr>
                <w:rFonts w:hint="eastAsia" w:cs="Times New Roman"/>
                <w:kern w:val="0"/>
                <w:sz w:val="21"/>
                <w:szCs w:val="21"/>
              </w:rPr>
            </w:pPr>
            <w:r>
              <w:rPr>
                <w:rFonts w:hint="eastAsia" w:cs="Times New Roman"/>
                <w:kern w:val="0"/>
                <w:sz w:val="21"/>
                <w:szCs w:val="21"/>
              </w:rPr>
              <w:t>1拖2，含泵及液压管路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41</w:t>
            </w:r>
          </w:p>
        </w:tc>
        <w:tc>
          <w:tcPr>
            <w:tcW w:w="2841"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eastAsia="zh-CN"/>
              </w:rPr>
              <w:t>滤油小车</w:t>
            </w:r>
          </w:p>
        </w:tc>
        <w:tc>
          <w:tcPr>
            <w:tcW w:w="2835" w:type="dxa"/>
            <w:vAlign w:val="center"/>
          </w:tcPr>
          <w:p>
            <w:pPr>
              <w:widowControl/>
              <w:jc w:val="center"/>
              <w:rPr>
                <w:rFonts w:hint="eastAsia" w:cs="Times New Roman"/>
                <w:kern w:val="0"/>
                <w:sz w:val="21"/>
                <w:szCs w:val="21"/>
              </w:rPr>
            </w:pPr>
          </w:p>
        </w:tc>
        <w:tc>
          <w:tcPr>
            <w:tcW w:w="992"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1套</w:t>
            </w:r>
          </w:p>
        </w:tc>
        <w:tc>
          <w:tcPr>
            <w:tcW w:w="1610" w:type="dxa"/>
            <w:vAlign w:val="center"/>
          </w:tcPr>
          <w:p>
            <w:pPr>
              <w:widowControl/>
              <w:jc w:val="center"/>
              <w:rPr>
                <w:rFonts w:hint="eastAsia" w:eastAsia="宋体" w:cs="Times New Roman"/>
                <w:kern w:val="0"/>
                <w:sz w:val="21"/>
                <w:szCs w:val="21"/>
                <w:lang w:eastAsia="zh-CN"/>
              </w:rPr>
            </w:pPr>
            <w:r>
              <w:rPr>
                <w:rFonts w:hint="eastAsia" w:cs="Times New Roman"/>
                <w:kern w:val="0"/>
                <w:sz w:val="21"/>
                <w:szCs w:val="21"/>
                <w:lang w:eastAsia="zh-CN"/>
              </w:rPr>
              <w:t>包括油管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42</w:t>
            </w:r>
          </w:p>
        </w:tc>
        <w:tc>
          <w:tcPr>
            <w:tcW w:w="2841" w:type="dxa"/>
            <w:vAlign w:val="center"/>
          </w:tcPr>
          <w:p>
            <w:pPr>
              <w:widowControl/>
              <w:jc w:val="center"/>
              <w:rPr>
                <w:rFonts w:hint="eastAsia" w:cs="Times New Roman"/>
                <w:kern w:val="0"/>
                <w:sz w:val="21"/>
                <w:szCs w:val="21"/>
                <w:lang w:eastAsia="zh-CN"/>
              </w:rPr>
            </w:pPr>
            <w:r>
              <w:rPr>
                <w:rFonts w:hint="eastAsia" w:cs="Times New Roman"/>
                <w:kern w:val="0"/>
                <w:sz w:val="21"/>
                <w:szCs w:val="21"/>
                <w:lang w:eastAsia="zh-CN"/>
              </w:rPr>
              <w:t>激光对中仪</w:t>
            </w:r>
          </w:p>
        </w:tc>
        <w:tc>
          <w:tcPr>
            <w:tcW w:w="2835" w:type="dxa"/>
            <w:vAlign w:val="center"/>
          </w:tcPr>
          <w:p>
            <w:pPr>
              <w:widowControl/>
              <w:jc w:val="center"/>
              <w:rPr>
                <w:rFonts w:hint="eastAsia" w:cs="Times New Roman"/>
                <w:kern w:val="0"/>
                <w:sz w:val="21"/>
                <w:szCs w:val="21"/>
              </w:rPr>
            </w:pPr>
          </w:p>
        </w:tc>
        <w:tc>
          <w:tcPr>
            <w:tcW w:w="992"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1套</w:t>
            </w:r>
          </w:p>
        </w:tc>
        <w:tc>
          <w:tcPr>
            <w:tcW w:w="1610" w:type="dxa"/>
            <w:vAlign w:val="center"/>
          </w:tcPr>
          <w:p>
            <w:pPr>
              <w:widowControl/>
              <w:jc w:val="center"/>
              <w:rPr>
                <w:rFonts w:hint="eastAsia" w:cs="Times New Roman"/>
                <w:kern w:val="0"/>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2"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43</w:t>
            </w:r>
          </w:p>
        </w:tc>
        <w:tc>
          <w:tcPr>
            <w:tcW w:w="2841" w:type="dxa"/>
            <w:vAlign w:val="center"/>
          </w:tcPr>
          <w:p>
            <w:pPr>
              <w:widowControl/>
              <w:jc w:val="center"/>
              <w:rPr>
                <w:rFonts w:hint="eastAsia" w:cs="Times New Roman"/>
                <w:kern w:val="0"/>
                <w:sz w:val="21"/>
                <w:szCs w:val="21"/>
                <w:lang w:eastAsia="zh-CN"/>
              </w:rPr>
            </w:pPr>
            <w:r>
              <w:rPr>
                <w:rFonts w:hint="eastAsia" w:cs="Times New Roman"/>
                <w:kern w:val="0"/>
                <w:sz w:val="21"/>
                <w:szCs w:val="21"/>
                <w:lang w:eastAsia="zh-CN"/>
              </w:rPr>
              <w:t>内六方扳手</w:t>
            </w:r>
          </w:p>
        </w:tc>
        <w:tc>
          <w:tcPr>
            <w:tcW w:w="2835" w:type="dxa"/>
            <w:vAlign w:val="center"/>
          </w:tcPr>
          <w:p>
            <w:pPr>
              <w:widowControl/>
              <w:jc w:val="center"/>
              <w:rPr>
                <w:rFonts w:hint="eastAsia" w:eastAsia="宋体" w:cs="Times New Roman"/>
                <w:kern w:val="0"/>
                <w:sz w:val="21"/>
                <w:szCs w:val="21"/>
                <w:lang w:val="en-US" w:eastAsia="zh-CN"/>
              </w:rPr>
            </w:pPr>
            <w:r>
              <w:rPr>
                <w:rFonts w:hint="eastAsia" w:cs="Times New Roman"/>
                <w:kern w:val="0"/>
                <w:sz w:val="21"/>
                <w:szCs w:val="21"/>
                <w:lang w:val="en-US" w:eastAsia="zh-CN"/>
              </w:rPr>
              <w:t>J27</w:t>
            </w:r>
          </w:p>
        </w:tc>
        <w:tc>
          <w:tcPr>
            <w:tcW w:w="992" w:type="dxa"/>
            <w:vAlign w:val="center"/>
          </w:tcPr>
          <w:p>
            <w:pPr>
              <w:widowControl/>
              <w:jc w:val="center"/>
              <w:rPr>
                <w:rFonts w:hint="eastAsia" w:cs="Times New Roman"/>
                <w:kern w:val="0"/>
                <w:sz w:val="21"/>
                <w:szCs w:val="21"/>
                <w:lang w:val="en-US" w:eastAsia="zh-CN"/>
              </w:rPr>
            </w:pPr>
            <w:r>
              <w:rPr>
                <w:rFonts w:hint="eastAsia" w:cs="Times New Roman"/>
                <w:kern w:val="0"/>
                <w:sz w:val="21"/>
                <w:szCs w:val="21"/>
                <w:lang w:val="en-US" w:eastAsia="zh-CN"/>
              </w:rPr>
              <w:t>1件</w:t>
            </w:r>
          </w:p>
        </w:tc>
        <w:tc>
          <w:tcPr>
            <w:tcW w:w="1610" w:type="dxa"/>
            <w:vAlign w:val="center"/>
          </w:tcPr>
          <w:p>
            <w:pPr>
              <w:widowControl/>
              <w:jc w:val="center"/>
              <w:rPr>
                <w:rFonts w:hint="eastAsia" w:cs="Times New Roman"/>
                <w:kern w:val="0"/>
                <w:sz w:val="21"/>
                <w:szCs w:val="21"/>
                <w:lang w:eastAsia="zh-CN"/>
              </w:rPr>
            </w:pPr>
          </w:p>
        </w:tc>
      </w:tr>
    </w:tbl>
    <w:p>
      <w:pPr>
        <w:pStyle w:val="49"/>
      </w:pPr>
    </w:p>
    <w:p>
      <w:pPr>
        <w:keepNext/>
        <w:keepLines/>
        <w:spacing w:after="326" w:afterLines="100" w:line="360" w:lineRule="auto"/>
        <w:jc w:val="left"/>
        <w:outlineLvl w:val="0"/>
        <w:rPr>
          <w:rFonts w:cs="Times New Roman"/>
        </w:rPr>
      </w:pPr>
      <w:r>
        <w:br w:type="page"/>
      </w:r>
      <w:bookmarkStart w:id="366" w:name="_Toc13602"/>
      <w:bookmarkStart w:id="367" w:name="_Toc18590"/>
      <w:bookmarkStart w:id="368" w:name="_Toc8731"/>
      <w:bookmarkStart w:id="369" w:name="_Toc7133"/>
      <w:bookmarkStart w:id="370" w:name="_Toc423262954"/>
      <w:bookmarkStart w:id="371" w:name="_Toc24275"/>
      <w:r>
        <w:rPr>
          <w:rFonts w:hint="eastAsia" w:ascii="黑体" w:hAnsi="黑体" w:eastAsia="黑体" w:cs="Times New Roman"/>
          <w:bCs/>
          <w:sz w:val="30"/>
          <w:szCs w:val="30"/>
        </w:rPr>
        <w:t>附件</w:t>
      </w:r>
      <w:r>
        <w:rPr>
          <w:rFonts w:ascii="黑体" w:hAnsi="黑体" w:eastAsia="黑体" w:cs="Times New Roman"/>
          <w:bCs/>
          <w:sz w:val="30"/>
          <w:szCs w:val="30"/>
        </w:rPr>
        <w:t xml:space="preserve">5 </w:t>
      </w:r>
      <w:r>
        <w:rPr>
          <w:rFonts w:hint="eastAsia" w:ascii="黑体" w:hAnsi="黑体" w:eastAsia="黑体" w:cs="Times New Roman"/>
          <w:bCs/>
          <w:sz w:val="30"/>
          <w:szCs w:val="30"/>
        </w:rPr>
        <w:t>变桨系统手操盒操作</w:t>
      </w:r>
      <w:bookmarkEnd w:id="366"/>
      <w:bookmarkEnd w:id="367"/>
      <w:bookmarkEnd w:id="368"/>
      <w:r>
        <w:rPr>
          <w:rFonts w:hint="eastAsia" w:ascii="黑体" w:hAnsi="黑体" w:eastAsia="黑体" w:cs="Times New Roman"/>
          <w:bCs/>
          <w:sz w:val="30"/>
          <w:szCs w:val="30"/>
        </w:rPr>
        <w:t>说明</w:t>
      </w:r>
      <w:bookmarkEnd w:id="369"/>
      <w:r>
        <w:rPr>
          <w:rFonts w:hint="eastAsia" w:ascii="黑体" w:hAnsi="黑体" w:eastAsia="黑体" w:cs="Times New Roman"/>
          <w:bCs/>
          <w:sz w:val="30"/>
          <w:szCs w:val="30"/>
        </w:rPr>
        <w:t>（</w:t>
      </w:r>
      <w:r>
        <w:rPr>
          <w:rFonts w:ascii="黑体" w:hAnsi="黑体" w:eastAsia="黑体" w:cs="Times New Roman"/>
          <w:bCs/>
          <w:sz w:val="30"/>
          <w:szCs w:val="30"/>
        </w:rPr>
        <w:t>MOOG）</w:t>
      </w:r>
      <w:bookmarkEnd w:id="370"/>
      <w:bookmarkEnd w:id="371"/>
    </w:p>
    <w:p>
      <w:pPr>
        <w:rPr>
          <w:szCs w:val="24"/>
        </w:rPr>
      </w:pPr>
      <w:r>
        <w:rPr>
          <w:rFonts w:hint="eastAsia"/>
          <w:szCs w:val="24"/>
        </w:rPr>
        <w:t>一、工作准备</w:t>
      </w:r>
    </w:p>
    <w:p>
      <w:pPr>
        <w:numPr>
          <w:ilvl w:val="0"/>
          <w:numId w:val="8"/>
        </w:numPr>
        <w:ind w:left="0" w:firstLine="480" w:firstLineChars="200"/>
        <w:rPr>
          <w:szCs w:val="24"/>
        </w:rPr>
      </w:pPr>
      <w:r>
        <w:rPr>
          <w:rFonts w:hint="eastAsia"/>
          <w:szCs w:val="24"/>
        </w:rPr>
        <w:t>天气条件：10分钟平均风速不大于10m/s、瞬时风速小于 12m/s、无雨雪、无雷电</w:t>
      </w:r>
      <w:r>
        <w:rPr>
          <w:rFonts w:hint="eastAsia"/>
          <w:szCs w:val="24"/>
          <w:lang w:eastAsia="zh-CN"/>
        </w:rPr>
        <w:t>；</w:t>
      </w:r>
    </w:p>
    <w:p>
      <w:pPr>
        <w:numPr>
          <w:ilvl w:val="0"/>
          <w:numId w:val="8"/>
        </w:numPr>
        <w:ind w:left="0" w:firstLine="480" w:firstLineChars="200"/>
        <w:rPr>
          <w:szCs w:val="24"/>
        </w:rPr>
      </w:pPr>
      <w:r>
        <w:rPr>
          <w:rFonts w:hint="eastAsia"/>
          <w:szCs w:val="24"/>
        </w:rPr>
        <w:t>工具准备：AC400</w:t>
      </w:r>
      <w:r>
        <w:rPr>
          <w:szCs w:val="24"/>
        </w:rPr>
        <w:t>V</w:t>
      </w:r>
      <w:r>
        <w:rPr>
          <w:rFonts w:hint="eastAsia"/>
          <w:szCs w:val="24"/>
        </w:rPr>
        <w:t>临时</w:t>
      </w:r>
      <w:r>
        <w:rPr>
          <w:szCs w:val="24"/>
        </w:rPr>
        <w:t>电源线</w:t>
      </w:r>
      <w:r>
        <w:rPr>
          <w:rFonts w:hint="eastAsia"/>
          <w:szCs w:val="24"/>
        </w:rPr>
        <w:t>（带</w:t>
      </w:r>
      <w:r>
        <w:rPr>
          <w:szCs w:val="24"/>
        </w:rPr>
        <w:t>接线端子）、</w:t>
      </w:r>
      <w:r>
        <w:rPr>
          <w:rFonts w:hint="eastAsia"/>
          <w:szCs w:val="24"/>
        </w:rPr>
        <w:t>1根一平单线、变桨手操盒，</w:t>
      </w:r>
      <w:r>
        <w:rPr>
          <w:szCs w:val="24"/>
        </w:rPr>
        <w:t>三</w:t>
      </w:r>
      <w:r>
        <w:rPr>
          <w:rFonts w:hint="eastAsia"/>
          <w:szCs w:val="24"/>
        </w:rPr>
        <w:t>相</w:t>
      </w:r>
      <w:r>
        <w:rPr>
          <w:szCs w:val="24"/>
        </w:rPr>
        <w:t>断路器</w:t>
      </w:r>
      <w:r>
        <w:rPr>
          <w:rFonts w:hint="eastAsia"/>
          <w:szCs w:val="24"/>
        </w:rPr>
        <w:t>（额定</w:t>
      </w:r>
      <w:r>
        <w:rPr>
          <w:szCs w:val="24"/>
        </w:rPr>
        <w:t>电流大于</w:t>
      </w:r>
      <w:r>
        <w:rPr>
          <w:rFonts w:hint="eastAsia"/>
          <w:szCs w:val="24"/>
        </w:rPr>
        <w:t>16A</w:t>
      </w:r>
      <w:r>
        <w:rPr>
          <w:szCs w:val="24"/>
        </w:rPr>
        <w:t>），</w:t>
      </w:r>
      <w:r>
        <w:rPr>
          <w:rFonts w:hint="eastAsia"/>
          <w:szCs w:val="24"/>
        </w:rPr>
        <w:t>万用表、</w:t>
      </w:r>
      <w:r>
        <w:rPr>
          <w:szCs w:val="24"/>
        </w:rPr>
        <w:t>相序表</w:t>
      </w:r>
      <w:r>
        <w:rPr>
          <w:rFonts w:hint="eastAsia"/>
          <w:szCs w:val="24"/>
        </w:rPr>
        <w:t>、工具包、探照灯（或手电筒）、轴柜钥匙、</w:t>
      </w:r>
      <w:r>
        <w:rPr>
          <w:szCs w:val="24"/>
        </w:rPr>
        <w:t>内六方一套</w:t>
      </w:r>
      <w:r>
        <w:rPr>
          <w:rFonts w:hint="eastAsia"/>
          <w:szCs w:val="24"/>
          <w:lang w:eastAsia="zh-CN"/>
        </w:rPr>
        <w:t>；</w:t>
      </w:r>
    </w:p>
    <w:p>
      <w:pPr>
        <w:numPr>
          <w:ilvl w:val="0"/>
          <w:numId w:val="8"/>
        </w:numPr>
        <w:ind w:left="0" w:firstLine="480" w:firstLineChars="200"/>
        <w:rPr>
          <w:szCs w:val="24"/>
        </w:rPr>
      </w:pPr>
      <w:r>
        <w:rPr>
          <w:rFonts w:hint="eastAsia"/>
          <w:szCs w:val="24"/>
        </w:rPr>
        <w:t>劳动保护：操作人员必须穿戴好安全带、安全挂锁、安全帽等劳动保护用具，方可进入轮毂</w:t>
      </w:r>
      <w:r>
        <w:rPr>
          <w:rFonts w:hint="eastAsia"/>
          <w:szCs w:val="24"/>
          <w:lang w:eastAsia="zh-CN"/>
        </w:rPr>
        <w:t>；</w:t>
      </w:r>
      <w:r>
        <w:rPr>
          <w:rFonts w:hint="eastAsia"/>
          <w:szCs w:val="24"/>
        </w:rPr>
        <w:t xml:space="preserve"> </w:t>
      </w:r>
    </w:p>
    <w:p>
      <w:pPr>
        <w:numPr>
          <w:ilvl w:val="0"/>
          <w:numId w:val="8"/>
        </w:numPr>
        <w:ind w:left="0" w:firstLine="480" w:firstLineChars="200"/>
        <w:rPr>
          <w:szCs w:val="24"/>
        </w:rPr>
      </w:pPr>
      <w:r>
        <w:rPr>
          <w:rFonts w:hint="eastAsia"/>
          <w:szCs w:val="24"/>
        </w:rPr>
        <w:t>风机状态：确保安全链正常、桨叶处于顺桨位置（或触发91°限位）。</w:t>
      </w:r>
    </w:p>
    <w:p>
      <w:pPr>
        <w:rPr>
          <w:szCs w:val="24"/>
        </w:rPr>
      </w:pPr>
      <w:r>
        <w:rPr>
          <w:rFonts w:hint="eastAsia"/>
          <w:szCs w:val="24"/>
        </w:rPr>
        <w:t xml:space="preserve">二、工作过程   </w:t>
      </w:r>
    </w:p>
    <w:p>
      <w:pPr>
        <w:ind w:firstLine="420"/>
        <w:rPr>
          <w:szCs w:val="24"/>
        </w:rPr>
      </w:pPr>
      <w:r>
        <w:rPr>
          <w:rFonts w:hint="eastAsia"/>
          <w:szCs w:val="24"/>
        </w:rPr>
        <w:t>两人先后进入轮毂后，首先利用安全挂锁将自己保护好，将工具包放置在稳固位置，然后开始工作。</w:t>
      </w:r>
    </w:p>
    <w:p>
      <w:pPr>
        <w:ind w:firstLine="420"/>
        <w:rPr>
          <w:szCs w:val="24"/>
        </w:rPr>
      </w:pPr>
      <w:r>
        <w:rPr>
          <w:rFonts w:hint="eastAsia"/>
          <w:szCs w:val="24"/>
        </w:rPr>
        <w:t>1、断开三个轴柜上的电容供电开关。确认以下条件：</w:t>
      </w:r>
    </w:p>
    <w:p>
      <w:pPr>
        <w:ind w:firstLine="420"/>
        <w:rPr>
          <w:szCs w:val="24"/>
        </w:rPr>
      </w:pPr>
      <w:r>
        <w:rPr>
          <w:rFonts w:hint="eastAsia"/>
          <w:szCs w:val="24"/>
        </w:rPr>
        <w:t>（1）三</w:t>
      </w:r>
      <w:r>
        <w:rPr>
          <w:szCs w:val="24"/>
        </w:rPr>
        <w:t>个</w:t>
      </w:r>
      <w:r>
        <w:rPr>
          <w:rFonts w:hint="eastAsia"/>
          <w:szCs w:val="24"/>
        </w:rPr>
        <w:t>轴的限位A、B均被触发（使用</w:t>
      </w:r>
      <w:r>
        <w:rPr>
          <w:szCs w:val="24"/>
        </w:rPr>
        <w:t>绳子牵拉触发）并</w:t>
      </w:r>
      <w:r>
        <w:rPr>
          <w:rFonts w:hint="eastAsia"/>
          <w:szCs w:val="24"/>
        </w:rPr>
        <w:t>固定以防止突然顺桨；</w:t>
      </w:r>
    </w:p>
    <w:p>
      <w:pPr>
        <w:ind w:firstLine="420"/>
        <w:rPr>
          <w:szCs w:val="24"/>
        </w:rPr>
      </w:pPr>
      <w:r>
        <w:rPr>
          <w:rFonts w:hint="eastAsia"/>
          <w:szCs w:val="24"/>
        </w:rPr>
        <w:t>（2）3个轴后备电源开关均处于断开位置（OFF</w:t>
      </w:r>
      <w:r>
        <w:rPr>
          <w:szCs w:val="24"/>
        </w:rPr>
        <w:t>）</w:t>
      </w:r>
      <w:r>
        <w:rPr>
          <w:rFonts w:hint="eastAsia"/>
          <w:szCs w:val="24"/>
        </w:rPr>
        <w:t>；</w:t>
      </w:r>
    </w:p>
    <w:p>
      <w:pPr>
        <w:ind w:firstLine="420"/>
        <w:rPr>
          <w:szCs w:val="24"/>
        </w:rPr>
      </w:pPr>
      <w:r>
        <w:rPr>
          <w:rFonts w:hint="eastAsia"/>
          <w:szCs w:val="24"/>
        </w:rPr>
        <w:t>（</w:t>
      </w:r>
      <w:r>
        <w:rPr>
          <w:szCs w:val="24"/>
        </w:rPr>
        <w:t>3</w:t>
      </w:r>
      <w:r>
        <w:rPr>
          <w:rFonts w:hint="eastAsia"/>
          <w:szCs w:val="24"/>
        </w:rPr>
        <w:t>）如</w:t>
      </w:r>
      <w:r>
        <w:rPr>
          <w:szCs w:val="24"/>
        </w:rPr>
        <w:t>现场</w:t>
      </w:r>
      <w:r>
        <w:rPr>
          <w:rFonts w:hint="eastAsia"/>
          <w:szCs w:val="24"/>
        </w:rPr>
        <w:t>使用400V哈丁头</w:t>
      </w:r>
      <w:r>
        <w:rPr>
          <w:szCs w:val="24"/>
        </w:rPr>
        <w:t>，将临时电源侧发电机侧的N</w:t>
      </w:r>
      <w:r>
        <w:rPr>
          <w:rFonts w:hint="eastAsia"/>
          <w:szCs w:val="24"/>
        </w:rPr>
        <w:t>线</w:t>
      </w:r>
      <w:r>
        <w:rPr>
          <w:szCs w:val="24"/>
        </w:rPr>
        <w:t>和</w:t>
      </w:r>
      <w:r>
        <w:rPr>
          <w:rFonts w:hint="eastAsia"/>
          <w:szCs w:val="24"/>
        </w:rPr>
        <w:t>PE接地线</w:t>
      </w:r>
      <w:r>
        <w:rPr>
          <w:szCs w:val="24"/>
        </w:rPr>
        <w:t>接到基础环内接地极上，</w:t>
      </w:r>
      <w:r>
        <w:rPr>
          <w:rFonts w:hint="eastAsia"/>
          <w:szCs w:val="24"/>
        </w:rPr>
        <w:t>并确保发电机有效</w:t>
      </w:r>
      <w:r>
        <w:rPr>
          <w:szCs w:val="24"/>
        </w:rPr>
        <w:t>接地，</w:t>
      </w:r>
      <w:r>
        <w:rPr>
          <w:rFonts w:hint="eastAsia"/>
          <w:szCs w:val="24"/>
        </w:rPr>
        <w:t>哈丁头</w:t>
      </w:r>
      <w:r>
        <w:rPr>
          <w:szCs w:val="24"/>
        </w:rPr>
        <w:t>侧将</w:t>
      </w:r>
      <w:r>
        <w:rPr>
          <w:rFonts w:hint="eastAsia"/>
          <w:szCs w:val="24"/>
        </w:rPr>
        <w:t>N线</w:t>
      </w:r>
      <w:r>
        <w:rPr>
          <w:szCs w:val="24"/>
        </w:rPr>
        <w:t>和</w:t>
      </w:r>
      <w:r>
        <w:rPr>
          <w:rFonts w:hint="eastAsia"/>
          <w:szCs w:val="24"/>
        </w:rPr>
        <w:t>PE接地线压</w:t>
      </w:r>
      <w:r>
        <w:rPr>
          <w:szCs w:val="24"/>
        </w:rPr>
        <w:t>入</w:t>
      </w:r>
      <w:r>
        <w:rPr>
          <w:rFonts w:hint="eastAsia"/>
          <w:szCs w:val="24"/>
        </w:rPr>
        <w:t>哈丁头</w:t>
      </w:r>
      <w:r>
        <w:rPr>
          <w:szCs w:val="24"/>
        </w:rPr>
        <w:t>内对应位置，</w:t>
      </w:r>
      <w:r>
        <w:rPr>
          <w:rFonts w:hint="eastAsia" w:cs="Times New Roman"/>
          <w:szCs w:val="24"/>
        </w:rPr>
        <w:t>将控制柜的maintenance switchmains开关（1Q1</w:t>
      </w:r>
      <w:r>
        <w:rPr>
          <w:rFonts w:cs="Times New Roman"/>
          <w:szCs w:val="24"/>
        </w:rPr>
        <w:t>）</w:t>
      </w:r>
      <w:r>
        <w:rPr>
          <w:rFonts w:hint="eastAsia" w:cs="Times New Roman"/>
          <w:szCs w:val="24"/>
        </w:rPr>
        <w:t>旋到</w:t>
      </w:r>
      <w:r>
        <w:rPr>
          <w:rFonts w:cs="Times New Roman"/>
          <w:szCs w:val="24"/>
        </w:rPr>
        <w:t>OFF</w:t>
      </w:r>
      <w:r>
        <w:rPr>
          <w:rFonts w:hint="eastAsia" w:cs="Times New Roman"/>
          <w:szCs w:val="24"/>
        </w:rPr>
        <w:t>位置，</w:t>
      </w:r>
      <w:r>
        <w:rPr>
          <w:rFonts w:hint="eastAsia"/>
          <w:szCs w:val="24"/>
        </w:rPr>
        <w:t>将临时电源400V哈丁头插入控制柜+BVL</w:t>
      </w:r>
      <w:r>
        <w:rPr>
          <w:szCs w:val="24"/>
        </w:rPr>
        <w:t>侧面</w:t>
      </w:r>
      <w:r>
        <w:rPr>
          <w:rFonts w:hint="eastAsia"/>
          <w:szCs w:val="24"/>
        </w:rPr>
        <w:t>SR SUPPLY插口</w:t>
      </w:r>
      <w:r>
        <w:rPr>
          <w:szCs w:val="24"/>
        </w:rPr>
        <w:t>内</w:t>
      </w:r>
      <w:r>
        <w:rPr>
          <w:rFonts w:hint="eastAsia"/>
          <w:szCs w:val="24"/>
        </w:rPr>
        <w:t>并</w:t>
      </w:r>
      <w:r>
        <w:rPr>
          <w:szCs w:val="24"/>
        </w:rPr>
        <w:t>使用内六方扳手拧紧</w:t>
      </w:r>
      <w:r>
        <w:rPr>
          <w:rFonts w:hint="eastAsia"/>
          <w:szCs w:val="24"/>
        </w:rPr>
        <w:t>；</w:t>
      </w:r>
    </w:p>
    <w:p>
      <w:pPr>
        <w:ind w:firstLine="420"/>
        <w:rPr>
          <w:szCs w:val="24"/>
        </w:rPr>
      </w:pPr>
      <w:r>
        <w:rPr>
          <w:rFonts w:hint="eastAsia"/>
          <w:szCs w:val="24"/>
        </w:rPr>
        <w:t>（4</w:t>
      </w:r>
      <w:r>
        <w:rPr>
          <w:szCs w:val="24"/>
        </w:rPr>
        <w:t>）</w:t>
      </w:r>
      <w:r>
        <w:rPr>
          <w:rFonts w:hint="eastAsia"/>
          <w:szCs w:val="24"/>
        </w:rPr>
        <w:t>如</w:t>
      </w:r>
      <w:r>
        <w:rPr>
          <w:szCs w:val="24"/>
        </w:rPr>
        <w:t>现场无</w:t>
      </w:r>
      <w:r>
        <w:rPr>
          <w:rFonts w:hint="eastAsia"/>
          <w:szCs w:val="24"/>
        </w:rPr>
        <w:t>400V哈丁头</w:t>
      </w:r>
      <w:r>
        <w:rPr>
          <w:szCs w:val="24"/>
        </w:rPr>
        <w:t>，可以使用三相断路器代替控制柜</w:t>
      </w:r>
      <w:r>
        <w:rPr>
          <w:rFonts w:hint="eastAsia"/>
          <w:szCs w:val="24"/>
        </w:rPr>
        <w:t>1Q1，</w:t>
      </w:r>
      <w:r>
        <w:rPr>
          <w:szCs w:val="24"/>
        </w:rPr>
        <w:t>具体操作为将</w:t>
      </w:r>
      <w:r>
        <w:rPr>
          <w:rFonts w:hint="eastAsia"/>
          <w:szCs w:val="24"/>
        </w:rPr>
        <w:t>1Q1的</w:t>
      </w:r>
      <w:r>
        <w:rPr>
          <w:szCs w:val="24"/>
        </w:rPr>
        <w:t>输出端三</w:t>
      </w:r>
      <w:r>
        <w:rPr>
          <w:rFonts w:hint="eastAsia"/>
          <w:szCs w:val="24"/>
        </w:rPr>
        <w:t>根</w:t>
      </w:r>
      <w:r>
        <w:rPr>
          <w:szCs w:val="24"/>
        </w:rPr>
        <w:t>线甩出，并按照</w:t>
      </w:r>
      <w:r>
        <w:rPr>
          <w:rFonts w:hint="eastAsia"/>
          <w:szCs w:val="24"/>
        </w:rPr>
        <w:t>线号顺序</w:t>
      </w:r>
      <w:r>
        <w:rPr>
          <w:szCs w:val="24"/>
        </w:rPr>
        <w:t>接入三相断路器的2</w:t>
      </w:r>
      <w:r>
        <w:rPr>
          <w:rFonts w:hint="eastAsia"/>
          <w:szCs w:val="24"/>
        </w:rPr>
        <w:t>、4、6脚并压紧</w:t>
      </w:r>
      <w:r>
        <w:rPr>
          <w:szCs w:val="24"/>
        </w:rPr>
        <w:t>，将临时电源线的三相</w:t>
      </w:r>
      <w:r>
        <w:rPr>
          <w:rFonts w:hint="eastAsia"/>
          <w:szCs w:val="24"/>
        </w:rPr>
        <w:t>分别</w:t>
      </w:r>
      <w:r>
        <w:rPr>
          <w:szCs w:val="24"/>
        </w:rPr>
        <w:t>接入</w:t>
      </w:r>
      <w:r>
        <w:rPr>
          <w:rFonts w:hint="eastAsia"/>
          <w:szCs w:val="24"/>
        </w:rPr>
        <w:t>三相</w:t>
      </w:r>
      <w:r>
        <w:rPr>
          <w:szCs w:val="24"/>
        </w:rPr>
        <w:t>断路器的</w:t>
      </w:r>
      <w:r>
        <w:rPr>
          <w:rFonts w:hint="eastAsia"/>
          <w:szCs w:val="24"/>
        </w:rPr>
        <w:t>1、3、5脚并压紧，</w:t>
      </w:r>
      <w:r>
        <w:rPr>
          <w:szCs w:val="24"/>
        </w:rPr>
        <w:t>将临时电源线</w:t>
      </w:r>
      <w:r>
        <w:rPr>
          <w:rFonts w:hint="eastAsia"/>
          <w:szCs w:val="24"/>
        </w:rPr>
        <w:t>中</w:t>
      </w:r>
      <w:r>
        <w:rPr>
          <w:szCs w:val="24"/>
        </w:rPr>
        <w:t>的</w:t>
      </w:r>
      <w:r>
        <w:rPr>
          <w:rFonts w:hint="eastAsia"/>
          <w:szCs w:val="24"/>
        </w:rPr>
        <w:t>PE接地线</w:t>
      </w:r>
      <w:r>
        <w:rPr>
          <w:szCs w:val="24"/>
        </w:rPr>
        <w:t>与就近的轮毂接地</w:t>
      </w:r>
      <w:r>
        <w:rPr>
          <w:rFonts w:hint="eastAsia"/>
          <w:szCs w:val="24"/>
        </w:rPr>
        <w:t>（黄绿色</w:t>
      </w:r>
      <w:r>
        <w:rPr>
          <w:szCs w:val="24"/>
        </w:rPr>
        <w:t>）压在一起，将临时电源线中的</w:t>
      </w:r>
      <w:r>
        <w:rPr>
          <w:rFonts w:hint="eastAsia"/>
          <w:szCs w:val="24"/>
        </w:rPr>
        <w:t>N线压</w:t>
      </w:r>
      <w:r>
        <w:rPr>
          <w:szCs w:val="24"/>
        </w:rPr>
        <w:t>入柜内</w:t>
      </w:r>
      <w:r>
        <w:rPr>
          <w:rFonts w:hint="eastAsia"/>
          <w:szCs w:val="24"/>
        </w:rPr>
        <w:t>“N”</w:t>
      </w:r>
      <w:r>
        <w:rPr>
          <w:szCs w:val="24"/>
        </w:rPr>
        <w:t>端子排内；将临时电源侧发电机侧的N</w:t>
      </w:r>
      <w:r>
        <w:rPr>
          <w:rFonts w:hint="eastAsia"/>
          <w:szCs w:val="24"/>
        </w:rPr>
        <w:t>线</w:t>
      </w:r>
      <w:r>
        <w:rPr>
          <w:szCs w:val="24"/>
        </w:rPr>
        <w:t>和</w:t>
      </w:r>
      <w:r>
        <w:rPr>
          <w:rFonts w:hint="eastAsia"/>
          <w:szCs w:val="24"/>
        </w:rPr>
        <w:t>PE接地线</w:t>
      </w:r>
      <w:r>
        <w:rPr>
          <w:szCs w:val="24"/>
        </w:rPr>
        <w:t>接到基础环内接地极上，</w:t>
      </w:r>
      <w:r>
        <w:rPr>
          <w:rFonts w:hint="eastAsia"/>
          <w:szCs w:val="24"/>
        </w:rPr>
        <w:t>并确保发电机有效</w:t>
      </w:r>
      <w:r>
        <w:rPr>
          <w:szCs w:val="24"/>
        </w:rPr>
        <w:t>接地</w:t>
      </w:r>
      <w:r>
        <w:rPr>
          <w:rFonts w:hint="eastAsia"/>
          <w:szCs w:val="24"/>
          <w:lang w:eastAsia="zh-CN"/>
        </w:rPr>
        <w:t>；</w:t>
      </w:r>
    </w:p>
    <w:p>
      <w:pPr>
        <w:ind w:firstLine="420"/>
        <w:rPr>
          <w:rFonts w:hint="eastAsia"/>
          <w:szCs w:val="24"/>
        </w:rPr>
      </w:pPr>
      <w:r>
        <w:rPr>
          <w:rFonts w:hint="eastAsia"/>
          <w:szCs w:val="24"/>
        </w:rPr>
        <w:t>（</w:t>
      </w:r>
      <w:r>
        <w:rPr>
          <w:szCs w:val="24"/>
        </w:rPr>
        <w:t>5）</w:t>
      </w:r>
      <w:r>
        <w:rPr>
          <w:rFonts w:hint="eastAsia"/>
          <w:szCs w:val="24"/>
        </w:rPr>
        <w:t>送电后</w:t>
      </w:r>
      <w:r>
        <w:rPr>
          <w:szCs w:val="24"/>
        </w:rPr>
        <w:t>使用万用表</w:t>
      </w:r>
      <w:r>
        <w:rPr>
          <w:rFonts w:hint="eastAsia"/>
          <w:szCs w:val="24"/>
        </w:rPr>
        <w:t>确认柜内1Q1</w:t>
      </w:r>
      <w:r>
        <w:rPr>
          <w:szCs w:val="24"/>
        </w:rPr>
        <w:t>进线端</w:t>
      </w:r>
      <w:r>
        <w:rPr>
          <w:rFonts w:hint="eastAsia"/>
          <w:szCs w:val="24"/>
        </w:rPr>
        <w:t>或</w:t>
      </w:r>
      <w:r>
        <w:rPr>
          <w:szCs w:val="24"/>
        </w:rPr>
        <w:t>三相断路器进线端</w:t>
      </w:r>
      <w:r>
        <w:rPr>
          <w:rFonts w:hint="eastAsia"/>
          <w:szCs w:val="24"/>
        </w:rPr>
        <w:t>1、3、5脚</w:t>
      </w:r>
      <w:r>
        <w:rPr>
          <w:szCs w:val="24"/>
        </w:rPr>
        <w:t>相间电压为</w:t>
      </w:r>
      <w:r>
        <w:rPr>
          <w:rFonts w:hint="eastAsia"/>
          <w:szCs w:val="24"/>
        </w:rPr>
        <w:t>400V±5</w:t>
      </w:r>
      <w:r>
        <w:rPr>
          <w:szCs w:val="24"/>
        </w:rPr>
        <w:t>%</w:t>
      </w:r>
      <w:r>
        <w:rPr>
          <w:rFonts w:hint="eastAsia"/>
          <w:szCs w:val="24"/>
        </w:rPr>
        <w:t>，</w:t>
      </w:r>
      <w:r>
        <w:rPr>
          <w:szCs w:val="24"/>
        </w:rPr>
        <w:t>使用相序表确认相序正确</w:t>
      </w:r>
      <w:r>
        <w:rPr>
          <w:rFonts w:hint="eastAsia"/>
          <w:szCs w:val="24"/>
          <w:lang w:eastAsia="zh-CN"/>
        </w:rPr>
        <w:t>；</w:t>
      </w:r>
    </w:p>
    <w:p>
      <w:pPr>
        <w:ind w:firstLine="420"/>
        <w:rPr>
          <w:szCs w:val="24"/>
        </w:rPr>
      </w:pPr>
      <w:r>
        <w:rPr>
          <w:rFonts w:hint="eastAsia"/>
          <w:szCs w:val="24"/>
        </w:rPr>
        <w:t>（6）使用一平单线引接+24V至2R3-3，给定安全链信号。</w:t>
      </w:r>
    </w:p>
    <w:p>
      <w:pPr>
        <w:ind w:firstLine="420"/>
        <w:rPr>
          <w:szCs w:val="24"/>
        </w:rPr>
      </w:pPr>
      <w:r>
        <w:rPr>
          <w:rFonts w:hint="eastAsia"/>
          <w:b/>
          <w:bCs/>
          <w:szCs w:val="24"/>
        </w:rPr>
        <w:t>注意</w:t>
      </w:r>
      <w:r>
        <w:rPr>
          <w:b/>
          <w:bCs/>
          <w:szCs w:val="24"/>
        </w:rPr>
        <w:t>上述接线操作需在不带电的工况下进行</w:t>
      </w:r>
      <w:r>
        <w:rPr>
          <w:rFonts w:cs="Times New Roman"/>
          <w:b/>
          <w:bCs/>
          <w:szCs w:val="24"/>
        </w:rPr>
        <w:t>！</w:t>
      </w:r>
      <w:r>
        <w:rPr>
          <w:rFonts w:hint="eastAsia"/>
          <w:b/>
          <w:bCs/>
          <w:szCs w:val="24"/>
        </w:rPr>
        <w:t>以上条件满足后才可进行后序操作。</w:t>
      </w:r>
    </w:p>
    <w:p>
      <w:pPr>
        <w:jc w:val="center"/>
        <w:rPr>
          <w:rFonts w:cs="Times New Roman"/>
          <w:sz w:val="21"/>
          <w:szCs w:val="24"/>
        </w:rPr>
      </w:pPr>
      <w:r>
        <w:rPr>
          <w:rFonts w:cs="Times New Roman"/>
          <w:sz w:val="21"/>
          <w:szCs w:val="24"/>
        </w:rPr>
        <w:drawing>
          <wp:inline distT="0" distB="0" distL="0" distR="0">
            <wp:extent cx="2276475" cy="19335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76475" cy="1933575"/>
                    </a:xfrm>
                    <a:prstGeom prst="rect">
                      <a:avLst/>
                    </a:prstGeom>
                    <a:noFill/>
                    <a:ln>
                      <a:noFill/>
                    </a:ln>
                  </pic:spPr>
                </pic:pic>
              </a:graphicData>
            </a:graphic>
          </wp:inline>
        </w:drawing>
      </w:r>
      <w:r>
        <w:rPr>
          <w:rFonts w:cs="Times New Roman"/>
          <w:sz w:val="21"/>
          <w:szCs w:val="24"/>
        </w:rPr>
        <w:t xml:space="preserve">  </w:t>
      </w:r>
      <w:r>
        <w:rPr>
          <w:rFonts w:cs="Times New Roman"/>
          <w:sz w:val="21"/>
          <w:szCs w:val="24"/>
        </w:rPr>
        <w:drawing>
          <wp:inline distT="0" distB="0" distL="0" distR="0">
            <wp:extent cx="2838450" cy="11906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838450" cy="1190625"/>
                    </a:xfrm>
                    <a:prstGeom prst="rect">
                      <a:avLst/>
                    </a:prstGeom>
                    <a:noFill/>
                    <a:ln>
                      <a:noFill/>
                    </a:ln>
                  </pic:spPr>
                </pic:pic>
              </a:graphicData>
            </a:graphic>
          </wp:inline>
        </w:drawing>
      </w:r>
      <w:r>
        <w:rPr>
          <w:szCs w:val="24"/>
        </w:rPr>
        <w:br w:type="textWrapping" w:clear="all"/>
      </w:r>
      <w:r>
        <w:rPr>
          <w:rFonts w:cs="Times New Roman"/>
          <w:sz w:val="21"/>
          <w:szCs w:val="24"/>
        </w:rPr>
        <w:t>图1 手操盒接口</w:t>
      </w:r>
    </w:p>
    <w:p>
      <w:pPr>
        <w:jc w:val="center"/>
        <w:rPr>
          <w:szCs w:val="24"/>
        </w:rPr>
      </w:pPr>
      <w:r>
        <w:drawing>
          <wp:inline distT="0" distB="0" distL="0" distR="0">
            <wp:extent cx="5857875" cy="22002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857875" cy="2200275"/>
                    </a:xfrm>
                    <a:prstGeom prst="rect">
                      <a:avLst/>
                    </a:prstGeom>
                    <a:noFill/>
                    <a:ln>
                      <a:noFill/>
                    </a:ln>
                  </pic:spPr>
                </pic:pic>
              </a:graphicData>
            </a:graphic>
          </wp:inline>
        </w:drawing>
      </w:r>
    </w:p>
    <w:p>
      <w:pPr>
        <w:tabs>
          <w:tab w:val="center" w:pos="4589"/>
          <w:tab w:val="left" w:pos="7305"/>
        </w:tabs>
        <w:jc w:val="left"/>
        <w:rPr>
          <w:rFonts w:cs="Times New Roman"/>
          <w:sz w:val="21"/>
          <w:szCs w:val="24"/>
        </w:rPr>
      </w:pPr>
      <w:r>
        <w:rPr>
          <w:rFonts w:cs="Times New Roman"/>
          <w:sz w:val="21"/>
          <w:szCs w:val="24"/>
        </w:rPr>
        <w:tab/>
      </w:r>
      <w:r>
        <w:rPr>
          <w:rFonts w:hint="eastAsia" w:cs="Times New Roman"/>
          <w:sz w:val="21"/>
          <w:szCs w:val="24"/>
        </w:rPr>
        <w:t>图</w:t>
      </w:r>
      <w:r>
        <w:rPr>
          <w:rFonts w:cs="Times New Roman"/>
          <w:sz w:val="21"/>
          <w:szCs w:val="24"/>
        </w:rPr>
        <w:t>2</w:t>
      </w:r>
      <w:r>
        <w:rPr>
          <w:rFonts w:hint="eastAsia" w:cs="Times New Roman"/>
          <w:sz w:val="21"/>
          <w:szCs w:val="24"/>
        </w:rPr>
        <w:t xml:space="preserve">  </w:t>
      </w:r>
      <w:r>
        <w:rPr>
          <w:rFonts w:cs="Times New Roman"/>
          <w:sz w:val="21"/>
          <w:szCs w:val="24"/>
        </w:rPr>
        <w:t>手操盒</w:t>
      </w:r>
    </w:p>
    <w:p>
      <w:pPr>
        <w:tabs>
          <w:tab w:val="center" w:pos="4589"/>
          <w:tab w:val="left" w:pos="7305"/>
        </w:tabs>
        <w:jc w:val="left"/>
        <w:rPr>
          <w:rFonts w:cs="Times New Roman"/>
          <w:sz w:val="21"/>
          <w:szCs w:val="24"/>
        </w:rPr>
      </w:pPr>
      <w:r>
        <w:rPr>
          <w:rFonts w:cs="Times New Roman"/>
          <w:sz w:val="21"/>
          <w:szCs w:val="24"/>
        </w:rPr>
        <w:tab/>
      </w:r>
    </w:p>
    <w:p>
      <w:pPr>
        <w:jc w:val="left"/>
        <w:rPr>
          <w:szCs w:val="24"/>
        </w:rPr>
      </w:pPr>
      <w:r>
        <w:rPr>
          <w:rFonts w:hint="eastAsia"/>
          <w:szCs w:val="24"/>
        </w:rPr>
        <w:t>手操盒按钮功能说明：</w:t>
      </w:r>
    </w:p>
    <w:tbl>
      <w:tblPr>
        <w:tblStyle w:val="34"/>
        <w:tblW w:w="94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2976"/>
        <w:gridCol w:w="5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pPr>
              <w:jc w:val="center"/>
              <w:rPr>
                <w:rFonts w:cs="Times New Roman"/>
                <w:sz w:val="21"/>
                <w:szCs w:val="24"/>
              </w:rPr>
            </w:pPr>
            <w:r>
              <w:rPr>
                <w:rFonts w:cs="Times New Roman"/>
                <w:sz w:val="21"/>
                <w:szCs w:val="24"/>
              </w:rPr>
              <w:t>序号</w:t>
            </w:r>
          </w:p>
        </w:tc>
        <w:tc>
          <w:tcPr>
            <w:tcW w:w="2976" w:type="dxa"/>
            <w:vAlign w:val="center"/>
          </w:tcPr>
          <w:p>
            <w:pPr>
              <w:jc w:val="center"/>
              <w:rPr>
                <w:rFonts w:cs="Times New Roman"/>
                <w:sz w:val="21"/>
                <w:szCs w:val="24"/>
              </w:rPr>
            </w:pPr>
            <w:r>
              <w:rPr>
                <w:rFonts w:cs="Times New Roman"/>
                <w:sz w:val="21"/>
                <w:szCs w:val="24"/>
              </w:rPr>
              <w:t>标示</w:t>
            </w:r>
          </w:p>
        </w:tc>
        <w:tc>
          <w:tcPr>
            <w:tcW w:w="5324" w:type="dxa"/>
            <w:vAlign w:val="center"/>
          </w:tcPr>
          <w:p>
            <w:pPr>
              <w:jc w:val="center"/>
              <w:rPr>
                <w:rFonts w:cs="Times New Roman"/>
                <w:sz w:val="21"/>
                <w:szCs w:val="24"/>
              </w:rPr>
            </w:pPr>
            <w:r>
              <w:rPr>
                <w:rFonts w:cs="Times New Roman"/>
                <w:sz w:val="21"/>
                <w:szCs w:val="24"/>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pPr>
              <w:numPr>
                <w:ilvl w:val="0"/>
                <w:numId w:val="9"/>
              </w:numPr>
              <w:ind w:left="562"/>
              <w:jc w:val="center"/>
              <w:rPr>
                <w:rFonts w:cs="Times New Roman"/>
                <w:sz w:val="21"/>
                <w:szCs w:val="24"/>
              </w:rPr>
            </w:pPr>
          </w:p>
        </w:tc>
        <w:tc>
          <w:tcPr>
            <w:tcW w:w="2976" w:type="dxa"/>
            <w:vAlign w:val="center"/>
          </w:tcPr>
          <w:p>
            <w:pPr>
              <w:jc w:val="center"/>
              <w:rPr>
                <w:rFonts w:cs="Times New Roman"/>
                <w:sz w:val="21"/>
                <w:szCs w:val="24"/>
              </w:rPr>
            </w:pPr>
            <w:r>
              <w:rPr>
                <w:rFonts w:cs="Times New Roman"/>
                <w:sz w:val="21"/>
                <w:szCs w:val="24"/>
              </w:rPr>
              <w:t>ON/OFF</w:t>
            </w:r>
          </w:p>
        </w:tc>
        <w:tc>
          <w:tcPr>
            <w:tcW w:w="5324" w:type="dxa"/>
            <w:vAlign w:val="center"/>
          </w:tcPr>
          <w:p>
            <w:pPr>
              <w:ind w:firstLine="420"/>
              <w:jc w:val="center"/>
              <w:rPr>
                <w:rFonts w:cs="Times New Roman"/>
                <w:sz w:val="21"/>
                <w:szCs w:val="24"/>
              </w:rPr>
            </w:pPr>
            <w:r>
              <w:rPr>
                <w:rFonts w:hint="eastAsia" w:cs="Times New Roman"/>
                <w:sz w:val="21"/>
                <w:szCs w:val="24"/>
              </w:rPr>
              <w:t>急停</w:t>
            </w:r>
            <w:r>
              <w:rPr>
                <w:rFonts w:cs="Times New Roman"/>
                <w:sz w:val="21"/>
                <w:szCs w:val="24"/>
              </w:rPr>
              <w:t>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pPr>
              <w:numPr>
                <w:ilvl w:val="0"/>
                <w:numId w:val="9"/>
              </w:numPr>
              <w:ind w:left="562"/>
              <w:jc w:val="center"/>
              <w:rPr>
                <w:rFonts w:cs="Times New Roman"/>
                <w:sz w:val="21"/>
                <w:szCs w:val="24"/>
              </w:rPr>
            </w:pPr>
          </w:p>
        </w:tc>
        <w:tc>
          <w:tcPr>
            <w:tcW w:w="2976" w:type="dxa"/>
            <w:vAlign w:val="center"/>
          </w:tcPr>
          <w:p>
            <w:pPr>
              <w:jc w:val="center"/>
              <w:rPr>
                <w:rFonts w:cs="Times New Roman"/>
                <w:sz w:val="21"/>
                <w:szCs w:val="24"/>
              </w:rPr>
            </w:pPr>
            <w:r>
              <w:rPr>
                <w:rFonts w:cs="Times New Roman"/>
                <w:sz w:val="21"/>
                <w:szCs w:val="24"/>
              </w:rPr>
              <w:t>BTB   OP</w:t>
            </w:r>
          </w:p>
        </w:tc>
        <w:tc>
          <w:tcPr>
            <w:tcW w:w="5324" w:type="dxa"/>
            <w:vAlign w:val="center"/>
          </w:tcPr>
          <w:p>
            <w:pPr>
              <w:jc w:val="center"/>
              <w:rPr>
                <w:rFonts w:cs="Times New Roman"/>
                <w:sz w:val="21"/>
                <w:szCs w:val="24"/>
              </w:rPr>
            </w:pPr>
            <w:r>
              <w:rPr>
                <w:rFonts w:hint="eastAsia" w:cs="Times New Roman"/>
                <w:sz w:val="21"/>
                <w:szCs w:val="24"/>
              </w:rPr>
              <w:t>心跳位</w:t>
            </w:r>
            <w:r>
              <w:rPr>
                <w:rFonts w:cs="Times New Roman"/>
                <w:sz w:val="21"/>
                <w:szCs w:val="24"/>
              </w:rPr>
              <w:t>指示灯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pPr>
              <w:numPr>
                <w:ilvl w:val="0"/>
                <w:numId w:val="9"/>
              </w:numPr>
              <w:ind w:left="562"/>
              <w:jc w:val="center"/>
              <w:rPr>
                <w:rFonts w:cs="Times New Roman"/>
                <w:sz w:val="21"/>
                <w:szCs w:val="24"/>
              </w:rPr>
            </w:pPr>
          </w:p>
        </w:tc>
        <w:tc>
          <w:tcPr>
            <w:tcW w:w="2976" w:type="dxa"/>
            <w:vAlign w:val="center"/>
          </w:tcPr>
          <w:p>
            <w:pPr>
              <w:jc w:val="center"/>
              <w:rPr>
                <w:rFonts w:cs="Times New Roman"/>
                <w:sz w:val="21"/>
                <w:szCs w:val="24"/>
              </w:rPr>
            </w:pPr>
            <w:r>
              <w:rPr>
                <w:rFonts w:cs="Times New Roman"/>
                <w:sz w:val="21"/>
                <w:szCs w:val="24"/>
              </w:rPr>
              <w:t>LS   A</w:t>
            </w:r>
          </w:p>
        </w:tc>
        <w:tc>
          <w:tcPr>
            <w:tcW w:w="5324" w:type="dxa"/>
            <w:vAlign w:val="center"/>
          </w:tcPr>
          <w:p>
            <w:pPr>
              <w:jc w:val="center"/>
              <w:rPr>
                <w:rFonts w:cs="Times New Roman"/>
                <w:sz w:val="21"/>
                <w:szCs w:val="24"/>
              </w:rPr>
            </w:pPr>
            <w:r>
              <w:rPr>
                <w:rFonts w:hint="eastAsia" w:cs="Times New Roman"/>
                <w:sz w:val="21"/>
                <w:szCs w:val="24"/>
              </w:rPr>
              <w:t>9</w:t>
            </w:r>
            <w:r>
              <w:rPr>
                <w:rFonts w:cs="Times New Roman"/>
                <w:sz w:val="21"/>
                <w:szCs w:val="24"/>
              </w:rPr>
              <w:t>1°限位开关</w:t>
            </w:r>
            <w:r>
              <w:rPr>
                <w:rFonts w:hint="eastAsia" w:cs="Times New Roman"/>
                <w:sz w:val="21"/>
                <w:szCs w:val="24"/>
              </w:rPr>
              <w:t>触发</w:t>
            </w:r>
            <w:r>
              <w:rPr>
                <w:rFonts w:cs="Times New Roman"/>
                <w:sz w:val="21"/>
                <w:szCs w:val="24"/>
              </w:rPr>
              <w:t>指示灯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pPr>
              <w:numPr>
                <w:ilvl w:val="0"/>
                <w:numId w:val="9"/>
              </w:numPr>
              <w:ind w:left="562"/>
              <w:jc w:val="center"/>
              <w:rPr>
                <w:rFonts w:cs="Times New Roman"/>
                <w:sz w:val="21"/>
                <w:szCs w:val="24"/>
              </w:rPr>
            </w:pPr>
          </w:p>
        </w:tc>
        <w:tc>
          <w:tcPr>
            <w:tcW w:w="2976" w:type="dxa"/>
            <w:vAlign w:val="center"/>
          </w:tcPr>
          <w:p>
            <w:pPr>
              <w:jc w:val="center"/>
              <w:rPr>
                <w:rFonts w:cs="Times New Roman"/>
                <w:sz w:val="21"/>
                <w:szCs w:val="24"/>
              </w:rPr>
            </w:pPr>
            <w:r>
              <w:rPr>
                <w:rFonts w:cs="Times New Roman"/>
                <w:sz w:val="21"/>
                <w:szCs w:val="24"/>
              </w:rPr>
              <w:t>LS   B</w:t>
            </w:r>
          </w:p>
        </w:tc>
        <w:tc>
          <w:tcPr>
            <w:tcW w:w="5324" w:type="dxa"/>
            <w:vAlign w:val="center"/>
          </w:tcPr>
          <w:p>
            <w:pPr>
              <w:jc w:val="center"/>
              <w:rPr>
                <w:rFonts w:cs="Times New Roman"/>
                <w:sz w:val="21"/>
                <w:szCs w:val="24"/>
              </w:rPr>
            </w:pPr>
            <w:r>
              <w:rPr>
                <w:rFonts w:cs="Times New Roman"/>
                <w:sz w:val="21"/>
                <w:szCs w:val="24"/>
              </w:rPr>
              <w:t>100°限位开关</w:t>
            </w:r>
            <w:r>
              <w:rPr>
                <w:rFonts w:hint="eastAsia" w:cs="Times New Roman"/>
                <w:sz w:val="21"/>
                <w:szCs w:val="24"/>
              </w:rPr>
              <w:t>触发</w:t>
            </w:r>
            <w:r>
              <w:rPr>
                <w:rFonts w:cs="Times New Roman"/>
                <w:sz w:val="21"/>
                <w:szCs w:val="24"/>
              </w:rPr>
              <w:t>指示灯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pPr>
              <w:numPr>
                <w:ilvl w:val="0"/>
                <w:numId w:val="9"/>
              </w:numPr>
              <w:ind w:left="562"/>
              <w:jc w:val="center"/>
              <w:rPr>
                <w:rFonts w:cs="Times New Roman"/>
                <w:sz w:val="21"/>
                <w:szCs w:val="24"/>
              </w:rPr>
            </w:pPr>
          </w:p>
        </w:tc>
        <w:tc>
          <w:tcPr>
            <w:tcW w:w="2976" w:type="dxa"/>
            <w:vAlign w:val="center"/>
          </w:tcPr>
          <w:p>
            <w:pPr>
              <w:jc w:val="center"/>
              <w:rPr>
                <w:rFonts w:cs="Times New Roman"/>
                <w:sz w:val="21"/>
                <w:szCs w:val="24"/>
              </w:rPr>
            </w:pPr>
            <w:r>
              <w:rPr>
                <w:rFonts w:cs="Times New Roman"/>
                <w:sz w:val="21"/>
                <w:szCs w:val="24"/>
              </w:rPr>
              <w:t>S</w:t>
            </w:r>
            <w:r>
              <w:rPr>
                <w:rFonts w:hint="eastAsia" w:cs="Times New Roman"/>
                <w:sz w:val="21"/>
                <w:szCs w:val="24"/>
              </w:rPr>
              <w:t>tart</w:t>
            </w:r>
          </w:p>
        </w:tc>
        <w:tc>
          <w:tcPr>
            <w:tcW w:w="5324" w:type="dxa"/>
            <w:vAlign w:val="center"/>
          </w:tcPr>
          <w:p>
            <w:pPr>
              <w:jc w:val="center"/>
              <w:rPr>
                <w:rFonts w:cs="Times New Roman"/>
                <w:sz w:val="21"/>
                <w:szCs w:val="24"/>
              </w:rPr>
            </w:pPr>
            <w:r>
              <w:rPr>
                <w:rFonts w:hint="eastAsia" w:cs="Times New Roman"/>
                <w:sz w:val="21"/>
                <w:szCs w:val="24"/>
              </w:rPr>
              <w:t>松开变桨电机</w:t>
            </w:r>
            <w:r>
              <w:rPr>
                <w:rFonts w:cs="Times New Roman"/>
                <w:sz w:val="21"/>
                <w:szCs w:val="24"/>
              </w:rPr>
              <w:t>电磁抱闸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pPr>
              <w:numPr>
                <w:ilvl w:val="0"/>
                <w:numId w:val="9"/>
              </w:numPr>
              <w:ind w:left="562"/>
              <w:jc w:val="center"/>
              <w:rPr>
                <w:rFonts w:cs="Times New Roman"/>
                <w:sz w:val="21"/>
                <w:szCs w:val="24"/>
              </w:rPr>
            </w:pPr>
          </w:p>
        </w:tc>
        <w:tc>
          <w:tcPr>
            <w:tcW w:w="2976" w:type="dxa"/>
            <w:vAlign w:val="center"/>
          </w:tcPr>
          <w:p>
            <w:pPr>
              <w:jc w:val="center"/>
              <w:rPr>
                <w:rFonts w:cs="Times New Roman"/>
                <w:sz w:val="21"/>
                <w:szCs w:val="24"/>
              </w:rPr>
            </w:pPr>
            <w:r>
              <w:rPr>
                <w:rFonts w:cs="Times New Roman"/>
                <w:sz w:val="21"/>
                <w:szCs w:val="24"/>
              </w:rPr>
              <w:t>Speed</w:t>
            </w:r>
          </w:p>
          <w:p>
            <w:pPr>
              <w:jc w:val="center"/>
              <w:rPr>
                <w:rFonts w:cs="Times New Roman"/>
                <w:sz w:val="21"/>
                <w:szCs w:val="24"/>
              </w:rPr>
            </w:pPr>
            <w:r>
              <w:rPr>
                <w:rFonts w:cs="Times New Roman"/>
                <w:sz w:val="21"/>
                <w:szCs w:val="24"/>
              </w:rPr>
              <w:t>Slow  fast</w:t>
            </w:r>
          </w:p>
        </w:tc>
        <w:tc>
          <w:tcPr>
            <w:tcW w:w="5324" w:type="dxa"/>
            <w:vAlign w:val="center"/>
          </w:tcPr>
          <w:p>
            <w:pPr>
              <w:jc w:val="center"/>
              <w:rPr>
                <w:rFonts w:cs="Times New Roman"/>
                <w:sz w:val="21"/>
                <w:szCs w:val="24"/>
              </w:rPr>
            </w:pPr>
            <w:r>
              <w:rPr>
                <w:rFonts w:cs="Times New Roman"/>
                <w:sz w:val="21"/>
                <w:szCs w:val="24"/>
              </w:rPr>
              <w:t>变桨</w:t>
            </w:r>
            <w:r>
              <w:rPr>
                <w:rFonts w:hint="eastAsia" w:cs="Times New Roman"/>
                <w:sz w:val="21"/>
                <w:szCs w:val="24"/>
              </w:rPr>
              <w:t>速度</w:t>
            </w:r>
            <w:r>
              <w:rPr>
                <w:rFonts w:cs="Times New Roman"/>
                <w:sz w:val="21"/>
                <w:szCs w:val="24"/>
              </w:rPr>
              <w:t>选择开关</w:t>
            </w:r>
          </w:p>
          <w:p>
            <w:pPr>
              <w:jc w:val="center"/>
              <w:rPr>
                <w:rFonts w:cs="Times New Roman"/>
                <w:sz w:val="21"/>
                <w:szCs w:val="24"/>
              </w:rPr>
            </w:pPr>
            <w:r>
              <w:rPr>
                <w:rFonts w:cs="Times New Roman"/>
                <w:sz w:val="21"/>
                <w:szCs w:val="24"/>
              </w:rPr>
              <w:t>S</w:t>
            </w:r>
            <w:r>
              <w:rPr>
                <w:rFonts w:hint="eastAsia" w:cs="Times New Roman"/>
                <w:sz w:val="21"/>
                <w:szCs w:val="24"/>
              </w:rPr>
              <w:t>low</w:t>
            </w:r>
            <w:r>
              <w:rPr>
                <w:rFonts w:cs="Times New Roman"/>
                <w:sz w:val="21"/>
                <w:szCs w:val="24"/>
              </w:rPr>
              <w:t>：慢速</w:t>
            </w:r>
            <w:r>
              <w:rPr>
                <w:rFonts w:hint="eastAsia" w:cs="Times New Roman"/>
                <w:sz w:val="21"/>
                <w:szCs w:val="24"/>
              </w:rPr>
              <w:t xml:space="preserve">  </w:t>
            </w:r>
            <w:r>
              <w:rPr>
                <w:rFonts w:cs="Times New Roman"/>
                <w:sz w:val="21"/>
                <w:szCs w:val="24"/>
              </w:rPr>
              <w:t>fast：快速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pPr>
              <w:numPr>
                <w:ilvl w:val="0"/>
                <w:numId w:val="9"/>
              </w:numPr>
              <w:ind w:left="562"/>
              <w:jc w:val="center"/>
              <w:rPr>
                <w:rFonts w:cs="Times New Roman"/>
                <w:sz w:val="21"/>
                <w:szCs w:val="24"/>
              </w:rPr>
            </w:pPr>
          </w:p>
        </w:tc>
        <w:tc>
          <w:tcPr>
            <w:tcW w:w="2976" w:type="dxa"/>
            <w:vAlign w:val="center"/>
          </w:tcPr>
          <w:p>
            <w:pPr>
              <w:jc w:val="center"/>
              <w:rPr>
                <w:rFonts w:cs="Times New Roman"/>
                <w:sz w:val="21"/>
                <w:szCs w:val="24"/>
              </w:rPr>
            </w:pPr>
            <w:r>
              <w:rPr>
                <w:rFonts w:cs="Times New Roman"/>
                <w:sz w:val="21"/>
                <w:szCs w:val="24"/>
              </w:rPr>
              <w:t>L</w:t>
            </w:r>
            <w:r>
              <w:rPr>
                <w:rFonts w:hint="eastAsia" w:cs="Times New Roman"/>
                <w:sz w:val="21"/>
                <w:szCs w:val="24"/>
              </w:rPr>
              <w:t>eft</w:t>
            </w:r>
          </w:p>
        </w:tc>
        <w:tc>
          <w:tcPr>
            <w:tcW w:w="5324" w:type="dxa"/>
            <w:vAlign w:val="center"/>
          </w:tcPr>
          <w:p>
            <w:pPr>
              <w:jc w:val="center"/>
              <w:rPr>
                <w:rFonts w:cs="Times New Roman"/>
                <w:sz w:val="21"/>
                <w:szCs w:val="24"/>
              </w:rPr>
            </w:pPr>
            <w:r>
              <w:rPr>
                <w:rFonts w:cs="Times New Roman"/>
                <w:sz w:val="21"/>
                <w:szCs w:val="24"/>
              </w:rPr>
              <w:t>变桨</w:t>
            </w:r>
            <w:r>
              <w:rPr>
                <w:rFonts w:hint="eastAsia" w:cs="Times New Roman"/>
                <w:sz w:val="21"/>
                <w:szCs w:val="24"/>
              </w:rPr>
              <w:t>方向</w:t>
            </w:r>
            <w:r>
              <w:rPr>
                <w:rFonts w:cs="Times New Roman"/>
                <w:sz w:val="21"/>
                <w:szCs w:val="24"/>
              </w:rPr>
              <w:t>选择开关</w:t>
            </w:r>
          </w:p>
          <w:p>
            <w:pPr>
              <w:jc w:val="center"/>
              <w:rPr>
                <w:rFonts w:cs="Times New Roman"/>
                <w:sz w:val="21"/>
                <w:szCs w:val="24"/>
              </w:rPr>
            </w:pPr>
            <w:r>
              <w:rPr>
                <w:rFonts w:cs="Times New Roman"/>
                <w:sz w:val="21"/>
                <w:szCs w:val="24"/>
              </w:rPr>
              <w:t>left：</w:t>
            </w:r>
            <w:r>
              <w:rPr>
                <w:rFonts w:hint="eastAsia" w:cs="Times New Roman"/>
                <w:sz w:val="21"/>
                <w:szCs w:val="24"/>
              </w:rPr>
              <w:t>开桨</w:t>
            </w:r>
            <w:r>
              <w:rPr>
                <w:rFonts w:cs="Times New Roman"/>
                <w:sz w:val="21"/>
                <w:szCs w:val="24"/>
              </w:rPr>
              <w:t>，方向从</w:t>
            </w:r>
            <w:r>
              <w:rPr>
                <w:rFonts w:hint="eastAsia" w:cs="Times New Roman"/>
                <w:sz w:val="21"/>
                <w:szCs w:val="24"/>
              </w:rPr>
              <w:t>9</w:t>
            </w:r>
            <w:r>
              <w:rPr>
                <w:rFonts w:cs="Times New Roman"/>
                <w:sz w:val="21"/>
                <w:szCs w:val="24"/>
              </w:rPr>
              <w:t>0°到0°</w:t>
            </w:r>
            <w:r>
              <w:rPr>
                <w:rFonts w:hint="eastAsia" w:cs="Times New Roman"/>
                <w:sz w:val="21"/>
                <w:szCs w:val="24"/>
              </w:rPr>
              <w:t>；</w:t>
            </w:r>
          </w:p>
          <w:p>
            <w:pPr>
              <w:jc w:val="center"/>
              <w:rPr>
                <w:rFonts w:cs="Times New Roman"/>
                <w:sz w:val="21"/>
                <w:szCs w:val="24"/>
              </w:rPr>
            </w:pPr>
            <w:r>
              <w:rPr>
                <w:rFonts w:hint="eastAsia" w:cs="Times New Roman"/>
                <w:sz w:val="21"/>
                <w:szCs w:val="24"/>
              </w:rPr>
              <w:t>变桨</w:t>
            </w:r>
            <w:r>
              <w:rPr>
                <w:rFonts w:cs="Times New Roman"/>
                <w:sz w:val="21"/>
                <w:szCs w:val="24"/>
              </w:rPr>
              <w:t>时必须同时按</w:t>
            </w:r>
            <w:r>
              <w:rPr>
                <w:rFonts w:hint="eastAsia" w:cs="Times New Roman"/>
                <w:sz w:val="21"/>
                <w:szCs w:val="24"/>
              </w:rPr>
              <w:t>下</w:t>
            </w:r>
            <w:r>
              <w:rPr>
                <w:rFonts w:cs="Times New Roman"/>
                <w:sz w:val="21"/>
                <w:szCs w:val="24"/>
              </w:rPr>
              <w:t>start按钮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pPr>
              <w:numPr>
                <w:ilvl w:val="0"/>
                <w:numId w:val="9"/>
              </w:numPr>
              <w:ind w:left="562"/>
              <w:jc w:val="center"/>
              <w:rPr>
                <w:rFonts w:cs="Times New Roman"/>
                <w:sz w:val="21"/>
                <w:szCs w:val="24"/>
              </w:rPr>
            </w:pPr>
          </w:p>
        </w:tc>
        <w:tc>
          <w:tcPr>
            <w:tcW w:w="2976" w:type="dxa"/>
            <w:vAlign w:val="center"/>
          </w:tcPr>
          <w:p>
            <w:pPr>
              <w:jc w:val="center"/>
              <w:rPr>
                <w:rFonts w:cs="Times New Roman"/>
                <w:sz w:val="21"/>
                <w:szCs w:val="24"/>
              </w:rPr>
            </w:pPr>
            <w:r>
              <w:rPr>
                <w:rFonts w:cs="Times New Roman"/>
                <w:sz w:val="21"/>
                <w:szCs w:val="24"/>
              </w:rPr>
              <w:t>R</w:t>
            </w:r>
            <w:r>
              <w:rPr>
                <w:rFonts w:hint="eastAsia" w:cs="Times New Roman"/>
                <w:sz w:val="21"/>
                <w:szCs w:val="24"/>
              </w:rPr>
              <w:t>ight</w:t>
            </w:r>
          </w:p>
        </w:tc>
        <w:tc>
          <w:tcPr>
            <w:tcW w:w="5324" w:type="dxa"/>
            <w:vAlign w:val="center"/>
          </w:tcPr>
          <w:p>
            <w:pPr>
              <w:jc w:val="center"/>
              <w:rPr>
                <w:rFonts w:cs="Times New Roman"/>
                <w:sz w:val="21"/>
                <w:szCs w:val="24"/>
              </w:rPr>
            </w:pPr>
            <w:r>
              <w:rPr>
                <w:rFonts w:cs="Times New Roman"/>
                <w:sz w:val="21"/>
                <w:szCs w:val="24"/>
              </w:rPr>
              <w:t>变桨</w:t>
            </w:r>
            <w:r>
              <w:rPr>
                <w:rFonts w:hint="eastAsia" w:cs="Times New Roman"/>
                <w:sz w:val="21"/>
                <w:szCs w:val="24"/>
              </w:rPr>
              <w:t>方向</w:t>
            </w:r>
            <w:r>
              <w:rPr>
                <w:rFonts w:cs="Times New Roman"/>
                <w:sz w:val="21"/>
                <w:szCs w:val="24"/>
              </w:rPr>
              <w:t>选择开关</w:t>
            </w:r>
          </w:p>
          <w:p>
            <w:pPr>
              <w:jc w:val="center"/>
              <w:rPr>
                <w:rFonts w:cs="Times New Roman"/>
                <w:sz w:val="21"/>
                <w:szCs w:val="24"/>
              </w:rPr>
            </w:pPr>
            <w:r>
              <w:rPr>
                <w:rFonts w:cs="Times New Roman"/>
                <w:sz w:val="21"/>
                <w:szCs w:val="24"/>
              </w:rPr>
              <w:t>right：</w:t>
            </w:r>
            <w:r>
              <w:rPr>
                <w:rFonts w:hint="eastAsia" w:cs="Times New Roman"/>
                <w:sz w:val="21"/>
                <w:szCs w:val="24"/>
              </w:rPr>
              <w:t>收</w:t>
            </w:r>
            <w:r>
              <w:rPr>
                <w:rFonts w:cs="Times New Roman"/>
                <w:sz w:val="21"/>
                <w:szCs w:val="24"/>
              </w:rPr>
              <w:t>桨，方向从0°到</w:t>
            </w:r>
            <w:r>
              <w:rPr>
                <w:rFonts w:hint="eastAsia" w:cs="Times New Roman"/>
                <w:sz w:val="21"/>
                <w:szCs w:val="24"/>
              </w:rPr>
              <w:t>9</w:t>
            </w:r>
            <w:r>
              <w:rPr>
                <w:rFonts w:cs="Times New Roman"/>
                <w:sz w:val="21"/>
                <w:szCs w:val="24"/>
              </w:rPr>
              <w:t>0°；</w:t>
            </w:r>
          </w:p>
          <w:p>
            <w:pPr>
              <w:jc w:val="center"/>
              <w:rPr>
                <w:rFonts w:cs="Times New Roman"/>
                <w:sz w:val="21"/>
                <w:szCs w:val="24"/>
              </w:rPr>
            </w:pPr>
            <w:r>
              <w:rPr>
                <w:rFonts w:hint="eastAsia" w:cs="Times New Roman"/>
                <w:sz w:val="21"/>
                <w:szCs w:val="24"/>
              </w:rPr>
              <w:t>变桨</w:t>
            </w:r>
            <w:r>
              <w:rPr>
                <w:rFonts w:cs="Times New Roman"/>
                <w:sz w:val="21"/>
                <w:szCs w:val="24"/>
              </w:rPr>
              <w:t>时必须同时按</w:t>
            </w:r>
            <w:r>
              <w:rPr>
                <w:rFonts w:hint="eastAsia" w:cs="Times New Roman"/>
                <w:sz w:val="21"/>
                <w:szCs w:val="24"/>
              </w:rPr>
              <w:t>下</w:t>
            </w:r>
            <w:r>
              <w:rPr>
                <w:rFonts w:cs="Times New Roman"/>
                <w:sz w:val="21"/>
                <w:szCs w:val="24"/>
              </w:rPr>
              <w:t>start按钮</w:t>
            </w:r>
            <w:r>
              <w:rPr>
                <w:rFonts w:hint="eastAsia" w:cs="Times New Roman"/>
                <w:sz w:val="21"/>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pPr>
              <w:numPr>
                <w:ilvl w:val="0"/>
                <w:numId w:val="9"/>
              </w:numPr>
              <w:ind w:left="562"/>
              <w:jc w:val="center"/>
              <w:rPr>
                <w:rFonts w:cs="Times New Roman"/>
                <w:sz w:val="21"/>
                <w:szCs w:val="24"/>
              </w:rPr>
            </w:pPr>
          </w:p>
        </w:tc>
        <w:tc>
          <w:tcPr>
            <w:tcW w:w="2976" w:type="dxa"/>
            <w:vAlign w:val="center"/>
          </w:tcPr>
          <w:p>
            <w:pPr>
              <w:jc w:val="center"/>
              <w:rPr>
                <w:rFonts w:cs="Times New Roman"/>
                <w:sz w:val="21"/>
                <w:szCs w:val="24"/>
              </w:rPr>
            </w:pPr>
            <w:r>
              <w:rPr>
                <w:rFonts w:hint="eastAsia" w:cs="Times New Roman"/>
                <w:sz w:val="21"/>
                <w:szCs w:val="24"/>
              </w:rPr>
              <w:t>REF指示灯</w:t>
            </w:r>
          </w:p>
        </w:tc>
        <w:tc>
          <w:tcPr>
            <w:tcW w:w="5324" w:type="dxa"/>
            <w:vAlign w:val="center"/>
          </w:tcPr>
          <w:p>
            <w:pPr>
              <w:jc w:val="center"/>
              <w:rPr>
                <w:rFonts w:cs="Times New Roman"/>
                <w:sz w:val="21"/>
                <w:szCs w:val="24"/>
              </w:rPr>
            </w:pPr>
            <w:r>
              <w:rPr>
                <w:rFonts w:hint="eastAsia" w:cs="Times New Roman"/>
                <w:sz w:val="21"/>
                <w:szCs w:val="24"/>
              </w:rPr>
              <w:t>当</w:t>
            </w:r>
            <w:r>
              <w:rPr>
                <w:rFonts w:cs="Times New Roman"/>
                <w:sz w:val="21"/>
                <w:szCs w:val="24"/>
              </w:rPr>
              <w:t>按下</w:t>
            </w:r>
            <w:r>
              <w:rPr>
                <w:rFonts w:hint="eastAsia" w:cs="Times New Roman"/>
                <w:sz w:val="21"/>
                <w:szCs w:val="24"/>
              </w:rPr>
              <w:t>REF按钮</w:t>
            </w:r>
            <w:r>
              <w:rPr>
                <w:rFonts w:cs="Times New Roman"/>
                <w:sz w:val="21"/>
                <w:szCs w:val="24"/>
              </w:rPr>
              <w:t>后，该指示灯亮起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pPr>
              <w:numPr>
                <w:ilvl w:val="0"/>
                <w:numId w:val="9"/>
              </w:numPr>
              <w:ind w:left="562"/>
              <w:jc w:val="center"/>
              <w:rPr>
                <w:rFonts w:cs="Times New Roman"/>
                <w:sz w:val="21"/>
                <w:szCs w:val="24"/>
              </w:rPr>
            </w:pPr>
          </w:p>
        </w:tc>
        <w:tc>
          <w:tcPr>
            <w:tcW w:w="2976" w:type="dxa"/>
            <w:vAlign w:val="center"/>
          </w:tcPr>
          <w:p>
            <w:pPr>
              <w:jc w:val="center"/>
              <w:rPr>
                <w:rFonts w:cs="Times New Roman"/>
                <w:sz w:val="21"/>
                <w:szCs w:val="24"/>
              </w:rPr>
            </w:pPr>
            <w:r>
              <w:rPr>
                <w:rFonts w:hint="eastAsia" w:cs="Times New Roman"/>
                <w:sz w:val="21"/>
                <w:szCs w:val="24"/>
              </w:rPr>
              <w:t>REF按钮</w:t>
            </w:r>
          </w:p>
        </w:tc>
        <w:tc>
          <w:tcPr>
            <w:tcW w:w="5324" w:type="dxa"/>
            <w:vAlign w:val="center"/>
          </w:tcPr>
          <w:p>
            <w:pPr>
              <w:jc w:val="center"/>
              <w:rPr>
                <w:rFonts w:cs="Times New Roman"/>
                <w:sz w:val="21"/>
                <w:szCs w:val="24"/>
              </w:rPr>
            </w:pPr>
            <w:r>
              <w:rPr>
                <w:rFonts w:hint="eastAsia" w:cs="Times New Roman"/>
                <w:sz w:val="21"/>
                <w:szCs w:val="24"/>
              </w:rPr>
              <w:t>编码器校零</w:t>
            </w:r>
            <w:r>
              <w:rPr>
                <w:rFonts w:cs="Times New Roman"/>
                <w:sz w:val="21"/>
                <w:szCs w:val="24"/>
              </w:rPr>
              <w:t>按钮</w:t>
            </w:r>
          </w:p>
        </w:tc>
      </w:tr>
    </w:tbl>
    <w:p>
      <w:pPr>
        <w:jc w:val="left"/>
        <w:rPr>
          <w:rFonts w:cs="Times New Roman"/>
          <w:szCs w:val="24"/>
        </w:rPr>
      </w:pPr>
      <w:r>
        <w:rPr>
          <w:rFonts w:hint="eastAsia" w:cs="Times New Roman"/>
          <w:szCs w:val="24"/>
        </w:rPr>
        <w:t>2、手动变桨</w:t>
      </w:r>
    </w:p>
    <w:p>
      <w:pPr>
        <w:ind w:firstLine="420"/>
        <w:jc w:val="left"/>
        <w:rPr>
          <w:rFonts w:cs="Times New Roman"/>
          <w:szCs w:val="24"/>
        </w:rPr>
      </w:pPr>
      <w:r>
        <w:rPr>
          <w:rFonts w:hint="eastAsia" w:cs="Times New Roman"/>
          <w:szCs w:val="24"/>
        </w:rPr>
        <w:t>（1）将出厂时已连接到对应的轴柜SM口上的哈丁头拔出，将变桨手操盒插入SM接口（有</w:t>
      </w:r>
      <w:r>
        <w:rPr>
          <w:rFonts w:cs="Times New Roman"/>
          <w:szCs w:val="24"/>
        </w:rPr>
        <w:t>防错插装置）</w:t>
      </w:r>
      <w:r>
        <w:rPr>
          <w:rFonts w:hint="eastAsia" w:cs="Times New Roman"/>
          <w:szCs w:val="24"/>
        </w:rPr>
        <w:t>，并用防脱扣扣紧；将控制柜的maintenance switchmains开关（1Q1</w:t>
      </w:r>
      <w:r>
        <w:rPr>
          <w:rFonts w:cs="Times New Roman"/>
          <w:szCs w:val="24"/>
        </w:rPr>
        <w:t>）</w:t>
      </w:r>
      <w:r>
        <w:rPr>
          <w:rFonts w:hint="eastAsia" w:cs="Times New Roman"/>
          <w:szCs w:val="24"/>
        </w:rPr>
        <w:t>旋到ON位置（或</w:t>
      </w:r>
      <w:r>
        <w:rPr>
          <w:rFonts w:cs="Times New Roman"/>
          <w:szCs w:val="24"/>
        </w:rPr>
        <w:t>将三相断路器拨到</w:t>
      </w:r>
      <w:r>
        <w:rPr>
          <w:rFonts w:hint="eastAsia" w:cs="Times New Roman"/>
          <w:szCs w:val="24"/>
        </w:rPr>
        <w:t>ON位置</w:t>
      </w:r>
      <w:r>
        <w:rPr>
          <w:rFonts w:cs="Times New Roman"/>
          <w:szCs w:val="24"/>
        </w:rPr>
        <w:t>）</w:t>
      </w:r>
      <w:r>
        <w:rPr>
          <w:rFonts w:hint="eastAsia" w:cs="Times New Roman"/>
          <w:szCs w:val="24"/>
        </w:rPr>
        <w:t>，确认每个轴柜的电池柜供电开关处于断开状态；确认</w:t>
      </w:r>
      <w:r>
        <w:rPr>
          <w:rFonts w:cs="Times New Roman"/>
          <w:szCs w:val="24"/>
        </w:rPr>
        <w:t>轮毂轴承</w:t>
      </w:r>
      <w:r>
        <w:rPr>
          <w:rFonts w:hint="eastAsia" w:cs="Times New Roman"/>
          <w:szCs w:val="24"/>
        </w:rPr>
        <w:t>0°</w:t>
      </w:r>
      <w:r>
        <w:rPr>
          <w:rFonts w:cs="Times New Roman"/>
          <w:szCs w:val="24"/>
        </w:rPr>
        <w:t>（</w:t>
      </w:r>
      <w:r>
        <w:rPr>
          <w:rFonts w:hint="eastAsia" w:cs="Times New Roman"/>
          <w:szCs w:val="24"/>
        </w:rPr>
        <w:t>轴承</w:t>
      </w:r>
      <w:r>
        <w:rPr>
          <w:rFonts w:cs="Times New Roman"/>
          <w:szCs w:val="24"/>
        </w:rPr>
        <w:t>上有小圆点的位置）</w:t>
      </w:r>
      <w:r>
        <w:rPr>
          <w:rFonts w:hint="eastAsia" w:cs="Times New Roman"/>
          <w:szCs w:val="24"/>
        </w:rPr>
        <w:t>已</w:t>
      </w:r>
      <w:r>
        <w:rPr>
          <w:rFonts w:cs="Times New Roman"/>
          <w:szCs w:val="24"/>
        </w:rPr>
        <w:t>画贯穿线，方便</w:t>
      </w:r>
      <w:r>
        <w:rPr>
          <w:rFonts w:hint="eastAsia" w:cs="Times New Roman"/>
          <w:szCs w:val="24"/>
        </w:rPr>
        <w:t>组装过程</w:t>
      </w:r>
      <w:r>
        <w:rPr>
          <w:rFonts w:cs="Times New Roman"/>
          <w:szCs w:val="24"/>
        </w:rPr>
        <w:t>中多个角度</w:t>
      </w:r>
      <w:r>
        <w:rPr>
          <w:rFonts w:hint="eastAsia" w:cs="Times New Roman"/>
          <w:szCs w:val="24"/>
        </w:rPr>
        <w:t>能</w:t>
      </w:r>
      <w:r>
        <w:rPr>
          <w:rFonts w:cs="Times New Roman"/>
          <w:szCs w:val="24"/>
        </w:rPr>
        <w:t>观察</w:t>
      </w:r>
      <w:r>
        <w:rPr>
          <w:rFonts w:hint="eastAsia" w:cs="Times New Roman"/>
          <w:szCs w:val="24"/>
        </w:rPr>
        <w:t>到0°</w:t>
      </w:r>
      <w:r>
        <w:rPr>
          <w:rFonts w:cs="Times New Roman"/>
          <w:szCs w:val="24"/>
        </w:rPr>
        <w:t>位置</w:t>
      </w:r>
      <w:r>
        <w:rPr>
          <w:rFonts w:hint="eastAsia" w:cs="Times New Roman"/>
          <w:szCs w:val="24"/>
          <w:lang w:eastAsia="zh-CN"/>
        </w:rPr>
        <w:t>；</w:t>
      </w:r>
    </w:p>
    <w:p>
      <w:pPr>
        <w:ind w:firstLine="420"/>
        <w:jc w:val="left"/>
        <w:rPr>
          <w:rFonts w:cs="Times New Roman"/>
          <w:szCs w:val="24"/>
        </w:rPr>
      </w:pPr>
      <w:r>
        <w:rPr>
          <w:rFonts w:hint="eastAsia" w:cs="Times New Roman"/>
          <w:szCs w:val="24"/>
        </w:rPr>
        <w:t>（2）将速度选择开关打到fast的位置；</w:t>
      </w:r>
    </w:p>
    <w:p>
      <w:pPr>
        <w:ind w:firstLine="420"/>
        <w:jc w:val="left"/>
        <w:rPr>
          <w:rFonts w:cs="Times New Roman"/>
          <w:szCs w:val="24"/>
        </w:rPr>
      </w:pPr>
      <w:r>
        <w:rPr>
          <w:rFonts w:hint="eastAsia" w:cs="Times New Roman"/>
          <w:szCs w:val="24"/>
        </w:rPr>
        <w:t>（3）待BTB OP指示灯</w:t>
      </w:r>
      <w:r>
        <w:rPr>
          <w:rFonts w:cs="Times New Roman"/>
          <w:szCs w:val="24"/>
        </w:rPr>
        <w:t>闪烁后，</w:t>
      </w:r>
      <w:r>
        <w:rPr>
          <w:rFonts w:hint="eastAsia" w:cs="Times New Roman"/>
          <w:szCs w:val="24"/>
        </w:rPr>
        <w:t>同时按下start按钮和left按钮开始向-90°方向开桨；</w:t>
      </w:r>
    </w:p>
    <w:p>
      <w:pPr>
        <w:ind w:firstLine="420"/>
        <w:jc w:val="left"/>
        <w:rPr>
          <w:rFonts w:cs="Times New Roman"/>
          <w:szCs w:val="24"/>
        </w:rPr>
      </w:pPr>
      <w:r>
        <w:rPr>
          <w:rFonts w:hint="eastAsia" w:cs="Times New Roman"/>
          <w:szCs w:val="24"/>
        </w:rPr>
        <w:t>（4）观察变桨轴承位置，在接近-90°时同时松开start按钮和left按钮，将速度选择开关切换至慢速slow，同时按下start按钮和left按钮开始向-90°方向继续开桨，到达-90°时同时松开start按钮和left按钮，停止变桨；</w:t>
      </w:r>
      <w:r>
        <w:rPr>
          <w:rFonts w:cs="Times New Roman"/>
          <w:szCs w:val="24"/>
        </w:rPr>
        <w:t>小圆点</w:t>
      </w:r>
      <w:r>
        <w:rPr>
          <w:rFonts w:hint="eastAsia" w:cs="Times New Roman"/>
          <w:szCs w:val="24"/>
        </w:rPr>
        <w:t>转至</w:t>
      </w:r>
      <w:r>
        <w:rPr>
          <w:rFonts w:cs="Times New Roman"/>
          <w:szCs w:val="24"/>
        </w:rPr>
        <w:t>最下方</w:t>
      </w:r>
      <w:r>
        <w:rPr>
          <w:rFonts w:hint="eastAsia" w:cs="Times New Roman"/>
          <w:szCs w:val="24"/>
        </w:rPr>
        <w:t>时</w:t>
      </w:r>
      <w:r>
        <w:rPr>
          <w:rFonts w:cs="Times New Roman"/>
          <w:szCs w:val="24"/>
        </w:rPr>
        <w:t>大概为</w:t>
      </w:r>
      <w:r>
        <w:rPr>
          <w:rFonts w:hint="eastAsia" w:cs="Times New Roman"/>
          <w:szCs w:val="24"/>
        </w:rPr>
        <w:t>-</w:t>
      </w:r>
      <w:r>
        <w:rPr>
          <w:rFonts w:cs="Times New Roman"/>
          <w:szCs w:val="24"/>
        </w:rPr>
        <w:t>90°位置</w:t>
      </w:r>
      <w:r>
        <w:rPr>
          <w:rFonts w:hint="eastAsia" w:cs="Times New Roman"/>
          <w:szCs w:val="24"/>
        </w:rPr>
        <w:t>；</w:t>
      </w:r>
    </w:p>
    <w:p>
      <w:pPr>
        <w:ind w:firstLine="420"/>
        <w:jc w:val="left"/>
        <w:rPr>
          <w:rFonts w:cs="Times New Roman"/>
          <w:szCs w:val="24"/>
        </w:rPr>
      </w:pPr>
      <w:r>
        <w:rPr>
          <w:rFonts w:hint="eastAsia" w:cs="Times New Roman"/>
          <w:szCs w:val="24"/>
        </w:rPr>
        <w:t>（5）开始进行叶片的安装，叶片安装过程中可能需要小幅度变桨，使得</w:t>
      </w:r>
      <w:r>
        <w:rPr>
          <w:rFonts w:cs="Times New Roman"/>
          <w:szCs w:val="24"/>
        </w:rPr>
        <w:t>轴承</w:t>
      </w:r>
      <w:r>
        <w:rPr>
          <w:rFonts w:hint="eastAsia" w:cs="Times New Roman"/>
          <w:szCs w:val="24"/>
        </w:rPr>
        <w:t>0°</w:t>
      </w:r>
      <w:r>
        <w:rPr>
          <w:rFonts w:cs="Times New Roman"/>
          <w:szCs w:val="24"/>
        </w:rPr>
        <w:t>与叶片</w:t>
      </w:r>
      <w:r>
        <w:rPr>
          <w:rFonts w:hint="eastAsia" w:cs="Times New Roman"/>
          <w:szCs w:val="24"/>
        </w:rPr>
        <w:t>0°</w:t>
      </w:r>
      <w:r>
        <w:rPr>
          <w:rFonts w:cs="Times New Roman"/>
          <w:szCs w:val="24"/>
        </w:rPr>
        <w:t>对</w:t>
      </w:r>
      <w:r>
        <w:rPr>
          <w:rFonts w:hint="eastAsia" w:cs="Times New Roman"/>
          <w:szCs w:val="24"/>
        </w:rPr>
        <w:t>正</w:t>
      </w:r>
      <w:r>
        <w:rPr>
          <w:rFonts w:cs="Times New Roman"/>
          <w:szCs w:val="24"/>
        </w:rPr>
        <w:t>，</w:t>
      </w:r>
      <w:r>
        <w:rPr>
          <w:rFonts w:hint="eastAsia" w:cs="Times New Roman"/>
          <w:szCs w:val="24"/>
        </w:rPr>
        <w:t>则需将速度选择开关切换至慢速slow，根据需要按下start</w:t>
      </w:r>
      <w:r>
        <w:rPr>
          <w:rFonts w:cs="Times New Roman"/>
          <w:szCs w:val="24"/>
        </w:rPr>
        <w:t>+</w:t>
      </w:r>
      <w:r>
        <w:rPr>
          <w:rFonts w:hint="eastAsia" w:cs="Times New Roman"/>
          <w:szCs w:val="24"/>
        </w:rPr>
        <w:t>left或right按钮继续变桨；</w:t>
      </w:r>
    </w:p>
    <w:p>
      <w:pPr>
        <w:ind w:firstLine="420"/>
        <w:jc w:val="left"/>
        <w:rPr>
          <w:rFonts w:cs="Times New Roman"/>
          <w:szCs w:val="24"/>
        </w:rPr>
      </w:pPr>
      <w:r>
        <w:rPr>
          <w:rFonts w:hint="eastAsia" w:cs="Times New Roman"/>
          <w:szCs w:val="24"/>
        </w:rPr>
        <w:t>（6）叶片安装完成后将手操盒插头拔出，将手操盒接到其他叶片所在的轴柜，重复步骤1～6完成其他叶片的安装；注意</w:t>
      </w:r>
      <w:r>
        <w:rPr>
          <w:rFonts w:cs="Times New Roman"/>
          <w:szCs w:val="24"/>
        </w:rPr>
        <w:t>限位开关仍要求</w:t>
      </w:r>
      <w:r>
        <w:rPr>
          <w:rFonts w:hint="eastAsia" w:cs="Times New Roman"/>
          <w:szCs w:val="24"/>
        </w:rPr>
        <w:t>处于</w:t>
      </w:r>
      <w:r>
        <w:rPr>
          <w:rFonts w:cs="Times New Roman"/>
          <w:szCs w:val="24"/>
        </w:rPr>
        <w:t>触发状态，直至静态</w:t>
      </w:r>
      <w:r>
        <w:rPr>
          <w:rFonts w:hint="eastAsia" w:cs="Times New Roman"/>
          <w:szCs w:val="24"/>
        </w:rPr>
        <w:t>测试</w:t>
      </w:r>
      <w:r>
        <w:rPr>
          <w:rFonts w:cs="Times New Roman"/>
          <w:szCs w:val="24"/>
        </w:rPr>
        <w:t>完成</w:t>
      </w:r>
      <w:r>
        <w:rPr>
          <w:rFonts w:hint="eastAsia" w:cs="Times New Roman"/>
          <w:szCs w:val="24"/>
        </w:rPr>
        <w:t>；</w:t>
      </w:r>
    </w:p>
    <w:p>
      <w:pPr>
        <w:ind w:firstLine="420"/>
        <w:jc w:val="left"/>
        <w:rPr>
          <w:rFonts w:cs="Times New Roman"/>
          <w:szCs w:val="24"/>
        </w:rPr>
      </w:pPr>
      <w:r>
        <w:rPr>
          <w:rFonts w:hint="eastAsia" w:cs="Times New Roman"/>
          <w:szCs w:val="24"/>
        </w:rPr>
        <w:t>（7）拆除400V临时电源并恢复</w:t>
      </w:r>
      <w:r>
        <w:rPr>
          <w:rFonts w:cs="Times New Roman"/>
          <w:szCs w:val="24"/>
        </w:rPr>
        <w:t>柜内接线</w:t>
      </w:r>
      <w:r>
        <w:rPr>
          <w:rFonts w:hint="eastAsia" w:cs="Times New Roman"/>
          <w:szCs w:val="24"/>
        </w:rPr>
        <w:t>，做好柜体插头防护，锁紧控制柜。</w:t>
      </w:r>
    </w:p>
    <w:p>
      <w:pPr>
        <w:ind w:firstLine="420"/>
        <w:jc w:val="left"/>
        <w:rPr>
          <w:rFonts w:cs="Times New Roman"/>
          <w:szCs w:val="24"/>
        </w:rPr>
      </w:pPr>
      <w:r>
        <w:rPr>
          <w:rFonts w:cs="Times New Roman"/>
          <w:szCs w:val="24"/>
        </w:rPr>
        <w:t>注意事项：</w:t>
      </w:r>
    </w:p>
    <w:p>
      <w:pPr>
        <w:spacing w:line="240" w:lineRule="auto"/>
        <w:ind w:firstLine="420"/>
        <w:jc w:val="left"/>
        <w:rPr>
          <w:rFonts w:cs="Times New Roman"/>
        </w:rPr>
      </w:pPr>
      <w:r>
        <w:rPr>
          <w:rFonts w:cs="Times New Roman"/>
        </w:rPr>
        <w:t>（1）观察电机运行，要求运转平滑，无异常噪音、震动；</w:t>
      </w:r>
    </w:p>
    <w:p>
      <w:pPr>
        <w:spacing w:line="240" w:lineRule="auto"/>
        <w:ind w:firstLine="420"/>
        <w:jc w:val="left"/>
        <w:rPr>
          <w:rFonts w:cs="Times New Roman"/>
        </w:rPr>
      </w:pPr>
      <w:r>
        <w:rPr>
          <w:rFonts w:cs="Times New Roman"/>
        </w:rPr>
        <w:t>（2）依次三个桨叶进行安装操作完成后，清点工具，清理干净轮毂内杂物，退出轮毂</w:t>
      </w:r>
      <w:r>
        <w:rPr>
          <w:rFonts w:hint="eastAsia" w:cs="Times New Roman"/>
        </w:rPr>
        <w:t>；</w:t>
      </w:r>
    </w:p>
    <w:p>
      <w:pPr>
        <w:spacing w:line="240" w:lineRule="auto"/>
        <w:ind w:firstLine="420"/>
        <w:jc w:val="left"/>
        <w:rPr>
          <w:rFonts w:cs="Times New Roman"/>
        </w:rPr>
      </w:pPr>
      <w:r>
        <w:rPr>
          <w:rFonts w:hint="eastAsia" w:cs="Times New Roman"/>
        </w:rPr>
        <w:t>（3</w:t>
      </w:r>
      <w:r>
        <w:rPr>
          <w:rFonts w:cs="Times New Roman"/>
        </w:rPr>
        <w:t>）</w:t>
      </w:r>
      <w:r>
        <w:rPr>
          <w:rFonts w:hint="eastAsia" w:cs="Times New Roman"/>
        </w:rPr>
        <w:t>在</w:t>
      </w:r>
      <w:r>
        <w:rPr>
          <w:rFonts w:cs="Times New Roman"/>
        </w:rPr>
        <w:t>出现紧急情况时，可以拍下</w:t>
      </w:r>
      <w:r>
        <w:rPr>
          <w:rFonts w:hint="eastAsia" w:cs="Times New Roman"/>
        </w:rPr>
        <w:t>手操盒</w:t>
      </w:r>
      <w:r>
        <w:rPr>
          <w:rFonts w:cs="Times New Roman"/>
        </w:rPr>
        <w:t>左上角的急停开关，拍下后</w:t>
      </w:r>
      <w:r>
        <w:rPr>
          <w:rFonts w:hint="eastAsia" w:cs="Times New Roman"/>
        </w:rPr>
        <w:t>将</w:t>
      </w:r>
      <w:r>
        <w:rPr>
          <w:rFonts w:cs="Times New Roman"/>
        </w:rPr>
        <w:t>禁用变桨</w:t>
      </w:r>
      <w:r>
        <w:rPr>
          <w:rFonts w:hint="eastAsia" w:cs="Times New Roman"/>
        </w:rPr>
        <w:t>，当前</w:t>
      </w:r>
      <w:r>
        <w:rPr>
          <w:rFonts w:cs="Times New Roman"/>
        </w:rPr>
        <w:t>轴对应的变桨电机停止</w:t>
      </w:r>
      <w:r>
        <w:rPr>
          <w:rFonts w:hint="eastAsia" w:cs="Times New Roman"/>
        </w:rPr>
        <w:t>转动</w:t>
      </w:r>
      <w:r>
        <w:rPr>
          <w:rFonts w:hint="eastAsia" w:cs="Times New Roman"/>
          <w:lang w:eastAsia="zh-CN"/>
        </w:rPr>
        <w:t>；</w:t>
      </w:r>
    </w:p>
    <w:bookmarkEnd w:id="3"/>
    <w:bookmarkEnd w:id="9"/>
    <w:bookmarkEnd w:id="10"/>
    <w:bookmarkEnd w:id="11"/>
    <w:p>
      <w:pPr>
        <w:widowControl/>
        <w:spacing w:line="240" w:lineRule="auto"/>
        <w:jc w:val="left"/>
        <w:rPr>
          <w:rFonts w:ascii="Calibri" w:hAnsi="Calibri" w:cs="Times New Roman"/>
          <w:kern w:val="0"/>
        </w:rPr>
      </w:pPr>
    </w:p>
    <w:p>
      <w:pPr>
        <w:widowControl/>
        <w:spacing w:line="240" w:lineRule="auto"/>
        <w:jc w:val="left"/>
        <w:rPr>
          <w:rFonts w:ascii="Calibri" w:hAnsi="Calibri" w:cs="Times New Roman"/>
          <w:kern w:val="0"/>
        </w:rPr>
      </w:pPr>
    </w:p>
    <w:p>
      <w:pPr>
        <w:keepNext/>
        <w:keepLines/>
        <w:pageBreakBefore/>
        <w:spacing w:after="326" w:afterLines="100" w:line="360" w:lineRule="auto"/>
        <w:jc w:val="left"/>
        <w:outlineLvl w:val="0"/>
      </w:pPr>
      <w:bookmarkStart w:id="372" w:name="_Toc11449"/>
      <w:r>
        <w:rPr>
          <w:rFonts w:hint="eastAsia" w:ascii="黑体" w:hAnsi="黑体" w:eastAsia="黑体" w:cs="Times New Roman"/>
          <w:bCs/>
          <w:sz w:val="30"/>
          <w:szCs w:val="30"/>
        </w:rPr>
        <w:t>附件</w:t>
      </w:r>
      <w:r>
        <w:rPr>
          <w:rFonts w:hint="eastAsia" w:ascii="黑体" w:hAnsi="黑体" w:eastAsia="黑体" w:cs="Times New Roman"/>
          <w:bCs/>
          <w:sz w:val="30"/>
          <w:szCs w:val="30"/>
          <w:lang w:val="en-US" w:eastAsia="zh-CN"/>
        </w:rPr>
        <w:t>6</w:t>
      </w:r>
      <w:r>
        <w:rPr>
          <w:rFonts w:ascii="黑体" w:hAnsi="黑体" w:eastAsia="黑体" w:cs="Times New Roman"/>
          <w:bCs/>
          <w:sz w:val="30"/>
          <w:szCs w:val="30"/>
        </w:rPr>
        <w:t xml:space="preserve"> </w:t>
      </w:r>
      <w:r>
        <w:rPr>
          <w:rFonts w:hint="eastAsia" w:ascii="黑体" w:hAnsi="黑体" w:eastAsia="黑体" w:cs="Times New Roman"/>
          <w:bCs/>
          <w:sz w:val="30"/>
          <w:szCs w:val="30"/>
        </w:rPr>
        <w:t>塔筒法兰星形编号</w:t>
      </w:r>
      <w:bookmarkEnd w:id="372"/>
    </w:p>
    <w:p>
      <w:pPr>
        <w:spacing w:line="240" w:lineRule="auto"/>
        <w:jc w:val="left"/>
        <w:rPr>
          <w:rFonts w:ascii="黑体" w:hAnsi="黑体" w:eastAsia="黑体" w:cs="Times New Roman"/>
          <w:bCs/>
          <w:sz w:val="30"/>
          <w:szCs w:val="30"/>
        </w:rPr>
      </w:pP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.1法兰一</w:t>
      </w:r>
    </w:p>
    <w:p>
      <w:pPr>
        <w:spacing w:line="240" w:lineRule="auto"/>
        <w:jc w:val="both"/>
        <w:rPr>
          <w:rFonts w:ascii="黑体" w:hAnsi="黑体" w:eastAsia="黑体" w:cs="Times New Roman"/>
          <w:bCs/>
          <w:sz w:val="30"/>
          <w:szCs w:val="30"/>
        </w:rPr>
      </w:pPr>
      <w:r>
        <w:rPr>
          <w:rFonts w:hint="eastAsia" w:ascii="黑体" w:hAnsi="黑体" w:eastAsia="黑体" w:cs="Times New Roman"/>
          <w:bCs/>
          <w:sz w:val="30"/>
          <w:szCs w:val="30"/>
          <w:lang w:val="en-US" w:eastAsia="zh-CN"/>
        </w:rPr>
        <w:t xml:space="preserve">         </w:t>
      </w:r>
      <w:r>
        <w:rPr>
          <w:rFonts w:ascii="黑体" w:hAnsi="黑体" w:eastAsia="黑体" w:cs="Times New Roman"/>
          <w:bCs/>
          <w:sz w:val="30"/>
          <w:szCs w:val="30"/>
        </w:rPr>
        <w:drawing>
          <wp:inline distT="0" distB="0" distL="114300" distR="114300">
            <wp:extent cx="3877310" cy="3882390"/>
            <wp:effectExtent l="0" t="0" r="8890" b="3810"/>
            <wp:docPr id="81" name="图片 81" descr="2345截图2019080910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345截图20190809105745"/>
                    <pic:cNvPicPr>
                      <a:picLocks noChangeAspect="1"/>
                    </pic:cNvPicPr>
                  </pic:nvPicPr>
                  <pic:blipFill>
                    <a:blip r:embed="rId94"/>
                    <a:stretch>
                      <a:fillRect/>
                    </a:stretch>
                  </pic:blipFill>
                  <pic:spPr>
                    <a:xfrm>
                      <a:off x="0" y="0"/>
                      <a:ext cx="3877310" cy="3882390"/>
                    </a:xfrm>
                    <a:prstGeom prst="rect">
                      <a:avLst/>
                    </a:prstGeom>
                  </pic:spPr>
                </pic:pic>
              </a:graphicData>
            </a:graphic>
          </wp:inline>
        </w:drawing>
      </w:r>
    </w:p>
    <w:p>
      <w:pPr>
        <w:spacing w:line="240" w:lineRule="auto"/>
        <w:jc w:val="left"/>
        <w:rPr>
          <w:rFonts w:hint="eastAsia" w:ascii="黑体" w:hAnsi="黑体" w:eastAsia="黑体" w:cs="Times New Roman"/>
          <w:bCs/>
          <w:sz w:val="30"/>
          <w:szCs w:val="30"/>
        </w:rPr>
      </w:pPr>
      <w:r>
        <w:rPr>
          <w:rFonts w:hint="eastAsia" w:ascii="黑体" w:hAnsi="黑体" w:eastAsia="黑体" w:cs="Times New Roman"/>
          <w:bCs/>
          <w:sz w:val="30"/>
          <w:szCs w:val="30"/>
        </w:rPr>
        <w:t>编号：1-6</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97</w:t>
      </w:r>
      <w:r>
        <w:rPr>
          <w:rFonts w:hint="eastAsia" w:ascii="黑体" w:hAnsi="黑体" w:eastAsia="黑体" w:cs="Times New Roman"/>
          <w:bCs/>
          <w:sz w:val="30"/>
          <w:szCs w:val="30"/>
        </w:rPr>
        <w:t>、3-6</w:t>
      </w:r>
      <w:r>
        <w:rPr>
          <w:rFonts w:hint="eastAsia" w:ascii="黑体" w:hAnsi="黑体" w:eastAsia="黑体" w:cs="Times New Roman"/>
          <w:bCs/>
          <w:sz w:val="30"/>
          <w:szCs w:val="30"/>
          <w:lang w:val="en-US" w:eastAsia="zh-CN"/>
        </w:rPr>
        <w:t>7</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99</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69</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7</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、7-7</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39</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、9-7</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、11-7</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07</w:t>
      </w:r>
      <w:r>
        <w:rPr>
          <w:rFonts w:hint="eastAsia" w:ascii="黑体" w:hAnsi="黑体" w:eastAsia="黑体" w:cs="Times New Roman"/>
          <w:bCs/>
          <w:sz w:val="30"/>
          <w:szCs w:val="30"/>
        </w:rPr>
        <w:t>、13-7</w:t>
      </w:r>
      <w:r>
        <w:rPr>
          <w:rFonts w:hint="eastAsia" w:ascii="黑体" w:hAnsi="黑体" w:eastAsia="黑体" w:cs="Times New Roman"/>
          <w:bCs/>
          <w:sz w:val="30"/>
          <w:szCs w:val="30"/>
          <w:lang w:val="en-US" w:eastAsia="zh-CN"/>
        </w:rPr>
        <w:t>7</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09</w:t>
      </w:r>
      <w:r>
        <w:rPr>
          <w:rFonts w:hint="eastAsia" w:ascii="黑体" w:hAnsi="黑体" w:eastAsia="黑体" w:cs="Times New Roman"/>
          <w:bCs/>
          <w:sz w:val="30"/>
          <w:szCs w:val="30"/>
        </w:rPr>
        <w:t>、15-</w:t>
      </w:r>
      <w:r>
        <w:rPr>
          <w:rFonts w:hint="eastAsia" w:ascii="黑体" w:hAnsi="黑体" w:eastAsia="黑体" w:cs="Times New Roman"/>
          <w:bCs/>
          <w:sz w:val="30"/>
          <w:szCs w:val="30"/>
          <w:lang w:val="en-US" w:eastAsia="zh-CN"/>
        </w:rPr>
        <w:t>79</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7</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、17-8</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49</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、19-8</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、21-8</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17</w:t>
      </w:r>
      <w:r>
        <w:rPr>
          <w:rFonts w:hint="eastAsia" w:ascii="黑体" w:hAnsi="黑体" w:eastAsia="黑体" w:cs="Times New Roman"/>
          <w:bCs/>
          <w:sz w:val="30"/>
          <w:szCs w:val="30"/>
        </w:rPr>
        <w:t>、23-8</w:t>
      </w:r>
      <w:r>
        <w:rPr>
          <w:rFonts w:hint="eastAsia" w:ascii="黑体" w:hAnsi="黑体" w:eastAsia="黑体" w:cs="Times New Roman"/>
          <w:bCs/>
          <w:sz w:val="30"/>
          <w:szCs w:val="30"/>
          <w:lang w:val="en-US" w:eastAsia="zh-CN"/>
        </w:rPr>
        <w:t>7</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19</w:t>
      </w:r>
      <w:r>
        <w:rPr>
          <w:rFonts w:hint="eastAsia" w:ascii="黑体" w:hAnsi="黑体" w:eastAsia="黑体" w:cs="Times New Roman"/>
          <w:bCs/>
          <w:sz w:val="30"/>
          <w:szCs w:val="30"/>
        </w:rPr>
        <w:t>、25-</w:t>
      </w:r>
      <w:r>
        <w:rPr>
          <w:rFonts w:hint="eastAsia" w:ascii="黑体" w:hAnsi="黑体" w:eastAsia="黑体" w:cs="Times New Roman"/>
          <w:bCs/>
          <w:sz w:val="30"/>
          <w:szCs w:val="30"/>
          <w:lang w:val="en-US" w:eastAsia="zh-CN"/>
        </w:rPr>
        <w:t>89</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7</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、27-9</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59</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、29-9</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-6</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、31-9</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-6</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27</w:t>
      </w:r>
    </w:p>
    <w:p>
      <w:pPr>
        <w:spacing w:line="240" w:lineRule="auto"/>
        <w:ind w:firstLine="600" w:firstLineChars="200"/>
        <w:jc w:val="left"/>
        <w:rPr>
          <w:rFonts w:ascii="黑体" w:hAnsi="黑体" w:eastAsia="黑体" w:cs="Times New Roman"/>
          <w:bCs/>
          <w:sz w:val="30"/>
          <w:szCs w:val="30"/>
        </w:rPr>
      </w:pPr>
      <w:r>
        <w:rPr>
          <w:rFonts w:hint="eastAsia" w:ascii="黑体" w:hAnsi="黑体" w:eastAsia="黑体" w:cs="Times New Roman"/>
          <w:bCs/>
          <w:sz w:val="30"/>
          <w:szCs w:val="30"/>
        </w:rPr>
        <w:t>2-6</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98</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68</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、6-7</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8</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、8-7</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w:t>
      </w:r>
    </w:p>
    <w:p>
      <w:pPr>
        <w:spacing w:line="240" w:lineRule="auto"/>
        <w:ind w:firstLine="600" w:firstLineChars="200"/>
        <w:jc w:val="left"/>
        <w:rPr>
          <w:rFonts w:ascii="黑体" w:hAnsi="黑体" w:eastAsia="黑体" w:cs="Times New Roman"/>
          <w:bCs/>
          <w:sz w:val="30"/>
          <w:szCs w:val="30"/>
        </w:rPr>
      </w:pPr>
      <w:r>
        <w:rPr>
          <w:rFonts w:hint="eastAsia" w:ascii="黑体" w:hAnsi="黑体" w:eastAsia="黑体" w:cs="Times New Roman"/>
          <w:bCs/>
          <w:sz w:val="30"/>
          <w:szCs w:val="30"/>
        </w:rPr>
        <w:t>10-7</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、12-7</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08</w:t>
      </w:r>
      <w:r>
        <w:rPr>
          <w:rFonts w:hint="eastAsia" w:ascii="黑体" w:hAnsi="黑体" w:eastAsia="黑体" w:cs="Times New Roman"/>
          <w:bCs/>
          <w:sz w:val="30"/>
          <w:szCs w:val="30"/>
        </w:rPr>
        <w:t>、14-</w:t>
      </w:r>
      <w:r>
        <w:rPr>
          <w:rFonts w:hint="eastAsia" w:ascii="黑体" w:hAnsi="黑体" w:eastAsia="黑体" w:cs="Times New Roman"/>
          <w:bCs/>
          <w:sz w:val="30"/>
          <w:szCs w:val="30"/>
          <w:lang w:val="en-US" w:eastAsia="zh-CN"/>
        </w:rPr>
        <w:t>78</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、16-8</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8</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、18-8</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、20-8</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、22-8</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18</w:t>
      </w:r>
      <w:r>
        <w:rPr>
          <w:rFonts w:hint="eastAsia" w:ascii="黑体" w:hAnsi="黑体" w:eastAsia="黑体" w:cs="Times New Roman"/>
          <w:bCs/>
          <w:sz w:val="30"/>
          <w:szCs w:val="30"/>
        </w:rPr>
        <w:t>、24-</w:t>
      </w:r>
      <w:r>
        <w:rPr>
          <w:rFonts w:hint="eastAsia" w:ascii="黑体" w:hAnsi="黑体" w:eastAsia="黑体" w:cs="Times New Roman"/>
          <w:bCs/>
          <w:sz w:val="30"/>
          <w:szCs w:val="30"/>
          <w:lang w:val="en-US" w:eastAsia="zh-CN"/>
        </w:rPr>
        <w:t>88</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、26-9</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8</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、28-9</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-6</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、30-9</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-6</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、32-9</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-6</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28</w:t>
      </w:r>
    </w:p>
    <w:p>
      <w:pPr>
        <w:spacing w:line="240" w:lineRule="auto"/>
        <w:jc w:val="left"/>
        <w:rPr>
          <w:rFonts w:hint="eastAsia" w:ascii="黑体" w:hAnsi="黑体" w:eastAsia="黑体" w:cs="Times New Roman"/>
          <w:bCs/>
          <w:sz w:val="30"/>
          <w:szCs w:val="30"/>
          <w:lang w:val="en-US" w:eastAsia="zh-CN"/>
        </w:rPr>
      </w:pPr>
    </w:p>
    <w:p>
      <w:pPr>
        <w:spacing w:line="240" w:lineRule="auto"/>
        <w:jc w:val="left"/>
        <w:rPr>
          <w:rFonts w:ascii="黑体" w:hAnsi="黑体" w:eastAsia="黑体" w:cs="Times New Roman"/>
          <w:bCs/>
          <w:sz w:val="30"/>
          <w:szCs w:val="30"/>
        </w:rPr>
      </w:pP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.2法兰二</w:t>
      </w:r>
    </w:p>
    <w:p>
      <w:pPr>
        <w:spacing w:line="240" w:lineRule="auto"/>
        <w:jc w:val="left"/>
        <w:rPr>
          <w:rFonts w:hint="eastAsia" w:ascii="黑体" w:hAnsi="黑体" w:eastAsia="黑体" w:cs="Times New Roman"/>
          <w:bCs/>
          <w:sz w:val="30"/>
          <w:szCs w:val="30"/>
        </w:rPr>
      </w:pPr>
      <w:r>
        <w:rPr>
          <w:rFonts w:hint="eastAsia" w:ascii="黑体" w:hAnsi="黑体" w:eastAsia="黑体" w:cs="Times New Roman"/>
          <w:bCs/>
          <w:sz w:val="30"/>
          <w:szCs w:val="30"/>
          <w:lang w:val="en-US" w:eastAsia="zh-CN"/>
        </w:rPr>
        <w:t xml:space="preserve">     </w:t>
      </w:r>
      <w:r>
        <w:rPr>
          <w:rFonts w:ascii="黑体" w:hAnsi="黑体" w:eastAsia="黑体" w:cs="Times New Roman"/>
          <w:bCs/>
          <w:sz w:val="30"/>
          <w:szCs w:val="30"/>
        </w:rPr>
        <w:drawing>
          <wp:inline distT="0" distB="0" distL="114300" distR="114300">
            <wp:extent cx="4663440" cy="4512945"/>
            <wp:effectExtent l="0" t="0" r="3810" b="1905"/>
            <wp:docPr id="94" name="图片 94" descr="55555555555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555555555555555"/>
                    <pic:cNvPicPr>
                      <a:picLocks noChangeAspect="1"/>
                    </pic:cNvPicPr>
                  </pic:nvPicPr>
                  <pic:blipFill>
                    <a:blip r:embed="rId95"/>
                    <a:stretch>
                      <a:fillRect/>
                    </a:stretch>
                  </pic:blipFill>
                  <pic:spPr>
                    <a:xfrm>
                      <a:off x="0" y="0"/>
                      <a:ext cx="4663440" cy="4512945"/>
                    </a:xfrm>
                    <a:prstGeom prst="rect">
                      <a:avLst/>
                    </a:prstGeom>
                  </pic:spPr>
                </pic:pic>
              </a:graphicData>
            </a:graphic>
          </wp:inline>
        </w:drawing>
      </w:r>
    </w:p>
    <w:p>
      <w:pPr>
        <w:spacing w:line="240" w:lineRule="auto"/>
        <w:jc w:val="left"/>
        <w:rPr>
          <w:rFonts w:hint="eastAsia" w:ascii="黑体" w:hAnsi="黑体" w:eastAsia="黑体" w:cs="Times New Roman"/>
          <w:bCs/>
          <w:sz w:val="30"/>
          <w:szCs w:val="30"/>
        </w:rPr>
      </w:pPr>
      <w:r>
        <w:rPr>
          <w:rFonts w:hint="eastAsia" w:ascii="黑体" w:hAnsi="黑体" w:eastAsia="黑体" w:cs="Times New Roman"/>
          <w:bCs/>
          <w:sz w:val="30"/>
          <w:szCs w:val="30"/>
        </w:rPr>
        <w:t>编号：1-6</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94</w:t>
      </w:r>
      <w:r>
        <w:rPr>
          <w:rFonts w:hint="eastAsia" w:ascii="黑体" w:hAnsi="黑体" w:eastAsia="黑体" w:cs="Times New Roman"/>
          <w:bCs/>
          <w:sz w:val="30"/>
          <w:szCs w:val="30"/>
        </w:rPr>
        <w:t>、3-6</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96</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67</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98</w:t>
      </w:r>
      <w:r>
        <w:rPr>
          <w:rFonts w:hint="eastAsia" w:ascii="黑体" w:hAnsi="黑体" w:eastAsia="黑体" w:cs="Times New Roman"/>
          <w:bCs/>
          <w:sz w:val="30"/>
          <w:szCs w:val="30"/>
        </w:rPr>
        <w:t>、7-</w:t>
      </w:r>
      <w:r>
        <w:rPr>
          <w:rFonts w:hint="eastAsia" w:ascii="黑体" w:hAnsi="黑体" w:eastAsia="黑体" w:cs="Times New Roman"/>
          <w:bCs/>
          <w:sz w:val="30"/>
          <w:szCs w:val="30"/>
          <w:lang w:val="en-US" w:eastAsia="zh-CN"/>
        </w:rPr>
        <w:t>69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38</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、9-7</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、11-7</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04</w:t>
      </w:r>
      <w:r>
        <w:rPr>
          <w:rFonts w:hint="eastAsia" w:ascii="黑体" w:hAnsi="黑体" w:eastAsia="黑体" w:cs="Times New Roman"/>
          <w:bCs/>
          <w:sz w:val="30"/>
          <w:szCs w:val="30"/>
        </w:rPr>
        <w:t>、13-7</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06</w:t>
      </w:r>
      <w:r>
        <w:rPr>
          <w:rFonts w:hint="eastAsia" w:ascii="黑体" w:hAnsi="黑体" w:eastAsia="黑体" w:cs="Times New Roman"/>
          <w:bCs/>
          <w:sz w:val="30"/>
          <w:szCs w:val="30"/>
        </w:rPr>
        <w:t>、15-</w:t>
      </w:r>
      <w:r>
        <w:rPr>
          <w:rFonts w:hint="eastAsia" w:ascii="黑体" w:hAnsi="黑体" w:eastAsia="黑体" w:cs="Times New Roman"/>
          <w:bCs/>
          <w:sz w:val="30"/>
          <w:szCs w:val="30"/>
          <w:lang w:val="en-US" w:eastAsia="zh-CN"/>
        </w:rPr>
        <w:t>77</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08</w:t>
      </w:r>
      <w:r>
        <w:rPr>
          <w:rFonts w:hint="eastAsia" w:ascii="黑体" w:hAnsi="黑体" w:eastAsia="黑体" w:cs="Times New Roman"/>
          <w:bCs/>
          <w:sz w:val="30"/>
          <w:szCs w:val="30"/>
        </w:rPr>
        <w:t>、17-</w:t>
      </w:r>
      <w:r>
        <w:rPr>
          <w:rFonts w:hint="eastAsia" w:ascii="黑体" w:hAnsi="黑体" w:eastAsia="黑体" w:cs="Times New Roman"/>
          <w:bCs/>
          <w:sz w:val="30"/>
          <w:szCs w:val="30"/>
          <w:lang w:val="en-US" w:eastAsia="zh-CN"/>
        </w:rPr>
        <w:t>79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48</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、19-8</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、21-8</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14</w:t>
      </w:r>
      <w:r>
        <w:rPr>
          <w:rFonts w:hint="eastAsia" w:ascii="黑体" w:hAnsi="黑体" w:eastAsia="黑体" w:cs="Times New Roman"/>
          <w:bCs/>
          <w:sz w:val="30"/>
          <w:szCs w:val="30"/>
        </w:rPr>
        <w:t>、23-8</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16</w:t>
      </w:r>
      <w:r>
        <w:rPr>
          <w:rFonts w:hint="eastAsia" w:ascii="黑体" w:hAnsi="黑体" w:eastAsia="黑体" w:cs="Times New Roman"/>
          <w:bCs/>
          <w:sz w:val="30"/>
          <w:szCs w:val="30"/>
        </w:rPr>
        <w:t>、25-</w:t>
      </w:r>
      <w:r>
        <w:rPr>
          <w:rFonts w:hint="eastAsia" w:ascii="黑体" w:hAnsi="黑体" w:eastAsia="黑体" w:cs="Times New Roman"/>
          <w:bCs/>
          <w:sz w:val="30"/>
          <w:szCs w:val="30"/>
          <w:lang w:val="en-US" w:eastAsia="zh-CN"/>
        </w:rPr>
        <w:t>87</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18</w:t>
      </w:r>
      <w:r>
        <w:rPr>
          <w:rFonts w:hint="eastAsia" w:ascii="黑体" w:hAnsi="黑体" w:eastAsia="黑体" w:cs="Times New Roman"/>
          <w:bCs/>
          <w:sz w:val="30"/>
          <w:szCs w:val="30"/>
        </w:rPr>
        <w:t>、27-</w:t>
      </w:r>
      <w:r>
        <w:rPr>
          <w:rFonts w:hint="eastAsia" w:ascii="黑体" w:hAnsi="黑体" w:eastAsia="黑体" w:cs="Times New Roman"/>
          <w:bCs/>
          <w:sz w:val="30"/>
          <w:szCs w:val="30"/>
          <w:lang w:val="en-US" w:eastAsia="zh-CN"/>
        </w:rPr>
        <w:t>89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58</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、29-9</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-6</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、31-9</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-6</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24</w:t>
      </w:r>
    </w:p>
    <w:p>
      <w:pPr>
        <w:spacing w:line="240" w:lineRule="auto"/>
        <w:ind w:firstLine="600" w:firstLineChars="200"/>
        <w:jc w:val="left"/>
        <w:rPr>
          <w:rFonts w:ascii="黑体" w:hAnsi="黑体" w:eastAsia="黑体" w:cs="Times New Roman"/>
          <w:bCs/>
          <w:sz w:val="30"/>
          <w:szCs w:val="30"/>
        </w:rPr>
      </w:pPr>
      <w:r>
        <w:rPr>
          <w:rFonts w:hint="eastAsia" w:ascii="黑体" w:hAnsi="黑体" w:eastAsia="黑体" w:cs="Times New Roman"/>
          <w:bCs/>
          <w:sz w:val="30"/>
          <w:szCs w:val="30"/>
        </w:rPr>
        <w:t>2-6</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95</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66</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97</w:t>
      </w:r>
      <w:r>
        <w:rPr>
          <w:rFonts w:hint="eastAsia" w:ascii="黑体" w:hAnsi="黑体" w:eastAsia="黑体" w:cs="Times New Roman"/>
          <w:bCs/>
          <w:sz w:val="30"/>
          <w:szCs w:val="30"/>
        </w:rPr>
        <w:t>、6-</w:t>
      </w:r>
      <w:r>
        <w:rPr>
          <w:rFonts w:hint="eastAsia" w:ascii="黑体" w:hAnsi="黑体" w:eastAsia="黑体" w:cs="Times New Roman"/>
          <w:bCs/>
          <w:sz w:val="30"/>
          <w:szCs w:val="30"/>
          <w:lang w:val="en-US" w:eastAsia="zh-CN"/>
        </w:rPr>
        <w:t>68</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7</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99</w:t>
      </w:r>
      <w:r>
        <w:rPr>
          <w:rFonts w:hint="eastAsia" w:ascii="黑体" w:hAnsi="黑体" w:eastAsia="黑体" w:cs="Times New Roman"/>
          <w:bCs/>
          <w:sz w:val="30"/>
          <w:szCs w:val="30"/>
        </w:rPr>
        <w:t>、8-7</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39</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w:t>
      </w:r>
    </w:p>
    <w:p>
      <w:pPr>
        <w:spacing w:line="240" w:lineRule="auto"/>
        <w:ind w:firstLine="600" w:firstLineChars="200"/>
        <w:jc w:val="left"/>
        <w:rPr>
          <w:rFonts w:hint="eastAsia" w:ascii="黑体" w:hAnsi="黑体" w:eastAsia="黑体" w:cs="Times New Roman"/>
          <w:bCs/>
          <w:sz w:val="30"/>
          <w:szCs w:val="30"/>
        </w:rPr>
      </w:pPr>
      <w:r>
        <w:rPr>
          <w:rFonts w:hint="eastAsia" w:ascii="黑体" w:hAnsi="黑体" w:eastAsia="黑体" w:cs="Times New Roman"/>
          <w:bCs/>
          <w:sz w:val="30"/>
          <w:szCs w:val="30"/>
        </w:rPr>
        <w:t>10-7</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、12-7</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05</w:t>
      </w:r>
      <w:r>
        <w:rPr>
          <w:rFonts w:hint="eastAsia" w:ascii="黑体" w:hAnsi="黑体" w:eastAsia="黑体" w:cs="Times New Roman"/>
          <w:bCs/>
          <w:sz w:val="30"/>
          <w:szCs w:val="30"/>
        </w:rPr>
        <w:t>、14-</w:t>
      </w:r>
      <w:r>
        <w:rPr>
          <w:rFonts w:hint="eastAsia" w:ascii="黑体" w:hAnsi="黑体" w:eastAsia="黑体" w:cs="Times New Roman"/>
          <w:bCs/>
          <w:sz w:val="30"/>
          <w:szCs w:val="30"/>
          <w:lang w:val="en-US" w:eastAsia="zh-CN"/>
        </w:rPr>
        <w:t>76</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07</w:t>
      </w:r>
      <w:r>
        <w:rPr>
          <w:rFonts w:hint="eastAsia" w:ascii="黑体" w:hAnsi="黑体" w:eastAsia="黑体" w:cs="Times New Roman"/>
          <w:bCs/>
          <w:sz w:val="30"/>
          <w:szCs w:val="30"/>
        </w:rPr>
        <w:t>、16-</w:t>
      </w:r>
      <w:r>
        <w:rPr>
          <w:rFonts w:hint="eastAsia" w:ascii="黑体" w:hAnsi="黑体" w:eastAsia="黑体" w:cs="Times New Roman"/>
          <w:bCs/>
          <w:sz w:val="30"/>
          <w:szCs w:val="30"/>
          <w:lang w:val="en-US" w:eastAsia="zh-CN"/>
        </w:rPr>
        <w:t>78</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7</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09</w:t>
      </w:r>
      <w:r>
        <w:rPr>
          <w:rFonts w:hint="eastAsia" w:ascii="黑体" w:hAnsi="黑体" w:eastAsia="黑体" w:cs="Times New Roman"/>
          <w:bCs/>
          <w:sz w:val="30"/>
          <w:szCs w:val="30"/>
        </w:rPr>
        <w:t>、18-8</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49</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、20-8</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、22-8</w:t>
      </w:r>
      <w:r>
        <w:rPr>
          <w:rFonts w:hint="eastAsia" w:ascii="黑体" w:hAnsi="黑体" w:eastAsia="黑体" w:cs="Times New Roman"/>
          <w:bCs/>
          <w:sz w:val="30"/>
          <w:szCs w:val="30"/>
          <w:lang w:val="en-US" w:eastAsia="zh-CN"/>
        </w:rPr>
        <w:t>4</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3</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15</w:t>
      </w:r>
      <w:r>
        <w:rPr>
          <w:rFonts w:hint="eastAsia" w:ascii="黑体" w:hAnsi="黑体" w:eastAsia="黑体" w:cs="Times New Roman"/>
          <w:bCs/>
          <w:sz w:val="30"/>
          <w:szCs w:val="30"/>
        </w:rPr>
        <w:t>、24-</w:t>
      </w:r>
      <w:r>
        <w:rPr>
          <w:rFonts w:hint="eastAsia" w:ascii="黑体" w:hAnsi="黑体" w:eastAsia="黑体" w:cs="Times New Roman"/>
          <w:bCs/>
          <w:sz w:val="30"/>
          <w:szCs w:val="30"/>
          <w:lang w:val="en-US" w:eastAsia="zh-CN"/>
        </w:rPr>
        <w:t>86</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5</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17</w:t>
      </w:r>
      <w:r>
        <w:rPr>
          <w:rFonts w:hint="eastAsia" w:ascii="黑体" w:hAnsi="黑体" w:eastAsia="黑体" w:cs="Times New Roman"/>
          <w:bCs/>
          <w:sz w:val="30"/>
          <w:szCs w:val="30"/>
        </w:rPr>
        <w:t>、26-</w:t>
      </w:r>
      <w:r>
        <w:rPr>
          <w:rFonts w:hint="eastAsia" w:ascii="黑体" w:hAnsi="黑体" w:eastAsia="黑体" w:cs="Times New Roman"/>
          <w:bCs/>
          <w:sz w:val="30"/>
          <w:szCs w:val="30"/>
          <w:lang w:val="en-US" w:eastAsia="zh-CN"/>
        </w:rPr>
        <w:t>88</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7</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19</w:t>
      </w:r>
      <w:r>
        <w:rPr>
          <w:rFonts w:hint="eastAsia" w:ascii="黑体" w:hAnsi="黑体" w:eastAsia="黑体" w:cs="Times New Roman"/>
          <w:bCs/>
          <w:sz w:val="30"/>
          <w:szCs w:val="30"/>
        </w:rPr>
        <w:t>、28-9</w:t>
      </w:r>
      <w:r>
        <w:rPr>
          <w:rFonts w:hint="eastAsia" w:ascii="黑体" w:hAnsi="黑体" w:eastAsia="黑体" w:cs="Times New Roman"/>
          <w:bCs/>
          <w:sz w:val="30"/>
          <w:szCs w:val="30"/>
          <w:lang w:val="en-US" w:eastAsia="zh-CN"/>
        </w:rPr>
        <w:t>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59</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、30-9</w:t>
      </w:r>
      <w:r>
        <w:rPr>
          <w:rFonts w:hint="eastAsia" w:ascii="黑体" w:hAnsi="黑体" w:eastAsia="黑体" w:cs="Times New Roman"/>
          <w:bCs/>
          <w:sz w:val="30"/>
          <w:szCs w:val="30"/>
          <w:lang w:val="en-US" w:eastAsia="zh-CN"/>
        </w:rPr>
        <w:t>2</w:t>
      </w:r>
      <w:r>
        <w:rPr>
          <w:rFonts w:hint="eastAsia" w:ascii="黑体" w:hAnsi="黑体" w:eastAsia="黑体" w:cs="Times New Roman"/>
          <w:bCs/>
          <w:sz w:val="30"/>
          <w:szCs w:val="30"/>
        </w:rPr>
        <w:t>-6</w:t>
      </w:r>
      <w:r>
        <w:rPr>
          <w:rFonts w:hint="eastAsia" w:ascii="黑体" w:hAnsi="黑体" w:eastAsia="黑体" w:cs="Times New Roman"/>
          <w:bCs/>
          <w:sz w:val="30"/>
          <w:szCs w:val="30"/>
          <w:lang w:val="en-US" w:eastAsia="zh-CN"/>
        </w:rPr>
        <w:t>1</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3</w:t>
      </w:r>
    </w:p>
    <w:p>
      <w:pPr>
        <w:spacing w:line="240" w:lineRule="auto"/>
        <w:jc w:val="left"/>
        <w:rPr>
          <w:rFonts w:ascii="黑体" w:hAnsi="黑体" w:eastAsia="黑体" w:cs="Times New Roman"/>
          <w:bCs/>
          <w:sz w:val="30"/>
          <w:szCs w:val="30"/>
        </w:rPr>
      </w:pPr>
    </w:p>
    <w:p>
      <w:pPr>
        <w:spacing w:line="240" w:lineRule="auto"/>
        <w:ind w:left="900" w:hanging="900" w:hangingChars="300"/>
        <w:jc w:val="left"/>
        <w:rPr>
          <w:rFonts w:hint="eastAsia" w:ascii="黑体" w:hAnsi="黑体" w:eastAsia="黑体" w:cs="Times New Roman"/>
          <w:bCs/>
          <w:sz w:val="30"/>
          <w:szCs w:val="30"/>
        </w:rPr>
      </w:pP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 xml:space="preserve">.3法兰三    </w:t>
      </w:r>
    </w:p>
    <w:p>
      <w:pPr>
        <w:spacing w:line="240" w:lineRule="auto"/>
        <w:ind w:left="900" w:hanging="900" w:hangingChars="300"/>
        <w:jc w:val="left"/>
        <w:rPr>
          <w:rFonts w:hint="eastAsia" w:ascii="黑体" w:hAnsi="黑体" w:eastAsia="黑体" w:cs="Times New Roman"/>
          <w:bCs/>
          <w:sz w:val="30"/>
          <w:szCs w:val="30"/>
          <w:lang w:eastAsia="zh-CN"/>
        </w:rPr>
      </w:pPr>
      <w:r>
        <w:rPr>
          <w:rFonts w:hint="eastAsia" w:ascii="黑体" w:hAnsi="黑体" w:eastAsia="黑体" w:cs="Times New Roman"/>
          <w:bCs/>
          <w:sz w:val="30"/>
          <w:szCs w:val="30"/>
          <w:lang w:val="en-US" w:eastAsia="zh-CN"/>
        </w:rPr>
        <w:t xml:space="preserve">          </w:t>
      </w:r>
      <w:r>
        <w:rPr>
          <w:rFonts w:hint="eastAsia" w:ascii="黑体" w:hAnsi="黑体" w:eastAsia="黑体" w:cs="Times New Roman"/>
          <w:bCs/>
          <w:sz w:val="30"/>
          <w:szCs w:val="30"/>
          <w:lang w:eastAsia="zh-CN"/>
        </w:rPr>
        <w:drawing>
          <wp:inline distT="0" distB="0" distL="114300" distR="114300">
            <wp:extent cx="3095625" cy="3107055"/>
            <wp:effectExtent l="0" t="0" r="9525" b="17145"/>
            <wp:docPr id="82" name="图片 82" descr="QQ截图2019081817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QQ截图20190818172141"/>
                    <pic:cNvPicPr>
                      <a:picLocks noChangeAspect="1"/>
                    </pic:cNvPicPr>
                  </pic:nvPicPr>
                  <pic:blipFill>
                    <a:blip r:embed="rId96"/>
                    <a:stretch>
                      <a:fillRect/>
                    </a:stretch>
                  </pic:blipFill>
                  <pic:spPr>
                    <a:xfrm>
                      <a:off x="0" y="0"/>
                      <a:ext cx="3095625" cy="3107055"/>
                    </a:xfrm>
                    <a:prstGeom prst="rect">
                      <a:avLst/>
                    </a:prstGeom>
                  </pic:spPr>
                </pic:pic>
              </a:graphicData>
            </a:graphic>
          </wp:inline>
        </w:drawing>
      </w:r>
    </w:p>
    <w:p>
      <w:pPr>
        <w:spacing w:line="240" w:lineRule="auto"/>
        <w:jc w:val="left"/>
        <w:rPr>
          <w:rFonts w:hint="eastAsia" w:ascii="黑体" w:hAnsi="黑体" w:eastAsia="黑体" w:cs="Times New Roman"/>
          <w:bCs/>
          <w:sz w:val="30"/>
          <w:szCs w:val="30"/>
        </w:rPr>
      </w:pPr>
      <w:r>
        <w:rPr>
          <w:rFonts w:hint="eastAsia" w:ascii="黑体" w:hAnsi="黑体" w:eastAsia="黑体" w:cs="Times New Roman"/>
          <w:bCs/>
          <w:sz w:val="30"/>
          <w:szCs w:val="30"/>
        </w:rPr>
        <w:t>编号：1-</w:t>
      </w:r>
      <w:r>
        <w:rPr>
          <w:rFonts w:hint="eastAsia" w:ascii="黑体" w:hAnsi="黑体" w:eastAsia="黑体" w:cs="Times New Roman"/>
          <w:bCs/>
          <w:sz w:val="30"/>
          <w:szCs w:val="30"/>
          <w:lang w:val="en-US" w:eastAsia="zh-CN"/>
        </w:rPr>
        <w:t>89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45</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133</w:t>
      </w:r>
      <w:r>
        <w:rPr>
          <w:rFonts w:hint="eastAsia" w:ascii="黑体" w:hAnsi="黑体" w:eastAsia="黑体" w:cs="Times New Roman"/>
          <w:bCs/>
          <w:sz w:val="30"/>
          <w:szCs w:val="30"/>
        </w:rPr>
        <w:t>、3-</w:t>
      </w:r>
      <w:r>
        <w:rPr>
          <w:rFonts w:hint="eastAsia" w:ascii="黑体" w:hAnsi="黑体" w:eastAsia="黑体" w:cs="Times New Roman"/>
          <w:bCs/>
          <w:sz w:val="30"/>
          <w:szCs w:val="30"/>
          <w:lang w:val="en-US" w:eastAsia="zh-CN"/>
        </w:rPr>
        <w:t>91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47</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135</w:t>
      </w:r>
      <w:r>
        <w:rPr>
          <w:rFonts w:hint="eastAsia" w:ascii="黑体" w:hAnsi="黑体" w:eastAsia="黑体" w:cs="Times New Roman"/>
          <w:bCs/>
          <w:sz w:val="30"/>
          <w:szCs w:val="30"/>
        </w:rPr>
        <w:t>、5-</w:t>
      </w:r>
      <w:r>
        <w:rPr>
          <w:rFonts w:hint="eastAsia" w:ascii="黑体" w:hAnsi="黑体" w:eastAsia="黑体" w:cs="Times New Roman"/>
          <w:bCs/>
          <w:sz w:val="30"/>
          <w:szCs w:val="30"/>
          <w:lang w:val="en-US" w:eastAsia="zh-CN"/>
        </w:rPr>
        <w:t>93</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137</w:t>
      </w:r>
      <w:r>
        <w:rPr>
          <w:rFonts w:hint="eastAsia" w:ascii="黑体" w:hAnsi="黑体" w:eastAsia="黑体" w:cs="Times New Roman"/>
          <w:bCs/>
          <w:sz w:val="30"/>
          <w:szCs w:val="30"/>
        </w:rPr>
        <w:t>、7-</w:t>
      </w:r>
      <w:r>
        <w:rPr>
          <w:rFonts w:hint="eastAsia" w:ascii="黑体" w:hAnsi="黑体" w:eastAsia="黑体" w:cs="Times New Roman"/>
          <w:bCs/>
          <w:sz w:val="30"/>
          <w:szCs w:val="30"/>
          <w:lang w:val="en-US" w:eastAsia="zh-CN"/>
        </w:rPr>
        <w:t>95</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139</w:t>
      </w:r>
      <w:r>
        <w:rPr>
          <w:rFonts w:hint="eastAsia" w:ascii="黑体" w:hAnsi="黑体" w:eastAsia="黑体" w:cs="Times New Roman"/>
          <w:bCs/>
          <w:sz w:val="30"/>
          <w:szCs w:val="30"/>
        </w:rPr>
        <w:t>、9-</w:t>
      </w:r>
      <w:r>
        <w:rPr>
          <w:rFonts w:hint="eastAsia" w:ascii="黑体" w:hAnsi="黑体" w:eastAsia="黑体" w:cs="Times New Roman"/>
          <w:bCs/>
          <w:sz w:val="30"/>
          <w:szCs w:val="30"/>
          <w:lang w:val="en-US" w:eastAsia="zh-CN"/>
        </w:rPr>
        <w:t>97</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53</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141</w:t>
      </w:r>
      <w:r>
        <w:rPr>
          <w:rFonts w:hint="eastAsia" w:ascii="黑体" w:hAnsi="黑体" w:eastAsia="黑体" w:cs="Times New Roman"/>
          <w:bCs/>
          <w:sz w:val="30"/>
          <w:szCs w:val="30"/>
        </w:rPr>
        <w:t>、11-</w:t>
      </w:r>
      <w:r>
        <w:rPr>
          <w:rFonts w:hint="eastAsia" w:ascii="黑体" w:hAnsi="黑体" w:eastAsia="黑体" w:cs="Times New Roman"/>
          <w:bCs/>
          <w:sz w:val="30"/>
          <w:szCs w:val="30"/>
          <w:lang w:val="en-US" w:eastAsia="zh-CN"/>
        </w:rPr>
        <w:t>99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55</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143</w:t>
      </w:r>
      <w:r>
        <w:rPr>
          <w:rFonts w:hint="eastAsia" w:ascii="黑体" w:hAnsi="黑体" w:eastAsia="黑体" w:cs="Times New Roman"/>
          <w:bCs/>
          <w:sz w:val="30"/>
          <w:szCs w:val="30"/>
        </w:rPr>
        <w:t>、13-</w:t>
      </w:r>
      <w:r>
        <w:rPr>
          <w:rFonts w:hint="eastAsia" w:ascii="黑体" w:hAnsi="黑体" w:eastAsia="黑体" w:cs="Times New Roman"/>
          <w:bCs/>
          <w:sz w:val="30"/>
          <w:szCs w:val="30"/>
          <w:lang w:val="en-US" w:eastAsia="zh-CN"/>
        </w:rPr>
        <w:t>101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57</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145</w:t>
      </w:r>
      <w:r>
        <w:rPr>
          <w:rFonts w:hint="eastAsia" w:ascii="黑体" w:hAnsi="黑体" w:eastAsia="黑体" w:cs="Times New Roman"/>
          <w:bCs/>
          <w:sz w:val="30"/>
          <w:szCs w:val="30"/>
        </w:rPr>
        <w:t>、15-</w:t>
      </w:r>
      <w:r>
        <w:rPr>
          <w:rFonts w:hint="eastAsia" w:ascii="黑体" w:hAnsi="黑体" w:eastAsia="黑体" w:cs="Times New Roman"/>
          <w:bCs/>
          <w:sz w:val="30"/>
          <w:szCs w:val="30"/>
          <w:lang w:val="en-US" w:eastAsia="zh-CN"/>
        </w:rPr>
        <w:t>103</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147</w:t>
      </w:r>
      <w:r>
        <w:rPr>
          <w:rFonts w:hint="eastAsia" w:ascii="黑体" w:hAnsi="黑体" w:eastAsia="黑体" w:cs="Times New Roman"/>
          <w:bCs/>
          <w:sz w:val="30"/>
          <w:szCs w:val="30"/>
        </w:rPr>
        <w:t>、17-</w:t>
      </w:r>
      <w:r>
        <w:rPr>
          <w:rFonts w:hint="eastAsia" w:ascii="黑体" w:hAnsi="黑体" w:eastAsia="黑体" w:cs="Times New Roman"/>
          <w:bCs/>
          <w:sz w:val="30"/>
          <w:szCs w:val="30"/>
          <w:lang w:val="en-US" w:eastAsia="zh-CN"/>
        </w:rPr>
        <w:t>105</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61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149</w:t>
      </w:r>
      <w:r>
        <w:rPr>
          <w:rFonts w:hint="eastAsia" w:ascii="黑体" w:hAnsi="黑体" w:eastAsia="黑体" w:cs="Times New Roman"/>
          <w:bCs/>
          <w:sz w:val="30"/>
          <w:szCs w:val="30"/>
        </w:rPr>
        <w:t>、19-</w:t>
      </w:r>
      <w:r>
        <w:rPr>
          <w:rFonts w:hint="eastAsia" w:ascii="黑体" w:hAnsi="黑体" w:eastAsia="黑体" w:cs="Times New Roman"/>
          <w:bCs/>
          <w:sz w:val="30"/>
          <w:szCs w:val="30"/>
          <w:lang w:val="en-US" w:eastAsia="zh-CN"/>
        </w:rPr>
        <w:t>107</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63</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151</w:t>
      </w:r>
      <w:r>
        <w:rPr>
          <w:rFonts w:hint="eastAsia" w:ascii="黑体" w:hAnsi="黑体" w:eastAsia="黑体" w:cs="Times New Roman"/>
          <w:bCs/>
          <w:sz w:val="30"/>
          <w:szCs w:val="30"/>
        </w:rPr>
        <w:t>、21-</w:t>
      </w:r>
      <w:r>
        <w:rPr>
          <w:rFonts w:hint="eastAsia" w:ascii="黑体" w:hAnsi="黑体" w:eastAsia="黑体" w:cs="Times New Roman"/>
          <w:bCs/>
          <w:sz w:val="30"/>
          <w:szCs w:val="30"/>
          <w:lang w:val="en-US" w:eastAsia="zh-CN"/>
        </w:rPr>
        <w:t>109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65</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153</w:t>
      </w:r>
      <w:r>
        <w:rPr>
          <w:rFonts w:hint="eastAsia" w:ascii="黑体" w:hAnsi="黑体" w:eastAsia="黑体" w:cs="Times New Roman"/>
          <w:bCs/>
          <w:sz w:val="30"/>
          <w:szCs w:val="30"/>
        </w:rPr>
        <w:t>、23-</w:t>
      </w:r>
      <w:r>
        <w:rPr>
          <w:rFonts w:hint="eastAsia" w:ascii="黑体" w:hAnsi="黑体" w:eastAsia="黑体" w:cs="Times New Roman"/>
          <w:bCs/>
          <w:sz w:val="30"/>
          <w:szCs w:val="30"/>
          <w:lang w:val="en-US" w:eastAsia="zh-CN"/>
        </w:rPr>
        <w:t>111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67</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55</w:t>
      </w:r>
      <w:r>
        <w:rPr>
          <w:rFonts w:hint="eastAsia" w:ascii="黑体" w:hAnsi="黑体" w:eastAsia="黑体" w:cs="Times New Roman"/>
          <w:bCs/>
          <w:sz w:val="30"/>
          <w:szCs w:val="30"/>
        </w:rPr>
        <w:t>、25-</w:t>
      </w:r>
      <w:r>
        <w:rPr>
          <w:rFonts w:hint="eastAsia" w:ascii="黑体" w:hAnsi="黑体" w:eastAsia="黑体" w:cs="Times New Roman"/>
          <w:bCs/>
          <w:sz w:val="30"/>
          <w:szCs w:val="30"/>
          <w:lang w:val="en-US" w:eastAsia="zh-CN"/>
        </w:rPr>
        <w:t>113</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69</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57</w:t>
      </w:r>
      <w:r>
        <w:rPr>
          <w:rFonts w:hint="eastAsia" w:ascii="黑体" w:hAnsi="黑体" w:eastAsia="黑体" w:cs="Times New Roman"/>
          <w:bCs/>
          <w:sz w:val="30"/>
          <w:szCs w:val="30"/>
        </w:rPr>
        <w:t>、25-</w:t>
      </w:r>
      <w:r>
        <w:rPr>
          <w:rFonts w:hint="eastAsia" w:ascii="黑体" w:hAnsi="黑体" w:eastAsia="黑体" w:cs="Times New Roman"/>
          <w:bCs/>
          <w:sz w:val="30"/>
          <w:szCs w:val="30"/>
          <w:lang w:val="en-US" w:eastAsia="zh-CN"/>
        </w:rPr>
        <w:t>115</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71</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59</w:t>
      </w:r>
      <w:r>
        <w:rPr>
          <w:rFonts w:hint="eastAsia" w:ascii="黑体" w:hAnsi="黑体" w:eastAsia="黑体" w:cs="Times New Roman"/>
          <w:bCs/>
          <w:sz w:val="30"/>
          <w:szCs w:val="30"/>
        </w:rPr>
        <w:t>、2</w:t>
      </w:r>
      <w:r>
        <w:rPr>
          <w:rFonts w:hint="eastAsia" w:ascii="黑体" w:hAnsi="黑体" w:eastAsia="黑体" w:cs="Times New Roman"/>
          <w:bCs/>
          <w:sz w:val="30"/>
          <w:szCs w:val="30"/>
          <w:lang w:val="en-US" w:eastAsia="zh-CN"/>
        </w:rPr>
        <w:t>7</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117</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73</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61</w:t>
      </w:r>
      <w:r>
        <w:rPr>
          <w:rFonts w:hint="eastAsia" w:ascii="黑体" w:hAnsi="黑体" w:eastAsia="黑体" w:cs="Times New Roman"/>
          <w:bCs/>
          <w:sz w:val="30"/>
          <w:szCs w:val="30"/>
        </w:rPr>
        <w:t>、2</w:t>
      </w:r>
      <w:r>
        <w:rPr>
          <w:rFonts w:hint="eastAsia" w:ascii="黑体" w:hAnsi="黑体" w:eastAsia="黑体" w:cs="Times New Roman"/>
          <w:bCs/>
          <w:sz w:val="30"/>
          <w:szCs w:val="30"/>
          <w:lang w:val="en-US" w:eastAsia="zh-CN"/>
        </w:rPr>
        <w:t>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119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75</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63</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121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77</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65</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33</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123</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79</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67</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35</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125</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81</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69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37</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127</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83</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71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129</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85</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73</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131</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87</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75</w:t>
      </w:r>
    </w:p>
    <w:p>
      <w:pPr>
        <w:spacing w:line="240" w:lineRule="auto"/>
        <w:ind w:firstLine="600" w:firstLineChars="200"/>
        <w:jc w:val="left"/>
        <w:rPr>
          <w:rFonts w:ascii="黑体" w:hAnsi="黑体" w:eastAsia="黑体" w:cs="Times New Roman"/>
          <w:bCs/>
          <w:sz w:val="30"/>
          <w:szCs w:val="30"/>
        </w:rPr>
      </w:pPr>
      <w:r>
        <w:rPr>
          <w:rFonts w:hint="eastAsia" w:ascii="黑体" w:hAnsi="黑体" w:eastAsia="黑体" w:cs="Times New Roman"/>
          <w:bCs/>
          <w:sz w:val="30"/>
          <w:szCs w:val="30"/>
        </w:rPr>
        <w:t>2-</w:t>
      </w:r>
      <w:r>
        <w:rPr>
          <w:rFonts w:hint="eastAsia" w:ascii="黑体" w:hAnsi="黑体" w:eastAsia="黑体" w:cs="Times New Roman"/>
          <w:bCs/>
          <w:sz w:val="30"/>
          <w:szCs w:val="30"/>
          <w:lang w:val="en-US" w:eastAsia="zh-CN"/>
        </w:rPr>
        <w:t>90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46</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134</w:t>
      </w:r>
      <w:r>
        <w:rPr>
          <w:rFonts w:hint="eastAsia" w:ascii="黑体" w:hAnsi="黑体" w:eastAsia="黑体" w:cs="Times New Roman"/>
          <w:bCs/>
          <w:sz w:val="30"/>
          <w:szCs w:val="30"/>
        </w:rPr>
        <w:t>、4-</w:t>
      </w:r>
      <w:r>
        <w:rPr>
          <w:rFonts w:hint="eastAsia" w:ascii="黑体" w:hAnsi="黑体" w:eastAsia="黑体" w:cs="Times New Roman"/>
          <w:bCs/>
          <w:sz w:val="30"/>
          <w:szCs w:val="30"/>
          <w:lang w:val="en-US" w:eastAsia="zh-CN"/>
        </w:rPr>
        <w:t>92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48</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136</w:t>
      </w:r>
      <w:r>
        <w:rPr>
          <w:rFonts w:hint="eastAsia" w:ascii="黑体" w:hAnsi="黑体" w:eastAsia="黑体" w:cs="Times New Roman"/>
          <w:bCs/>
          <w:sz w:val="30"/>
          <w:szCs w:val="30"/>
        </w:rPr>
        <w:t>、6-</w:t>
      </w:r>
      <w:r>
        <w:rPr>
          <w:rFonts w:hint="eastAsia" w:ascii="黑体" w:hAnsi="黑体" w:eastAsia="黑体" w:cs="Times New Roman"/>
          <w:bCs/>
          <w:sz w:val="30"/>
          <w:szCs w:val="30"/>
          <w:lang w:val="en-US" w:eastAsia="zh-CN"/>
        </w:rPr>
        <w:t>94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138</w:t>
      </w:r>
      <w:r>
        <w:rPr>
          <w:rFonts w:hint="eastAsia" w:ascii="黑体" w:hAnsi="黑体" w:eastAsia="黑体" w:cs="Times New Roman"/>
          <w:bCs/>
          <w:sz w:val="30"/>
          <w:szCs w:val="30"/>
        </w:rPr>
        <w:t>、8-</w:t>
      </w:r>
      <w:r>
        <w:rPr>
          <w:rFonts w:hint="eastAsia" w:ascii="黑体" w:hAnsi="黑体" w:eastAsia="黑体" w:cs="Times New Roman"/>
          <w:bCs/>
          <w:sz w:val="30"/>
          <w:szCs w:val="30"/>
          <w:lang w:val="en-US" w:eastAsia="zh-CN"/>
        </w:rPr>
        <w:t>96</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140</w:t>
      </w:r>
      <w:r>
        <w:rPr>
          <w:rFonts w:hint="eastAsia" w:ascii="黑体" w:hAnsi="黑体" w:eastAsia="黑体" w:cs="Times New Roman"/>
          <w:bCs/>
          <w:sz w:val="30"/>
          <w:szCs w:val="30"/>
        </w:rPr>
        <w:t>、10-</w:t>
      </w:r>
      <w:r>
        <w:rPr>
          <w:rFonts w:hint="eastAsia" w:ascii="黑体" w:hAnsi="黑体" w:eastAsia="黑体" w:cs="Times New Roman"/>
          <w:bCs/>
          <w:sz w:val="30"/>
          <w:szCs w:val="30"/>
          <w:lang w:val="en-US" w:eastAsia="zh-CN"/>
        </w:rPr>
        <w:t>98</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142</w:t>
      </w:r>
      <w:r>
        <w:rPr>
          <w:rFonts w:hint="eastAsia" w:ascii="黑体" w:hAnsi="黑体" w:eastAsia="黑体" w:cs="Times New Roman"/>
          <w:bCs/>
          <w:sz w:val="30"/>
          <w:szCs w:val="30"/>
        </w:rPr>
        <w:t>、12-</w:t>
      </w:r>
      <w:r>
        <w:rPr>
          <w:rFonts w:hint="eastAsia" w:ascii="黑体" w:hAnsi="黑体" w:eastAsia="黑体" w:cs="Times New Roman"/>
          <w:bCs/>
          <w:sz w:val="30"/>
          <w:szCs w:val="30"/>
          <w:lang w:val="en-US" w:eastAsia="zh-CN"/>
        </w:rPr>
        <w:t>100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56</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144</w:t>
      </w:r>
      <w:r>
        <w:rPr>
          <w:rFonts w:hint="eastAsia" w:ascii="黑体" w:hAnsi="黑体" w:eastAsia="黑体" w:cs="Times New Roman"/>
          <w:bCs/>
          <w:sz w:val="30"/>
          <w:szCs w:val="30"/>
        </w:rPr>
        <w:t>、14-</w:t>
      </w:r>
      <w:r>
        <w:rPr>
          <w:rFonts w:hint="eastAsia" w:ascii="黑体" w:hAnsi="黑体" w:eastAsia="黑体" w:cs="Times New Roman"/>
          <w:bCs/>
          <w:sz w:val="30"/>
          <w:szCs w:val="30"/>
          <w:lang w:val="en-US" w:eastAsia="zh-CN"/>
        </w:rPr>
        <w:t>102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58</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146</w:t>
      </w:r>
      <w:r>
        <w:rPr>
          <w:rFonts w:hint="eastAsia" w:ascii="黑体" w:hAnsi="黑体" w:eastAsia="黑体" w:cs="Times New Roman"/>
          <w:bCs/>
          <w:sz w:val="30"/>
          <w:szCs w:val="30"/>
        </w:rPr>
        <w:t>、16-</w:t>
      </w:r>
      <w:r>
        <w:rPr>
          <w:rFonts w:hint="eastAsia" w:ascii="黑体" w:hAnsi="黑体" w:eastAsia="黑体" w:cs="Times New Roman"/>
          <w:bCs/>
          <w:sz w:val="30"/>
          <w:szCs w:val="30"/>
          <w:lang w:val="en-US" w:eastAsia="zh-CN"/>
        </w:rPr>
        <w:t>104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60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148</w:t>
      </w:r>
      <w:r>
        <w:rPr>
          <w:rFonts w:hint="eastAsia" w:ascii="黑体" w:hAnsi="黑体" w:eastAsia="黑体" w:cs="Times New Roman"/>
          <w:bCs/>
          <w:sz w:val="30"/>
          <w:szCs w:val="30"/>
        </w:rPr>
        <w:t>、18-</w:t>
      </w:r>
      <w:r>
        <w:rPr>
          <w:rFonts w:hint="eastAsia" w:ascii="黑体" w:hAnsi="黑体" w:eastAsia="黑体" w:cs="Times New Roman"/>
          <w:bCs/>
          <w:sz w:val="30"/>
          <w:szCs w:val="30"/>
          <w:lang w:val="en-US" w:eastAsia="zh-CN"/>
        </w:rPr>
        <w:t>106</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62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150</w:t>
      </w:r>
      <w:r>
        <w:rPr>
          <w:rFonts w:hint="eastAsia" w:ascii="黑体" w:hAnsi="黑体" w:eastAsia="黑体" w:cs="Times New Roman"/>
          <w:bCs/>
          <w:sz w:val="30"/>
          <w:szCs w:val="30"/>
        </w:rPr>
        <w:t>、20-</w:t>
      </w:r>
      <w:r>
        <w:rPr>
          <w:rFonts w:hint="eastAsia" w:ascii="黑体" w:hAnsi="黑体" w:eastAsia="黑体" w:cs="Times New Roman"/>
          <w:bCs/>
          <w:sz w:val="30"/>
          <w:szCs w:val="30"/>
          <w:lang w:val="en-US" w:eastAsia="zh-CN"/>
        </w:rPr>
        <w:t>108</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64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152</w:t>
      </w:r>
      <w:r>
        <w:rPr>
          <w:rFonts w:hint="eastAsia" w:ascii="黑体" w:hAnsi="黑体" w:eastAsia="黑体" w:cs="Times New Roman"/>
          <w:bCs/>
          <w:sz w:val="30"/>
          <w:szCs w:val="30"/>
        </w:rPr>
        <w:t>、22-</w:t>
      </w:r>
      <w:r>
        <w:rPr>
          <w:rFonts w:hint="eastAsia" w:ascii="黑体" w:hAnsi="黑体" w:eastAsia="黑体" w:cs="Times New Roman"/>
          <w:bCs/>
          <w:sz w:val="30"/>
          <w:szCs w:val="30"/>
          <w:lang w:val="en-US" w:eastAsia="zh-CN"/>
        </w:rPr>
        <w:t>110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66</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54</w:t>
      </w:r>
      <w:r>
        <w:rPr>
          <w:rFonts w:hint="eastAsia" w:ascii="黑体" w:hAnsi="黑体" w:eastAsia="黑体" w:cs="Times New Roman"/>
          <w:bCs/>
          <w:sz w:val="30"/>
          <w:szCs w:val="30"/>
        </w:rPr>
        <w:t>、24-</w:t>
      </w:r>
      <w:r>
        <w:rPr>
          <w:rFonts w:hint="eastAsia" w:ascii="黑体" w:hAnsi="黑体" w:eastAsia="黑体" w:cs="Times New Roman"/>
          <w:bCs/>
          <w:sz w:val="30"/>
          <w:szCs w:val="30"/>
          <w:lang w:val="en-US" w:eastAsia="zh-CN"/>
        </w:rPr>
        <w:t>112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68</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56</w:t>
      </w:r>
      <w:r>
        <w:rPr>
          <w:rFonts w:hint="eastAsia" w:ascii="黑体" w:hAnsi="黑体" w:eastAsia="黑体" w:cs="Times New Roman"/>
          <w:bCs/>
          <w:sz w:val="30"/>
          <w:szCs w:val="30"/>
        </w:rPr>
        <w:t>、26-</w:t>
      </w:r>
      <w:r>
        <w:rPr>
          <w:rFonts w:hint="eastAsia" w:ascii="黑体" w:hAnsi="黑体" w:eastAsia="黑体" w:cs="Times New Roman"/>
          <w:bCs/>
          <w:sz w:val="30"/>
          <w:szCs w:val="30"/>
          <w:lang w:val="en-US" w:eastAsia="zh-CN"/>
        </w:rPr>
        <w:t>114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70</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58</w:t>
      </w:r>
      <w:r>
        <w:rPr>
          <w:rFonts w:hint="eastAsia" w:ascii="黑体" w:hAnsi="黑体" w:eastAsia="黑体" w:cs="Times New Roman"/>
          <w:bCs/>
          <w:sz w:val="30"/>
          <w:szCs w:val="30"/>
        </w:rPr>
        <w:t>、2</w:t>
      </w:r>
      <w:r>
        <w:rPr>
          <w:rFonts w:hint="eastAsia" w:ascii="黑体" w:hAnsi="黑体" w:eastAsia="黑体" w:cs="Times New Roman"/>
          <w:bCs/>
          <w:sz w:val="30"/>
          <w:szCs w:val="30"/>
          <w:lang w:val="en-US" w:eastAsia="zh-CN"/>
        </w:rPr>
        <w:t>8</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116</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72</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60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118</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74</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62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120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76</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64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122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78</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66</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36</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124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80</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68</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38</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126</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82</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70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128</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84</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72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130</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86</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74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44</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132</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88</w:t>
      </w:r>
      <w:r>
        <w:rPr>
          <w:rFonts w:hint="eastAsia" w:ascii="黑体" w:hAnsi="黑体" w:eastAsia="黑体" w:cs="Times New Roman"/>
          <w:bCs/>
          <w:sz w:val="30"/>
          <w:szCs w:val="30"/>
        </w:rPr>
        <w:t>-1</w:t>
      </w:r>
      <w:r>
        <w:rPr>
          <w:rFonts w:hint="eastAsia" w:ascii="黑体" w:hAnsi="黑体" w:eastAsia="黑体" w:cs="Times New Roman"/>
          <w:bCs/>
          <w:sz w:val="30"/>
          <w:szCs w:val="30"/>
          <w:lang w:val="en-US" w:eastAsia="zh-CN"/>
        </w:rPr>
        <w:t>76</w:t>
      </w:r>
    </w:p>
    <w:p>
      <w:pPr>
        <w:spacing w:line="240" w:lineRule="auto"/>
        <w:jc w:val="left"/>
        <w:rPr>
          <w:rFonts w:ascii="黑体" w:hAnsi="黑体" w:eastAsia="黑体" w:cs="Times New Roman"/>
          <w:bCs/>
          <w:sz w:val="30"/>
          <w:szCs w:val="30"/>
        </w:rPr>
      </w:pP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.4法兰四</w:t>
      </w:r>
    </w:p>
    <w:p>
      <w:pPr>
        <w:spacing w:line="240" w:lineRule="auto"/>
        <w:jc w:val="left"/>
        <w:rPr>
          <w:rFonts w:ascii="黑体" w:hAnsi="黑体" w:eastAsia="黑体" w:cs="Times New Roman"/>
          <w:bCs/>
          <w:sz w:val="30"/>
          <w:szCs w:val="30"/>
        </w:rPr>
      </w:pPr>
      <w:r>
        <w:rPr>
          <w:rFonts w:hint="eastAsia" w:ascii="黑体" w:hAnsi="黑体" w:eastAsia="黑体" w:cs="Times New Roman"/>
          <w:bCs/>
          <w:sz w:val="30"/>
          <w:szCs w:val="30"/>
          <w:lang w:val="en-US" w:eastAsia="zh-CN"/>
        </w:rPr>
        <w:t xml:space="preserve">         </w:t>
      </w:r>
      <w:r>
        <w:rPr>
          <w:rFonts w:hint="eastAsia" w:ascii="黑体" w:hAnsi="黑体" w:eastAsia="黑体" w:cs="Times New Roman"/>
          <w:bCs/>
          <w:sz w:val="30"/>
          <w:szCs w:val="30"/>
        </w:rPr>
        <w:drawing>
          <wp:inline distT="0" distB="0" distL="114300" distR="114300">
            <wp:extent cx="3464560" cy="3312795"/>
            <wp:effectExtent l="0" t="0" r="2540" b="1905"/>
            <wp:docPr id="92" name="图片 92" descr="骆驼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骆驼山-2"/>
                    <pic:cNvPicPr>
                      <a:picLocks noChangeAspect="1"/>
                    </pic:cNvPicPr>
                  </pic:nvPicPr>
                  <pic:blipFill>
                    <a:blip r:embed="rId97" cstate="print"/>
                    <a:stretch>
                      <a:fillRect/>
                    </a:stretch>
                  </pic:blipFill>
                  <pic:spPr>
                    <a:xfrm>
                      <a:off x="0" y="0"/>
                      <a:ext cx="3464560" cy="3312795"/>
                    </a:xfrm>
                    <a:prstGeom prst="rect">
                      <a:avLst/>
                    </a:prstGeom>
                  </pic:spPr>
                </pic:pic>
              </a:graphicData>
            </a:graphic>
          </wp:inline>
        </w:drawing>
      </w:r>
    </w:p>
    <w:p>
      <w:pPr>
        <w:spacing w:line="240" w:lineRule="auto"/>
        <w:jc w:val="left"/>
        <w:rPr>
          <w:rFonts w:hint="eastAsia" w:ascii="黑体" w:hAnsi="黑体" w:eastAsia="黑体" w:cs="Times New Roman"/>
          <w:bCs/>
          <w:sz w:val="30"/>
          <w:szCs w:val="30"/>
        </w:rPr>
      </w:pPr>
      <w:r>
        <w:rPr>
          <w:rFonts w:hint="eastAsia" w:ascii="黑体" w:hAnsi="黑体" w:eastAsia="黑体" w:cs="Times New Roman"/>
          <w:bCs/>
          <w:sz w:val="30"/>
          <w:szCs w:val="30"/>
        </w:rPr>
        <w:t>编号：1-67-34-100、3-69-36-102、5-71-38-104、7-73-40-106、9-75-42-108、11-77-44-110、13-79-46-112、15-81-48-114、17-83-50-116、19-85-52-118、21-87-54-120、23-89-56-122、25-91-58-124、27-93-60-126、29-95-62-128、31-97-64-130、33-99-66-132</w:t>
      </w:r>
    </w:p>
    <w:p>
      <w:pPr>
        <w:spacing w:line="240" w:lineRule="auto"/>
        <w:ind w:firstLine="600" w:firstLineChars="200"/>
        <w:jc w:val="left"/>
        <w:rPr>
          <w:rFonts w:ascii="黑体" w:hAnsi="黑体" w:eastAsia="黑体" w:cs="Times New Roman"/>
          <w:bCs/>
          <w:sz w:val="30"/>
          <w:szCs w:val="30"/>
        </w:rPr>
      </w:pPr>
      <w:r>
        <w:rPr>
          <w:rFonts w:hint="eastAsia" w:ascii="黑体" w:hAnsi="黑体" w:eastAsia="黑体" w:cs="Times New Roman"/>
          <w:bCs/>
          <w:sz w:val="30"/>
          <w:szCs w:val="30"/>
        </w:rPr>
        <w:t>2-68-35-101、4-70-37-103、6-72-39-105、8-74-41-107、</w:t>
      </w:r>
    </w:p>
    <w:p>
      <w:pPr>
        <w:spacing w:line="240" w:lineRule="auto"/>
        <w:ind w:firstLine="600" w:firstLineChars="200"/>
        <w:jc w:val="left"/>
        <w:rPr>
          <w:rFonts w:ascii="黑体" w:hAnsi="黑体" w:eastAsia="黑体" w:cs="Times New Roman"/>
          <w:bCs/>
          <w:sz w:val="30"/>
          <w:szCs w:val="30"/>
        </w:rPr>
      </w:pPr>
      <w:r>
        <w:rPr>
          <w:rFonts w:hint="eastAsia" w:ascii="黑体" w:hAnsi="黑体" w:eastAsia="黑体" w:cs="Times New Roman"/>
          <w:bCs/>
          <w:sz w:val="30"/>
          <w:szCs w:val="30"/>
        </w:rPr>
        <w:t>10-76-43-109、12-78-45-110、14-80-47-112、16-82-49-114、18-84-51-116、20-86-53-118、22-88-55-120、24-90-57-122、26-92-59-124、28-94-61-126、30-96-63-128、32-98-65-130</w:t>
      </w:r>
    </w:p>
    <w:p>
      <w:pPr>
        <w:spacing w:line="240" w:lineRule="auto"/>
        <w:jc w:val="left"/>
        <w:rPr>
          <w:rFonts w:ascii="黑体" w:hAnsi="黑体" w:eastAsia="黑体" w:cs="Times New Roman"/>
          <w:bCs/>
          <w:sz w:val="30"/>
          <w:szCs w:val="30"/>
        </w:rPr>
      </w:pPr>
    </w:p>
    <w:p>
      <w:pPr>
        <w:spacing w:line="240" w:lineRule="auto"/>
        <w:jc w:val="left"/>
        <w:rPr>
          <w:rFonts w:hint="eastAsia" w:ascii="黑体" w:hAnsi="黑体" w:eastAsia="黑体" w:cs="Times New Roman"/>
          <w:bCs/>
          <w:sz w:val="30"/>
          <w:szCs w:val="30"/>
          <w:lang w:val="en-US" w:eastAsia="zh-CN"/>
        </w:rPr>
      </w:pPr>
    </w:p>
    <w:p>
      <w:pPr>
        <w:spacing w:line="240" w:lineRule="auto"/>
        <w:jc w:val="left"/>
        <w:rPr>
          <w:rFonts w:ascii="黑体" w:hAnsi="黑体" w:eastAsia="黑体" w:cs="Times New Roman"/>
          <w:bCs/>
          <w:sz w:val="30"/>
          <w:szCs w:val="30"/>
        </w:rPr>
      </w:pP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.5法兰五</w:t>
      </w:r>
    </w:p>
    <w:p>
      <w:pPr>
        <w:spacing w:line="240" w:lineRule="auto"/>
        <w:jc w:val="left"/>
        <w:rPr>
          <w:rFonts w:hint="eastAsia" w:ascii="黑体" w:hAnsi="黑体" w:eastAsia="黑体" w:cs="Times New Roman"/>
          <w:bCs/>
          <w:sz w:val="30"/>
          <w:szCs w:val="30"/>
          <w:lang w:eastAsia="zh-CN"/>
        </w:rPr>
      </w:pPr>
      <w:r>
        <w:rPr>
          <w:rFonts w:hint="eastAsia" w:ascii="黑体" w:hAnsi="黑体" w:eastAsia="黑体" w:cs="Times New Roman"/>
          <w:bCs/>
          <w:sz w:val="30"/>
          <w:szCs w:val="30"/>
          <w:lang w:val="en-US" w:eastAsia="zh-CN"/>
        </w:rPr>
        <w:t xml:space="preserve">  </w:t>
      </w:r>
      <w:r>
        <w:rPr>
          <w:rFonts w:hint="eastAsia" w:ascii="黑体" w:hAnsi="黑体" w:eastAsia="黑体" w:cs="Times New Roman"/>
          <w:bCs/>
          <w:sz w:val="30"/>
          <w:szCs w:val="30"/>
        </w:rPr>
        <w:drawing>
          <wp:inline distT="0" distB="0" distL="114300" distR="114300">
            <wp:extent cx="5090795" cy="4995545"/>
            <wp:effectExtent l="0" t="0" r="14605" b="14605"/>
            <wp:docPr id="84" name="图片 84" descr="骆驼山-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骆驼山-5"/>
                    <pic:cNvPicPr>
                      <a:picLocks noChangeAspect="1"/>
                    </pic:cNvPicPr>
                  </pic:nvPicPr>
                  <pic:blipFill>
                    <a:blip r:embed="rId98" cstate="print"/>
                    <a:stretch>
                      <a:fillRect/>
                    </a:stretch>
                  </pic:blipFill>
                  <pic:spPr>
                    <a:xfrm>
                      <a:off x="0" y="0"/>
                      <a:ext cx="5090795" cy="4995545"/>
                    </a:xfrm>
                    <a:prstGeom prst="rect">
                      <a:avLst/>
                    </a:prstGeom>
                  </pic:spPr>
                </pic:pic>
              </a:graphicData>
            </a:graphic>
          </wp:inline>
        </w:drawing>
      </w:r>
    </w:p>
    <w:p>
      <w:pPr>
        <w:spacing w:line="240" w:lineRule="auto"/>
        <w:jc w:val="left"/>
        <w:rPr>
          <w:rFonts w:hint="eastAsia" w:ascii="黑体" w:hAnsi="黑体" w:eastAsia="黑体" w:cs="Times New Roman"/>
          <w:bCs/>
          <w:sz w:val="30"/>
          <w:szCs w:val="30"/>
        </w:rPr>
      </w:pPr>
      <w:r>
        <w:rPr>
          <w:rFonts w:hint="eastAsia" w:ascii="黑体" w:hAnsi="黑体" w:eastAsia="黑体" w:cs="Times New Roman"/>
          <w:bCs/>
          <w:sz w:val="30"/>
          <w:szCs w:val="30"/>
        </w:rPr>
        <w:t>编号：1-49-25-73、3-51-27-75、5-53-29-77、7-55-31-79、9-57-33-81、11-59-35-83、13-61-37-85、15-63-39-87、17-65-41-89、19-67-43-91、21-69-45-93、23-71-47-95</w:t>
      </w:r>
    </w:p>
    <w:p>
      <w:pPr>
        <w:spacing w:line="240" w:lineRule="auto"/>
        <w:ind w:firstLine="600" w:firstLineChars="200"/>
        <w:jc w:val="left"/>
        <w:rPr>
          <w:rFonts w:ascii="黑体" w:hAnsi="黑体" w:eastAsia="黑体" w:cs="Times New Roman"/>
          <w:bCs/>
          <w:sz w:val="30"/>
          <w:szCs w:val="30"/>
        </w:rPr>
      </w:pPr>
      <w:r>
        <w:rPr>
          <w:rFonts w:hint="eastAsia" w:ascii="黑体" w:hAnsi="黑体" w:eastAsia="黑体" w:cs="Times New Roman"/>
          <w:bCs/>
          <w:sz w:val="30"/>
          <w:szCs w:val="30"/>
        </w:rPr>
        <w:t>2-50-26-74、4-52-28-76、6-54-30-78、8-56-32-80、10-58-34-82、12-60-36-84、14-62-38-86、16-64-40-88、18-66-42-90、20-68-44-92、22-70-46-94、24-72-48-96</w:t>
      </w:r>
    </w:p>
    <w:p>
      <w:pPr>
        <w:spacing w:line="240" w:lineRule="auto"/>
        <w:jc w:val="left"/>
        <w:rPr>
          <w:rFonts w:ascii="黑体" w:hAnsi="黑体" w:eastAsia="黑体" w:cs="Times New Roman"/>
          <w:bCs/>
          <w:sz w:val="30"/>
          <w:szCs w:val="30"/>
        </w:rPr>
      </w:pPr>
    </w:p>
    <w:p>
      <w:pPr>
        <w:spacing w:line="240" w:lineRule="auto"/>
        <w:jc w:val="left"/>
        <w:rPr>
          <w:rFonts w:ascii="黑体" w:hAnsi="黑体" w:eastAsia="黑体" w:cs="Times New Roman"/>
          <w:bCs/>
          <w:sz w:val="30"/>
          <w:szCs w:val="30"/>
        </w:rPr>
      </w:pP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w:t>
      </w:r>
      <w:r>
        <w:rPr>
          <w:rFonts w:hint="eastAsia" w:ascii="黑体" w:hAnsi="黑体" w:eastAsia="黑体" w:cs="Times New Roman"/>
          <w:bCs/>
          <w:sz w:val="30"/>
          <w:szCs w:val="30"/>
          <w:lang w:val="en-US" w:eastAsia="zh-CN"/>
        </w:rPr>
        <w:t>6</w:t>
      </w:r>
      <w:r>
        <w:rPr>
          <w:rFonts w:hint="eastAsia" w:ascii="黑体" w:hAnsi="黑体" w:eastAsia="黑体" w:cs="Times New Roman"/>
          <w:bCs/>
          <w:sz w:val="30"/>
          <w:szCs w:val="30"/>
        </w:rPr>
        <w:t>法兰</w:t>
      </w:r>
      <w:r>
        <w:rPr>
          <w:rFonts w:hint="eastAsia" w:ascii="黑体" w:hAnsi="黑体" w:eastAsia="黑体" w:cs="Times New Roman"/>
          <w:bCs/>
          <w:sz w:val="30"/>
          <w:szCs w:val="30"/>
          <w:lang w:val="en-US" w:eastAsia="zh-CN"/>
        </w:rPr>
        <w:t>六</w:t>
      </w:r>
    </w:p>
    <w:p>
      <w:pPr>
        <w:spacing w:line="240" w:lineRule="auto"/>
        <w:jc w:val="left"/>
        <w:rPr>
          <w:rFonts w:ascii="黑体" w:hAnsi="黑体" w:eastAsia="黑体" w:cs="Times New Roman"/>
          <w:bCs/>
          <w:sz w:val="30"/>
          <w:szCs w:val="30"/>
        </w:rPr>
      </w:pPr>
      <w:r>
        <w:rPr>
          <w:rFonts w:hint="eastAsia" w:ascii="黑体" w:hAnsi="黑体" w:eastAsia="黑体" w:cs="Times New Roman"/>
          <w:bCs/>
          <w:sz w:val="30"/>
          <w:szCs w:val="30"/>
          <w:lang w:val="en-US" w:eastAsia="zh-CN"/>
        </w:rPr>
        <w:t xml:space="preserve">   </w:t>
      </w:r>
      <w:r>
        <w:rPr>
          <w:rFonts w:hint="eastAsia" w:ascii="黑体" w:hAnsi="黑体" w:eastAsia="黑体" w:cs="Times New Roman"/>
          <w:bCs/>
          <w:sz w:val="30"/>
          <w:szCs w:val="30"/>
        </w:rPr>
        <w:drawing>
          <wp:inline distT="0" distB="0" distL="114300" distR="114300">
            <wp:extent cx="5090795" cy="4995545"/>
            <wp:effectExtent l="0" t="0" r="14605" b="14605"/>
            <wp:docPr id="35" name="图片 35" descr="骆驼山-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骆驼山-5"/>
                    <pic:cNvPicPr>
                      <a:picLocks noChangeAspect="1"/>
                    </pic:cNvPicPr>
                  </pic:nvPicPr>
                  <pic:blipFill>
                    <a:blip r:embed="rId98" cstate="print"/>
                    <a:stretch>
                      <a:fillRect/>
                    </a:stretch>
                  </pic:blipFill>
                  <pic:spPr>
                    <a:xfrm>
                      <a:off x="0" y="0"/>
                      <a:ext cx="5090795" cy="4995545"/>
                    </a:xfrm>
                    <a:prstGeom prst="rect">
                      <a:avLst/>
                    </a:prstGeom>
                  </pic:spPr>
                </pic:pic>
              </a:graphicData>
            </a:graphic>
          </wp:inline>
        </w:drawing>
      </w:r>
    </w:p>
    <w:p>
      <w:pPr>
        <w:spacing w:line="240" w:lineRule="auto"/>
        <w:jc w:val="left"/>
        <w:rPr>
          <w:rFonts w:hint="eastAsia" w:ascii="黑体" w:hAnsi="黑体" w:eastAsia="黑体" w:cs="Times New Roman"/>
          <w:bCs/>
          <w:sz w:val="30"/>
          <w:szCs w:val="30"/>
        </w:rPr>
      </w:pPr>
      <w:r>
        <w:rPr>
          <w:rFonts w:hint="eastAsia" w:ascii="黑体" w:hAnsi="黑体" w:eastAsia="黑体" w:cs="Times New Roman"/>
          <w:bCs/>
          <w:sz w:val="30"/>
          <w:szCs w:val="30"/>
        </w:rPr>
        <w:t>编号：1-49-25-73、3-51-27-75、5-53-29-77、7-55-31-79、9-57-33-81、11-59-35-83、13-61-37-85、15-63-39-87、17-65-41-89、19-67-43-91、21-69-45-93、23-71-47-95</w:t>
      </w:r>
    </w:p>
    <w:p>
      <w:pPr>
        <w:spacing w:line="240" w:lineRule="auto"/>
        <w:ind w:firstLine="600" w:firstLineChars="200"/>
        <w:jc w:val="left"/>
        <w:rPr>
          <w:rFonts w:ascii="黑体" w:hAnsi="黑体" w:eastAsia="黑体" w:cs="Times New Roman"/>
          <w:bCs/>
          <w:sz w:val="30"/>
          <w:szCs w:val="30"/>
        </w:rPr>
      </w:pPr>
      <w:r>
        <w:rPr>
          <w:rFonts w:hint="eastAsia" w:ascii="黑体" w:hAnsi="黑体" w:eastAsia="黑体" w:cs="Times New Roman"/>
          <w:bCs/>
          <w:sz w:val="30"/>
          <w:szCs w:val="30"/>
        </w:rPr>
        <w:t>2-50-26-74、4-52-28-76、6-54-30-78、8-56-32-80、10-58-34-82、12-60-36-84、14-62-38-86、16-64-40-88、18-66-42-90、20-68-44-92、22-70-46-94、24-72-48-96</w:t>
      </w:r>
    </w:p>
    <w:p>
      <w:pPr>
        <w:spacing w:line="240" w:lineRule="auto"/>
        <w:jc w:val="left"/>
        <w:rPr>
          <w:rFonts w:ascii="黑体" w:hAnsi="黑体" w:eastAsia="黑体" w:cs="Times New Roman"/>
          <w:bCs/>
          <w:sz w:val="30"/>
          <w:szCs w:val="30"/>
        </w:rPr>
      </w:pPr>
    </w:p>
    <w:p>
      <w:pPr>
        <w:keepNext/>
        <w:keepLines/>
        <w:pageBreakBefore/>
        <w:spacing w:after="326" w:afterLines="100" w:line="360" w:lineRule="auto"/>
        <w:jc w:val="left"/>
        <w:outlineLvl w:val="0"/>
        <w:rPr>
          <w:rFonts w:hint="eastAsia" w:ascii="黑体" w:hAnsi="黑体" w:eastAsia="黑体" w:cs="Times New Roman"/>
          <w:bCs/>
          <w:sz w:val="30"/>
          <w:szCs w:val="30"/>
        </w:rPr>
      </w:pPr>
      <w:bookmarkStart w:id="373" w:name="_Toc17289"/>
      <w:r>
        <w:rPr>
          <w:rFonts w:hint="eastAsia" w:ascii="黑体" w:hAnsi="黑体" w:eastAsia="黑体" w:cs="Times New Roman"/>
          <w:bCs/>
          <w:sz w:val="30"/>
          <w:szCs w:val="30"/>
        </w:rPr>
        <w:t>附件</w:t>
      </w:r>
      <w:r>
        <w:rPr>
          <w:rFonts w:hint="eastAsia" w:ascii="黑体" w:hAnsi="黑体" w:eastAsia="黑体" w:cs="Times New Roman"/>
          <w:bCs/>
          <w:sz w:val="30"/>
          <w:szCs w:val="30"/>
          <w:lang w:val="en-US" w:eastAsia="zh-CN"/>
        </w:rPr>
        <w:t>7</w:t>
      </w:r>
      <w:r>
        <w:rPr>
          <w:rFonts w:ascii="黑体" w:hAnsi="黑体" w:eastAsia="黑体" w:cs="Times New Roman"/>
          <w:bCs/>
          <w:sz w:val="30"/>
          <w:szCs w:val="30"/>
        </w:rPr>
        <w:t xml:space="preserve"> </w:t>
      </w:r>
      <w:r>
        <w:rPr>
          <w:rFonts w:hint="eastAsia" w:ascii="黑体" w:hAnsi="黑体" w:eastAsia="黑体" w:cs="Times New Roman"/>
          <w:bCs/>
          <w:sz w:val="30"/>
          <w:szCs w:val="30"/>
        </w:rPr>
        <w:t>轮毂与主轴法兰星形编号</w:t>
      </w:r>
      <w:bookmarkEnd w:id="373"/>
    </w:p>
    <w:p>
      <w:pPr>
        <w:spacing w:line="240" w:lineRule="auto"/>
        <w:jc w:val="left"/>
        <w:rPr>
          <w:rFonts w:hint="eastAsia" w:ascii="黑体" w:hAnsi="黑体" w:eastAsia="黑体" w:cs="Times New Roman"/>
          <w:bCs/>
          <w:sz w:val="30"/>
          <w:szCs w:val="30"/>
        </w:rPr>
      </w:pPr>
      <w:r>
        <w:rPr>
          <w:rFonts w:hint="eastAsia" w:ascii="黑体" w:hAnsi="黑体" w:eastAsia="黑体" w:cs="Times New Roman"/>
          <w:bCs/>
          <w:sz w:val="30"/>
          <w:szCs w:val="30"/>
        </w:rPr>
        <w:t xml:space="preserve">  </w:t>
      </w:r>
    </w:p>
    <w:p>
      <w:pPr>
        <w:spacing w:line="240" w:lineRule="auto"/>
        <w:jc w:val="left"/>
        <w:rPr>
          <w:rFonts w:ascii="黑体" w:hAnsi="黑体" w:eastAsia="黑体" w:cs="Times New Roman"/>
          <w:bCs/>
          <w:sz w:val="30"/>
          <w:szCs w:val="30"/>
        </w:rPr>
      </w:pPr>
      <w:r>
        <w:rPr>
          <w:rFonts w:hint="eastAsia" w:ascii="黑体" w:hAnsi="黑体" w:eastAsia="黑体" w:cs="Times New Roman"/>
          <w:bCs/>
          <w:sz w:val="30"/>
          <w:szCs w:val="30"/>
          <w:lang w:val="en-US" w:eastAsia="zh-CN"/>
        </w:rPr>
        <w:t xml:space="preserve">   </w:t>
      </w:r>
      <w:r>
        <w:rPr>
          <w:rFonts w:hint="eastAsia" w:ascii="黑体" w:hAnsi="黑体" w:eastAsia="黑体" w:cs="Times New Roman"/>
          <w:bCs/>
          <w:sz w:val="30"/>
          <w:szCs w:val="30"/>
        </w:rPr>
        <w:t xml:space="preserve"> </w:t>
      </w:r>
      <w:r>
        <w:rPr>
          <w:rFonts w:hint="eastAsia" w:ascii="黑体" w:hAnsi="黑体" w:eastAsia="黑体" w:cs="Times New Roman"/>
          <w:bCs/>
          <w:sz w:val="30"/>
          <w:szCs w:val="30"/>
        </w:rPr>
        <w:drawing>
          <wp:inline distT="0" distB="0" distL="114300" distR="114300">
            <wp:extent cx="4881880" cy="3702685"/>
            <wp:effectExtent l="0" t="0" r="13970" b="12065"/>
            <wp:docPr id="46" name="图片 46" descr="QQ截图201905101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Q截图20190510144815"/>
                    <pic:cNvPicPr>
                      <a:picLocks noChangeAspect="1"/>
                    </pic:cNvPicPr>
                  </pic:nvPicPr>
                  <pic:blipFill>
                    <a:blip r:embed="rId99" cstate="print"/>
                    <a:stretch>
                      <a:fillRect/>
                    </a:stretch>
                  </pic:blipFill>
                  <pic:spPr>
                    <a:xfrm>
                      <a:off x="0" y="0"/>
                      <a:ext cx="4881880" cy="3702685"/>
                    </a:xfrm>
                    <a:prstGeom prst="rect">
                      <a:avLst/>
                    </a:prstGeom>
                  </pic:spPr>
                </pic:pic>
              </a:graphicData>
            </a:graphic>
          </wp:inline>
        </w:drawing>
      </w:r>
    </w:p>
    <w:p>
      <w:pPr>
        <w:spacing w:line="240" w:lineRule="auto"/>
        <w:jc w:val="left"/>
        <w:rPr>
          <w:rFonts w:hint="eastAsia" w:ascii="黑体" w:hAnsi="黑体" w:eastAsia="黑体" w:cs="Times New Roman"/>
          <w:bCs/>
          <w:sz w:val="30"/>
          <w:szCs w:val="30"/>
        </w:rPr>
      </w:pPr>
    </w:p>
    <w:p>
      <w:pPr>
        <w:spacing w:line="240" w:lineRule="auto"/>
        <w:jc w:val="left"/>
        <w:rPr>
          <w:rFonts w:hint="eastAsia" w:ascii="黑体" w:hAnsi="黑体" w:eastAsia="黑体" w:cs="Times New Roman"/>
          <w:bCs/>
          <w:sz w:val="30"/>
          <w:szCs w:val="30"/>
          <w:lang w:val="en-US" w:eastAsia="zh-CN"/>
        </w:rPr>
      </w:pPr>
      <w:r>
        <w:rPr>
          <w:rFonts w:hint="eastAsia" w:ascii="黑体" w:hAnsi="黑体" w:eastAsia="黑体" w:cs="Times New Roman"/>
          <w:bCs/>
          <w:sz w:val="30"/>
          <w:szCs w:val="30"/>
        </w:rPr>
        <w:t>编号：1-38-19-57、3-40-21-59、5-42-23-61、7-44-25-63、9-46-27-65、11-48-29-67、13-50-31-69、15-52-33-71、17-54-35-73、56-37-75</w:t>
      </w:r>
      <w:r>
        <w:rPr>
          <w:rFonts w:hint="eastAsia" w:ascii="黑体" w:hAnsi="黑体" w:eastAsia="黑体" w:cs="Times New Roman"/>
          <w:bCs/>
          <w:sz w:val="30"/>
          <w:szCs w:val="30"/>
          <w:lang w:val="en-US" w:eastAsia="zh-CN"/>
        </w:rPr>
        <w:t xml:space="preserve">   </w:t>
      </w:r>
    </w:p>
    <w:p>
      <w:pPr>
        <w:spacing w:line="240" w:lineRule="auto"/>
        <w:ind w:firstLine="600" w:firstLineChars="200"/>
        <w:jc w:val="left"/>
        <w:rPr>
          <w:rFonts w:ascii="黑体" w:hAnsi="黑体" w:eastAsia="黑体" w:cs="Times New Roman"/>
          <w:bCs/>
          <w:sz w:val="30"/>
          <w:szCs w:val="30"/>
        </w:rPr>
      </w:pPr>
      <w:r>
        <w:rPr>
          <w:rFonts w:hint="eastAsia" w:ascii="黑体" w:hAnsi="黑体" w:eastAsia="黑体" w:cs="Times New Roman"/>
          <w:bCs/>
          <w:sz w:val="30"/>
          <w:szCs w:val="30"/>
        </w:rPr>
        <w:t>2-39-20-58、4-41-22-60、6-43-24-62、8-45-26-64、10-47-28-66、12-49-30-68、14-51-32-70、16-53-34-72、18-55-36-74</w:t>
      </w:r>
    </w:p>
    <w:p>
      <w:pPr>
        <w:spacing w:line="240" w:lineRule="auto"/>
        <w:jc w:val="left"/>
        <w:rPr>
          <w:rFonts w:ascii="黑体" w:hAnsi="黑体" w:eastAsia="黑体" w:cs="Times New Roman"/>
          <w:bCs/>
          <w:sz w:val="30"/>
          <w:szCs w:val="30"/>
        </w:rPr>
      </w:pPr>
    </w:p>
    <w:p>
      <w:pPr>
        <w:spacing w:line="240" w:lineRule="auto"/>
        <w:jc w:val="left"/>
        <w:rPr>
          <w:rFonts w:ascii="黑体" w:hAnsi="黑体" w:eastAsia="黑体" w:cs="Times New Roman"/>
          <w:bCs/>
          <w:sz w:val="30"/>
          <w:szCs w:val="30"/>
        </w:rPr>
      </w:pPr>
    </w:p>
    <w:p>
      <w:pPr>
        <w:spacing w:line="240" w:lineRule="auto"/>
        <w:jc w:val="left"/>
        <w:rPr>
          <w:rFonts w:ascii="黑体" w:hAnsi="黑体" w:eastAsia="黑体" w:cs="Times New Roman"/>
          <w:bCs/>
          <w:sz w:val="30"/>
          <w:szCs w:val="30"/>
        </w:rPr>
      </w:pPr>
    </w:p>
    <w:p>
      <w:pPr>
        <w:spacing w:line="240" w:lineRule="auto"/>
        <w:jc w:val="left"/>
        <w:rPr>
          <w:rFonts w:ascii="黑体" w:hAnsi="黑体" w:eastAsia="黑体" w:cs="Times New Roman"/>
          <w:bCs/>
          <w:sz w:val="30"/>
          <w:szCs w:val="30"/>
        </w:rPr>
      </w:pPr>
    </w:p>
    <w:p>
      <w:pPr>
        <w:keepNext/>
        <w:keepLines/>
        <w:pageBreakBefore/>
        <w:spacing w:after="326" w:afterLines="100" w:line="360" w:lineRule="auto"/>
        <w:jc w:val="left"/>
        <w:outlineLvl w:val="0"/>
        <w:rPr>
          <w:rFonts w:ascii="黑体" w:hAnsi="黑体" w:eastAsia="黑体" w:cs="Times New Roman"/>
          <w:bCs/>
          <w:sz w:val="30"/>
          <w:szCs w:val="30"/>
        </w:rPr>
      </w:pPr>
      <w:bookmarkStart w:id="374" w:name="_Toc20162"/>
      <w:r>
        <w:rPr>
          <w:rFonts w:hint="eastAsia" w:ascii="黑体" w:hAnsi="黑体" w:eastAsia="黑体" w:cs="Times New Roman"/>
          <w:bCs/>
          <w:sz w:val="30"/>
          <w:szCs w:val="30"/>
        </w:rPr>
        <w:t>附件</w:t>
      </w:r>
      <w:r>
        <w:rPr>
          <w:rFonts w:hint="eastAsia" w:ascii="黑体" w:hAnsi="黑体" w:eastAsia="黑体" w:cs="Times New Roman"/>
          <w:bCs/>
          <w:sz w:val="30"/>
          <w:szCs w:val="30"/>
          <w:lang w:val="en-US" w:eastAsia="zh-CN"/>
        </w:rPr>
        <w:t>8</w:t>
      </w:r>
      <w:r>
        <w:rPr>
          <w:rFonts w:ascii="黑体" w:hAnsi="黑体" w:eastAsia="黑体" w:cs="Times New Roman"/>
          <w:bCs/>
          <w:sz w:val="30"/>
          <w:szCs w:val="30"/>
        </w:rPr>
        <w:t xml:space="preserve"> </w:t>
      </w:r>
      <w:r>
        <w:rPr>
          <w:rFonts w:hint="eastAsia" w:ascii="黑体" w:hAnsi="黑体" w:eastAsia="黑体" w:cs="Times New Roman"/>
          <w:bCs/>
          <w:sz w:val="30"/>
          <w:szCs w:val="30"/>
        </w:rPr>
        <w:t>叶片法兰星形编号</w:t>
      </w:r>
      <w:bookmarkEnd w:id="374"/>
    </w:p>
    <w:p>
      <w:pPr>
        <w:spacing w:line="240" w:lineRule="auto"/>
        <w:jc w:val="left"/>
        <w:rPr>
          <w:rFonts w:ascii="黑体" w:hAnsi="黑体" w:eastAsia="黑体" w:cs="Times New Roman"/>
          <w:bCs/>
          <w:sz w:val="30"/>
          <w:szCs w:val="30"/>
        </w:rPr>
      </w:pPr>
      <w:r>
        <w:rPr>
          <w:rFonts w:hint="eastAsia" w:ascii="黑体" w:hAnsi="黑体" w:eastAsia="黑体" w:cs="Times New Roman"/>
          <w:bCs/>
          <w:sz w:val="30"/>
          <w:szCs w:val="30"/>
          <w:lang w:val="en-US" w:eastAsia="zh-CN"/>
        </w:rPr>
        <w:t xml:space="preserve">    </w:t>
      </w:r>
      <w:r>
        <w:rPr>
          <w:rFonts w:hint="eastAsia" w:ascii="黑体" w:hAnsi="黑体" w:eastAsia="黑体" w:cs="Times New Roman"/>
          <w:bCs/>
          <w:sz w:val="30"/>
          <w:szCs w:val="30"/>
        </w:rPr>
        <w:t xml:space="preserve">   </w:t>
      </w:r>
      <w:r>
        <w:rPr>
          <w:rFonts w:hint="eastAsia" w:ascii="黑体" w:hAnsi="黑体" w:eastAsia="黑体" w:cs="Times New Roman"/>
          <w:bCs/>
          <w:sz w:val="30"/>
          <w:szCs w:val="30"/>
        </w:rPr>
        <w:drawing>
          <wp:inline distT="0" distB="0" distL="114300" distR="114300">
            <wp:extent cx="4242435" cy="4138930"/>
            <wp:effectExtent l="0" t="0" r="5715" b="13970"/>
            <wp:docPr id="85" name="图片 85" descr="骆驼山-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骆驼山-3"/>
                    <pic:cNvPicPr>
                      <a:picLocks noChangeAspect="1"/>
                    </pic:cNvPicPr>
                  </pic:nvPicPr>
                  <pic:blipFill>
                    <a:blip r:embed="rId100" cstate="print"/>
                    <a:stretch>
                      <a:fillRect/>
                    </a:stretch>
                  </pic:blipFill>
                  <pic:spPr>
                    <a:xfrm>
                      <a:off x="0" y="0"/>
                      <a:ext cx="4242435" cy="4138930"/>
                    </a:xfrm>
                    <a:prstGeom prst="rect">
                      <a:avLst/>
                    </a:prstGeom>
                  </pic:spPr>
                </pic:pic>
              </a:graphicData>
            </a:graphic>
          </wp:inline>
        </w:drawing>
      </w:r>
    </w:p>
    <w:p>
      <w:pPr>
        <w:spacing w:line="240" w:lineRule="auto"/>
        <w:jc w:val="left"/>
        <w:rPr>
          <w:rFonts w:ascii="黑体" w:hAnsi="黑体" w:eastAsia="黑体" w:cs="Times New Roman"/>
          <w:bCs/>
          <w:sz w:val="30"/>
          <w:szCs w:val="30"/>
        </w:rPr>
      </w:pPr>
      <w:r>
        <w:rPr>
          <w:rFonts w:hint="eastAsia" w:ascii="黑体" w:hAnsi="黑体" w:eastAsia="黑体" w:cs="Times New Roman"/>
          <w:bCs/>
          <w:sz w:val="30"/>
          <w:szCs w:val="30"/>
        </w:rPr>
        <w:t>编号：1-57-29-85、3-59-31-87、5-61-33-89、7-63-35-91、9-65-37-93、11-67-39-95、13-69-41-97、15-71-43-99、17-73-45-101、19-75-47-103、21-77-49-105、23-79-51-107、25-81-53-109、27-83-55-111、2-58-30-86、4-60-32-88、6-62-34-90、8-64-36-92、</w:t>
      </w:r>
    </w:p>
    <w:p>
      <w:pPr>
        <w:widowControl/>
        <w:spacing w:line="240" w:lineRule="auto"/>
        <w:ind w:firstLine="600" w:firstLineChars="200"/>
        <w:jc w:val="left"/>
        <w:rPr>
          <w:rFonts w:hint="eastAsia" w:ascii="黑体" w:hAnsi="黑体" w:eastAsia="黑体" w:cs="Times New Roman"/>
          <w:bCs/>
          <w:sz w:val="30"/>
          <w:szCs w:val="30"/>
        </w:rPr>
      </w:pPr>
      <w:r>
        <w:rPr>
          <w:rFonts w:hint="eastAsia" w:ascii="黑体" w:hAnsi="黑体" w:eastAsia="黑体" w:cs="Times New Roman"/>
          <w:bCs/>
          <w:sz w:val="30"/>
          <w:szCs w:val="30"/>
        </w:rPr>
        <w:t>10-66-38-94、12-68-40-96、14-70-42-98、16-72-44-100、18-74-46-102、20-76-48-104、22-78-50-106、24-80-52-108、26-82-54-110、28-84-56-112</w:t>
      </w:r>
    </w:p>
    <w:p>
      <w:pPr>
        <w:widowControl/>
        <w:spacing w:line="240" w:lineRule="auto"/>
        <w:jc w:val="left"/>
        <w:rPr>
          <w:rFonts w:hint="eastAsia" w:ascii="黑体" w:hAnsi="黑体" w:eastAsia="黑体" w:cs="Times New Roman"/>
          <w:bCs/>
          <w:sz w:val="30"/>
          <w:szCs w:val="30"/>
          <w:lang w:val="en-US" w:eastAsia="zh-CN"/>
        </w:rPr>
      </w:pPr>
    </w:p>
    <w:p>
      <w:pPr>
        <w:widowControl/>
        <w:spacing w:line="240" w:lineRule="auto"/>
        <w:jc w:val="left"/>
        <w:rPr>
          <w:rFonts w:hint="eastAsia" w:ascii="黑体" w:hAnsi="黑体" w:eastAsia="黑体" w:cs="Times New Roman"/>
          <w:bCs/>
          <w:sz w:val="30"/>
          <w:szCs w:val="30"/>
          <w:lang w:val="en-US" w:eastAsia="zh-CN"/>
        </w:rPr>
      </w:pPr>
    </w:p>
    <w:p>
      <w:pPr>
        <w:keepNext/>
        <w:keepLines/>
        <w:pageBreakBefore/>
        <w:spacing w:after="326" w:afterLines="100" w:line="360" w:lineRule="auto"/>
        <w:jc w:val="left"/>
        <w:outlineLvl w:val="0"/>
        <w:rPr>
          <w:rFonts w:hint="eastAsia" w:ascii="黑体" w:hAnsi="黑体" w:eastAsia="黑体" w:cs="Times New Roman"/>
          <w:bCs/>
          <w:sz w:val="30"/>
          <w:szCs w:val="30"/>
          <w:lang w:val="en-US" w:eastAsia="zh-CN"/>
        </w:rPr>
      </w:pPr>
      <w:bookmarkStart w:id="375" w:name="_Toc2701"/>
      <w:r>
        <w:rPr>
          <w:rFonts w:hint="eastAsia" w:ascii="黑体" w:hAnsi="黑体" w:eastAsia="黑体" w:cs="Times New Roman"/>
          <w:bCs/>
          <w:sz w:val="30"/>
          <w:szCs w:val="30"/>
          <w:lang w:val="en-US" w:eastAsia="zh-CN"/>
        </w:rPr>
        <w:t>附件9 风机机组各部分重点零部件的安装示意图</w:t>
      </w:r>
      <w:bookmarkEnd w:id="375"/>
    </w:p>
    <w:p>
      <w:pPr>
        <w:widowControl/>
        <w:spacing w:line="240" w:lineRule="auto"/>
        <w:jc w:val="left"/>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9.1轴承座装配</w:t>
      </w:r>
    </w:p>
    <w:p>
      <w:pPr>
        <w:widowControl/>
        <w:spacing w:line="240" w:lineRule="auto"/>
        <w:jc w:val="center"/>
        <w:rPr>
          <w:rFonts w:hint="default" w:ascii="黑体" w:hAnsi="黑体" w:eastAsia="黑体" w:cs="Times New Roman"/>
          <w:bCs/>
          <w:sz w:val="24"/>
          <w:szCs w:val="24"/>
          <w:lang w:val="en-US" w:eastAsia="zh-CN"/>
        </w:rPr>
      </w:pPr>
    </w:p>
    <w:p>
      <w:pPr>
        <w:widowControl/>
        <w:spacing w:line="240" w:lineRule="auto"/>
        <w:jc w:val="left"/>
        <w:rPr>
          <w:rFonts w:hint="default"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9.1.1 PT100温度传感器（MDD004-02-01-350000），对应的标号为23。</w:t>
      </w:r>
    </w:p>
    <w:p>
      <w:pPr>
        <w:widowControl/>
        <w:spacing w:line="240" w:lineRule="auto"/>
        <w:jc w:val="center"/>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drawing>
          <wp:inline distT="0" distB="0" distL="114300" distR="114300">
            <wp:extent cx="2164715" cy="2708275"/>
            <wp:effectExtent l="0" t="0" r="14605" b="4445"/>
            <wp:docPr id="45" name="图片 45" descr="1580290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580290441(1)"/>
                    <pic:cNvPicPr>
                      <a:picLocks noChangeAspect="1"/>
                    </pic:cNvPicPr>
                  </pic:nvPicPr>
                  <pic:blipFill>
                    <a:blip r:embed="rId101"/>
                    <a:stretch>
                      <a:fillRect/>
                    </a:stretch>
                  </pic:blipFill>
                  <pic:spPr>
                    <a:xfrm>
                      <a:off x="0" y="0"/>
                      <a:ext cx="2164715" cy="2708275"/>
                    </a:xfrm>
                    <a:prstGeom prst="rect">
                      <a:avLst/>
                    </a:prstGeom>
                  </pic:spPr>
                </pic:pic>
              </a:graphicData>
            </a:graphic>
          </wp:inline>
        </w:drawing>
      </w:r>
      <w:r>
        <w:rPr>
          <w:rFonts w:hint="eastAsia" w:ascii="黑体" w:hAnsi="黑体" w:eastAsia="黑体" w:cs="Times New Roman"/>
          <w:bCs/>
          <w:sz w:val="30"/>
          <w:szCs w:val="30"/>
          <w:lang w:val="en-US" w:eastAsia="zh-CN"/>
        </w:rPr>
        <w:drawing>
          <wp:inline distT="0" distB="0" distL="114300" distR="114300">
            <wp:extent cx="2338705" cy="2685415"/>
            <wp:effectExtent l="0" t="0" r="4445" b="635"/>
            <wp:docPr id="38" name="图片 38" descr="1581849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581849779(1)"/>
                    <pic:cNvPicPr>
                      <a:picLocks noChangeAspect="1"/>
                    </pic:cNvPicPr>
                  </pic:nvPicPr>
                  <pic:blipFill>
                    <a:blip r:embed="rId102"/>
                    <a:stretch>
                      <a:fillRect/>
                    </a:stretch>
                  </pic:blipFill>
                  <pic:spPr>
                    <a:xfrm>
                      <a:off x="0" y="0"/>
                      <a:ext cx="2338705" cy="2685415"/>
                    </a:xfrm>
                    <a:prstGeom prst="rect">
                      <a:avLst/>
                    </a:prstGeom>
                  </pic:spPr>
                </pic:pic>
              </a:graphicData>
            </a:graphic>
          </wp:inline>
        </w:drawing>
      </w:r>
    </w:p>
    <w:p>
      <w:pPr>
        <w:widowControl/>
        <w:spacing w:line="240" w:lineRule="auto"/>
        <w:jc w:val="left"/>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9.1.2接近开关（MDC001-02-01-160000），对应的标号为27；传感器安装支架（MDH007-02-01-150000）对应的标号为15。</w:t>
      </w:r>
    </w:p>
    <w:p>
      <w:pPr>
        <w:widowControl/>
        <w:spacing w:line="240" w:lineRule="auto"/>
        <w:jc w:val="center"/>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drawing>
          <wp:inline distT="0" distB="0" distL="114300" distR="114300">
            <wp:extent cx="2737485" cy="2950210"/>
            <wp:effectExtent l="0" t="0" r="5715" b="2540"/>
            <wp:docPr id="40" name="图片 40" descr="1580383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580383840(1)"/>
                    <pic:cNvPicPr>
                      <a:picLocks noChangeAspect="1"/>
                    </pic:cNvPicPr>
                  </pic:nvPicPr>
                  <pic:blipFill>
                    <a:blip r:embed="rId103"/>
                    <a:stretch>
                      <a:fillRect/>
                    </a:stretch>
                  </pic:blipFill>
                  <pic:spPr>
                    <a:xfrm>
                      <a:off x="0" y="0"/>
                      <a:ext cx="2737485" cy="2950210"/>
                    </a:xfrm>
                    <a:prstGeom prst="rect">
                      <a:avLst/>
                    </a:prstGeom>
                  </pic:spPr>
                </pic:pic>
              </a:graphicData>
            </a:graphic>
          </wp:inline>
        </w:drawing>
      </w:r>
      <w:r>
        <w:rPr>
          <w:rFonts w:hint="eastAsia" w:ascii="黑体" w:hAnsi="黑体" w:eastAsia="黑体" w:cs="Times New Roman"/>
          <w:bCs/>
          <w:sz w:val="30"/>
          <w:szCs w:val="30"/>
          <w:lang w:val="en-US" w:eastAsia="zh-CN"/>
        </w:rPr>
        <w:drawing>
          <wp:inline distT="0" distB="0" distL="114300" distR="114300">
            <wp:extent cx="2827655" cy="2942590"/>
            <wp:effectExtent l="0" t="0" r="10795" b="10160"/>
            <wp:docPr id="96" name="图片 96" descr="1581849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581849825(1)"/>
                    <pic:cNvPicPr>
                      <a:picLocks noChangeAspect="1"/>
                    </pic:cNvPicPr>
                  </pic:nvPicPr>
                  <pic:blipFill>
                    <a:blip r:embed="rId104"/>
                    <a:stretch>
                      <a:fillRect/>
                    </a:stretch>
                  </pic:blipFill>
                  <pic:spPr>
                    <a:xfrm>
                      <a:off x="0" y="0"/>
                      <a:ext cx="2827655" cy="2942590"/>
                    </a:xfrm>
                    <a:prstGeom prst="rect">
                      <a:avLst/>
                    </a:prstGeom>
                  </pic:spPr>
                </pic:pic>
              </a:graphicData>
            </a:graphic>
          </wp:inline>
        </w:drawing>
      </w:r>
    </w:p>
    <w:p>
      <w:pPr>
        <w:widowControl/>
        <w:spacing w:line="240" w:lineRule="auto"/>
        <w:jc w:val="center"/>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drawing>
          <wp:inline distT="0" distB="0" distL="114300" distR="114300">
            <wp:extent cx="2640965" cy="2531110"/>
            <wp:effectExtent l="0" t="0" r="10795" b="13970"/>
            <wp:docPr id="67" name="图片 67" descr="1580383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580383888(1)"/>
                    <pic:cNvPicPr>
                      <a:picLocks noChangeAspect="1"/>
                    </pic:cNvPicPr>
                  </pic:nvPicPr>
                  <pic:blipFill>
                    <a:blip r:embed="rId105"/>
                    <a:stretch>
                      <a:fillRect/>
                    </a:stretch>
                  </pic:blipFill>
                  <pic:spPr>
                    <a:xfrm>
                      <a:off x="0" y="0"/>
                      <a:ext cx="2640965" cy="2531110"/>
                    </a:xfrm>
                    <a:prstGeom prst="rect">
                      <a:avLst/>
                    </a:prstGeom>
                  </pic:spPr>
                </pic:pic>
              </a:graphicData>
            </a:graphic>
          </wp:inline>
        </w:drawing>
      </w:r>
    </w:p>
    <w:tbl>
      <w:tblPr>
        <w:tblStyle w:val="35"/>
        <w:tblW w:w="9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8"/>
        <w:gridCol w:w="2062"/>
        <w:gridCol w:w="2531"/>
        <w:gridCol w:w="1812"/>
        <w:gridCol w:w="1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序号</w:t>
            </w:r>
          </w:p>
        </w:tc>
        <w:tc>
          <w:tcPr>
            <w:tcW w:w="2062"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名称</w:t>
            </w:r>
          </w:p>
        </w:tc>
        <w:tc>
          <w:tcPr>
            <w:tcW w:w="2531"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规格</w:t>
            </w:r>
            <w:r>
              <w:rPr>
                <w:rFonts w:hint="default" w:ascii="宋体" w:hAnsi="宋体" w:eastAsia="宋体" w:cs="宋体"/>
                <w:i w:val="0"/>
                <w:color w:val="000000"/>
                <w:kern w:val="0"/>
                <w:sz w:val="20"/>
                <w:szCs w:val="20"/>
                <w:u w:val="none"/>
                <w:lang w:val="en-US" w:eastAsia="zh-CN" w:bidi="ar"/>
              </w:rPr>
              <w:t>/</w:t>
            </w:r>
            <w:r>
              <w:rPr>
                <w:rFonts w:hint="eastAsia" w:ascii="宋体" w:hAnsi="宋体" w:eastAsia="宋体" w:cs="宋体"/>
                <w:i w:val="0"/>
                <w:color w:val="000000"/>
                <w:kern w:val="0"/>
                <w:sz w:val="20"/>
                <w:szCs w:val="20"/>
                <w:u w:val="none"/>
                <w:lang w:val="en-US" w:eastAsia="zh-CN" w:bidi="ar"/>
              </w:rPr>
              <w:t>型号</w:t>
            </w:r>
          </w:p>
        </w:tc>
        <w:tc>
          <w:tcPr>
            <w:tcW w:w="1812"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数量</w:t>
            </w:r>
          </w:p>
        </w:tc>
        <w:tc>
          <w:tcPr>
            <w:tcW w:w="1812"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传感器安装支架</w:t>
            </w:r>
          </w:p>
        </w:tc>
        <w:tc>
          <w:tcPr>
            <w:tcW w:w="2531" w:type="dxa"/>
            <w:vAlign w:val="center"/>
          </w:tcPr>
          <w:p>
            <w:pPr>
              <w:keepNext w:val="0"/>
              <w:keepLines w:val="0"/>
              <w:widowControl/>
              <w:suppressLineNumbers w:val="0"/>
              <w:jc w:val="center"/>
              <w:textAlignment w:val="center"/>
              <w:rPr>
                <w:rFonts w:hint="eastAsia" w:ascii="宋体" w:hAnsi="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MDH007-02-01-150000</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2</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2</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垫板</w:t>
            </w:r>
          </w:p>
        </w:tc>
        <w:tc>
          <w:tcPr>
            <w:tcW w:w="2531" w:type="dxa"/>
            <w:vAlign w:val="center"/>
          </w:tcPr>
          <w:p>
            <w:pPr>
              <w:keepNext w:val="0"/>
              <w:keepLines w:val="0"/>
              <w:widowControl/>
              <w:suppressLineNumbers w:val="0"/>
              <w:jc w:val="center"/>
              <w:textAlignment w:val="center"/>
              <w:rPr>
                <w:rFonts w:hint="eastAsia" w:ascii="宋体" w:hAnsi="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MDH007-02-01-160000</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2</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3</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螺栓</w:t>
            </w:r>
            <w:r>
              <w:rPr>
                <w:rFonts w:hint="default" w:ascii="宋体" w:hAnsi="宋体" w:eastAsia="宋体" w:cs="宋体"/>
                <w:i w:val="0"/>
                <w:color w:val="000000"/>
                <w:kern w:val="0"/>
                <w:sz w:val="20"/>
                <w:szCs w:val="20"/>
                <w:u w:val="none"/>
                <w:lang w:val="en-US" w:eastAsia="zh-CN" w:bidi="ar"/>
              </w:rPr>
              <w:t>M8X35</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GB/T5783</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4</w:t>
            </w:r>
          </w:p>
        </w:tc>
        <w:tc>
          <w:tcPr>
            <w:tcW w:w="1812" w:type="dxa"/>
            <w:vMerge w:val="restart"/>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传感器安装支架安装紧固件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4</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垫圈</w:t>
            </w:r>
            <w:r>
              <w:rPr>
                <w:rFonts w:hint="default" w:ascii="宋体" w:hAnsi="宋体" w:eastAsia="宋体" w:cs="宋体"/>
                <w:i w:val="0"/>
                <w:color w:val="000000"/>
                <w:kern w:val="0"/>
                <w:sz w:val="20"/>
                <w:szCs w:val="20"/>
                <w:u w:val="none"/>
                <w:lang w:val="en-US" w:eastAsia="zh-CN" w:bidi="ar"/>
              </w:rPr>
              <w:t>8</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GB/T97.2</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4</w:t>
            </w:r>
          </w:p>
        </w:tc>
        <w:tc>
          <w:tcPr>
            <w:tcW w:w="1812" w:type="dxa"/>
            <w:vMerge w:val="continue"/>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5</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接近开关</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MDC001-02-01-160000</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3</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bl>
    <w:p>
      <w:pPr>
        <w:widowControl/>
        <w:spacing w:line="240" w:lineRule="auto"/>
        <w:jc w:val="center"/>
        <w:rPr>
          <w:rFonts w:hint="eastAsia" w:ascii="黑体" w:hAnsi="黑体" w:eastAsia="黑体" w:cs="Times New Roman"/>
          <w:bCs/>
          <w:sz w:val="30"/>
          <w:szCs w:val="30"/>
          <w:lang w:val="en-US" w:eastAsia="zh-CN"/>
        </w:rPr>
      </w:pPr>
    </w:p>
    <w:p>
      <w:pPr>
        <w:widowControl/>
        <w:spacing w:line="240" w:lineRule="auto"/>
        <w:jc w:val="left"/>
        <w:rPr>
          <w:rFonts w:hint="default"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9.2管夹安装支架图示</w:t>
      </w:r>
    </w:p>
    <w:p>
      <w:pPr>
        <w:widowControl/>
        <w:spacing w:line="240" w:lineRule="auto"/>
        <w:jc w:val="center"/>
        <w:rPr>
          <w:rFonts w:hint="default" w:ascii="黑体" w:hAnsi="黑体" w:eastAsia="黑体" w:cs="Times New Roman"/>
          <w:bCs/>
          <w:sz w:val="30"/>
          <w:szCs w:val="30"/>
          <w:lang w:val="en-US" w:eastAsia="zh-CN"/>
        </w:rPr>
      </w:pPr>
      <w:r>
        <w:rPr>
          <w:rFonts w:hint="default" w:ascii="黑体" w:hAnsi="黑体" w:eastAsia="黑体" w:cs="Times New Roman"/>
          <w:bCs/>
          <w:sz w:val="30"/>
          <w:szCs w:val="30"/>
          <w:lang w:val="en-US" w:eastAsia="zh-CN"/>
        </w:rPr>
        <w:drawing>
          <wp:inline distT="0" distB="0" distL="114300" distR="114300">
            <wp:extent cx="5334000" cy="3446145"/>
            <wp:effectExtent l="0" t="0" r="0" b="1905"/>
            <wp:docPr id="107" name="图片 107" descr="1581830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581830116(1)"/>
                    <pic:cNvPicPr>
                      <a:picLocks noChangeAspect="1"/>
                    </pic:cNvPicPr>
                  </pic:nvPicPr>
                  <pic:blipFill>
                    <a:blip r:embed="rId106"/>
                    <a:stretch>
                      <a:fillRect/>
                    </a:stretch>
                  </pic:blipFill>
                  <pic:spPr>
                    <a:xfrm>
                      <a:off x="0" y="0"/>
                      <a:ext cx="5334000" cy="3446145"/>
                    </a:xfrm>
                    <a:prstGeom prst="rect">
                      <a:avLst/>
                    </a:prstGeom>
                  </pic:spPr>
                </pic:pic>
              </a:graphicData>
            </a:graphic>
          </wp:inline>
        </w:drawing>
      </w:r>
    </w:p>
    <w:tbl>
      <w:tblPr>
        <w:tblStyle w:val="35"/>
        <w:tblW w:w="9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8"/>
        <w:gridCol w:w="2062"/>
        <w:gridCol w:w="2531"/>
        <w:gridCol w:w="1812"/>
        <w:gridCol w:w="1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序号</w:t>
            </w:r>
          </w:p>
        </w:tc>
        <w:tc>
          <w:tcPr>
            <w:tcW w:w="2062"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名称</w:t>
            </w:r>
          </w:p>
        </w:tc>
        <w:tc>
          <w:tcPr>
            <w:tcW w:w="2531"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规格</w:t>
            </w:r>
            <w:r>
              <w:rPr>
                <w:rFonts w:hint="default" w:ascii="宋体" w:hAnsi="宋体" w:eastAsia="宋体" w:cs="宋体"/>
                <w:i w:val="0"/>
                <w:color w:val="000000"/>
                <w:kern w:val="0"/>
                <w:sz w:val="20"/>
                <w:szCs w:val="20"/>
                <w:u w:val="none"/>
                <w:lang w:val="en-US" w:eastAsia="zh-CN" w:bidi="ar"/>
              </w:rPr>
              <w:t>/</w:t>
            </w:r>
            <w:r>
              <w:rPr>
                <w:rFonts w:hint="eastAsia" w:ascii="宋体" w:hAnsi="宋体" w:eastAsia="宋体" w:cs="宋体"/>
                <w:i w:val="0"/>
                <w:color w:val="000000"/>
                <w:kern w:val="0"/>
                <w:sz w:val="20"/>
                <w:szCs w:val="20"/>
                <w:u w:val="none"/>
                <w:lang w:val="en-US" w:eastAsia="zh-CN" w:bidi="ar"/>
              </w:rPr>
              <w:t>型号</w:t>
            </w:r>
          </w:p>
        </w:tc>
        <w:tc>
          <w:tcPr>
            <w:tcW w:w="1812"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数量</w:t>
            </w:r>
          </w:p>
        </w:tc>
        <w:tc>
          <w:tcPr>
            <w:tcW w:w="1812"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管夹安装支架</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MDH003-02-01-390200</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1</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2</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管箍</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MDH003-02-01-390300</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1</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3</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管夹Ф57</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MDD004-02-01-180400</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1</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4</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管夹盖板</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MDC002-02-01-180500</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1</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5</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螺栓</w:t>
            </w:r>
            <w:r>
              <w:rPr>
                <w:rFonts w:hint="default" w:ascii="宋体" w:hAnsi="宋体" w:eastAsia="宋体" w:cs="宋体"/>
                <w:i w:val="0"/>
                <w:color w:val="000000"/>
                <w:kern w:val="0"/>
                <w:sz w:val="20"/>
                <w:szCs w:val="20"/>
                <w:u w:val="none"/>
                <w:lang w:val="en-US" w:eastAsia="zh-CN" w:bidi="ar"/>
              </w:rPr>
              <w:t>M12X30</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GB/T5783</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6</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6</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垫圈</w:t>
            </w:r>
            <w:r>
              <w:rPr>
                <w:rFonts w:hint="default" w:ascii="宋体" w:hAnsi="宋体" w:eastAsia="宋体" w:cs="宋体"/>
                <w:i w:val="0"/>
                <w:color w:val="000000"/>
                <w:kern w:val="0"/>
                <w:sz w:val="20"/>
                <w:szCs w:val="20"/>
                <w:u w:val="none"/>
                <w:lang w:val="en-US" w:eastAsia="zh-CN" w:bidi="ar"/>
              </w:rPr>
              <w:t>12</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GB/T97.2</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6</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7</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螺栓</w:t>
            </w:r>
            <w:r>
              <w:rPr>
                <w:rFonts w:hint="default" w:ascii="宋体" w:hAnsi="宋体" w:eastAsia="宋体" w:cs="宋体"/>
                <w:i w:val="0"/>
                <w:color w:val="000000"/>
                <w:kern w:val="0"/>
                <w:sz w:val="20"/>
                <w:szCs w:val="20"/>
                <w:u w:val="none"/>
                <w:lang w:val="en-US" w:eastAsia="zh-CN" w:bidi="ar"/>
              </w:rPr>
              <w:t>M8X35</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GB/T5783</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2</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8</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垫圈</w:t>
            </w:r>
            <w:r>
              <w:rPr>
                <w:rFonts w:hint="default" w:ascii="宋体" w:hAnsi="宋体" w:eastAsia="宋体" w:cs="宋体"/>
                <w:i w:val="0"/>
                <w:color w:val="000000"/>
                <w:kern w:val="0"/>
                <w:sz w:val="20"/>
                <w:szCs w:val="20"/>
                <w:u w:val="none"/>
                <w:lang w:val="en-US" w:eastAsia="zh-CN" w:bidi="ar"/>
              </w:rPr>
              <w:t>8</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GB/T97.2</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4</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9</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螺母</w:t>
            </w:r>
            <w:r>
              <w:rPr>
                <w:rFonts w:hint="default" w:ascii="宋体" w:hAnsi="宋体" w:eastAsia="宋体" w:cs="宋体"/>
                <w:i w:val="0"/>
                <w:color w:val="000000"/>
                <w:kern w:val="0"/>
                <w:sz w:val="20"/>
                <w:szCs w:val="20"/>
                <w:u w:val="none"/>
                <w:lang w:val="en-US" w:eastAsia="zh-CN" w:bidi="ar"/>
              </w:rPr>
              <w:t>M8</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GB/T6170</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2</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10</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螺栓</w:t>
            </w:r>
            <w:r>
              <w:rPr>
                <w:rFonts w:hint="default" w:ascii="宋体" w:hAnsi="宋体" w:eastAsia="宋体" w:cs="宋体"/>
                <w:i w:val="0"/>
                <w:color w:val="000000"/>
                <w:kern w:val="0"/>
                <w:sz w:val="20"/>
                <w:szCs w:val="20"/>
                <w:u w:val="none"/>
                <w:lang w:val="en-US" w:eastAsia="zh-CN" w:bidi="ar"/>
              </w:rPr>
              <w:t>M6X90</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GB/T5782</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2</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11</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垫圈</w:t>
            </w:r>
            <w:r>
              <w:rPr>
                <w:rFonts w:hint="default" w:ascii="宋体" w:hAnsi="宋体" w:eastAsia="宋体" w:cs="宋体"/>
                <w:i w:val="0"/>
                <w:color w:val="000000"/>
                <w:kern w:val="0"/>
                <w:sz w:val="20"/>
                <w:szCs w:val="20"/>
                <w:u w:val="none"/>
                <w:lang w:val="en-US" w:eastAsia="zh-CN" w:bidi="ar"/>
              </w:rPr>
              <w:t>6</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GB/T97.2</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2</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12</w:t>
            </w:r>
          </w:p>
        </w:tc>
        <w:tc>
          <w:tcPr>
            <w:tcW w:w="206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螺母</w:t>
            </w:r>
            <w:r>
              <w:rPr>
                <w:rFonts w:hint="default" w:ascii="宋体" w:hAnsi="宋体" w:eastAsia="宋体" w:cs="宋体"/>
                <w:i w:val="0"/>
                <w:color w:val="000000"/>
                <w:kern w:val="0"/>
                <w:sz w:val="20"/>
                <w:szCs w:val="20"/>
                <w:u w:val="none"/>
                <w:lang w:val="en-US" w:eastAsia="zh-CN" w:bidi="ar"/>
              </w:rPr>
              <w:t>M6</w:t>
            </w:r>
          </w:p>
        </w:tc>
        <w:tc>
          <w:tcPr>
            <w:tcW w:w="2531"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GB/T6170</w:t>
            </w:r>
          </w:p>
        </w:tc>
        <w:tc>
          <w:tcPr>
            <w:tcW w:w="1812" w:type="dxa"/>
            <w:vAlign w:val="center"/>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2</w:t>
            </w:r>
          </w:p>
        </w:tc>
        <w:tc>
          <w:tcPr>
            <w:tcW w:w="1812" w:type="dxa"/>
          </w:tcPr>
          <w:p>
            <w:pPr>
              <w:keepNext w:val="0"/>
              <w:keepLines w:val="0"/>
              <w:widowControl/>
              <w:suppressLineNumbers w:val="0"/>
              <w:jc w:val="center"/>
              <w:textAlignment w:val="center"/>
              <w:rPr>
                <w:rFonts w:hint="eastAsia" w:ascii="宋体" w:hAnsi="宋体" w:eastAsia="宋体" w:cs="宋体"/>
                <w:i w:val="0"/>
                <w:color w:val="000000"/>
                <w:kern w:val="0"/>
                <w:sz w:val="20"/>
                <w:szCs w:val="20"/>
                <w:u w:val="none"/>
                <w:lang w:val="en-US" w:eastAsia="zh-CN" w:bidi="ar"/>
              </w:rPr>
            </w:pPr>
          </w:p>
        </w:tc>
      </w:tr>
    </w:tbl>
    <w:p>
      <w:pPr>
        <w:widowControl/>
        <w:spacing w:line="240" w:lineRule="auto"/>
        <w:jc w:val="left"/>
        <w:rPr>
          <w:rFonts w:hint="eastAsia" w:ascii="黑体" w:hAnsi="黑体" w:eastAsia="黑体" w:cs="Times New Roman"/>
          <w:bCs/>
          <w:sz w:val="30"/>
          <w:szCs w:val="30"/>
          <w:lang w:val="en-US" w:eastAsia="zh-CN"/>
        </w:rPr>
      </w:pPr>
    </w:p>
    <w:p>
      <w:pPr>
        <w:widowControl/>
        <w:spacing w:line="240" w:lineRule="auto"/>
        <w:jc w:val="left"/>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9.3主机架装配</w:t>
      </w:r>
    </w:p>
    <w:p>
      <w:pPr>
        <w:widowControl/>
        <w:spacing w:line="240" w:lineRule="auto"/>
        <w:jc w:val="left"/>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9.3.1踏板3、5；内平台舱盖组成</w:t>
      </w:r>
    </w:p>
    <w:p>
      <w:pPr>
        <w:widowControl/>
        <w:spacing w:line="240" w:lineRule="auto"/>
        <w:jc w:val="center"/>
        <w:rPr>
          <w:rFonts w:hint="default" w:ascii="黑体" w:hAnsi="黑体" w:eastAsia="黑体" w:cs="Times New Roman"/>
          <w:bCs/>
          <w:sz w:val="30"/>
          <w:szCs w:val="30"/>
          <w:lang w:val="en-US" w:eastAsia="zh-CN"/>
        </w:rPr>
      </w:pPr>
      <w:r>
        <w:rPr>
          <w:rFonts w:hint="default" w:ascii="黑体" w:hAnsi="黑体" w:eastAsia="黑体" w:cs="Times New Roman"/>
          <w:bCs/>
          <w:sz w:val="30"/>
          <w:szCs w:val="30"/>
          <w:lang w:val="en-US" w:eastAsia="zh-CN"/>
        </w:rPr>
        <w:drawing>
          <wp:inline distT="0" distB="0" distL="114300" distR="114300">
            <wp:extent cx="5822950" cy="3479165"/>
            <wp:effectExtent l="0" t="0" r="6350" b="6985"/>
            <wp:docPr id="157" name="图片 157" descr="1583219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583219307(1)"/>
                    <pic:cNvPicPr>
                      <a:picLocks noChangeAspect="1"/>
                    </pic:cNvPicPr>
                  </pic:nvPicPr>
                  <pic:blipFill>
                    <a:blip r:embed="rId107"/>
                    <a:stretch>
                      <a:fillRect/>
                    </a:stretch>
                  </pic:blipFill>
                  <pic:spPr>
                    <a:xfrm>
                      <a:off x="0" y="0"/>
                      <a:ext cx="5822950" cy="3479165"/>
                    </a:xfrm>
                    <a:prstGeom prst="rect">
                      <a:avLst/>
                    </a:prstGeom>
                  </pic:spPr>
                </pic:pic>
              </a:graphicData>
            </a:graphic>
          </wp:inline>
        </w:drawing>
      </w:r>
    </w:p>
    <w:p>
      <w:pPr>
        <w:widowControl/>
        <w:spacing w:line="240" w:lineRule="auto"/>
        <w:jc w:val="center"/>
        <w:rPr>
          <w:rFonts w:hint="default"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图1踏板总成图</w:t>
      </w:r>
    </w:p>
    <w:p>
      <w:pPr>
        <w:widowControl/>
        <w:spacing w:line="240" w:lineRule="auto"/>
        <w:jc w:val="center"/>
        <w:rPr>
          <w:rFonts w:hint="default" w:ascii="黑体" w:hAnsi="黑体" w:eastAsia="黑体" w:cs="Times New Roman"/>
          <w:bCs/>
          <w:sz w:val="30"/>
          <w:szCs w:val="30"/>
          <w:lang w:val="en-US" w:eastAsia="zh-CN"/>
        </w:rPr>
      </w:pPr>
      <w:r>
        <w:rPr>
          <w:rFonts w:hint="default" w:ascii="黑体" w:hAnsi="黑体" w:eastAsia="黑体" w:cs="Times New Roman"/>
          <w:bCs/>
          <w:sz w:val="30"/>
          <w:szCs w:val="30"/>
          <w:lang w:val="en-US" w:eastAsia="zh-CN"/>
        </w:rPr>
        <w:drawing>
          <wp:inline distT="0" distB="0" distL="114300" distR="114300">
            <wp:extent cx="5826760" cy="4039870"/>
            <wp:effectExtent l="0" t="0" r="2540" b="17780"/>
            <wp:docPr id="165" name="图片 165" descr="1583219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583219732(1)"/>
                    <pic:cNvPicPr>
                      <a:picLocks noChangeAspect="1"/>
                    </pic:cNvPicPr>
                  </pic:nvPicPr>
                  <pic:blipFill>
                    <a:blip r:embed="rId108"/>
                    <a:stretch>
                      <a:fillRect/>
                    </a:stretch>
                  </pic:blipFill>
                  <pic:spPr>
                    <a:xfrm>
                      <a:off x="0" y="0"/>
                      <a:ext cx="5826760" cy="4039870"/>
                    </a:xfrm>
                    <a:prstGeom prst="rect">
                      <a:avLst/>
                    </a:prstGeom>
                  </pic:spPr>
                </pic:pic>
              </a:graphicData>
            </a:graphic>
          </wp:inline>
        </w:drawing>
      </w:r>
    </w:p>
    <w:p>
      <w:pPr>
        <w:widowControl/>
        <w:spacing w:line="240" w:lineRule="auto"/>
        <w:jc w:val="center"/>
        <w:rPr>
          <w:rFonts w:hint="default"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图2内平台舱盖组成总成图</w:t>
      </w:r>
    </w:p>
    <w:tbl>
      <w:tblPr>
        <w:tblStyle w:val="35"/>
        <w:tblW w:w="9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9"/>
        <w:gridCol w:w="1689"/>
        <w:gridCol w:w="2689"/>
        <w:gridCol w:w="1259"/>
        <w:gridCol w:w="18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trPr>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序号</w:t>
            </w:r>
          </w:p>
        </w:tc>
        <w:tc>
          <w:tcPr>
            <w:tcW w:w="168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名称</w:t>
            </w:r>
          </w:p>
        </w:tc>
        <w:tc>
          <w:tcPr>
            <w:tcW w:w="268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规格型号</w:t>
            </w:r>
          </w:p>
        </w:tc>
        <w:tc>
          <w:tcPr>
            <w:tcW w:w="125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数量</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w:t>
            </w:r>
          </w:p>
        </w:tc>
        <w:tc>
          <w:tcPr>
            <w:tcW w:w="168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踏板3</w:t>
            </w:r>
          </w:p>
        </w:tc>
        <w:tc>
          <w:tcPr>
            <w:tcW w:w="268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MDH007-02-03-090400</w:t>
            </w:r>
          </w:p>
        </w:tc>
        <w:tc>
          <w:tcPr>
            <w:tcW w:w="125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2</w:t>
            </w:r>
          </w:p>
        </w:tc>
        <w:tc>
          <w:tcPr>
            <w:tcW w:w="168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内平台舱盖组成</w:t>
            </w:r>
          </w:p>
        </w:tc>
        <w:tc>
          <w:tcPr>
            <w:tcW w:w="268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MDH007-02-03-090700</w:t>
            </w:r>
          </w:p>
        </w:tc>
        <w:tc>
          <w:tcPr>
            <w:tcW w:w="125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3</w:t>
            </w:r>
          </w:p>
        </w:tc>
        <w:tc>
          <w:tcPr>
            <w:tcW w:w="168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螺钉M8X20</w:t>
            </w:r>
          </w:p>
        </w:tc>
        <w:tc>
          <w:tcPr>
            <w:tcW w:w="268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8.8</w:t>
            </w:r>
            <w:r>
              <w:rPr>
                <w:rFonts w:hint="eastAsia" w:ascii="宋体" w:hAnsi="宋体" w:eastAsia="宋体" w:cs="宋体"/>
                <w:i w:val="0"/>
                <w:color w:val="000000"/>
                <w:kern w:val="0"/>
                <w:sz w:val="20"/>
                <w:szCs w:val="20"/>
                <w:u w:val="none"/>
                <w:lang w:val="en-US" w:eastAsia="zh-CN" w:bidi="ar"/>
              </w:rPr>
              <w:t>级，</w:t>
            </w:r>
            <w:r>
              <w:rPr>
                <w:rFonts w:hint="default" w:ascii="宋体" w:hAnsi="宋体" w:eastAsia="宋体" w:cs="宋体"/>
                <w:i w:val="0"/>
                <w:color w:val="000000"/>
                <w:kern w:val="0"/>
                <w:sz w:val="20"/>
                <w:szCs w:val="20"/>
                <w:u w:val="none"/>
                <w:lang w:val="en-US" w:eastAsia="zh-CN" w:bidi="ar"/>
              </w:rPr>
              <w:t>GB/T5783</w:t>
            </w:r>
          </w:p>
        </w:tc>
        <w:tc>
          <w:tcPr>
            <w:tcW w:w="125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4</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4</w:t>
            </w:r>
          </w:p>
        </w:tc>
        <w:tc>
          <w:tcPr>
            <w:tcW w:w="168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垫圈8</w:t>
            </w:r>
          </w:p>
        </w:tc>
        <w:tc>
          <w:tcPr>
            <w:tcW w:w="268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200HV</w:t>
            </w:r>
            <w:r>
              <w:rPr>
                <w:rFonts w:hint="eastAsia" w:ascii="宋体" w:hAnsi="宋体" w:eastAsia="宋体" w:cs="宋体"/>
                <w:i w:val="0"/>
                <w:color w:val="000000"/>
                <w:kern w:val="0"/>
                <w:sz w:val="20"/>
                <w:szCs w:val="20"/>
                <w:u w:val="none"/>
                <w:lang w:val="en-US" w:eastAsia="zh-CN" w:bidi="ar"/>
              </w:rPr>
              <w:t>，</w:t>
            </w:r>
            <w:r>
              <w:rPr>
                <w:rFonts w:hint="default" w:ascii="宋体" w:hAnsi="宋体" w:eastAsia="宋体" w:cs="宋体"/>
                <w:i w:val="0"/>
                <w:color w:val="000000"/>
                <w:kern w:val="0"/>
                <w:sz w:val="20"/>
                <w:szCs w:val="20"/>
                <w:u w:val="none"/>
                <w:lang w:val="en-US" w:eastAsia="zh-CN" w:bidi="ar"/>
              </w:rPr>
              <w:t>GB/T97.2</w:t>
            </w:r>
          </w:p>
        </w:tc>
        <w:tc>
          <w:tcPr>
            <w:tcW w:w="125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cs="宋体"/>
                <w:i w:val="0"/>
                <w:color w:val="000000"/>
                <w:kern w:val="0"/>
                <w:sz w:val="20"/>
                <w:szCs w:val="20"/>
                <w:u w:val="none"/>
                <w:lang w:val="en-US" w:eastAsia="zh-CN" w:bidi="ar"/>
              </w:rPr>
              <w:t>4</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bl>
    <w:p>
      <w:pPr>
        <w:widowControl/>
        <w:spacing w:line="240" w:lineRule="auto"/>
        <w:jc w:val="center"/>
        <w:rPr>
          <w:rFonts w:hint="default" w:ascii="黑体" w:hAnsi="黑体" w:eastAsia="黑体" w:cs="Times New Roman"/>
          <w:bCs/>
          <w:sz w:val="30"/>
          <w:szCs w:val="30"/>
          <w:lang w:val="en-US" w:eastAsia="zh-CN"/>
        </w:rPr>
      </w:pPr>
    </w:p>
    <w:p>
      <w:pPr>
        <w:widowControl/>
        <w:spacing w:line="240" w:lineRule="auto"/>
        <w:jc w:val="both"/>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9.4主轴防雷碳刷</w:t>
      </w:r>
    </w:p>
    <w:p>
      <w:pPr>
        <w:widowControl/>
        <w:spacing w:line="240" w:lineRule="auto"/>
        <w:jc w:val="center"/>
        <w:rPr>
          <w:rFonts w:hint="default" w:ascii="黑体" w:hAnsi="黑体" w:eastAsia="黑体" w:cs="Times New Roman"/>
          <w:bCs/>
          <w:sz w:val="30"/>
          <w:szCs w:val="30"/>
          <w:lang w:val="en-US" w:eastAsia="zh-CN"/>
        </w:rPr>
      </w:pPr>
      <w:r>
        <w:rPr>
          <w:sz w:val="30"/>
        </w:rPr>
        <w:drawing>
          <wp:inline distT="0" distB="0" distL="114300" distR="114300">
            <wp:extent cx="5525135" cy="3578860"/>
            <wp:effectExtent l="0" t="0" r="18415" b="2540"/>
            <wp:docPr id="106" name="图片 106" descr="1581850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81850394(1)"/>
                    <pic:cNvPicPr>
                      <a:picLocks noChangeAspect="1"/>
                    </pic:cNvPicPr>
                  </pic:nvPicPr>
                  <pic:blipFill>
                    <a:blip r:embed="rId109"/>
                    <a:stretch>
                      <a:fillRect/>
                    </a:stretch>
                  </pic:blipFill>
                  <pic:spPr>
                    <a:xfrm>
                      <a:off x="0" y="0"/>
                      <a:ext cx="5525135" cy="3578860"/>
                    </a:xfrm>
                    <a:prstGeom prst="rect">
                      <a:avLst/>
                    </a:prstGeom>
                  </pic:spPr>
                </pic:pic>
              </a:graphicData>
            </a:graphic>
          </wp:inline>
        </w:drawing>
      </w:r>
    </w:p>
    <w:tbl>
      <w:tblPr>
        <w:tblStyle w:val="35"/>
        <w:tblW w:w="9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9"/>
        <w:gridCol w:w="1879"/>
        <w:gridCol w:w="1879"/>
        <w:gridCol w:w="1879"/>
        <w:gridCol w:w="18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trPr>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序号</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名称</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规格型号</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数量</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防雷碳刷支架1</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2</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防雷碳刷支架2</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3</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风轮防雷电极</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2</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4</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防雷碳刷</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4</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5</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螺栓</w:t>
            </w:r>
            <w:r>
              <w:rPr>
                <w:rFonts w:hint="default" w:ascii="宋体" w:hAnsi="宋体" w:eastAsia="宋体" w:cs="宋体"/>
                <w:i w:val="0"/>
                <w:color w:val="000000"/>
                <w:kern w:val="0"/>
                <w:sz w:val="20"/>
                <w:szCs w:val="20"/>
                <w:u w:val="none"/>
                <w:lang w:val="en-US" w:eastAsia="zh-CN" w:bidi="ar"/>
              </w:rPr>
              <w:t>M12X30</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8.8</w:t>
            </w:r>
            <w:r>
              <w:rPr>
                <w:rFonts w:hint="eastAsia" w:ascii="宋体" w:hAnsi="宋体" w:eastAsia="宋体" w:cs="宋体"/>
                <w:i w:val="0"/>
                <w:color w:val="000000"/>
                <w:kern w:val="0"/>
                <w:sz w:val="20"/>
                <w:szCs w:val="20"/>
                <w:u w:val="none"/>
                <w:lang w:val="en-US" w:eastAsia="zh-CN" w:bidi="ar"/>
              </w:rPr>
              <w:t>级，</w:t>
            </w:r>
            <w:r>
              <w:rPr>
                <w:rFonts w:hint="default" w:ascii="宋体" w:hAnsi="宋体" w:eastAsia="宋体" w:cs="宋体"/>
                <w:i w:val="0"/>
                <w:color w:val="000000"/>
                <w:kern w:val="0"/>
                <w:sz w:val="20"/>
                <w:szCs w:val="20"/>
                <w:u w:val="none"/>
                <w:lang w:val="en-US" w:eastAsia="zh-CN" w:bidi="ar"/>
              </w:rPr>
              <w:t>GB/T5783</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4</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6</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垫圈</w:t>
            </w:r>
            <w:r>
              <w:rPr>
                <w:rFonts w:hint="default" w:ascii="宋体" w:hAnsi="宋体" w:eastAsia="宋体" w:cs="宋体"/>
                <w:i w:val="0"/>
                <w:color w:val="000000"/>
                <w:kern w:val="0"/>
                <w:sz w:val="20"/>
                <w:szCs w:val="20"/>
                <w:u w:val="none"/>
                <w:lang w:val="en-US" w:eastAsia="zh-CN" w:bidi="ar"/>
              </w:rPr>
              <w:t>12</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200HV</w:t>
            </w:r>
            <w:r>
              <w:rPr>
                <w:rFonts w:hint="eastAsia" w:ascii="宋体" w:hAnsi="宋体" w:eastAsia="宋体" w:cs="宋体"/>
                <w:i w:val="0"/>
                <w:color w:val="000000"/>
                <w:kern w:val="0"/>
                <w:sz w:val="20"/>
                <w:szCs w:val="20"/>
                <w:u w:val="none"/>
                <w:lang w:val="en-US" w:eastAsia="zh-CN" w:bidi="ar"/>
              </w:rPr>
              <w:t>，</w:t>
            </w:r>
            <w:r>
              <w:rPr>
                <w:rFonts w:hint="default" w:ascii="宋体" w:hAnsi="宋体" w:eastAsia="宋体" w:cs="宋体"/>
                <w:i w:val="0"/>
                <w:color w:val="000000"/>
                <w:kern w:val="0"/>
                <w:sz w:val="20"/>
                <w:szCs w:val="20"/>
                <w:u w:val="none"/>
                <w:lang w:val="en-US" w:eastAsia="zh-CN" w:bidi="ar"/>
              </w:rPr>
              <w:t>GB/T97.2</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4</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7</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螺栓</w:t>
            </w:r>
            <w:r>
              <w:rPr>
                <w:rFonts w:hint="default" w:ascii="宋体" w:hAnsi="宋体" w:eastAsia="宋体" w:cs="宋体"/>
                <w:i w:val="0"/>
                <w:color w:val="000000"/>
                <w:kern w:val="0"/>
                <w:sz w:val="20"/>
                <w:szCs w:val="20"/>
                <w:u w:val="none"/>
                <w:lang w:val="en-US" w:eastAsia="zh-CN" w:bidi="ar"/>
              </w:rPr>
              <w:t>M8X55</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8.8</w:t>
            </w:r>
            <w:r>
              <w:rPr>
                <w:rFonts w:hint="eastAsia" w:ascii="宋体" w:hAnsi="宋体" w:eastAsia="宋体" w:cs="宋体"/>
                <w:i w:val="0"/>
                <w:color w:val="000000"/>
                <w:kern w:val="0"/>
                <w:sz w:val="20"/>
                <w:szCs w:val="20"/>
                <w:u w:val="none"/>
                <w:lang w:val="en-US" w:eastAsia="zh-CN" w:bidi="ar"/>
              </w:rPr>
              <w:t>级，</w:t>
            </w:r>
            <w:r>
              <w:rPr>
                <w:rFonts w:hint="default" w:ascii="宋体" w:hAnsi="宋体" w:eastAsia="宋体" w:cs="宋体"/>
                <w:i w:val="0"/>
                <w:color w:val="000000"/>
                <w:kern w:val="0"/>
                <w:sz w:val="20"/>
                <w:szCs w:val="20"/>
                <w:u w:val="none"/>
                <w:lang w:val="en-US" w:eastAsia="zh-CN" w:bidi="ar"/>
              </w:rPr>
              <w:t>GB/T5783</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2</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8</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螺栓</w:t>
            </w:r>
            <w:r>
              <w:rPr>
                <w:rFonts w:hint="default" w:ascii="宋体" w:hAnsi="宋体" w:eastAsia="宋体" w:cs="宋体"/>
                <w:i w:val="0"/>
                <w:color w:val="000000"/>
                <w:kern w:val="0"/>
                <w:sz w:val="20"/>
                <w:szCs w:val="20"/>
                <w:u w:val="none"/>
                <w:lang w:val="en-US" w:eastAsia="zh-CN" w:bidi="ar"/>
              </w:rPr>
              <w:t>M8X25</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8.8</w:t>
            </w:r>
            <w:r>
              <w:rPr>
                <w:rFonts w:hint="eastAsia" w:ascii="宋体" w:hAnsi="宋体" w:eastAsia="宋体" w:cs="宋体"/>
                <w:i w:val="0"/>
                <w:color w:val="000000"/>
                <w:kern w:val="0"/>
                <w:sz w:val="20"/>
                <w:szCs w:val="20"/>
                <w:u w:val="none"/>
                <w:lang w:val="en-US" w:eastAsia="zh-CN" w:bidi="ar"/>
              </w:rPr>
              <w:t>级，</w:t>
            </w:r>
            <w:r>
              <w:rPr>
                <w:rFonts w:hint="default" w:ascii="宋体" w:hAnsi="宋体" w:eastAsia="宋体" w:cs="宋体"/>
                <w:i w:val="0"/>
                <w:color w:val="000000"/>
                <w:kern w:val="0"/>
                <w:sz w:val="20"/>
                <w:szCs w:val="20"/>
                <w:u w:val="none"/>
                <w:lang w:val="en-US" w:eastAsia="zh-CN" w:bidi="ar"/>
              </w:rPr>
              <w:t>GB/T5783</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4</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9</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垫圈</w:t>
            </w:r>
            <w:r>
              <w:rPr>
                <w:rFonts w:hint="default" w:ascii="宋体" w:hAnsi="宋体" w:eastAsia="宋体" w:cs="宋体"/>
                <w:i w:val="0"/>
                <w:color w:val="000000"/>
                <w:kern w:val="0"/>
                <w:sz w:val="20"/>
                <w:szCs w:val="20"/>
                <w:u w:val="none"/>
                <w:lang w:val="en-US" w:eastAsia="zh-CN" w:bidi="ar"/>
              </w:rPr>
              <w:t>8</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200HV</w:t>
            </w:r>
            <w:r>
              <w:rPr>
                <w:rFonts w:hint="eastAsia" w:ascii="宋体" w:hAnsi="宋体" w:eastAsia="宋体" w:cs="宋体"/>
                <w:i w:val="0"/>
                <w:color w:val="000000"/>
                <w:kern w:val="0"/>
                <w:sz w:val="20"/>
                <w:szCs w:val="20"/>
                <w:u w:val="none"/>
                <w:lang w:val="en-US" w:eastAsia="zh-CN" w:bidi="ar"/>
              </w:rPr>
              <w:t>，</w:t>
            </w:r>
            <w:r>
              <w:rPr>
                <w:rFonts w:hint="default" w:ascii="宋体" w:hAnsi="宋体" w:eastAsia="宋体" w:cs="宋体"/>
                <w:i w:val="0"/>
                <w:color w:val="000000"/>
                <w:kern w:val="0"/>
                <w:sz w:val="20"/>
                <w:szCs w:val="20"/>
                <w:u w:val="none"/>
                <w:lang w:val="en-US" w:eastAsia="zh-CN" w:bidi="ar"/>
              </w:rPr>
              <w:t>GB/T97.2</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12</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10</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螺母</w:t>
            </w:r>
            <w:r>
              <w:rPr>
                <w:rFonts w:hint="default" w:ascii="宋体" w:hAnsi="宋体" w:eastAsia="宋体" w:cs="宋体"/>
                <w:i w:val="0"/>
                <w:color w:val="000000"/>
                <w:kern w:val="0"/>
                <w:sz w:val="20"/>
                <w:szCs w:val="20"/>
                <w:u w:val="none"/>
                <w:lang w:val="en-US" w:eastAsia="zh-CN" w:bidi="ar"/>
              </w:rPr>
              <w:t>M8</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8</w:t>
            </w:r>
            <w:r>
              <w:rPr>
                <w:rFonts w:hint="eastAsia" w:ascii="宋体" w:hAnsi="宋体" w:eastAsia="宋体" w:cs="宋体"/>
                <w:i w:val="0"/>
                <w:color w:val="000000"/>
                <w:kern w:val="0"/>
                <w:sz w:val="20"/>
                <w:szCs w:val="20"/>
                <w:u w:val="none"/>
                <w:lang w:val="en-US" w:eastAsia="zh-CN" w:bidi="ar"/>
              </w:rPr>
              <w:t>级，</w:t>
            </w:r>
            <w:r>
              <w:rPr>
                <w:rFonts w:hint="default" w:ascii="宋体" w:hAnsi="宋体" w:eastAsia="宋体" w:cs="宋体"/>
                <w:i w:val="0"/>
                <w:color w:val="000000"/>
                <w:kern w:val="0"/>
                <w:sz w:val="20"/>
                <w:szCs w:val="20"/>
                <w:u w:val="none"/>
                <w:lang w:val="en-US" w:eastAsia="zh-CN" w:bidi="ar"/>
              </w:rPr>
              <w:t>GB/T6170</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6</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11</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螺栓</w:t>
            </w:r>
            <w:r>
              <w:rPr>
                <w:rFonts w:hint="default" w:ascii="宋体" w:hAnsi="宋体" w:eastAsia="宋体" w:cs="宋体"/>
                <w:i w:val="0"/>
                <w:color w:val="000000"/>
                <w:kern w:val="0"/>
                <w:sz w:val="20"/>
                <w:szCs w:val="20"/>
                <w:u w:val="none"/>
                <w:lang w:val="en-US" w:eastAsia="zh-CN" w:bidi="ar"/>
              </w:rPr>
              <w:t>M6X20</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8.8</w:t>
            </w:r>
            <w:r>
              <w:rPr>
                <w:rFonts w:hint="eastAsia" w:ascii="宋体" w:hAnsi="宋体" w:eastAsia="宋体" w:cs="宋体"/>
                <w:i w:val="0"/>
                <w:color w:val="000000"/>
                <w:kern w:val="0"/>
                <w:sz w:val="20"/>
                <w:szCs w:val="20"/>
                <w:u w:val="none"/>
                <w:lang w:val="en-US" w:eastAsia="zh-CN" w:bidi="ar"/>
              </w:rPr>
              <w:t>级，</w:t>
            </w:r>
            <w:r>
              <w:rPr>
                <w:rFonts w:hint="default" w:ascii="宋体" w:hAnsi="宋体" w:eastAsia="宋体" w:cs="宋体"/>
                <w:i w:val="0"/>
                <w:color w:val="000000"/>
                <w:kern w:val="0"/>
                <w:sz w:val="20"/>
                <w:szCs w:val="20"/>
                <w:u w:val="none"/>
                <w:lang w:val="en-US" w:eastAsia="zh-CN" w:bidi="ar"/>
              </w:rPr>
              <w:t>GB/T5783</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4</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12</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垫圈</w:t>
            </w:r>
            <w:r>
              <w:rPr>
                <w:rFonts w:hint="default" w:ascii="宋体" w:hAnsi="宋体" w:eastAsia="宋体" w:cs="宋体"/>
                <w:i w:val="0"/>
                <w:color w:val="000000"/>
                <w:kern w:val="0"/>
                <w:sz w:val="20"/>
                <w:szCs w:val="20"/>
                <w:u w:val="none"/>
                <w:lang w:val="en-US" w:eastAsia="zh-CN" w:bidi="ar"/>
              </w:rPr>
              <w:t>6</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200HV</w:t>
            </w:r>
            <w:r>
              <w:rPr>
                <w:rFonts w:hint="eastAsia" w:ascii="宋体" w:hAnsi="宋体" w:eastAsia="宋体" w:cs="宋体"/>
                <w:i w:val="0"/>
                <w:color w:val="000000"/>
                <w:kern w:val="0"/>
                <w:sz w:val="20"/>
                <w:szCs w:val="20"/>
                <w:u w:val="none"/>
                <w:lang w:val="en-US" w:eastAsia="zh-CN" w:bidi="ar"/>
              </w:rPr>
              <w:t>，</w:t>
            </w:r>
            <w:r>
              <w:rPr>
                <w:rFonts w:hint="default" w:ascii="宋体" w:hAnsi="宋体" w:eastAsia="宋体" w:cs="宋体"/>
                <w:i w:val="0"/>
                <w:color w:val="000000"/>
                <w:kern w:val="0"/>
                <w:sz w:val="20"/>
                <w:szCs w:val="20"/>
                <w:u w:val="none"/>
                <w:lang w:val="en-US" w:eastAsia="zh-CN" w:bidi="ar"/>
              </w:rPr>
              <w:t>GB/T97.2</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8</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13</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eastAsia" w:ascii="宋体" w:hAnsi="宋体" w:eastAsia="宋体" w:cs="宋体"/>
                <w:i w:val="0"/>
                <w:color w:val="000000"/>
                <w:kern w:val="0"/>
                <w:sz w:val="20"/>
                <w:szCs w:val="20"/>
                <w:u w:val="none"/>
                <w:lang w:val="en-US" w:eastAsia="zh-CN" w:bidi="ar"/>
              </w:rPr>
              <w:t>螺母</w:t>
            </w:r>
            <w:r>
              <w:rPr>
                <w:rFonts w:hint="default" w:ascii="宋体" w:hAnsi="宋体" w:eastAsia="宋体" w:cs="宋体"/>
                <w:i w:val="0"/>
                <w:color w:val="000000"/>
                <w:kern w:val="0"/>
                <w:sz w:val="20"/>
                <w:szCs w:val="20"/>
                <w:u w:val="none"/>
                <w:lang w:val="en-US" w:eastAsia="zh-CN" w:bidi="ar"/>
              </w:rPr>
              <w:t>M6</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8</w:t>
            </w:r>
            <w:r>
              <w:rPr>
                <w:rFonts w:hint="eastAsia" w:ascii="宋体" w:hAnsi="宋体" w:eastAsia="宋体" w:cs="宋体"/>
                <w:i w:val="0"/>
                <w:color w:val="000000"/>
                <w:kern w:val="0"/>
                <w:sz w:val="20"/>
                <w:szCs w:val="20"/>
                <w:u w:val="none"/>
                <w:lang w:val="en-US" w:eastAsia="zh-CN" w:bidi="ar"/>
              </w:rPr>
              <w:t>级，</w:t>
            </w:r>
            <w:r>
              <w:rPr>
                <w:rFonts w:hint="default" w:ascii="宋体" w:hAnsi="宋体" w:eastAsia="宋体" w:cs="宋体"/>
                <w:i w:val="0"/>
                <w:color w:val="000000"/>
                <w:kern w:val="0"/>
                <w:sz w:val="20"/>
                <w:szCs w:val="20"/>
                <w:u w:val="none"/>
                <w:lang w:val="en-US" w:eastAsia="zh-CN" w:bidi="ar"/>
              </w:rPr>
              <w:t>GB/T6170</w:t>
            </w:r>
          </w:p>
        </w:tc>
        <w:tc>
          <w:tcPr>
            <w:tcW w:w="1879" w:type="dxa"/>
            <w:vAlign w:val="center"/>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r>
              <w:rPr>
                <w:rFonts w:hint="default" w:ascii="宋体" w:hAnsi="宋体" w:eastAsia="宋体" w:cs="宋体"/>
                <w:i w:val="0"/>
                <w:color w:val="000000"/>
                <w:kern w:val="0"/>
                <w:sz w:val="20"/>
                <w:szCs w:val="20"/>
                <w:u w:val="none"/>
                <w:lang w:val="en-US" w:eastAsia="zh-CN" w:bidi="ar"/>
              </w:rPr>
              <w:t>4</w:t>
            </w:r>
          </w:p>
        </w:tc>
        <w:tc>
          <w:tcPr>
            <w:tcW w:w="1879" w:type="dxa"/>
          </w:tcPr>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tc>
      </w:tr>
    </w:tbl>
    <w:p>
      <w:pPr>
        <w:keepNext w:val="0"/>
        <w:keepLines w:val="0"/>
        <w:widowControl/>
        <w:suppressLineNumbers w:val="0"/>
        <w:jc w:val="center"/>
        <w:textAlignment w:val="center"/>
        <w:rPr>
          <w:rFonts w:hint="default" w:ascii="宋体" w:hAnsi="宋体" w:eastAsia="宋体" w:cs="宋体"/>
          <w:i w:val="0"/>
          <w:color w:val="000000"/>
          <w:kern w:val="0"/>
          <w:sz w:val="20"/>
          <w:szCs w:val="20"/>
          <w:u w:val="none"/>
          <w:lang w:val="en-US" w:eastAsia="zh-CN" w:bidi="ar"/>
        </w:rPr>
      </w:pPr>
    </w:p>
    <w:p>
      <w:pPr>
        <w:widowControl/>
        <w:spacing w:line="240" w:lineRule="auto"/>
        <w:jc w:val="both"/>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9.5整机附件</w:t>
      </w:r>
    </w:p>
    <w:p>
      <w:pPr>
        <w:widowControl/>
        <w:spacing w:line="240" w:lineRule="auto"/>
        <w:jc w:val="both"/>
        <w:rPr>
          <w:rFonts w:hint="default" w:ascii="黑体" w:hAnsi="黑体" w:eastAsia="黑体" w:cs="Times New Roman"/>
          <w:bCs/>
          <w:sz w:val="30"/>
          <w:szCs w:val="30"/>
          <w:lang w:val="en-US" w:eastAsia="zh-CN"/>
        </w:rPr>
      </w:pPr>
      <w:r>
        <w:drawing>
          <wp:inline distT="0" distB="0" distL="114300" distR="114300">
            <wp:extent cx="6214745" cy="3595370"/>
            <wp:effectExtent l="0" t="0" r="14605" b="5080"/>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110"/>
                    <a:stretch>
                      <a:fillRect/>
                    </a:stretch>
                  </pic:blipFill>
                  <pic:spPr>
                    <a:xfrm>
                      <a:off x="0" y="0"/>
                      <a:ext cx="6214745" cy="3595370"/>
                    </a:xfrm>
                    <a:prstGeom prst="rect">
                      <a:avLst/>
                    </a:prstGeom>
                    <a:noFill/>
                    <a:ln w="9525">
                      <a:noFill/>
                    </a:ln>
                  </pic:spPr>
                </pic:pic>
              </a:graphicData>
            </a:graphic>
          </wp:inline>
        </w:drawing>
      </w:r>
    </w:p>
    <w:p>
      <w:pPr>
        <w:widowControl/>
        <w:spacing w:line="240" w:lineRule="auto"/>
        <w:jc w:val="both"/>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9.5.1轴承座绑线架</w:t>
      </w:r>
    </w:p>
    <w:p>
      <w:pPr>
        <w:widowControl/>
        <w:spacing w:line="240" w:lineRule="auto"/>
        <w:jc w:val="both"/>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drawing>
          <wp:inline distT="0" distB="0" distL="114300" distR="114300">
            <wp:extent cx="3252470" cy="3724910"/>
            <wp:effectExtent l="0" t="0" r="5080" b="8890"/>
            <wp:docPr id="130" name="图片 130" descr="1581851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1581851410(1)"/>
                    <pic:cNvPicPr>
                      <a:picLocks noChangeAspect="1"/>
                    </pic:cNvPicPr>
                  </pic:nvPicPr>
                  <pic:blipFill>
                    <a:blip r:embed="rId111"/>
                    <a:stretch>
                      <a:fillRect/>
                    </a:stretch>
                  </pic:blipFill>
                  <pic:spPr>
                    <a:xfrm>
                      <a:off x="0" y="0"/>
                      <a:ext cx="3252470" cy="3724910"/>
                    </a:xfrm>
                    <a:prstGeom prst="rect">
                      <a:avLst/>
                    </a:prstGeom>
                  </pic:spPr>
                </pic:pic>
              </a:graphicData>
            </a:graphic>
          </wp:inline>
        </w:drawing>
      </w:r>
    </w:p>
    <w:p>
      <w:pPr>
        <w:widowControl/>
        <w:spacing w:line="240" w:lineRule="auto"/>
        <w:jc w:val="both"/>
        <w:rPr>
          <w:rFonts w:hint="eastAsia"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9.5.2主轴润滑管路</w:t>
      </w:r>
    </w:p>
    <w:p>
      <w:pPr>
        <w:widowControl/>
        <w:spacing w:line="240" w:lineRule="auto"/>
        <w:jc w:val="both"/>
        <w:rPr>
          <w:rFonts w:hint="default" w:ascii="黑体" w:hAnsi="黑体" w:eastAsia="黑体" w:cs="Times New Roman"/>
          <w:bCs/>
          <w:sz w:val="30"/>
          <w:szCs w:val="30"/>
          <w:lang w:val="en-US" w:eastAsia="zh-CN"/>
        </w:rPr>
      </w:pPr>
      <w:r>
        <w:rPr>
          <w:rFonts w:hint="default" w:ascii="黑体" w:hAnsi="黑体" w:eastAsia="黑体" w:cs="Times New Roman"/>
          <w:bCs/>
          <w:sz w:val="30"/>
          <w:szCs w:val="30"/>
          <w:lang w:val="en-US" w:eastAsia="zh-CN"/>
        </w:rPr>
        <w:drawing>
          <wp:inline distT="0" distB="0" distL="114300" distR="114300">
            <wp:extent cx="5824855" cy="3623945"/>
            <wp:effectExtent l="0" t="0" r="4445" b="14605"/>
            <wp:docPr id="125" name="图片 125" descr="1581850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81850968(1)"/>
                    <pic:cNvPicPr>
                      <a:picLocks noChangeAspect="1"/>
                    </pic:cNvPicPr>
                  </pic:nvPicPr>
                  <pic:blipFill>
                    <a:blip r:embed="rId112"/>
                    <a:stretch>
                      <a:fillRect/>
                    </a:stretch>
                  </pic:blipFill>
                  <pic:spPr>
                    <a:xfrm>
                      <a:off x="0" y="0"/>
                      <a:ext cx="5824855" cy="3623945"/>
                    </a:xfrm>
                    <a:prstGeom prst="rect">
                      <a:avLst/>
                    </a:prstGeom>
                  </pic:spPr>
                </pic:pic>
              </a:graphicData>
            </a:graphic>
          </wp:inline>
        </w:drawing>
      </w:r>
    </w:p>
    <w:p>
      <w:pPr>
        <w:widowControl/>
        <w:spacing w:line="240" w:lineRule="auto"/>
        <w:ind w:firstLine="480" w:firstLineChars="200"/>
        <w:jc w:val="left"/>
        <w:rPr>
          <w:rFonts w:hint="default" w:ascii="黑体" w:hAnsi="黑体" w:eastAsia="黑体" w:cs="Times New Roman"/>
          <w:b w:val="0"/>
          <w:bCs/>
          <w:sz w:val="24"/>
          <w:szCs w:val="24"/>
          <w:lang w:val="en-US" w:eastAsia="zh-CN"/>
        </w:rPr>
      </w:pPr>
      <w:r>
        <w:rPr>
          <w:rFonts w:hint="eastAsia" w:ascii="黑体" w:hAnsi="黑体" w:eastAsia="黑体" w:cs="Times New Roman"/>
          <w:b w:val="0"/>
          <w:bCs/>
          <w:sz w:val="24"/>
          <w:szCs w:val="24"/>
          <w:lang w:val="en-US" w:eastAsia="zh-CN"/>
        </w:rPr>
        <w:t>润滑管路从内部分配器接出，沿着绑线架位置安装到主轴端面润滑点位置，用扎带将管路固定在绑线架。</w:t>
      </w:r>
    </w:p>
    <w:p>
      <w:pPr>
        <w:widowControl/>
        <w:spacing w:line="240" w:lineRule="auto"/>
        <w:jc w:val="left"/>
        <w:rPr>
          <w:rFonts w:hint="default" w:ascii="黑体" w:hAnsi="黑体" w:eastAsia="黑体" w:cs="Times New Roman"/>
          <w:bCs/>
          <w:sz w:val="30"/>
          <w:szCs w:val="30"/>
          <w:lang w:val="en-US" w:eastAsia="zh-CN"/>
        </w:rPr>
      </w:pPr>
      <w:r>
        <w:rPr>
          <w:rFonts w:hint="eastAsia" w:ascii="黑体" w:hAnsi="黑体" w:eastAsia="黑体" w:cs="Times New Roman"/>
          <w:bCs/>
          <w:sz w:val="30"/>
          <w:szCs w:val="30"/>
          <w:lang w:val="en-US" w:eastAsia="zh-CN"/>
        </w:rPr>
        <w:t>9.5.3灯具支撑板、机舱照明灯安装</w:t>
      </w:r>
    </w:p>
    <w:p>
      <w:pPr>
        <w:widowControl/>
        <w:spacing w:line="240" w:lineRule="auto"/>
        <w:jc w:val="left"/>
        <w:rPr>
          <w:rFonts w:hint="default" w:ascii="黑体" w:hAnsi="黑体" w:eastAsia="黑体" w:cs="Times New Roman"/>
          <w:bCs/>
          <w:sz w:val="30"/>
          <w:szCs w:val="30"/>
          <w:lang w:val="en-US" w:eastAsia="zh-CN"/>
        </w:rPr>
      </w:pPr>
      <w:r>
        <w:rPr>
          <w:rFonts w:hint="default" w:ascii="黑体" w:hAnsi="黑体" w:eastAsia="黑体" w:cs="Times New Roman"/>
          <w:bCs/>
          <w:sz w:val="30"/>
          <w:szCs w:val="30"/>
          <w:lang w:val="en-US" w:eastAsia="zh-CN"/>
        </w:rPr>
        <w:drawing>
          <wp:inline distT="0" distB="0" distL="114300" distR="114300">
            <wp:extent cx="5821680" cy="2289810"/>
            <wp:effectExtent l="0" t="0" r="7620" b="15240"/>
            <wp:docPr id="117" name="图片 117" descr="1583216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83216872(1)"/>
                    <pic:cNvPicPr>
                      <a:picLocks noChangeAspect="1"/>
                    </pic:cNvPicPr>
                  </pic:nvPicPr>
                  <pic:blipFill>
                    <a:blip r:embed="rId113"/>
                    <a:stretch>
                      <a:fillRect/>
                    </a:stretch>
                  </pic:blipFill>
                  <pic:spPr>
                    <a:xfrm>
                      <a:off x="0" y="0"/>
                      <a:ext cx="5821680" cy="2289810"/>
                    </a:xfrm>
                    <a:prstGeom prst="rect">
                      <a:avLst/>
                    </a:prstGeom>
                  </pic:spPr>
                </pic:pic>
              </a:graphicData>
            </a:graphic>
          </wp:inline>
        </w:drawing>
      </w:r>
    </w:p>
    <w:p>
      <w:pPr>
        <w:widowControl/>
        <w:spacing w:line="240" w:lineRule="auto"/>
        <w:jc w:val="left"/>
        <w:rPr>
          <w:rFonts w:hint="default" w:ascii="黑体" w:hAnsi="黑体" w:eastAsia="黑体" w:cs="Times New Roman"/>
          <w:bCs/>
          <w:sz w:val="30"/>
          <w:szCs w:val="30"/>
          <w:lang w:val="en-US" w:eastAsia="zh-CN"/>
        </w:rPr>
      </w:pPr>
    </w:p>
    <w:sectPr>
      <w:headerReference r:id="rId13" w:type="first"/>
      <w:headerReference r:id="rId11" w:type="default"/>
      <w:footerReference r:id="rId14" w:type="default"/>
      <w:headerReference r:id="rId12" w:type="even"/>
      <w:type w:val="continuous"/>
      <w:pgSz w:w="11906" w:h="16838"/>
      <w:pgMar w:top="1440" w:right="1080" w:bottom="1440" w:left="1080" w:header="851" w:footer="680" w:gutter="567"/>
      <w:pgNumType w:fmt="decimal"/>
      <w:cols w:space="72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2010609030101010101"/>
    <w:charset w:val="86"/>
    <w:family w:val="modern"/>
    <w:pitch w:val="default"/>
    <w:sig w:usb0="00000000" w:usb1="00000000" w:usb2="00000000" w:usb3="00000000" w:csb0="00040000" w:csb1="0000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top w:val="single" w:color="auto" w:sz="4" w:space="1"/>
      </w:pBdr>
      <w:rPr>
        <w:rStyle w:val="65"/>
        <w:rFonts w:ascii="仿宋" w:hAnsi="仿宋" w:eastAsia="仿宋"/>
        <w:sz w:val="21"/>
      </w:rPr>
    </w:pPr>
    <w:r>
      <w:rPr>
        <w:sz w:val="21"/>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010920" cy="1828800"/>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01092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宋体"/>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w:t>
                          </w:r>
                          <w:r>
                            <w:rPr>
                              <w:rFonts w:hint="eastAsia"/>
                              <w:sz w:val="18"/>
                              <w:lang w:eastAsia="zh-CN"/>
                            </w:rPr>
                            <w:fldChar w:fldCharType="end"/>
                          </w:r>
                          <w:r>
                            <w:rPr>
                              <w:rFonts w:hint="eastAsia"/>
                              <w:sz w:val="18"/>
                              <w:lang w:eastAsia="zh-CN"/>
                            </w:rPr>
                            <w:t xml:space="preserve"> 页 共 </w:t>
                          </w:r>
                          <w:r>
                            <w:rPr>
                              <w:rFonts w:hint="eastAsia"/>
                              <w:sz w:val="18"/>
                              <w:lang w:eastAsia="zh-CN"/>
                            </w:rPr>
                            <w:fldChar w:fldCharType="begin"/>
                          </w:r>
                          <w:r>
                            <w:rPr>
                              <w:rFonts w:hint="eastAsia"/>
                              <w:sz w:val="18"/>
                              <w:lang w:eastAsia="zh-CN"/>
                            </w:rPr>
                            <w:instrText xml:space="preserve"> NUMPAGES  \* MERGEFORMAT </w:instrText>
                          </w:r>
                          <w:r>
                            <w:rPr>
                              <w:rFonts w:hint="eastAsia"/>
                              <w:sz w:val="18"/>
                              <w:lang w:eastAsia="zh-CN"/>
                            </w:rPr>
                            <w:fldChar w:fldCharType="separate"/>
                          </w:r>
                          <w:r>
                            <w:rPr>
                              <w:rFonts w:hint="eastAsia"/>
                              <w:sz w:val="18"/>
                              <w:lang w:eastAsia="zh-CN"/>
                            </w:rPr>
                            <w:t>54</w:t>
                          </w:r>
                          <w:r>
                            <w:rPr>
                              <w:rFonts w:hint="eastAsia"/>
                              <w:sz w:val="18"/>
                              <w:lang w:eastAsia="zh-CN"/>
                            </w:rPr>
                            <w:fldChar w:fldCharType="end"/>
                          </w:r>
                          <w:r>
                            <w:rPr>
                              <w:rFonts w:hint="eastAsia"/>
                              <w:sz w:val="18"/>
                              <w:lang w:eastAsia="zh-CN"/>
                            </w:rPr>
                            <w:t xml:space="preserve"> 页</w:t>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79.6pt;mso-position-horizontal:center;mso-position-horizontal-relative:margin;z-index:251669504;mso-width-relative:page;mso-height-relative:page;" filled="f" stroked="f" coordsize="21600,21600" o:gfxdata="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t1be3UAAAABQEAAA8A&#10;AAAAAAAAAQAgAAAAIgAAAGRycy9kb3ducmV2LnhtbFBLAQIUABQAAAAIAIdO4kDh8KNqGwIAABcE&#10;AAAOAAAAAAAAAAEAIAAAACMBAABkcnMvZTJvRG9jLnhtbFBLBQYAAAAABgAGAFkBAACwBQAAAAA=&#10;">
              <v:fill on="f" focussize="0,0"/>
              <v:stroke on="f" weight="0.5pt"/>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w:t>
                    </w:r>
                    <w:r>
                      <w:rPr>
                        <w:rFonts w:hint="eastAsia"/>
                        <w:sz w:val="18"/>
                        <w:lang w:eastAsia="zh-CN"/>
                      </w:rPr>
                      <w:fldChar w:fldCharType="end"/>
                    </w:r>
                    <w:r>
                      <w:rPr>
                        <w:rFonts w:hint="eastAsia"/>
                        <w:sz w:val="18"/>
                        <w:lang w:eastAsia="zh-CN"/>
                      </w:rPr>
                      <w:t xml:space="preserve"> 页 共 </w:t>
                    </w:r>
                    <w:r>
                      <w:rPr>
                        <w:rFonts w:hint="eastAsia"/>
                        <w:sz w:val="18"/>
                        <w:lang w:eastAsia="zh-CN"/>
                      </w:rPr>
                      <w:fldChar w:fldCharType="begin"/>
                    </w:r>
                    <w:r>
                      <w:rPr>
                        <w:rFonts w:hint="eastAsia"/>
                        <w:sz w:val="18"/>
                        <w:lang w:eastAsia="zh-CN"/>
                      </w:rPr>
                      <w:instrText xml:space="preserve"> NUMPAGES  \* MERGEFORMAT </w:instrText>
                    </w:r>
                    <w:r>
                      <w:rPr>
                        <w:rFonts w:hint="eastAsia"/>
                        <w:sz w:val="18"/>
                        <w:lang w:eastAsia="zh-CN"/>
                      </w:rPr>
                      <w:fldChar w:fldCharType="separate"/>
                    </w:r>
                    <w:r>
                      <w:rPr>
                        <w:rFonts w:hint="eastAsia"/>
                        <w:sz w:val="18"/>
                        <w:lang w:eastAsia="zh-CN"/>
                      </w:rPr>
                      <w:t>54</w:t>
                    </w:r>
                    <w:r>
                      <w:rPr>
                        <w:rFonts w:hint="eastAsia"/>
                        <w:sz w:val="18"/>
                        <w:lang w:eastAsia="zh-CN"/>
                      </w:rPr>
                      <w:fldChar w:fldCharType="end"/>
                    </w:r>
                    <w:r>
                      <w:rPr>
                        <w:rFonts w:hint="eastAsia"/>
                        <w:sz w:val="18"/>
                        <w:lang w:eastAsia="zh-CN"/>
                      </w:rPr>
                      <w:t xml:space="preserve"> 页</w:t>
                    </w:r>
                  </w:p>
                </w:txbxContent>
              </v:textbox>
            </v:shape>
          </w:pict>
        </mc:Fallback>
      </mc:AlternateContent>
    </w:r>
    <w:r>
      <w:rPr>
        <w:rStyle w:val="65"/>
        <w:rFonts w:ascii="仿宋" w:hAnsi="仿宋" w:eastAsia="仿宋"/>
        <w:sz w:val="21"/>
      </w:rPr>
      <w:t>机密文件</w:t>
    </w:r>
    <w:r>
      <w:rPr>
        <w:rStyle w:val="65"/>
        <w:rFonts w:ascii="仿宋" w:hAnsi="仿宋" w:eastAsia="仿宋"/>
        <w:sz w:val="21"/>
      </w:rPr>
      <w:tab/>
    </w:r>
    <w:r>
      <w:rPr>
        <w:rStyle w:val="65"/>
        <w:rFonts w:ascii="仿宋" w:hAnsi="仿宋" w:eastAsia="仿宋"/>
        <w:sz w:val="21"/>
      </w:rPr>
      <w:tab/>
    </w:r>
    <w:r>
      <w:rPr>
        <w:rStyle w:val="65"/>
        <w:rFonts w:ascii="仿宋" w:hAnsi="仿宋" w:eastAsia="仿宋"/>
        <w:sz w:val="21"/>
      </w:rPr>
      <w:t xml:space="preserve">   严禁传播</w:t>
    </w:r>
  </w:p>
  <w:p>
    <w:pPr>
      <w:pStyle w:val="23"/>
      <w:pBdr>
        <w:between w:val="none" w:color="auto" w:sz="0" w:space="0"/>
      </w:pBdr>
      <w:rPr>
        <w:rFonts w:ascii="仿宋" w:hAnsi="仿宋" w:eastAsia="仿宋"/>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top w:val="single" w:color="auto" w:sz="4" w:space="1"/>
      </w:pBdr>
      <w:rPr>
        <w:rStyle w:val="65"/>
        <w:rFonts w:ascii="仿宋" w:hAnsi="仿宋" w:eastAsia="仿宋"/>
        <w:sz w:val="21"/>
      </w:rPr>
    </w:pPr>
    <w:r>
      <w:rPr>
        <w:sz w:val="21"/>
      </w:rPr>
      <mc:AlternateContent>
        <mc:Choice Requires="wps">
          <w:drawing>
            <wp:anchor distT="0" distB="0" distL="114300" distR="114300" simplePos="0" relativeHeight="251670528" behindDoc="0" locked="0" layoutInCell="1" allowOverlap="1">
              <wp:simplePos x="0" y="0"/>
              <wp:positionH relativeFrom="margin">
                <wp:posOffset>2482215</wp:posOffset>
              </wp:positionH>
              <wp:positionV relativeFrom="paragraph">
                <wp:posOffset>0</wp:posOffset>
              </wp:positionV>
              <wp:extent cx="979805" cy="191770"/>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979805" cy="1917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宋体"/>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r>
                            <w:rPr>
                              <w:rFonts w:hint="eastAsia"/>
                              <w:sz w:val="18"/>
                              <w:lang w:eastAsia="zh-CN"/>
                            </w:rPr>
                            <w:t xml:space="preserve"> 页 共 </w:t>
                          </w:r>
                          <w:r>
                            <w:rPr>
                              <w:rFonts w:hint="eastAsia"/>
                              <w:sz w:val="18"/>
                              <w:lang w:eastAsia="zh-CN"/>
                            </w:rPr>
                            <w:fldChar w:fldCharType="begin"/>
                          </w:r>
                          <w:r>
                            <w:rPr>
                              <w:rFonts w:hint="eastAsia"/>
                              <w:sz w:val="18"/>
                              <w:lang w:eastAsia="zh-CN"/>
                            </w:rPr>
                            <w:instrText xml:space="preserve"> NUMPAGES  \* MERGEFORMAT </w:instrText>
                          </w:r>
                          <w:r>
                            <w:rPr>
                              <w:rFonts w:hint="eastAsia"/>
                              <w:sz w:val="18"/>
                              <w:lang w:eastAsia="zh-CN"/>
                            </w:rPr>
                            <w:fldChar w:fldCharType="separate"/>
                          </w:r>
                          <w:r>
                            <w:rPr>
                              <w:rFonts w:hint="eastAsia"/>
                              <w:sz w:val="18"/>
                              <w:lang w:eastAsia="zh-CN"/>
                            </w:rPr>
                            <w:t>54</w:t>
                          </w:r>
                          <w:r>
                            <w:rPr>
                              <w:rFonts w:hint="eastAsia"/>
                              <w:sz w:val="18"/>
                              <w:lang w:eastAsia="zh-CN"/>
                            </w:rPr>
                            <w:fldChar w:fldCharType="end"/>
                          </w:r>
                          <w:r>
                            <w:rPr>
                              <w:rFonts w:hint="eastAsia"/>
                              <w:sz w:val="18"/>
                              <w:lang w:eastAsia="zh-CN"/>
                            </w:rPr>
                            <w:t xml:space="preserve"> 页</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195.45pt;margin-top:0pt;height:15.1pt;width:77.15pt;mso-position-horizontal-relative:margin;z-index:251670528;mso-width-relative:page;mso-height-relative:page;" filled="f" stroked="f" coordsize="21600,21600" o:gfxdata="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M8lgX/WAAAABwEA&#10;AA8AAAAAAAAAAQAgAAAAIgAAAGRycy9kb3ducmV2LnhtbFBLAQIUABQAAAAIAIdO4kD3oq+YHAIA&#10;ABUEAAAOAAAAAAAAAAEAIAAAACUBAABkcnMvZTJvRG9jLnhtbFBLBQYAAAAABgAGAFkBAACzBQAA&#10;AAA=&#10;">
              <v:fill on="f" focussize="0,0"/>
              <v:stroke on="f" weight="0.5pt"/>
              <v:imagedata o:title=""/>
              <o:lock v:ext="edit" aspectratio="f"/>
              <v:textbox inset="0mm,0mm,0mm,0mm">
                <w:txbxContent>
                  <w:p>
                    <w:pPr>
                      <w:snapToGrid w:val="0"/>
                      <w:rPr>
                        <w:rFonts w:hint="eastAsia" w:eastAsia="宋体"/>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r>
                      <w:rPr>
                        <w:rFonts w:hint="eastAsia"/>
                        <w:sz w:val="18"/>
                        <w:lang w:eastAsia="zh-CN"/>
                      </w:rPr>
                      <w:t xml:space="preserve"> 页 共 </w:t>
                    </w:r>
                    <w:r>
                      <w:rPr>
                        <w:rFonts w:hint="eastAsia"/>
                        <w:sz w:val="18"/>
                        <w:lang w:eastAsia="zh-CN"/>
                      </w:rPr>
                      <w:fldChar w:fldCharType="begin"/>
                    </w:r>
                    <w:r>
                      <w:rPr>
                        <w:rFonts w:hint="eastAsia"/>
                        <w:sz w:val="18"/>
                        <w:lang w:eastAsia="zh-CN"/>
                      </w:rPr>
                      <w:instrText xml:space="preserve"> NUMPAGES  \* MERGEFORMAT </w:instrText>
                    </w:r>
                    <w:r>
                      <w:rPr>
                        <w:rFonts w:hint="eastAsia"/>
                        <w:sz w:val="18"/>
                        <w:lang w:eastAsia="zh-CN"/>
                      </w:rPr>
                      <w:fldChar w:fldCharType="separate"/>
                    </w:r>
                    <w:r>
                      <w:rPr>
                        <w:rFonts w:hint="eastAsia"/>
                        <w:sz w:val="18"/>
                        <w:lang w:eastAsia="zh-CN"/>
                      </w:rPr>
                      <w:t>54</w:t>
                    </w:r>
                    <w:r>
                      <w:rPr>
                        <w:rFonts w:hint="eastAsia"/>
                        <w:sz w:val="18"/>
                        <w:lang w:eastAsia="zh-CN"/>
                      </w:rPr>
                      <w:fldChar w:fldCharType="end"/>
                    </w:r>
                    <w:r>
                      <w:rPr>
                        <w:rFonts w:hint="eastAsia"/>
                        <w:sz w:val="18"/>
                        <w:lang w:eastAsia="zh-CN"/>
                      </w:rPr>
                      <w:t xml:space="preserve"> 页</w:t>
                    </w:r>
                  </w:p>
                </w:txbxContent>
              </v:textbox>
            </v:shape>
          </w:pict>
        </mc:Fallback>
      </mc:AlternateContent>
    </w:r>
    <w:r>
      <w:rPr>
        <w:rStyle w:val="65"/>
        <w:rFonts w:ascii="仿宋" w:hAnsi="仿宋" w:eastAsia="仿宋"/>
        <w:sz w:val="21"/>
      </w:rPr>
      <w:t>机密文件</w:t>
    </w:r>
    <w:r>
      <w:rPr>
        <w:rStyle w:val="65"/>
        <w:rFonts w:ascii="仿宋" w:hAnsi="仿宋" w:eastAsia="仿宋"/>
        <w:sz w:val="21"/>
      </w:rPr>
      <w:tab/>
    </w:r>
    <w:r>
      <w:rPr>
        <w:rStyle w:val="65"/>
        <w:rFonts w:ascii="仿宋" w:hAnsi="仿宋" w:eastAsia="仿宋"/>
        <w:sz w:val="21"/>
      </w:rPr>
      <w:tab/>
    </w:r>
    <w:r>
      <w:rPr>
        <w:rStyle w:val="65"/>
        <w:rFonts w:ascii="仿宋" w:hAnsi="仿宋" w:eastAsia="仿宋"/>
        <w:sz w:val="21"/>
      </w:rPr>
      <w:t xml:space="preserve"> 严禁传播</w:t>
    </w:r>
  </w:p>
  <w:p>
    <w:pPr>
      <w:pStyle w:val="23"/>
      <w:pBdr>
        <w:between w:val="none" w:color="auto" w:sz="0" w:space="0"/>
      </w:pBdr>
      <w:jc w:val="center"/>
      <w:rPr>
        <w:rFonts w:ascii="仿宋" w:hAnsi="仿宋" w:eastAsia="仿宋"/>
        <w:sz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top w:val="single" w:color="auto" w:sz="4" w:space="1"/>
      </w:pBdr>
      <w:jc w:val="center"/>
      <w:rPr>
        <w:rStyle w:val="65"/>
        <w:rFonts w:ascii="仿宋" w:hAnsi="仿宋" w:eastAsia="仿宋"/>
        <w:sz w:val="21"/>
      </w:rPr>
    </w:pPr>
    <w:r>
      <w:rPr>
        <w:sz w:val="21"/>
      </w:rPr>
      <mc:AlternateContent>
        <mc:Choice Requires="wps">
          <w:drawing>
            <wp:anchor distT="0" distB="0" distL="114300" distR="114300" simplePos="0" relativeHeight="251671552" behindDoc="0" locked="0" layoutInCell="1" allowOverlap="1">
              <wp:simplePos x="0" y="0"/>
              <wp:positionH relativeFrom="margin">
                <wp:posOffset>2200275</wp:posOffset>
              </wp:positionH>
              <wp:positionV relativeFrom="paragraph">
                <wp:posOffset>0</wp:posOffset>
              </wp:positionV>
              <wp:extent cx="1409700" cy="182880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14097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jc w:val="center"/>
                            <w:rPr>
                              <w:rFonts w:hint="eastAsia" w:eastAsia="宋体"/>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r>
                            <w:rPr>
                              <w:rFonts w:hint="eastAsia"/>
                              <w:sz w:val="18"/>
                              <w:lang w:eastAsia="zh-CN"/>
                            </w:rPr>
                            <w:t xml:space="preserve"> 页 共 </w:t>
                          </w:r>
                          <w:r>
                            <w:rPr>
                              <w:rFonts w:hint="eastAsia"/>
                              <w:sz w:val="18"/>
                              <w:lang w:eastAsia="zh-CN"/>
                            </w:rPr>
                            <w:fldChar w:fldCharType="begin"/>
                          </w:r>
                          <w:r>
                            <w:rPr>
                              <w:rFonts w:hint="eastAsia"/>
                              <w:sz w:val="18"/>
                              <w:lang w:eastAsia="zh-CN"/>
                            </w:rPr>
                            <w:instrText xml:space="preserve"> NUMPAGES  \* MERGEFORMAT </w:instrText>
                          </w:r>
                          <w:r>
                            <w:rPr>
                              <w:rFonts w:hint="eastAsia"/>
                              <w:sz w:val="18"/>
                              <w:lang w:eastAsia="zh-CN"/>
                            </w:rPr>
                            <w:fldChar w:fldCharType="separate"/>
                          </w:r>
                          <w:r>
                            <w:rPr>
                              <w:rFonts w:hint="eastAsia"/>
                              <w:sz w:val="18"/>
                              <w:lang w:eastAsia="zh-CN"/>
                            </w:rPr>
                            <w:t>54</w:t>
                          </w:r>
                          <w:r>
                            <w:rPr>
                              <w:rFonts w:hint="eastAsia"/>
                              <w:sz w:val="18"/>
                              <w:lang w:eastAsia="zh-CN"/>
                            </w:rPr>
                            <w:fldChar w:fldCharType="end"/>
                          </w:r>
                          <w:r>
                            <w:rPr>
                              <w:rFonts w:hint="eastAsia"/>
                              <w:sz w:val="18"/>
                              <w:lang w:eastAsia="zh-CN"/>
                            </w:rPr>
                            <w:t xml:space="preserve"> 页</w:t>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173.25pt;margin-top:0pt;height:144pt;width:111pt;mso-position-horizontal-relative:margin;z-index:251671552;mso-width-relative:page;mso-height-relative:page;" filled="f" stroked="f" coordsize="21600,21600" o:gfxdata="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M1dov/WAAAACAEA&#10;AA8AAAAAAAAAAQAgAAAAIgAAAGRycy9kb3ducmV2LnhtbFBLAQIUABQAAAAIAIdO4kD3buoOHAIA&#10;ABcEAAAOAAAAAAAAAAEAIAAAACUBAABkcnMvZTJvRG9jLnhtbFBLBQYAAAAABgAGAFkBAACzBQAA&#10;AAA=&#10;">
              <v:fill on="f" focussize="0,0"/>
              <v:stroke on="f" weight="0.5pt"/>
              <v:imagedata o:title=""/>
              <o:lock v:ext="edit" aspectratio="f"/>
              <v:textbox inset="0mm,0mm,0mm,0mm" style="mso-fit-shape-to-text:t;">
                <w:txbxContent>
                  <w:p>
                    <w:pPr>
                      <w:snapToGrid w:val="0"/>
                      <w:jc w:val="center"/>
                      <w:rPr>
                        <w:rFonts w:hint="eastAsia" w:eastAsia="宋体"/>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r>
                      <w:rPr>
                        <w:rFonts w:hint="eastAsia"/>
                        <w:sz w:val="18"/>
                        <w:lang w:eastAsia="zh-CN"/>
                      </w:rPr>
                      <w:t xml:space="preserve"> 页 共 </w:t>
                    </w:r>
                    <w:r>
                      <w:rPr>
                        <w:rFonts w:hint="eastAsia"/>
                        <w:sz w:val="18"/>
                        <w:lang w:eastAsia="zh-CN"/>
                      </w:rPr>
                      <w:fldChar w:fldCharType="begin"/>
                    </w:r>
                    <w:r>
                      <w:rPr>
                        <w:rFonts w:hint="eastAsia"/>
                        <w:sz w:val="18"/>
                        <w:lang w:eastAsia="zh-CN"/>
                      </w:rPr>
                      <w:instrText xml:space="preserve"> NUMPAGES  \* MERGEFORMAT </w:instrText>
                    </w:r>
                    <w:r>
                      <w:rPr>
                        <w:rFonts w:hint="eastAsia"/>
                        <w:sz w:val="18"/>
                        <w:lang w:eastAsia="zh-CN"/>
                      </w:rPr>
                      <w:fldChar w:fldCharType="separate"/>
                    </w:r>
                    <w:r>
                      <w:rPr>
                        <w:rFonts w:hint="eastAsia"/>
                        <w:sz w:val="18"/>
                        <w:lang w:eastAsia="zh-CN"/>
                      </w:rPr>
                      <w:t>54</w:t>
                    </w:r>
                    <w:r>
                      <w:rPr>
                        <w:rFonts w:hint="eastAsia"/>
                        <w:sz w:val="18"/>
                        <w:lang w:eastAsia="zh-CN"/>
                      </w:rPr>
                      <w:fldChar w:fldCharType="end"/>
                    </w:r>
                    <w:r>
                      <w:rPr>
                        <w:rFonts w:hint="eastAsia"/>
                        <w:sz w:val="18"/>
                        <w:lang w:eastAsia="zh-CN"/>
                      </w:rPr>
                      <w:t xml:space="preserve"> 页</w:t>
                    </w:r>
                  </w:p>
                </w:txbxContent>
              </v:textbox>
            </v:shape>
          </w:pict>
        </mc:Fallback>
      </mc:AlternateContent>
    </w:r>
    <w:r>
      <w:rPr>
        <w:rStyle w:val="65"/>
        <w:rFonts w:ascii="仿宋" w:hAnsi="仿宋" w:eastAsia="仿宋"/>
        <w:sz w:val="21"/>
      </w:rPr>
      <w:t>机密文件</w:t>
    </w:r>
    <w:r>
      <w:rPr>
        <w:rStyle w:val="65"/>
        <w:rFonts w:ascii="仿宋" w:hAnsi="仿宋" w:eastAsia="仿宋"/>
        <w:sz w:val="21"/>
      </w:rPr>
      <w:tab/>
    </w:r>
    <w:r>
      <w:rPr>
        <w:rStyle w:val="65"/>
        <w:rFonts w:hint="eastAsia" w:ascii="仿宋" w:hAnsi="仿宋" w:eastAsia="仿宋"/>
        <w:sz w:val="21"/>
      </w:rPr>
      <w:t xml:space="preserve">                                                                     </w:t>
    </w:r>
    <w:r>
      <w:rPr>
        <w:rStyle w:val="65"/>
        <w:rFonts w:ascii="仿宋" w:hAnsi="仿宋" w:eastAsia="仿宋"/>
        <w:sz w:val="21"/>
      </w:rPr>
      <w:t>严禁传播</w:t>
    </w:r>
  </w:p>
  <w:p>
    <w:pPr>
      <w:pStyle w:val="23"/>
      <w:pBdr>
        <w:between w:val="none" w:color="auto" w:sz="0" w:space="0"/>
      </w:pBdr>
      <w:jc w:val="center"/>
      <w:rPr>
        <w:rFonts w:ascii="仿宋" w:hAnsi="仿宋" w:eastAsia="仿宋"/>
        <w:sz w:val="24"/>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left"/>
      <w:rPr>
        <w:rFonts w:eastAsia="仿宋"/>
        <w:sz w:val="21"/>
        <w:szCs w:val="21"/>
      </w:rPr>
    </w:pPr>
    <w:r>
      <w:rPr>
        <w:rFonts w:hint="eastAsia" w:eastAsia="仿宋"/>
        <w:sz w:val="21"/>
        <w:szCs w:val="21"/>
      </w:rPr>
      <w:t xml:space="preserve">   </w:t>
    </w:r>
    <w:r>
      <w:drawing>
        <wp:inline distT="0" distB="0" distL="114300" distR="114300">
          <wp:extent cx="2089785" cy="371475"/>
          <wp:effectExtent l="0" t="0" r="5715" b="8890"/>
          <wp:docPr id="2" name="图片 2" descr="公司名称（横）有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公司名称（横）有車"/>
                  <pic:cNvPicPr>
                    <a:picLocks noChangeAspect="1"/>
                  </pic:cNvPicPr>
                </pic:nvPicPr>
                <pic:blipFill>
                  <a:blip r:embed="rId1"/>
                  <a:stretch>
                    <a:fillRect/>
                  </a:stretch>
                </pic:blipFill>
                <pic:spPr>
                  <a:xfrm>
                    <a:off x="0" y="0"/>
                    <a:ext cx="2089785" cy="371475"/>
                  </a:xfrm>
                  <a:prstGeom prst="rect">
                    <a:avLst/>
                  </a:prstGeom>
                  <a:noFill/>
                  <a:ln w="9525">
                    <a:noFill/>
                  </a:ln>
                </pic:spPr>
              </pic:pic>
            </a:graphicData>
          </a:graphic>
        </wp:inline>
      </w:drawing>
    </w:r>
    <w:r>
      <w:rPr>
        <w:rFonts w:hint="eastAsia" w:eastAsia="仿宋"/>
        <w:sz w:val="21"/>
        <w:szCs w:val="21"/>
      </w:rPr>
      <w:t xml:space="preserve">            CWT2</w:t>
    </w:r>
    <w:r>
      <w:rPr>
        <w:rFonts w:hint="eastAsia" w:eastAsia="仿宋"/>
        <w:sz w:val="21"/>
        <w:szCs w:val="21"/>
        <w:lang w:val="en-US" w:eastAsia="zh-CN"/>
      </w:rPr>
      <w:t>5</w:t>
    </w:r>
    <w:r>
      <w:rPr>
        <w:rFonts w:hint="eastAsia" w:eastAsia="仿宋"/>
        <w:sz w:val="21"/>
        <w:szCs w:val="21"/>
      </w:rPr>
      <w:t>00风力发电机组机械安装作业指导书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r>
      <w:drawing>
        <wp:anchor distT="0" distB="0" distL="114300" distR="114300" simplePos="0" relativeHeight="251662336" behindDoc="1" locked="0" layoutInCell="0" allowOverlap="1">
          <wp:simplePos x="0" y="0"/>
          <wp:positionH relativeFrom="margin">
            <wp:align>center</wp:align>
          </wp:positionH>
          <wp:positionV relativeFrom="margin">
            <wp:align>center</wp:align>
          </wp:positionV>
          <wp:extent cx="5824220" cy="1504315"/>
          <wp:effectExtent l="0" t="0" r="5080" b="635"/>
          <wp:wrapNone/>
          <wp:docPr id="51" name="WordPictureWatermark1695903" descr="公司新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dPictureWatermark1695903" descr="公司新标识"/>
                  <pic:cNvPicPr>
                    <a:picLocks noChangeAspect="1"/>
                  </pic:cNvPicPr>
                </pic:nvPicPr>
                <pic:blipFill>
                  <a:blip r:embed="rId1">
                    <a:lum bright="70001" contrast="-70000"/>
                  </a:blip>
                  <a:stretch>
                    <a:fillRect/>
                  </a:stretch>
                </pic:blipFill>
                <pic:spPr>
                  <a:xfrm>
                    <a:off x="0" y="0"/>
                    <a:ext cx="5824220" cy="1504315"/>
                  </a:xfrm>
                  <a:prstGeom prst="rect">
                    <a:avLst/>
                  </a:prstGeom>
                  <a:noFill/>
                  <a:ln w="9525">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r>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5824220" cy="1504315"/>
          <wp:effectExtent l="0" t="0" r="5080" b="635"/>
          <wp:wrapNone/>
          <wp:docPr id="50" name="WordPictureWatermark1695902" descr="公司新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ordPictureWatermark1695902" descr="公司新标识"/>
                  <pic:cNvPicPr>
                    <a:picLocks noChangeAspect="1"/>
                  </pic:cNvPicPr>
                </pic:nvPicPr>
                <pic:blipFill>
                  <a:blip r:embed="rId1">
                    <a:lum bright="70001" contrast="-70000"/>
                  </a:blip>
                  <a:stretch>
                    <a:fillRect/>
                  </a:stretch>
                </pic:blipFill>
                <pic:spPr>
                  <a:xfrm>
                    <a:off x="0" y="0"/>
                    <a:ext cx="5824220" cy="1504315"/>
                  </a:xfrm>
                  <a:prstGeom prst="rect">
                    <a:avLst/>
                  </a:prstGeom>
                  <a:noFill/>
                  <a:ln w="9525">
                    <a:noFill/>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left"/>
    </w:pPr>
    <w:r>
      <w:rPr>
        <w:rFonts w:eastAsia="仿宋"/>
        <w:sz w:val="21"/>
        <w:szCs w:val="21"/>
      </w:rPr>
      <w:drawing>
        <wp:inline distT="0" distB="0" distL="0" distR="0">
          <wp:extent cx="2037080" cy="326390"/>
          <wp:effectExtent l="0" t="0" r="0" b="0"/>
          <wp:docPr id="25" name="图片 25" descr="E:\本部门公用技术资料\山东中车风电有限公司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本部门公用技术资料\山东中车风电有限公司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115230" cy="338992"/>
                  </a:xfrm>
                  <a:prstGeom prst="rect">
                    <a:avLst/>
                  </a:prstGeom>
                  <a:noFill/>
                  <a:ln>
                    <a:noFill/>
                  </a:ln>
                </pic:spPr>
              </pic:pic>
            </a:graphicData>
          </a:graphic>
        </wp:inline>
      </w:drawing>
    </w:r>
    <w:r>
      <w:rPr>
        <w:rFonts w:hint="eastAsia" w:eastAsia="仿宋"/>
        <w:sz w:val="21"/>
        <w:szCs w:val="21"/>
      </w:rPr>
      <w:t xml:space="preserve">                 CWT2</w:t>
    </w:r>
    <w:r>
      <w:rPr>
        <w:rFonts w:hint="eastAsia" w:eastAsia="仿宋"/>
        <w:sz w:val="21"/>
        <w:szCs w:val="21"/>
        <w:lang w:val="en-US" w:eastAsia="zh-CN"/>
      </w:rPr>
      <w:t>5</w:t>
    </w:r>
    <w:r>
      <w:rPr>
        <w:rFonts w:hint="eastAsia" w:eastAsia="仿宋"/>
        <w:sz w:val="21"/>
        <w:szCs w:val="21"/>
      </w:rPr>
      <w:t>00风力发电机组机械安装作业指导书</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r>
      <w:drawing>
        <wp:anchor distT="0" distB="0" distL="114300" distR="114300" simplePos="0" relativeHeight="251665408" behindDoc="1" locked="0" layoutInCell="0" allowOverlap="1">
          <wp:simplePos x="0" y="0"/>
          <wp:positionH relativeFrom="margin">
            <wp:align>center</wp:align>
          </wp:positionH>
          <wp:positionV relativeFrom="margin">
            <wp:align>center</wp:align>
          </wp:positionV>
          <wp:extent cx="5824220" cy="1504315"/>
          <wp:effectExtent l="0" t="0" r="5080" b="635"/>
          <wp:wrapNone/>
          <wp:docPr id="55" name="WordPictureWatermark1695906" descr="公司新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ordPictureWatermark1695906" descr="公司新标识"/>
                  <pic:cNvPicPr>
                    <a:picLocks noChangeAspect="1"/>
                  </pic:cNvPicPr>
                </pic:nvPicPr>
                <pic:blipFill>
                  <a:blip r:embed="rId1">
                    <a:lum bright="70001" contrast="-70000"/>
                  </a:blip>
                  <a:stretch>
                    <a:fillRect/>
                  </a:stretch>
                </pic:blipFill>
                <pic:spPr>
                  <a:xfrm>
                    <a:off x="0" y="0"/>
                    <a:ext cx="5824220" cy="1504315"/>
                  </a:xfrm>
                  <a:prstGeom prst="rect">
                    <a:avLst/>
                  </a:prstGeom>
                  <a:noFill/>
                  <a:ln w="9525">
                    <a:noFill/>
                  </a:ln>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r>
      <w:drawing>
        <wp:anchor distT="0" distB="0" distL="114300" distR="114300" simplePos="0" relativeHeight="251664384" behindDoc="1" locked="0" layoutInCell="0" allowOverlap="1">
          <wp:simplePos x="0" y="0"/>
          <wp:positionH relativeFrom="margin">
            <wp:align>center</wp:align>
          </wp:positionH>
          <wp:positionV relativeFrom="margin">
            <wp:align>center</wp:align>
          </wp:positionV>
          <wp:extent cx="5824220" cy="1504315"/>
          <wp:effectExtent l="0" t="0" r="5080" b="635"/>
          <wp:wrapNone/>
          <wp:docPr id="52" name="WordPictureWatermark1695905" descr="公司新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ordPictureWatermark1695905" descr="公司新标识"/>
                  <pic:cNvPicPr>
                    <a:picLocks noChangeAspect="1"/>
                  </pic:cNvPicPr>
                </pic:nvPicPr>
                <pic:blipFill>
                  <a:blip r:embed="rId1">
                    <a:lum bright="70001" contrast="-70000"/>
                  </a:blip>
                  <a:stretch>
                    <a:fillRect/>
                  </a:stretch>
                </pic:blipFill>
                <pic:spPr>
                  <a:xfrm>
                    <a:off x="0" y="0"/>
                    <a:ext cx="5824220" cy="1504315"/>
                  </a:xfrm>
                  <a:prstGeom prst="rect">
                    <a:avLst/>
                  </a:prstGeom>
                  <a:noFill/>
                  <a:ln w="9525">
                    <a:noFill/>
                  </a:ln>
                </pic:spPr>
              </pic:pic>
            </a:graphicData>
          </a:graphic>
        </wp:anchor>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left"/>
    </w:pPr>
    <w:r>
      <w:rPr>
        <w:rFonts w:eastAsia="仿宋"/>
        <w:sz w:val="21"/>
        <w:szCs w:val="21"/>
      </w:rPr>
      <w:drawing>
        <wp:inline distT="0" distB="0" distL="0" distR="0">
          <wp:extent cx="2037080" cy="326390"/>
          <wp:effectExtent l="0" t="0" r="0" b="0"/>
          <wp:docPr id="44" name="图片 44" descr="E:\本部门公用技术资料\山东中车风电有限公司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本部门公用技术资料\山东中车风电有限公司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115230" cy="338992"/>
                  </a:xfrm>
                  <a:prstGeom prst="rect">
                    <a:avLst/>
                  </a:prstGeom>
                  <a:noFill/>
                  <a:ln>
                    <a:noFill/>
                  </a:ln>
                </pic:spPr>
              </pic:pic>
            </a:graphicData>
          </a:graphic>
        </wp:inline>
      </w:drawing>
    </w:r>
    <w:r>
      <w:rPr>
        <w:rFonts w:hint="eastAsia" w:eastAsia="仿宋"/>
        <w:sz w:val="21"/>
        <w:szCs w:val="21"/>
      </w:rPr>
      <w:t xml:space="preserve">                CWT2</w:t>
    </w:r>
    <w:r>
      <w:rPr>
        <w:rFonts w:hint="eastAsia" w:eastAsia="仿宋"/>
        <w:sz w:val="21"/>
        <w:szCs w:val="21"/>
        <w:lang w:val="en-US" w:eastAsia="zh-CN"/>
      </w:rPr>
      <w:t>5</w:t>
    </w:r>
    <w:r>
      <w:rPr>
        <w:rFonts w:hint="eastAsia" w:eastAsia="仿宋"/>
        <w:sz w:val="21"/>
        <w:szCs w:val="21"/>
      </w:rPr>
      <w:t>00风力发电机组机械安装作业指导书</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r>
      <w:drawing>
        <wp:anchor distT="0" distB="0" distL="114300" distR="114300" simplePos="0" relativeHeight="251668480" behindDoc="1" locked="0" layoutInCell="0" allowOverlap="1">
          <wp:simplePos x="0" y="0"/>
          <wp:positionH relativeFrom="margin">
            <wp:align>center</wp:align>
          </wp:positionH>
          <wp:positionV relativeFrom="margin">
            <wp:align>center</wp:align>
          </wp:positionV>
          <wp:extent cx="5824220" cy="1504315"/>
          <wp:effectExtent l="0" t="0" r="5080" b="635"/>
          <wp:wrapNone/>
          <wp:docPr id="64" name="WordPictureWatermark1695909" descr="公司新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ordPictureWatermark1695909" descr="公司新标识"/>
                  <pic:cNvPicPr>
                    <a:picLocks noChangeAspect="1"/>
                  </pic:cNvPicPr>
                </pic:nvPicPr>
                <pic:blipFill>
                  <a:blip r:embed="rId1">
                    <a:lum bright="70001" contrast="-70000"/>
                  </a:blip>
                  <a:stretch>
                    <a:fillRect/>
                  </a:stretch>
                </pic:blipFill>
                <pic:spPr>
                  <a:xfrm>
                    <a:off x="0" y="0"/>
                    <a:ext cx="5824220" cy="1504315"/>
                  </a:xfrm>
                  <a:prstGeom prst="rect">
                    <a:avLst/>
                  </a:prstGeom>
                  <a:noFill/>
                  <a:ln w="9525">
                    <a:noFill/>
                  </a:ln>
                </pic:spPr>
              </pic:pic>
            </a:graphicData>
          </a:graphic>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r>
      <w:drawing>
        <wp:anchor distT="0" distB="0" distL="114300" distR="114300" simplePos="0" relativeHeight="251667456" behindDoc="1" locked="0" layoutInCell="0" allowOverlap="1">
          <wp:simplePos x="0" y="0"/>
          <wp:positionH relativeFrom="margin">
            <wp:align>center</wp:align>
          </wp:positionH>
          <wp:positionV relativeFrom="margin">
            <wp:align>center</wp:align>
          </wp:positionV>
          <wp:extent cx="5824220" cy="1504315"/>
          <wp:effectExtent l="0" t="0" r="5080" b="635"/>
          <wp:wrapNone/>
          <wp:docPr id="63" name="WordPictureWatermark1695908" descr="公司新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ordPictureWatermark1695908" descr="公司新标识"/>
                  <pic:cNvPicPr>
                    <a:picLocks noChangeAspect="1"/>
                  </pic:cNvPicPr>
                </pic:nvPicPr>
                <pic:blipFill>
                  <a:blip r:embed="rId1">
                    <a:lum bright="70001" contrast="-70000"/>
                  </a:blip>
                  <a:stretch>
                    <a:fillRect/>
                  </a:stretch>
                </pic:blipFill>
                <pic:spPr>
                  <a:xfrm>
                    <a:off x="0" y="0"/>
                    <a:ext cx="5824220" cy="1504315"/>
                  </a:xfrm>
                  <a:prstGeom prst="rect">
                    <a:avLst/>
                  </a:prstGeom>
                  <a:noFill/>
                  <a:ln w="9525">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4CEE8AB"/>
    <w:multiLevelType w:val="singleLevel"/>
    <w:tmpl w:val="B4CEE8AB"/>
    <w:lvl w:ilvl="0" w:tentative="0">
      <w:start w:val="1"/>
      <w:numFmt w:val="decimal"/>
      <w:suff w:val="nothing"/>
      <w:lvlText w:val="%1、"/>
      <w:lvlJc w:val="left"/>
    </w:lvl>
  </w:abstractNum>
  <w:abstractNum w:abstractNumId="1">
    <w:nsid w:val="00000012"/>
    <w:multiLevelType w:val="singleLevel"/>
    <w:tmpl w:val="00000012"/>
    <w:lvl w:ilvl="0" w:tentative="0">
      <w:start w:val="1"/>
      <w:numFmt w:val="decimal"/>
      <w:lvlText w:val="%1)"/>
      <w:lvlJc w:val="left"/>
      <w:pPr>
        <w:ind w:left="820" w:hanging="420"/>
      </w:pPr>
      <w:rPr>
        <w:rFonts w:hint="default"/>
      </w:rPr>
    </w:lvl>
  </w:abstractNum>
  <w:abstractNum w:abstractNumId="2">
    <w:nsid w:val="11F065D0"/>
    <w:multiLevelType w:val="multilevel"/>
    <w:tmpl w:val="11F065D0"/>
    <w:lvl w:ilvl="0" w:tentative="0">
      <w:start w:val="5"/>
      <w:numFmt w:val="decimal"/>
      <w:pStyle w:val="56"/>
      <w:lvlText w:val="%1"/>
      <w:lvlJc w:val="left"/>
      <w:pPr>
        <w:tabs>
          <w:tab w:val="left" w:pos="750"/>
        </w:tabs>
        <w:ind w:left="750" w:hanging="750"/>
      </w:pPr>
      <w:rPr>
        <w:rFonts w:hint="default"/>
        <w:b/>
        <w:color w:val="auto"/>
      </w:rPr>
    </w:lvl>
    <w:lvl w:ilvl="1" w:tentative="0">
      <w:start w:val="3"/>
      <w:numFmt w:val="decimal"/>
      <w:pStyle w:val="61"/>
      <w:lvlText w:val="%1.%2"/>
      <w:lvlJc w:val="left"/>
      <w:pPr>
        <w:tabs>
          <w:tab w:val="left" w:pos="750"/>
        </w:tabs>
        <w:ind w:left="750" w:hanging="750"/>
      </w:pPr>
      <w:rPr>
        <w:rFonts w:hint="default"/>
        <w:b/>
        <w:color w:val="auto"/>
      </w:rPr>
    </w:lvl>
    <w:lvl w:ilvl="2" w:tentative="0">
      <w:start w:val="1"/>
      <w:numFmt w:val="decimal"/>
      <w:lvlText w:val="%1.%2.%3"/>
      <w:lvlJc w:val="left"/>
      <w:pPr>
        <w:tabs>
          <w:tab w:val="left" w:pos="750"/>
        </w:tabs>
        <w:ind w:left="750" w:hanging="750"/>
      </w:pPr>
      <w:rPr>
        <w:rFonts w:hint="default"/>
        <w:b/>
        <w:color w:val="auto"/>
      </w:rPr>
    </w:lvl>
    <w:lvl w:ilvl="3" w:tentative="0">
      <w:start w:val="1"/>
      <w:numFmt w:val="decimal"/>
      <w:lvlText w:val="%1.%2.%3.%4"/>
      <w:lvlJc w:val="left"/>
      <w:pPr>
        <w:tabs>
          <w:tab w:val="left" w:pos="1080"/>
        </w:tabs>
        <w:ind w:left="1080" w:hanging="1080"/>
      </w:pPr>
      <w:rPr>
        <w:rFonts w:hint="default"/>
        <w:b/>
        <w:color w:val="auto"/>
      </w:rPr>
    </w:lvl>
    <w:lvl w:ilvl="4" w:tentative="0">
      <w:start w:val="1"/>
      <w:numFmt w:val="decimal"/>
      <w:pStyle w:val="60"/>
      <w:lvlText w:val="%1.%2.%3.%4.%5"/>
      <w:lvlJc w:val="left"/>
      <w:pPr>
        <w:tabs>
          <w:tab w:val="left" w:pos="1080"/>
        </w:tabs>
        <w:ind w:left="1080" w:hanging="1080"/>
      </w:pPr>
      <w:rPr>
        <w:rFonts w:hint="default"/>
        <w:b/>
        <w:color w:val="auto"/>
      </w:rPr>
    </w:lvl>
    <w:lvl w:ilvl="5" w:tentative="0">
      <w:start w:val="1"/>
      <w:numFmt w:val="decimal"/>
      <w:lvlText w:val="%1.%2.%3.%4.%5.%6"/>
      <w:lvlJc w:val="left"/>
      <w:pPr>
        <w:tabs>
          <w:tab w:val="left" w:pos="1440"/>
        </w:tabs>
        <w:ind w:left="1440" w:hanging="1440"/>
      </w:pPr>
      <w:rPr>
        <w:rFonts w:hint="default"/>
        <w:b/>
        <w:color w:val="auto"/>
      </w:rPr>
    </w:lvl>
    <w:lvl w:ilvl="6" w:tentative="0">
      <w:start w:val="1"/>
      <w:numFmt w:val="decimal"/>
      <w:lvlText w:val="%1.%2.%3.%4.%5.%6.%7"/>
      <w:lvlJc w:val="left"/>
      <w:pPr>
        <w:tabs>
          <w:tab w:val="left" w:pos="1800"/>
        </w:tabs>
        <w:ind w:left="1800" w:hanging="1800"/>
      </w:pPr>
      <w:rPr>
        <w:rFonts w:hint="default"/>
        <w:b/>
        <w:color w:val="auto"/>
      </w:rPr>
    </w:lvl>
    <w:lvl w:ilvl="7" w:tentative="0">
      <w:start w:val="1"/>
      <w:numFmt w:val="decimal"/>
      <w:lvlText w:val="%1.%2.%3.%4.%5.%6.%7.%8"/>
      <w:lvlJc w:val="left"/>
      <w:pPr>
        <w:tabs>
          <w:tab w:val="left" w:pos="1800"/>
        </w:tabs>
        <w:ind w:left="1800" w:hanging="1800"/>
      </w:pPr>
      <w:rPr>
        <w:rFonts w:hint="default"/>
        <w:b/>
        <w:color w:val="auto"/>
      </w:rPr>
    </w:lvl>
    <w:lvl w:ilvl="8" w:tentative="0">
      <w:start w:val="1"/>
      <w:numFmt w:val="decimal"/>
      <w:lvlText w:val="%1.%2.%3.%4.%5.%6.%7.%8.%9"/>
      <w:lvlJc w:val="left"/>
      <w:pPr>
        <w:tabs>
          <w:tab w:val="left" w:pos="2160"/>
        </w:tabs>
        <w:ind w:left="2160" w:hanging="2160"/>
      </w:pPr>
      <w:rPr>
        <w:rFonts w:hint="default"/>
        <w:b/>
        <w:color w:val="auto"/>
      </w:rPr>
    </w:lvl>
  </w:abstractNum>
  <w:abstractNum w:abstractNumId="3">
    <w:nsid w:val="3C9E3D66"/>
    <w:multiLevelType w:val="multilevel"/>
    <w:tmpl w:val="3C9E3D66"/>
    <w:lvl w:ilvl="0" w:tentative="0">
      <w:start w:val="1"/>
      <w:numFmt w:val="decimal"/>
      <w:lvlText w:val=" %1"/>
      <w:lvlJc w:val="center"/>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C8DE792"/>
    <w:multiLevelType w:val="singleLevel"/>
    <w:tmpl w:val="5C8DE792"/>
    <w:lvl w:ilvl="0" w:tentative="0">
      <w:start w:val="11"/>
      <w:numFmt w:val="decimal"/>
      <w:suff w:val="nothing"/>
      <w:lvlText w:val="%1）"/>
      <w:lvlJc w:val="left"/>
    </w:lvl>
  </w:abstractNum>
  <w:abstractNum w:abstractNumId="5">
    <w:nsid w:val="5C8DED11"/>
    <w:multiLevelType w:val="singleLevel"/>
    <w:tmpl w:val="5C8DED11"/>
    <w:lvl w:ilvl="0" w:tentative="0">
      <w:start w:val="3"/>
      <w:numFmt w:val="decimal"/>
      <w:suff w:val="nothing"/>
      <w:lvlText w:val="%1）"/>
      <w:lvlJc w:val="left"/>
    </w:lvl>
  </w:abstractNum>
  <w:abstractNum w:abstractNumId="6">
    <w:nsid w:val="5CDA7ECB"/>
    <w:multiLevelType w:val="singleLevel"/>
    <w:tmpl w:val="5CDA7ECB"/>
    <w:lvl w:ilvl="0" w:tentative="0">
      <w:start w:val="1"/>
      <w:numFmt w:val="decimal"/>
      <w:suff w:val="nothing"/>
      <w:lvlText w:val="%1）"/>
      <w:lvlJc w:val="left"/>
    </w:lvl>
  </w:abstractNum>
  <w:abstractNum w:abstractNumId="7">
    <w:nsid w:val="5DE9B045"/>
    <w:multiLevelType w:val="singleLevel"/>
    <w:tmpl w:val="5DE9B045"/>
    <w:lvl w:ilvl="0" w:tentative="0">
      <w:start w:val="4"/>
      <w:numFmt w:val="decimal"/>
      <w:suff w:val="nothing"/>
      <w:lvlText w:val="%1）"/>
      <w:lvlJc w:val="left"/>
    </w:lvl>
  </w:abstractNum>
  <w:abstractNum w:abstractNumId="8">
    <w:nsid w:val="7F7D3BE5"/>
    <w:multiLevelType w:val="multilevel"/>
    <w:tmpl w:val="7F7D3BE5"/>
    <w:lvl w:ilvl="0" w:tentative="0">
      <w:start w:val="1"/>
      <w:numFmt w:val="decimal"/>
      <w:lvlText w:val=" %1"/>
      <w:lvlJc w:val="center"/>
      <w:pPr>
        <w:ind w:left="1129"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6"/>
  </w:num>
  <w:num w:numId="3">
    <w:abstractNumId w:val="7"/>
  </w:num>
  <w:num w:numId="4">
    <w:abstractNumId w:val="0"/>
  </w:num>
  <w:num w:numId="5">
    <w:abstractNumId w:val="5"/>
  </w:num>
  <w:num w:numId="6">
    <w:abstractNumId w:val="4"/>
  </w:num>
  <w:num w:numId="7">
    <w:abstractNumId w:val="3"/>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CC0"/>
    <w:rsid w:val="00006C52"/>
    <w:rsid w:val="0001231A"/>
    <w:rsid w:val="00013319"/>
    <w:rsid w:val="000176B9"/>
    <w:rsid w:val="000422BB"/>
    <w:rsid w:val="0005016E"/>
    <w:rsid w:val="00070210"/>
    <w:rsid w:val="00081DEC"/>
    <w:rsid w:val="00083F12"/>
    <w:rsid w:val="000A57DB"/>
    <w:rsid w:val="000B11AA"/>
    <w:rsid w:val="000C1B0F"/>
    <w:rsid w:val="000C5A3A"/>
    <w:rsid w:val="000D5451"/>
    <w:rsid w:val="000E1DB4"/>
    <w:rsid w:val="000E2A90"/>
    <w:rsid w:val="00106E0B"/>
    <w:rsid w:val="00111EB1"/>
    <w:rsid w:val="00113C77"/>
    <w:rsid w:val="00137D7C"/>
    <w:rsid w:val="001579BB"/>
    <w:rsid w:val="001910B6"/>
    <w:rsid w:val="00192A8F"/>
    <w:rsid w:val="00193FC7"/>
    <w:rsid w:val="00197F93"/>
    <w:rsid w:val="001A62A2"/>
    <w:rsid w:val="001C5F9E"/>
    <w:rsid w:val="001E3B1A"/>
    <w:rsid w:val="001E6567"/>
    <w:rsid w:val="001F405F"/>
    <w:rsid w:val="001F5225"/>
    <w:rsid w:val="001F6D50"/>
    <w:rsid w:val="00213283"/>
    <w:rsid w:val="00214D08"/>
    <w:rsid w:val="002172EA"/>
    <w:rsid w:val="00220B7F"/>
    <w:rsid w:val="00236452"/>
    <w:rsid w:val="002402D2"/>
    <w:rsid w:val="00245FDD"/>
    <w:rsid w:val="00246646"/>
    <w:rsid w:val="002621D5"/>
    <w:rsid w:val="002646F2"/>
    <w:rsid w:val="002A32DA"/>
    <w:rsid w:val="002A4DD5"/>
    <w:rsid w:val="002C09EA"/>
    <w:rsid w:val="002D4F9C"/>
    <w:rsid w:val="002E1B15"/>
    <w:rsid w:val="002E41B8"/>
    <w:rsid w:val="002F6CC0"/>
    <w:rsid w:val="00320213"/>
    <w:rsid w:val="00332E9B"/>
    <w:rsid w:val="003526E4"/>
    <w:rsid w:val="00373EDD"/>
    <w:rsid w:val="003C1629"/>
    <w:rsid w:val="003D28D2"/>
    <w:rsid w:val="003E5F5D"/>
    <w:rsid w:val="003E6B04"/>
    <w:rsid w:val="003F2642"/>
    <w:rsid w:val="00414FB4"/>
    <w:rsid w:val="00435379"/>
    <w:rsid w:val="00456575"/>
    <w:rsid w:val="004659BB"/>
    <w:rsid w:val="00467A24"/>
    <w:rsid w:val="00494B0A"/>
    <w:rsid w:val="004A2C57"/>
    <w:rsid w:val="004A2C7F"/>
    <w:rsid w:val="004B3E0F"/>
    <w:rsid w:val="004D7EBB"/>
    <w:rsid w:val="004E4B40"/>
    <w:rsid w:val="004E4DC9"/>
    <w:rsid w:val="004E623C"/>
    <w:rsid w:val="00504CE4"/>
    <w:rsid w:val="0050671A"/>
    <w:rsid w:val="00511B85"/>
    <w:rsid w:val="00514B86"/>
    <w:rsid w:val="00520773"/>
    <w:rsid w:val="00522938"/>
    <w:rsid w:val="0053057C"/>
    <w:rsid w:val="005417FF"/>
    <w:rsid w:val="00542874"/>
    <w:rsid w:val="00560572"/>
    <w:rsid w:val="005829B2"/>
    <w:rsid w:val="00593C32"/>
    <w:rsid w:val="0059764F"/>
    <w:rsid w:val="005A08F6"/>
    <w:rsid w:val="005E13A3"/>
    <w:rsid w:val="005E2F3C"/>
    <w:rsid w:val="005E4472"/>
    <w:rsid w:val="005F61E7"/>
    <w:rsid w:val="00623995"/>
    <w:rsid w:val="00623C45"/>
    <w:rsid w:val="00624344"/>
    <w:rsid w:val="0062606E"/>
    <w:rsid w:val="00627B19"/>
    <w:rsid w:val="00627C80"/>
    <w:rsid w:val="006452B3"/>
    <w:rsid w:val="00655DE1"/>
    <w:rsid w:val="0066270A"/>
    <w:rsid w:val="00676D6C"/>
    <w:rsid w:val="00684114"/>
    <w:rsid w:val="00691633"/>
    <w:rsid w:val="006A0547"/>
    <w:rsid w:val="006D1398"/>
    <w:rsid w:val="006D32E4"/>
    <w:rsid w:val="006F5853"/>
    <w:rsid w:val="00700769"/>
    <w:rsid w:val="00702899"/>
    <w:rsid w:val="007165CF"/>
    <w:rsid w:val="007215AD"/>
    <w:rsid w:val="007278B1"/>
    <w:rsid w:val="00731C33"/>
    <w:rsid w:val="007464CD"/>
    <w:rsid w:val="007A643B"/>
    <w:rsid w:val="007B1BF7"/>
    <w:rsid w:val="007B67FD"/>
    <w:rsid w:val="007C71E3"/>
    <w:rsid w:val="007C7910"/>
    <w:rsid w:val="007E66C4"/>
    <w:rsid w:val="007E6D7A"/>
    <w:rsid w:val="0080116C"/>
    <w:rsid w:val="00805D12"/>
    <w:rsid w:val="008130FC"/>
    <w:rsid w:val="00815031"/>
    <w:rsid w:val="008325F6"/>
    <w:rsid w:val="008336CF"/>
    <w:rsid w:val="008423F4"/>
    <w:rsid w:val="00850C89"/>
    <w:rsid w:val="008517EF"/>
    <w:rsid w:val="008571E8"/>
    <w:rsid w:val="0088363A"/>
    <w:rsid w:val="00887148"/>
    <w:rsid w:val="008943B0"/>
    <w:rsid w:val="008952E1"/>
    <w:rsid w:val="008A7C07"/>
    <w:rsid w:val="008B1D2E"/>
    <w:rsid w:val="008C41D8"/>
    <w:rsid w:val="008C5103"/>
    <w:rsid w:val="008D497E"/>
    <w:rsid w:val="008E7D47"/>
    <w:rsid w:val="008F4A8B"/>
    <w:rsid w:val="008F5A9D"/>
    <w:rsid w:val="008F7DCA"/>
    <w:rsid w:val="00905423"/>
    <w:rsid w:val="009278E4"/>
    <w:rsid w:val="009354F7"/>
    <w:rsid w:val="0093785C"/>
    <w:rsid w:val="00957B9D"/>
    <w:rsid w:val="00964E18"/>
    <w:rsid w:val="00970352"/>
    <w:rsid w:val="009773D0"/>
    <w:rsid w:val="00977F49"/>
    <w:rsid w:val="00980165"/>
    <w:rsid w:val="009908C3"/>
    <w:rsid w:val="009A15D7"/>
    <w:rsid w:val="009A5E87"/>
    <w:rsid w:val="009D686F"/>
    <w:rsid w:val="009F1B25"/>
    <w:rsid w:val="00A04E46"/>
    <w:rsid w:val="00A1358D"/>
    <w:rsid w:val="00A22455"/>
    <w:rsid w:val="00A35956"/>
    <w:rsid w:val="00A36296"/>
    <w:rsid w:val="00A36AC6"/>
    <w:rsid w:val="00A63C0E"/>
    <w:rsid w:val="00A72238"/>
    <w:rsid w:val="00A96558"/>
    <w:rsid w:val="00AA14E1"/>
    <w:rsid w:val="00AA420C"/>
    <w:rsid w:val="00AD0884"/>
    <w:rsid w:val="00AD4CAE"/>
    <w:rsid w:val="00AE6FC5"/>
    <w:rsid w:val="00AF6EB2"/>
    <w:rsid w:val="00B05BD1"/>
    <w:rsid w:val="00B1349C"/>
    <w:rsid w:val="00B2786E"/>
    <w:rsid w:val="00B477C5"/>
    <w:rsid w:val="00B53F55"/>
    <w:rsid w:val="00B575F5"/>
    <w:rsid w:val="00B62BF1"/>
    <w:rsid w:val="00B646EF"/>
    <w:rsid w:val="00B65316"/>
    <w:rsid w:val="00B723F3"/>
    <w:rsid w:val="00B76478"/>
    <w:rsid w:val="00B81E4F"/>
    <w:rsid w:val="00B8575D"/>
    <w:rsid w:val="00B9179F"/>
    <w:rsid w:val="00BA3FD0"/>
    <w:rsid w:val="00BB0EA1"/>
    <w:rsid w:val="00BB20B4"/>
    <w:rsid w:val="00BC0D5F"/>
    <w:rsid w:val="00BD73D4"/>
    <w:rsid w:val="00C00ED7"/>
    <w:rsid w:val="00C01A34"/>
    <w:rsid w:val="00C028C9"/>
    <w:rsid w:val="00C06A9C"/>
    <w:rsid w:val="00C4304F"/>
    <w:rsid w:val="00C440ED"/>
    <w:rsid w:val="00C47751"/>
    <w:rsid w:val="00C478BF"/>
    <w:rsid w:val="00C67F77"/>
    <w:rsid w:val="00C73882"/>
    <w:rsid w:val="00C76347"/>
    <w:rsid w:val="00C8511E"/>
    <w:rsid w:val="00CB1BAC"/>
    <w:rsid w:val="00CB7C39"/>
    <w:rsid w:val="00CD0592"/>
    <w:rsid w:val="00CE2975"/>
    <w:rsid w:val="00CE3027"/>
    <w:rsid w:val="00CE651D"/>
    <w:rsid w:val="00D05225"/>
    <w:rsid w:val="00D1047B"/>
    <w:rsid w:val="00D14E01"/>
    <w:rsid w:val="00D15BD7"/>
    <w:rsid w:val="00D168DC"/>
    <w:rsid w:val="00D218CA"/>
    <w:rsid w:val="00D306B3"/>
    <w:rsid w:val="00D40C5F"/>
    <w:rsid w:val="00D534DD"/>
    <w:rsid w:val="00D66567"/>
    <w:rsid w:val="00D74010"/>
    <w:rsid w:val="00D903E0"/>
    <w:rsid w:val="00DA1419"/>
    <w:rsid w:val="00DA4BAA"/>
    <w:rsid w:val="00DA6662"/>
    <w:rsid w:val="00DA68ED"/>
    <w:rsid w:val="00DA6981"/>
    <w:rsid w:val="00DA72D2"/>
    <w:rsid w:val="00DB2B69"/>
    <w:rsid w:val="00DB7D43"/>
    <w:rsid w:val="00DC278D"/>
    <w:rsid w:val="00DE16A2"/>
    <w:rsid w:val="00E155F6"/>
    <w:rsid w:val="00E37DE7"/>
    <w:rsid w:val="00E47E61"/>
    <w:rsid w:val="00E643B7"/>
    <w:rsid w:val="00E76B26"/>
    <w:rsid w:val="00E93B30"/>
    <w:rsid w:val="00E962B7"/>
    <w:rsid w:val="00EB0892"/>
    <w:rsid w:val="00EC6597"/>
    <w:rsid w:val="00ED6401"/>
    <w:rsid w:val="00ED78B5"/>
    <w:rsid w:val="00EE6904"/>
    <w:rsid w:val="00EF14B8"/>
    <w:rsid w:val="00F06720"/>
    <w:rsid w:val="00F072BC"/>
    <w:rsid w:val="00F21D6E"/>
    <w:rsid w:val="00F27A0E"/>
    <w:rsid w:val="00F341F5"/>
    <w:rsid w:val="00F3716F"/>
    <w:rsid w:val="00F55BD9"/>
    <w:rsid w:val="00F67427"/>
    <w:rsid w:val="00F73AF1"/>
    <w:rsid w:val="00F95B56"/>
    <w:rsid w:val="00FD77AE"/>
    <w:rsid w:val="00FF0831"/>
    <w:rsid w:val="010C01CC"/>
    <w:rsid w:val="011424F2"/>
    <w:rsid w:val="012C586B"/>
    <w:rsid w:val="01317938"/>
    <w:rsid w:val="0144340A"/>
    <w:rsid w:val="015956D7"/>
    <w:rsid w:val="016C05AE"/>
    <w:rsid w:val="01986F34"/>
    <w:rsid w:val="01B56C84"/>
    <w:rsid w:val="01E83BB4"/>
    <w:rsid w:val="01FF6AAE"/>
    <w:rsid w:val="020C57EF"/>
    <w:rsid w:val="023D7B44"/>
    <w:rsid w:val="02490144"/>
    <w:rsid w:val="027E2712"/>
    <w:rsid w:val="028A07A9"/>
    <w:rsid w:val="029D5FC0"/>
    <w:rsid w:val="02B915CE"/>
    <w:rsid w:val="02D679C3"/>
    <w:rsid w:val="02DF11EF"/>
    <w:rsid w:val="02E47C02"/>
    <w:rsid w:val="02E66765"/>
    <w:rsid w:val="02F36AA2"/>
    <w:rsid w:val="02F8203C"/>
    <w:rsid w:val="03043FBB"/>
    <w:rsid w:val="0318660A"/>
    <w:rsid w:val="031A0D5E"/>
    <w:rsid w:val="031E5CB7"/>
    <w:rsid w:val="03264212"/>
    <w:rsid w:val="032D0275"/>
    <w:rsid w:val="036405D0"/>
    <w:rsid w:val="036422C4"/>
    <w:rsid w:val="0365198B"/>
    <w:rsid w:val="038421E2"/>
    <w:rsid w:val="03BE21F8"/>
    <w:rsid w:val="03CF6006"/>
    <w:rsid w:val="03D9330C"/>
    <w:rsid w:val="03DC6CF7"/>
    <w:rsid w:val="03E76BF2"/>
    <w:rsid w:val="040816C4"/>
    <w:rsid w:val="042B7DE9"/>
    <w:rsid w:val="042D05C8"/>
    <w:rsid w:val="042D0F74"/>
    <w:rsid w:val="04417FF6"/>
    <w:rsid w:val="044A5C0C"/>
    <w:rsid w:val="044D593C"/>
    <w:rsid w:val="04571396"/>
    <w:rsid w:val="047266CF"/>
    <w:rsid w:val="04793D3C"/>
    <w:rsid w:val="048130DA"/>
    <w:rsid w:val="04853673"/>
    <w:rsid w:val="04BB4EE8"/>
    <w:rsid w:val="04C446E2"/>
    <w:rsid w:val="04CA7B2D"/>
    <w:rsid w:val="04D747E6"/>
    <w:rsid w:val="050E6188"/>
    <w:rsid w:val="050F3325"/>
    <w:rsid w:val="051963AB"/>
    <w:rsid w:val="053326A2"/>
    <w:rsid w:val="05550729"/>
    <w:rsid w:val="05862FFB"/>
    <w:rsid w:val="058A0D6A"/>
    <w:rsid w:val="05B05274"/>
    <w:rsid w:val="05B350FC"/>
    <w:rsid w:val="05B51977"/>
    <w:rsid w:val="05C161BA"/>
    <w:rsid w:val="05E22DA9"/>
    <w:rsid w:val="05E935B7"/>
    <w:rsid w:val="060F6A7A"/>
    <w:rsid w:val="06240163"/>
    <w:rsid w:val="062C2ACA"/>
    <w:rsid w:val="06312F28"/>
    <w:rsid w:val="0635371F"/>
    <w:rsid w:val="063A69CD"/>
    <w:rsid w:val="0648437B"/>
    <w:rsid w:val="065701BC"/>
    <w:rsid w:val="067A612D"/>
    <w:rsid w:val="069A27B9"/>
    <w:rsid w:val="06A87483"/>
    <w:rsid w:val="06BE4694"/>
    <w:rsid w:val="06C634EC"/>
    <w:rsid w:val="06DE460D"/>
    <w:rsid w:val="06E701E5"/>
    <w:rsid w:val="06EE0B3D"/>
    <w:rsid w:val="07066F2C"/>
    <w:rsid w:val="07120A88"/>
    <w:rsid w:val="07292267"/>
    <w:rsid w:val="074E4488"/>
    <w:rsid w:val="075734E0"/>
    <w:rsid w:val="076A4E1E"/>
    <w:rsid w:val="07794702"/>
    <w:rsid w:val="07891C1F"/>
    <w:rsid w:val="07A6521D"/>
    <w:rsid w:val="07B766F2"/>
    <w:rsid w:val="07BA4A8C"/>
    <w:rsid w:val="07CE04CB"/>
    <w:rsid w:val="080150F6"/>
    <w:rsid w:val="080A291B"/>
    <w:rsid w:val="08385F9C"/>
    <w:rsid w:val="084645E9"/>
    <w:rsid w:val="08665D5A"/>
    <w:rsid w:val="08696586"/>
    <w:rsid w:val="086C76E9"/>
    <w:rsid w:val="088A0323"/>
    <w:rsid w:val="08B159D6"/>
    <w:rsid w:val="08B9604A"/>
    <w:rsid w:val="08BC02B1"/>
    <w:rsid w:val="09045990"/>
    <w:rsid w:val="090603CB"/>
    <w:rsid w:val="091C1A4A"/>
    <w:rsid w:val="092750B0"/>
    <w:rsid w:val="09694F58"/>
    <w:rsid w:val="096F2C72"/>
    <w:rsid w:val="096F583E"/>
    <w:rsid w:val="09755413"/>
    <w:rsid w:val="09781C46"/>
    <w:rsid w:val="09BB5B8F"/>
    <w:rsid w:val="09DA2D0A"/>
    <w:rsid w:val="09DA3E67"/>
    <w:rsid w:val="09DB4561"/>
    <w:rsid w:val="09DF6364"/>
    <w:rsid w:val="0A0D6BFE"/>
    <w:rsid w:val="0A2156AF"/>
    <w:rsid w:val="0A3963A6"/>
    <w:rsid w:val="0A3D65F3"/>
    <w:rsid w:val="0A3F34D4"/>
    <w:rsid w:val="0A506520"/>
    <w:rsid w:val="0A765FAE"/>
    <w:rsid w:val="0A7C01A5"/>
    <w:rsid w:val="0A7F16C2"/>
    <w:rsid w:val="0A8637E6"/>
    <w:rsid w:val="0A9379E8"/>
    <w:rsid w:val="0A97557C"/>
    <w:rsid w:val="0ADB76EF"/>
    <w:rsid w:val="0ADE3DB7"/>
    <w:rsid w:val="0AEB67A8"/>
    <w:rsid w:val="0B0954A1"/>
    <w:rsid w:val="0B1168D1"/>
    <w:rsid w:val="0B154E1D"/>
    <w:rsid w:val="0B1D02AB"/>
    <w:rsid w:val="0B417221"/>
    <w:rsid w:val="0B4E0274"/>
    <w:rsid w:val="0B7440BE"/>
    <w:rsid w:val="0B7C00D2"/>
    <w:rsid w:val="0BAA286C"/>
    <w:rsid w:val="0BAE0EC9"/>
    <w:rsid w:val="0BD10205"/>
    <w:rsid w:val="0BD42FA4"/>
    <w:rsid w:val="0BE44696"/>
    <w:rsid w:val="0BED1C2D"/>
    <w:rsid w:val="0BEF6EF7"/>
    <w:rsid w:val="0BF4106D"/>
    <w:rsid w:val="0C0C1A83"/>
    <w:rsid w:val="0C6F265C"/>
    <w:rsid w:val="0CAD6A08"/>
    <w:rsid w:val="0CE318FE"/>
    <w:rsid w:val="0CE66EB0"/>
    <w:rsid w:val="0D074025"/>
    <w:rsid w:val="0D1B4D8A"/>
    <w:rsid w:val="0D2E17DE"/>
    <w:rsid w:val="0D347D20"/>
    <w:rsid w:val="0D463BC7"/>
    <w:rsid w:val="0D4F56E7"/>
    <w:rsid w:val="0D5046A6"/>
    <w:rsid w:val="0D6E01EB"/>
    <w:rsid w:val="0D6F4700"/>
    <w:rsid w:val="0D780E99"/>
    <w:rsid w:val="0D8668DA"/>
    <w:rsid w:val="0D873558"/>
    <w:rsid w:val="0D924FCA"/>
    <w:rsid w:val="0DA22069"/>
    <w:rsid w:val="0DAA53C1"/>
    <w:rsid w:val="0DB011BD"/>
    <w:rsid w:val="0DC64EA5"/>
    <w:rsid w:val="0DF96538"/>
    <w:rsid w:val="0E0D61F1"/>
    <w:rsid w:val="0E1D1895"/>
    <w:rsid w:val="0E4E5431"/>
    <w:rsid w:val="0E583772"/>
    <w:rsid w:val="0E5D191B"/>
    <w:rsid w:val="0E8F0353"/>
    <w:rsid w:val="0EAC693F"/>
    <w:rsid w:val="0EAF0B31"/>
    <w:rsid w:val="0EB158A1"/>
    <w:rsid w:val="0EBC1CDD"/>
    <w:rsid w:val="0ED50FD6"/>
    <w:rsid w:val="0EDB0FBD"/>
    <w:rsid w:val="0F141191"/>
    <w:rsid w:val="0F514750"/>
    <w:rsid w:val="0F5A1826"/>
    <w:rsid w:val="0F6219AA"/>
    <w:rsid w:val="0F7E0944"/>
    <w:rsid w:val="0F860BFF"/>
    <w:rsid w:val="0F8F5B0A"/>
    <w:rsid w:val="0FAD1F14"/>
    <w:rsid w:val="0FCF768A"/>
    <w:rsid w:val="101471A2"/>
    <w:rsid w:val="10386812"/>
    <w:rsid w:val="1042104D"/>
    <w:rsid w:val="105F2190"/>
    <w:rsid w:val="107A01BD"/>
    <w:rsid w:val="107D0BB1"/>
    <w:rsid w:val="10812E10"/>
    <w:rsid w:val="110E58DB"/>
    <w:rsid w:val="111B4C75"/>
    <w:rsid w:val="112F166A"/>
    <w:rsid w:val="11341AC2"/>
    <w:rsid w:val="115D4BCE"/>
    <w:rsid w:val="11717FB3"/>
    <w:rsid w:val="118060CF"/>
    <w:rsid w:val="11807365"/>
    <w:rsid w:val="11A1598A"/>
    <w:rsid w:val="11A15A59"/>
    <w:rsid w:val="11D44D7B"/>
    <w:rsid w:val="11DA11A5"/>
    <w:rsid w:val="11FA27DD"/>
    <w:rsid w:val="12085C87"/>
    <w:rsid w:val="120B56FD"/>
    <w:rsid w:val="12501B23"/>
    <w:rsid w:val="128522D7"/>
    <w:rsid w:val="128A42D4"/>
    <w:rsid w:val="12913808"/>
    <w:rsid w:val="12BE44F1"/>
    <w:rsid w:val="12E6137A"/>
    <w:rsid w:val="1343340A"/>
    <w:rsid w:val="135072F8"/>
    <w:rsid w:val="13612A31"/>
    <w:rsid w:val="137F6830"/>
    <w:rsid w:val="1386774D"/>
    <w:rsid w:val="13C015F1"/>
    <w:rsid w:val="13D85802"/>
    <w:rsid w:val="13DA6E7A"/>
    <w:rsid w:val="13F57481"/>
    <w:rsid w:val="13FC00AD"/>
    <w:rsid w:val="14021FC3"/>
    <w:rsid w:val="14042AD4"/>
    <w:rsid w:val="14156C3B"/>
    <w:rsid w:val="1423510F"/>
    <w:rsid w:val="143D5FDA"/>
    <w:rsid w:val="14667BEE"/>
    <w:rsid w:val="148B2414"/>
    <w:rsid w:val="148D2A32"/>
    <w:rsid w:val="149B0A94"/>
    <w:rsid w:val="14A37C28"/>
    <w:rsid w:val="14E20BE6"/>
    <w:rsid w:val="14F54A03"/>
    <w:rsid w:val="14F55A1E"/>
    <w:rsid w:val="14FE5469"/>
    <w:rsid w:val="150E3CBC"/>
    <w:rsid w:val="15155AF7"/>
    <w:rsid w:val="152B24F9"/>
    <w:rsid w:val="15434AD0"/>
    <w:rsid w:val="156551E7"/>
    <w:rsid w:val="15824F7C"/>
    <w:rsid w:val="15880805"/>
    <w:rsid w:val="15A23978"/>
    <w:rsid w:val="15C67696"/>
    <w:rsid w:val="15DF5F00"/>
    <w:rsid w:val="15E5725F"/>
    <w:rsid w:val="15F276C3"/>
    <w:rsid w:val="1601009A"/>
    <w:rsid w:val="16045521"/>
    <w:rsid w:val="160E1E14"/>
    <w:rsid w:val="16103ECB"/>
    <w:rsid w:val="162541AF"/>
    <w:rsid w:val="163C76C3"/>
    <w:rsid w:val="164E182C"/>
    <w:rsid w:val="166A4452"/>
    <w:rsid w:val="166A78E4"/>
    <w:rsid w:val="16852A9B"/>
    <w:rsid w:val="168614BA"/>
    <w:rsid w:val="16A973C9"/>
    <w:rsid w:val="16C32C54"/>
    <w:rsid w:val="16D60191"/>
    <w:rsid w:val="16DD2073"/>
    <w:rsid w:val="16EF0F9F"/>
    <w:rsid w:val="16F330CE"/>
    <w:rsid w:val="17076D69"/>
    <w:rsid w:val="171D3A1B"/>
    <w:rsid w:val="1748361C"/>
    <w:rsid w:val="176851A1"/>
    <w:rsid w:val="1769395D"/>
    <w:rsid w:val="177B7EC2"/>
    <w:rsid w:val="17A91803"/>
    <w:rsid w:val="17B40567"/>
    <w:rsid w:val="17BE13E4"/>
    <w:rsid w:val="17C51341"/>
    <w:rsid w:val="17E26802"/>
    <w:rsid w:val="17FB6157"/>
    <w:rsid w:val="181A1EBF"/>
    <w:rsid w:val="182B4AE4"/>
    <w:rsid w:val="18366105"/>
    <w:rsid w:val="184A5F42"/>
    <w:rsid w:val="185423BA"/>
    <w:rsid w:val="1878449F"/>
    <w:rsid w:val="187D3EB1"/>
    <w:rsid w:val="188B31D9"/>
    <w:rsid w:val="18A52AB5"/>
    <w:rsid w:val="18BB49ED"/>
    <w:rsid w:val="18CD2929"/>
    <w:rsid w:val="18E505BF"/>
    <w:rsid w:val="18EF6592"/>
    <w:rsid w:val="190972D0"/>
    <w:rsid w:val="190C2B7B"/>
    <w:rsid w:val="190E60FF"/>
    <w:rsid w:val="191E2179"/>
    <w:rsid w:val="19564186"/>
    <w:rsid w:val="195E3765"/>
    <w:rsid w:val="19677391"/>
    <w:rsid w:val="199565ED"/>
    <w:rsid w:val="199934CE"/>
    <w:rsid w:val="19A8226B"/>
    <w:rsid w:val="19A93AD9"/>
    <w:rsid w:val="19AD38F7"/>
    <w:rsid w:val="19BC74A8"/>
    <w:rsid w:val="19E51826"/>
    <w:rsid w:val="19EF0D98"/>
    <w:rsid w:val="1A172374"/>
    <w:rsid w:val="1A3430D5"/>
    <w:rsid w:val="1A42723F"/>
    <w:rsid w:val="1A4B49FC"/>
    <w:rsid w:val="1A6D256B"/>
    <w:rsid w:val="1A88077F"/>
    <w:rsid w:val="1A9849A7"/>
    <w:rsid w:val="1ABE529E"/>
    <w:rsid w:val="1AC52DD3"/>
    <w:rsid w:val="1AD42DE2"/>
    <w:rsid w:val="1AD73E63"/>
    <w:rsid w:val="1AF52FBB"/>
    <w:rsid w:val="1AFC7C87"/>
    <w:rsid w:val="1B040765"/>
    <w:rsid w:val="1B195DAA"/>
    <w:rsid w:val="1B400FF6"/>
    <w:rsid w:val="1B4619D4"/>
    <w:rsid w:val="1B576E43"/>
    <w:rsid w:val="1B767277"/>
    <w:rsid w:val="1B814FE2"/>
    <w:rsid w:val="1BA93E04"/>
    <w:rsid w:val="1BAD28FA"/>
    <w:rsid w:val="1BB05A1F"/>
    <w:rsid w:val="1BC33E7B"/>
    <w:rsid w:val="1BD91217"/>
    <w:rsid w:val="1BEC598D"/>
    <w:rsid w:val="1BF77CEF"/>
    <w:rsid w:val="1C0F0F33"/>
    <w:rsid w:val="1C3555D1"/>
    <w:rsid w:val="1C3705C3"/>
    <w:rsid w:val="1C5D0A7D"/>
    <w:rsid w:val="1C5D6FF7"/>
    <w:rsid w:val="1C757E85"/>
    <w:rsid w:val="1CB53C8C"/>
    <w:rsid w:val="1CBA6178"/>
    <w:rsid w:val="1CC14220"/>
    <w:rsid w:val="1CD24067"/>
    <w:rsid w:val="1CDE25C4"/>
    <w:rsid w:val="1D2E0C77"/>
    <w:rsid w:val="1D595F91"/>
    <w:rsid w:val="1D780774"/>
    <w:rsid w:val="1DAF6297"/>
    <w:rsid w:val="1DFE2C5E"/>
    <w:rsid w:val="1E0E5658"/>
    <w:rsid w:val="1E295468"/>
    <w:rsid w:val="1E35594F"/>
    <w:rsid w:val="1E597A39"/>
    <w:rsid w:val="1E60058D"/>
    <w:rsid w:val="1E6528EC"/>
    <w:rsid w:val="1E746D37"/>
    <w:rsid w:val="1E8078FF"/>
    <w:rsid w:val="1EAF2312"/>
    <w:rsid w:val="1EB34BAF"/>
    <w:rsid w:val="1ED44280"/>
    <w:rsid w:val="1EDB2279"/>
    <w:rsid w:val="1EED2E47"/>
    <w:rsid w:val="1F1D30E6"/>
    <w:rsid w:val="1F253A35"/>
    <w:rsid w:val="1F2933C5"/>
    <w:rsid w:val="1F352CA3"/>
    <w:rsid w:val="1F3C6F35"/>
    <w:rsid w:val="1F3E1D71"/>
    <w:rsid w:val="1F4E2C3B"/>
    <w:rsid w:val="1F4E762D"/>
    <w:rsid w:val="1F5D11AC"/>
    <w:rsid w:val="1F996BAD"/>
    <w:rsid w:val="1FB8452D"/>
    <w:rsid w:val="1FBD545A"/>
    <w:rsid w:val="1FCA51A2"/>
    <w:rsid w:val="1FD5053B"/>
    <w:rsid w:val="1FF63E88"/>
    <w:rsid w:val="1FFF5373"/>
    <w:rsid w:val="201A5404"/>
    <w:rsid w:val="20202740"/>
    <w:rsid w:val="20251A47"/>
    <w:rsid w:val="202C2BC1"/>
    <w:rsid w:val="20300DEA"/>
    <w:rsid w:val="2039059F"/>
    <w:rsid w:val="2044187E"/>
    <w:rsid w:val="20450243"/>
    <w:rsid w:val="205470A6"/>
    <w:rsid w:val="205F1443"/>
    <w:rsid w:val="20640AAF"/>
    <w:rsid w:val="20910315"/>
    <w:rsid w:val="20A351B1"/>
    <w:rsid w:val="20D029CB"/>
    <w:rsid w:val="20E81986"/>
    <w:rsid w:val="20E96047"/>
    <w:rsid w:val="20F95E9F"/>
    <w:rsid w:val="211240A1"/>
    <w:rsid w:val="211D6178"/>
    <w:rsid w:val="212F37D2"/>
    <w:rsid w:val="21526767"/>
    <w:rsid w:val="21682CBC"/>
    <w:rsid w:val="217A7899"/>
    <w:rsid w:val="217E3B97"/>
    <w:rsid w:val="21893067"/>
    <w:rsid w:val="21A5776E"/>
    <w:rsid w:val="21CC6DB4"/>
    <w:rsid w:val="21E83428"/>
    <w:rsid w:val="21FA36D5"/>
    <w:rsid w:val="222402EA"/>
    <w:rsid w:val="223D4783"/>
    <w:rsid w:val="22441964"/>
    <w:rsid w:val="225F7100"/>
    <w:rsid w:val="2273003A"/>
    <w:rsid w:val="22847497"/>
    <w:rsid w:val="2287687B"/>
    <w:rsid w:val="228D11D9"/>
    <w:rsid w:val="22BD5FD5"/>
    <w:rsid w:val="22CA35AD"/>
    <w:rsid w:val="22D25492"/>
    <w:rsid w:val="22D97AE0"/>
    <w:rsid w:val="22DB31A8"/>
    <w:rsid w:val="22E007B8"/>
    <w:rsid w:val="22F007FE"/>
    <w:rsid w:val="231935C8"/>
    <w:rsid w:val="23207AE7"/>
    <w:rsid w:val="232568E5"/>
    <w:rsid w:val="2326621B"/>
    <w:rsid w:val="232B53DF"/>
    <w:rsid w:val="236130EE"/>
    <w:rsid w:val="23660F81"/>
    <w:rsid w:val="236A333A"/>
    <w:rsid w:val="23730DB4"/>
    <w:rsid w:val="23767540"/>
    <w:rsid w:val="238714FF"/>
    <w:rsid w:val="23B931A2"/>
    <w:rsid w:val="23CD718E"/>
    <w:rsid w:val="23D27066"/>
    <w:rsid w:val="24003F77"/>
    <w:rsid w:val="2406610B"/>
    <w:rsid w:val="2428327F"/>
    <w:rsid w:val="24640D72"/>
    <w:rsid w:val="24ED2F06"/>
    <w:rsid w:val="25020C5C"/>
    <w:rsid w:val="251C6639"/>
    <w:rsid w:val="253F18AA"/>
    <w:rsid w:val="25433E2D"/>
    <w:rsid w:val="25675013"/>
    <w:rsid w:val="25777DE9"/>
    <w:rsid w:val="258D77B7"/>
    <w:rsid w:val="259C41F7"/>
    <w:rsid w:val="25DE6B62"/>
    <w:rsid w:val="25E906FA"/>
    <w:rsid w:val="25EF046D"/>
    <w:rsid w:val="25F6641D"/>
    <w:rsid w:val="262312BE"/>
    <w:rsid w:val="262C3F08"/>
    <w:rsid w:val="26494AD5"/>
    <w:rsid w:val="264C65CC"/>
    <w:rsid w:val="264F1B06"/>
    <w:rsid w:val="266E579D"/>
    <w:rsid w:val="2682289D"/>
    <w:rsid w:val="268B3981"/>
    <w:rsid w:val="26D7680A"/>
    <w:rsid w:val="26E46A4E"/>
    <w:rsid w:val="26F25070"/>
    <w:rsid w:val="27101538"/>
    <w:rsid w:val="271C540F"/>
    <w:rsid w:val="272B4DAA"/>
    <w:rsid w:val="273B4977"/>
    <w:rsid w:val="275826E1"/>
    <w:rsid w:val="27671AFE"/>
    <w:rsid w:val="27813528"/>
    <w:rsid w:val="279117AD"/>
    <w:rsid w:val="279775D5"/>
    <w:rsid w:val="27980D94"/>
    <w:rsid w:val="27B82A24"/>
    <w:rsid w:val="27BF5872"/>
    <w:rsid w:val="280947A0"/>
    <w:rsid w:val="281C60C1"/>
    <w:rsid w:val="2826687A"/>
    <w:rsid w:val="283B438D"/>
    <w:rsid w:val="283D6929"/>
    <w:rsid w:val="287C21D9"/>
    <w:rsid w:val="287D02B6"/>
    <w:rsid w:val="288A2C71"/>
    <w:rsid w:val="288D5351"/>
    <w:rsid w:val="28AB5EB5"/>
    <w:rsid w:val="28B0430B"/>
    <w:rsid w:val="28D81E6E"/>
    <w:rsid w:val="28DB330E"/>
    <w:rsid w:val="28F05A18"/>
    <w:rsid w:val="29067538"/>
    <w:rsid w:val="290D3440"/>
    <w:rsid w:val="291E6BF0"/>
    <w:rsid w:val="291F400E"/>
    <w:rsid w:val="29363AE5"/>
    <w:rsid w:val="293A35DB"/>
    <w:rsid w:val="2950229A"/>
    <w:rsid w:val="29880A16"/>
    <w:rsid w:val="29A1340B"/>
    <w:rsid w:val="29AC2DFB"/>
    <w:rsid w:val="29B403D7"/>
    <w:rsid w:val="29DE0526"/>
    <w:rsid w:val="29E77A29"/>
    <w:rsid w:val="2A1D106F"/>
    <w:rsid w:val="2A535527"/>
    <w:rsid w:val="2A59099D"/>
    <w:rsid w:val="2A7B4178"/>
    <w:rsid w:val="2A7E5E25"/>
    <w:rsid w:val="2A86043F"/>
    <w:rsid w:val="2AAD0975"/>
    <w:rsid w:val="2ABB673B"/>
    <w:rsid w:val="2AD20DDC"/>
    <w:rsid w:val="2ADF3E6D"/>
    <w:rsid w:val="2AE11AD7"/>
    <w:rsid w:val="2AEB5B6B"/>
    <w:rsid w:val="2B0130B9"/>
    <w:rsid w:val="2B3B4CD7"/>
    <w:rsid w:val="2B49406C"/>
    <w:rsid w:val="2B4C354E"/>
    <w:rsid w:val="2B507966"/>
    <w:rsid w:val="2B5374CD"/>
    <w:rsid w:val="2B7D2E4D"/>
    <w:rsid w:val="2BA9214F"/>
    <w:rsid w:val="2BB17E02"/>
    <w:rsid w:val="2C1854C6"/>
    <w:rsid w:val="2C1E30C4"/>
    <w:rsid w:val="2C280442"/>
    <w:rsid w:val="2C557B6A"/>
    <w:rsid w:val="2C745BF2"/>
    <w:rsid w:val="2C787C81"/>
    <w:rsid w:val="2C7A61EC"/>
    <w:rsid w:val="2CA135F2"/>
    <w:rsid w:val="2CBA4047"/>
    <w:rsid w:val="2CCC3155"/>
    <w:rsid w:val="2CE80019"/>
    <w:rsid w:val="2CED514F"/>
    <w:rsid w:val="2D1110F0"/>
    <w:rsid w:val="2D2B3404"/>
    <w:rsid w:val="2D4A170D"/>
    <w:rsid w:val="2D4E6DCE"/>
    <w:rsid w:val="2D510E28"/>
    <w:rsid w:val="2D5D18B7"/>
    <w:rsid w:val="2D5E7673"/>
    <w:rsid w:val="2D6C7CE6"/>
    <w:rsid w:val="2D7A033B"/>
    <w:rsid w:val="2D7D51FA"/>
    <w:rsid w:val="2D9B0547"/>
    <w:rsid w:val="2DBB5CA8"/>
    <w:rsid w:val="2DC14889"/>
    <w:rsid w:val="2DD478A7"/>
    <w:rsid w:val="2DD954D9"/>
    <w:rsid w:val="2E15364D"/>
    <w:rsid w:val="2E272211"/>
    <w:rsid w:val="2E40797A"/>
    <w:rsid w:val="2E50424E"/>
    <w:rsid w:val="2E517682"/>
    <w:rsid w:val="2E5C5B58"/>
    <w:rsid w:val="2E955518"/>
    <w:rsid w:val="2EAB2287"/>
    <w:rsid w:val="2EAD23D7"/>
    <w:rsid w:val="2EBA78C8"/>
    <w:rsid w:val="2EBB4D50"/>
    <w:rsid w:val="2EC2372C"/>
    <w:rsid w:val="2EC23D12"/>
    <w:rsid w:val="2EFB53D4"/>
    <w:rsid w:val="2EFF43AF"/>
    <w:rsid w:val="2F037359"/>
    <w:rsid w:val="2F4D2539"/>
    <w:rsid w:val="2F541EE0"/>
    <w:rsid w:val="2F9059E0"/>
    <w:rsid w:val="2F950C52"/>
    <w:rsid w:val="2FA97D35"/>
    <w:rsid w:val="2FAC095D"/>
    <w:rsid w:val="2FBB0528"/>
    <w:rsid w:val="2FCF1844"/>
    <w:rsid w:val="2FD00E69"/>
    <w:rsid w:val="2FD25D9D"/>
    <w:rsid w:val="2FD77099"/>
    <w:rsid w:val="2FF46889"/>
    <w:rsid w:val="2FFA79CC"/>
    <w:rsid w:val="300505C5"/>
    <w:rsid w:val="30131C6F"/>
    <w:rsid w:val="303765F3"/>
    <w:rsid w:val="304D0D7A"/>
    <w:rsid w:val="30642F4C"/>
    <w:rsid w:val="3064413C"/>
    <w:rsid w:val="306867BC"/>
    <w:rsid w:val="306D5645"/>
    <w:rsid w:val="306E7569"/>
    <w:rsid w:val="308242B5"/>
    <w:rsid w:val="30AC4961"/>
    <w:rsid w:val="30BB0FD6"/>
    <w:rsid w:val="30C42C72"/>
    <w:rsid w:val="30C71EF9"/>
    <w:rsid w:val="30CB3B38"/>
    <w:rsid w:val="30CC011A"/>
    <w:rsid w:val="30D472A9"/>
    <w:rsid w:val="311132D2"/>
    <w:rsid w:val="313C6E00"/>
    <w:rsid w:val="31417E48"/>
    <w:rsid w:val="31815D08"/>
    <w:rsid w:val="31AA59AD"/>
    <w:rsid w:val="31C56F9C"/>
    <w:rsid w:val="31F159BB"/>
    <w:rsid w:val="31F534F0"/>
    <w:rsid w:val="321A2875"/>
    <w:rsid w:val="324A6357"/>
    <w:rsid w:val="327E5C38"/>
    <w:rsid w:val="32801B47"/>
    <w:rsid w:val="32C3502B"/>
    <w:rsid w:val="32DB74FC"/>
    <w:rsid w:val="32EA3788"/>
    <w:rsid w:val="32EE60D2"/>
    <w:rsid w:val="32F3588B"/>
    <w:rsid w:val="330752D0"/>
    <w:rsid w:val="331C0509"/>
    <w:rsid w:val="333704EE"/>
    <w:rsid w:val="333A572D"/>
    <w:rsid w:val="334457F8"/>
    <w:rsid w:val="335314CC"/>
    <w:rsid w:val="336675AC"/>
    <w:rsid w:val="33694752"/>
    <w:rsid w:val="33743CCF"/>
    <w:rsid w:val="337B10B2"/>
    <w:rsid w:val="338304D7"/>
    <w:rsid w:val="33840FCD"/>
    <w:rsid w:val="338F1B57"/>
    <w:rsid w:val="33CC1A47"/>
    <w:rsid w:val="33E150EB"/>
    <w:rsid w:val="33E83850"/>
    <w:rsid w:val="34052B9E"/>
    <w:rsid w:val="3411635C"/>
    <w:rsid w:val="34124CA7"/>
    <w:rsid w:val="34151037"/>
    <w:rsid w:val="344E2A95"/>
    <w:rsid w:val="346F501D"/>
    <w:rsid w:val="34832FD8"/>
    <w:rsid w:val="34CD2F53"/>
    <w:rsid w:val="34D14BF0"/>
    <w:rsid w:val="34D25FCA"/>
    <w:rsid w:val="34D71C3E"/>
    <w:rsid w:val="351211C5"/>
    <w:rsid w:val="351A0573"/>
    <w:rsid w:val="35346C6D"/>
    <w:rsid w:val="353C517C"/>
    <w:rsid w:val="354E64D4"/>
    <w:rsid w:val="35532F94"/>
    <w:rsid w:val="35566ABC"/>
    <w:rsid w:val="356559D8"/>
    <w:rsid w:val="35742960"/>
    <w:rsid w:val="3576613B"/>
    <w:rsid w:val="3578257E"/>
    <w:rsid w:val="35A2267C"/>
    <w:rsid w:val="35A87D2A"/>
    <w:rsid w:val="35C27BA6"/>
    <w:rsid w:val="35D26290"/>
    <w:rsid w:val="35E7384D"/>
    <w:rsid w:val="35FB481E"/>
    <w:rsid w:val="35FF1B94"/>
    <w:rsid w:val="36264799"/>
    <w:rsid w:val="364005FD"/>
    <w:rsid w:val="365937F6"/>
    <w:rsid w:val="36680226"/>
    <w:rsid w:val="3668427F"/>
    <w:rsid w:val="36773912"/>
    <w:rsid w:val="369773F4"/>
    <w:rsid w:val="36A82B8A"/>
    <w:rsid w:val="36B00D33"/>
    <w:rsid w:val="36B36AA8"/>
    <w:rsid w:val="36BD0146"/>
    <w:rsid w:val="36DD5334"/>
    <w:rsid w:val="36F5006E"/>
    <w:rsid w:val="37092A59"/>
    <w:rsid w:val="370B463E"/>
    <w:rsid w:val="37397F7F"/>
    <w:rsid w:val="373B1A35"/>
    <w:rsid w:val="37402D7E"/>
    <w:rsid w:val="375023BA"/>
    <w:rsid w:val="37556277"/>
    <w:rsid w:val="375D4DF0"/>
    <w:rsid w:val="379D73F5"/>
    <w:rsid w:val="37B2344B"/>
    <w:rsid w:val="37CE1DAD"/>
    <w:rsid w:val="37F676F7"/>
    <w:rsid w:val="380274BA"/>
    <w:rsid w:val="38127B22"/>
    <w:rsid w:val="3813334E"/>
    <w:rsid w:val="382866E1"/>
    <w:rsid w:val="383A3A12"/>
    <w:rsid w:val="384D225A"/>
    <w:rsid w:val="385B45B9"/>
    <w:rsid w:val="385E7075"/>
    <w:rsid w:val="385F2ED5"/>
    <w:rsid w:val="387F2819"/>
    <w:rsid w:val="387F3AD2"/>
    <w:rsid w:val="38B10340"/>
    <w:rsid w:val="38B24059"/>
    <w:rsid w:val="38C9084F"/>
    <w:rsid w:val="38E97038"/>
    <w:rsid w:val="39126F39"/>
    <w:rsid w:val="392162F6"/>
    <w:rsid w:val="392455A8"/>
    <w:rsid w:val="39275703"/>
    <w:rsid w:val="393D36E1"/>
    <w:rsid w:val="394153DA"/>
    <w:rsid w:val="3943482F"/>
    <w:rsid w:val="39621216"/>
    <w:rsid w:val="3998747E"/>
    <w:rsid w:val="39B97D71"/>
    <w:rsid w:val="39C63B26"/>
    <w:rsid w:val="39CC1515"/>
    <w:rsid w:val="39D71C15"/>
    <w:rsid w:val="39F673C9"/>
    <w:rsid w:val="3A0C3E03"/>
    <w:rsid w:val="3A15493C"/>
    <w:rsid w:val="3A376CDF"/>
    <w:rsid w:val="3A652015"/>
    <w:rsid w:val="3A6847EA"/>
    <w:rsid w:val="3A755C70"/>
    <w:rsid w:val="3A7B5EBB"/>
    <w:rsid w:val="3A8341BB"/>
    <w:rsid w:val="3A871985"/>
    <w:rsid w:val="3AC6270C"/>
    <w:rsid w:val="3AD60B5B"/>
    <w:rsid w:val="3AEC2403"/>
    <w:rsid w:val="3AF66153"/>
    <w:rsid w:val="3AF83B33"/>
    <w:rsid w:val="3B0C4E7B"/>
    <w:rsid w:val="3B1B6E14"/>
    <w:rsid w:val="3B282369"/>
    <w:rsid w:val="3B2C3807"/>
    <w:rsid w:val="3B3D2ADF"/>
    <w:rsid w:val="3B552739"/>
    <w:rsid w:val="3B564C70"/>
    <w:rsid w:val="3B722859"/>
    <w:rsid w:val="3B992964"/>
    <w:rsid w:val="3BA408FB"/>
    <w:rsid w:val="3BA84FE5"/>
    <w:rsid w:val="3BB53E82"/>
    <w:rsid w:val="3BB85BAC"/>
    <w:rsid w:val="3BC8386B"/>
    <w:rsid w:val="3C0B6FCD"/>
    <w:rsid w:val="3C0D2A16"/>
    <w:rsid w:val="3C0F3E33"/>
    <w:rsid w:val="3C0F7819"/>
    <w:rsid w:val="3C177915"/>
    <w:rsid w:val="3C3615F7"/>
    <w:rsid w:val="3C4576DC"/>
    <w:rsid w:val="3CB818B9"/>
    <w:rsid w:val="3CE10F70"/>
    <w:rsid w:val="3CF253C7"/>
    <w:rsid w:val="3CF623D6"/>
    <w:rsid w:val="3CF73AD4"/>
    <w:rsid w:val="3D235BD4"/>
    <w:rsid w:val="3D5D720B"/>
    <w:rsid w:val="3D645082"/>
    <w:rsid w:val="3D6F3075"/>
    <w:rsid w:val="3DAE30BC"/>
    <w:rsid w:val="3DF57FBD"/>
    <w:rsid w:val="3DFC207E"/>
    <w:rsid w:val="3E137BC3"/>
    <w:rsid w:val="3E3656DD"/>
    <w:rsid w:val="3E3A71C8"/>
    <w:rsid w:val="3E3B03E6"/>
    <w:rsid w:val="3E432258"/>
    <w:rsid w:val="3E4A4725"/>
    <w:rsid w:val="3E586CEE"/>
    <w:rsid w:val="3E604945"/>
    <w:rsid w:val="3E643D79"/>
    <w:rsid w:val="3E7A6B69"/>
    <w:rsid w:val="3E7C4BF6"/>
    <w:rsid w:val="3EAF156B"/>
    <w:rsid w:val="3EB618BF"/>
    <w:rsid w:val="3EBA56B0"/>
    <w:rsid w:val="3ECD57D7"/>
    <w:rsid w:val="3ECE6369"/>
    <w:rsid w:val="3ED72A6E"/>
    <w:rsid w:val="3EDF226E"/>
    <w:rsid w:val="3EF22626"/>
    <w:rsid w:val="3EFC6109"/>
    <w:rsid w:val="3F3B3470"/>
    <w:rsid w:val="3F3F7B0A"/>
    <w:rsid w:val="3F4B3933"/>
    <w:rsid w:val="3F7272CB"/>
    <w:rsid w:val="3F851A25"/>
    <w:rsid w:val="3F8972D3"/>
    <w:rsid w:val="3F8F64BC"/>
    <w:rsid w:val="3FA53174"/>
    <w:rsid w:val="3FB13603"/>
    <w:rsid w:val="3FB57369"/>
    <w:rsid w:val="3FD24C99"/>
    <w:rsid w:val="3FD30126"/>
    <w:rsid w:val="3FE26608"/>
    <w:rsid w:val="3FFC0A21"/>
    <w:rsid w:val="40462CCD"/>
    <w:rsid w:val="40531596"/>
    <w:rsid w:val="406D768E"/>
    <w:rsid w:val="40711569"/>
    <w:rsid w:val="40A634B2"/>
    <w:rsid w:val="40C96A6C"/>
    <w:rsid w:val="40CE2D17"/>
    <w:rsid w:val="40E47994"/>
    <w:rsid w:val="41144719"/>
    <w:rsid w:val="411555C4"/>
    <w:rsid w:val="411A62AA"/>
    <w:rsid w:val="411E6AC4"/>
    <w:rsid w:val="412B6FEA"/>
    <w:rsid w:val="412D6EF8"/>
    <w:rsid w:val="4148131F"/>
    <w:rsid w:val="41615432"/>
    <w:rsid w:val="41631FF9"/>
    <w:rsid w:val="41662343"/>
    <w:rsid w:val="41836EBF"/>
    <w:rsid w:val="419634EC"/>
    <w:rsid w:val="41B1223B"/>
    <w:rsid w:val="41B47C0D"/>
    <w:rsid w:val="41C55E0F"/>
    <w:rsid w:val="41C8698D"/>
    <w:rsid w:val="41D842F0"/>
    <w:rsid w:val="41D932DD"/>
    <w:rsid w:val="41DC0BAE"/>
    <w:rsid w:val="41EC7946"/>
    <w:rsid w:val="41F555E4"/>
    <w:rsid w:val="42037440"/>
    <w:rsid w:val="4232449B"/>
    <w:rsid w:val="426448A8"/>
    <w:rsid w:val="42645EE2"/>
    <w:rsid w:val="42951CDA"/>
    <w:rsid w:val="42AA0B89"/>
    <w:rsid w:val="42D24190"/>
    <w:rsid w:val="42E23D00"/>
    <w:rsid w:val="42ED29D1"/>
    <w:rsid w:val="430B27CC"/>
    <w:rsid w:val="43200850"/>
    <w:rsid w:val="434B38FA"/>
    <w:rsid w:val="434C3B2A"/>
    <w:rsid w:val="43810C0F"/>
    <w:rsid w:val="43923913"/>
    <w:rsid w:val="43973EC1"/>
    <w:rsid w:val="43B30F6D"/>
    <w:rsid w:val="43B52B18"/>
    <w:rsid w:val="43E3097C"/>
    <w:rsid w:val="43F44927"/>
    <w:rsid w:val="44077922"/>
    <w:rsid w:val="44254922"/>
    <w:rsid w:val="44364263"/>
    <w:rsid w:val="443676FC"/>
    <w:rsid w:val="44396A94"/>
    <w:rsid w:val="44514F76"/>
    <w:rsid w:val="445E3797"/>
    <w:rsid w:val="44812067"/>
    <w:rsid w:val="44812553"/>
    <w:rsid w:val="448263F5"/>
    <w:rsid w:val="44882B4F"/>
    <w:rsid w:val="44E8430C"/>
    <w:rsid w:val="44F600BD"/>
    <w:rsid w:val="44FB7C33"/>
    <w:rsid w:val="45053147"/>
    <w:rsid w:val="4507158C"/>
    <w:rsid w:val="4519431A"/>
    <w:rsid w:val="45210040"/>
    <w:rsid w:val="45243B46"/>
    <w:rsid w:val="453424AE"/>
    <w:rsid w:val="45360C67"/>
    <w:rsid w:val="45387047"/>
    <w:rsid w:val="45427AE7"/>
    <w:rsid w:val="454D08C8"/>
    <w:rsid w:val="454F4766"/>
    <w:rsid w:val="454F5972"/>
    <w:rsid w:val="45594F1B"/>
    <w:rsid w:val="458035BB"/>
    <w:rsid w:val="45880FF4"/>
    <w:rsid w:val="4595543D"/>
    <w:rsid w:val="45A727D8"/>
    <w:rsid w:val="45A72FF4"/>
    <w:rsid w:val="45E956DF"/>
    <w:rsid w:val="45F84752"/>
    <w:rsid w:val="46023144"/>
    <w:rsid w:val="460D7AB6"/>
    <w:rsid w:val="460F1E8D"/>
    <w:rsid w:val="4637608C"/>
    <w:rsid w:val="466675BC"/>
    <w:rsid w:val="46986C29"/>
    <w:rsid w:val="46A233CB"/>
    <w:rsid w:val="46A67E9D"/>
    <w:rsid w:val="46BA05D5"/>
    <w:rsid w:val="46DE532A"/>
    <w:rsid w:val="46E11B58"/>
    <w:rsid w:val="471B0544"/>
    <w:rsid w:val="472E4D71"/>
    <w:rsid w:val="47350EFD"/>
    <w:rsid w:val="47461666"/>
    <w:rsid w:val="47465612"/>
    <w:rsid w:val="47550A99"/>
    <w:rsid w:val="47693A55"/>
    <w:rsid w:val="47773CFE"/>
    <w:rsid w:val="477A78AC"/>
    <w:rsid w:val="47851888"/>
    <w:rsid w:val="47A12587"/>
    <w:rsid w:val="47B64EBD"/>
    <w:rsid w:val="47C90B68"/>
    <w:rsid w:val="47D859F5"/>
    <w:rsid w:val="47EE7DA0"/>
    <w:rsid w:val="47FB3EE3"/>
    <w:rsid w:val="482C302A"/>
    <w:rsid w:val="485F5E12"/>
    <w:rsid w:val="48616FB9"/>
    <w:rsid w:val="48686401"/>
    <w:rsid w:val="487A430D"/>
    <w:rsid w:val="48A1224A"/>
    <w:rsid w:val="48A149B0"/>
    <w:rsid w:val="48B103F4"/>
    <w:rsid w:val="48BF036A"/>
    <w:rsid w:val="48C20641"/>
    <w:rsid w:val="48D32207"/>
    <w:rsid w:val="48FE03C8"/>
    <w:rsid w:val="49051189"/>
    <w:rsid w:val="490A756A"/>
    <w:rsid w:val="492B33B9"/>
    <w:rsid w:val="49455412"/>
    <w:rsid w:val="49455EDA"/>
    <w:rsid w:val="49595DB9"/>
    <w:rsid w:val="497F116E"/>
    <w:rsid w:val="49A57E86"/>
    <w:rsid w:val="49DC1637"/>
    <w:rsid w:val="49E93775"/>
    <w:rsid w:val="4A1E31DC"/>
    <w:rsid w:val="4A2475E4"/>
    <w:rsid w:val="4A256356"/>
    <w:rsid w:val="4A413970"/>
    <w:rsid w:val="4A7D51A2"/>
    <w:rsid w:val="4A8D50C0"/>
    <w:rsid w:val="4AA717E4"/>
    <w:rsid w:val="4AB271E1"/>
    <w:rsid w:val="4B054E7F"/>
    <w:rsid w:val="4B0C596B"/>
    <w:rsid w:val="4B107658"/>
    <w:rsid w:val="4B3838E6"/>
    <w:rsid w:val="4B4F34FE"/>
    <w:rsid w:val="4B541AC4"/>
    <w:rsid w:val="4B6804FA"/>
    <w:rsid w:val="4B6B01DE"/>
    <w:rsid w:val="4B850B6E"/>
    <w:rsid w:val="4B89480C"/>
    <w:rsid w:val="4B896933"/>
    <w:rsid w:val="4B933264"/>
    <w:rsid w:val="4BCD12D2"/>
    <w:rsid w:val="4BE07EEB"/>
    <w:rsid w:val="4BE131E1"/>
    <w:rsid w:val="4BEE2D90"/>
    <w:rsid w:val="4C365354"/>
    <w:rsid w:val="4C3B2A7D"/>
    <w:rsid w:val="4C457402"/>
    <w:rsid w:val="4C547913"/>
    <w:rsid w:val="4C711131"/>
    <w:rsid w:val="4C9538C1"/>
    <w:rsid w:val="4CA97157"/>
    <w:rsid w:val="4CD4235A"/>
    <w:rsid w:val="4CE476B8"/>
    <w:rsid w:val="4CF15DD8"/>
    <w:rsid w:val="4CF51BA4"/>
    <w:rsid w:val="4D0E6EAA"/>
    <w:rsid w:val="4D4C5A68"/>
    <w:rsid w:val="4D516B0D"/>
    <w:rsid w:val="4D680E7B"/>
    <w:rsid w:val="4D681942"/>
    <w:rsid w:val="4D790AFC"/>
    <w:rsid w:val="4D80327D"/>
    <w:rsid w:val="4D8145AC"/>
    <w:rsid w:val="4D865371"/>
    <w:rsid w:val="4D894B4A"/>
    <w:rsid w:val="4D8C1067"/>
    <w:rsid w:val="4DA63B6B"/>
    <w:rsid w:val="4DC76435"/>
    <w:rsid w:val="4DDF2885"/>
    <w:rsid w:val="4DE87BFD"/>
    <w:rsid w:val="4DE9536E"/>
    <w:rsid w:val="4DED7B13"/>
    <w:rsid w:val="4DFE1DE0"/>
    <w:rsid w:val="4E197B07"/>
    <w:rsid w:val="4E37517C"/>
    <w:rsid w:val="4E483E02"/>
    <w:rsid w:val="4E5F5CA1"/>
    <w:rsid w:val="4E985979"/>
    <w:rsid w:val="4E9B6679"/>
    <w:rsid w:val="4EAB45F9"/>
    <w:rsid w:val="4EAC0088"/>
    <w:rsid w:val="4EAE0825"/>
    <w:rsid w:val="4EE243E8"/>
    <w:rsid w:val="4EE258C5"/>
    <w:rsid w:val="4EE66E4F"/>
    <w:rsid w:val="4F0910FF"/>
    <w:rsid w:val="4F2D5138"/>
    <w:rsid w:val="4F7B1D3B"/>
    <w:rsid w:val="4F9C1C51"/>
    <w:rsid w:val="4F9F4D06"/>
    <w:rsid w:val="4FA35A9F"/>
    <w:rsid w:val="4FA46427"/>
    <w:rsid w:val="4FB36BE2"/>
    <w:rsid w:val="4FC03DC0"/>
    <w:rsid w:val="4FC71BDE"/>
    <w:rsid w:val="4FC962CB"/>
    <w:rsid w:val="4FCA2BDF"/>
    <w:rsid w:val="4FDA4E82"/>
    <w:rsid w:val="4FFA500F"/>
    <w:rsid w:val="500757A0"/>
    <w:rsid w:val="50407690"/>
    <w:rsid w:val="50484E49"/>
    <w:rsid w:val="50517441"/>
    <w:rsid w:val="505320F8"/>
    <w:rsid w:val="505556FE"/>
    <w:rsid w:val="505A7231"/>
    <w:rsid w:val="505D48D6"/>
    <w:rsid w:val="507E5A0A"/>
    <w:rsid w:val="50AB31C3"/>
    <w:rsid w:val="50B5667A"/>
    <w:rsid w:val="50ED1FB6"/>
    <w:rsid w:val="51087ADE"/>
    <w:rsid w:val="51287770"/>
    <w:rsid w:val="51313FFA"/>
    <w:rsid w:val="51340BFA"/>
    <w:rsid w:val="513873C9"/>
    <w:rsid w:val="51685CC5"/>
    <w:rsid w:val="51AB5529"/>
    <w:rsid w:val="51B9715A"/>
    <w:rsid w:val="51D975EE"/>
    <w:rsid w:val="51FA14A2"/>
    <w:rsid w:val="521975F9"/>
    <w:rsid w:val="523E50CA"/>
    <w:rsid w:val="525B5CC0"/>
    <w:rsid w:val="5269265C"/>
    <w:rsid w:val="52796EFE"/>
    <w:rsid w:val="527C4BEA"/>
    <w:rsid w:val="52833929"/>
    <w:rsid w:val="528E258B"/>
    <w:rsid w:val="528F7FF1"/>
    <w:rsid w:val="52975E0A"/>
    <w:rsid w:val="52AC4665"/>
    <w:rsid w:val="52B90A8F"/>
    <w:rsid w:val="52D33D28"/>
    <w:rsid w:val="52DC7E37"/>
    <w:rsid w:val="52E057E8"/>
    <w:rsid w:val="52E279CC"/>
    <w:rsid w:val="52F573B6"/>
    <w:rsid w:val="52F97C49"/>
    <w:rsid w:val="53017AAA"/>
    <w:rsid w:val="53051180"/>
    <w:rsid w:val="530A399E"/>
    <w:rsid w:val="5312167B"/>
    <w:rsid w:val="533566D9"/>
    <w:rsid w:val="53361AEA"/>
    <w:rsid w:val="53651EA5"/>
    <w:rsid w:val="536B0429"/>
    <w:rsid w:val="53730E78"/>
    <w:rsid w:val="537F5C52"/>
    <w:rsid w:val="53813E87"/>
    <w:rsid w:val="538B4E9C"/>
    <w:rsid w:val="53BF2439"/>
    <w:rsid w:val="53D258B5"/>
    <w:rsid w:val="53D82575"/>
    <w:rsid w:val="53DD127C"/>
    <w:rsid w:val="53E41547"/>
    <w:rsid w:val="53EB264A"/>
    <w:rsid w:val="542D1C3E"/>
    <w:rsid w:val="543173CF"/>
    <w:rsid w:val="54427BCC"/>
    <w:rsid w:val="54594053"/>
    <w:rsid w:val="54726FD7"/>
    <w:rsid w:val="54730E60"/>
    <w:rsid w:val="54766868"/>
    <w:rsid w:val="54810D19"/>
    <w:rsid w:val="5496016A"/>
    <w:rsid w:val="54966E6A"/>
    <w:rsid w:val="54AC2B86"/>
    <w:rsid w:val="54E97D04"/>
    <w:rsid w:val="54EB2114"/>
    <w:rsid w:val="54F071FA"/>
    <w:rsid w:val="54F1504F"/>
    <w:rsid w:val="54F77831"/>
    <w:rsid w:val="55145D8E"/>
    <w:rsid w:val="556F1BD7"/>
    <w:rsid w:val="55952ADE"/>
    <w:rsid w:val="55971F9A"/>
    <w:rsid w:val="55AB691D"/>
    <w:rsid w:val="55D66E3B"/>
    <w:rsid w:val="55E851B4"/>
    <w:rsid w:val="55EA09D9"/>
    <w:rsid w:val="561A56B2"/>
    <w:rsid w:val="5629089D"/>
    <w:rsid w:val="56635929"/>
    <w:rsid w:val="567161FF"/>
    <w:rsid w:val="56745B04"/>
    <w:rsid w:val="567A0828"/>
    <w:rsid w:val="568534FB"/>
    <w:rsid w:val="56A90575"/>
    <w:rsid w:val="56CC399A"/>
    <w:rsid w:val="56D27E21"/>
    <w:rsid w:val="56E31599"/>
    <w:rsid w:val="56E81E21"/>
    <w:rsid w:val="56EE783D"/>
    <w:rsid w:val="57180F6F"/>
    <w:rsid w:val="572724D1"/>
    <w:rsid w:val="572D7E8E"/>
    <w:rsid w:val="572E223A"/>
    <w:rsid w:val="573A3D64"/>
    <w:rsid w:val="57410DF7"/>
    <w:rsid w:val="574229E9"/>
    <w:rsid w:val="574367B6"/>
    <w:rsid w:val="574D665E"/>
    <w:rsid w:val="574D7AE6"/>
    <w:rsid w:val="578D73C1"/>
    <w:rsid w:val="5792385C"/>
    <w:rsid w:val="57D63F60"/>
    <w:rsid w:val="57DA308A"/>
    <w:rsid w:val="57F163B1"/>
    <w:rsid w:val="57FC319C"/>
    <w:rsid w:val="583E38B7"/>
    <w:rsid w:val="58936BCC"/>
    <w:rsid w:val="58974E5C"/>
    <w:rsid w:val="58A5074D"/>
    <w:rsid w:val="58AF2FC3"/>
    <w:rsid w:val="58B12295"/>
    <w:rsid w:val="58BE6057"/>
    <w:rsid w:val="58D74D7B"/>
    <w:rsid w:val="58DB0849"/>
    <w:rsid w:val="59083740"/>
    <w:rsid w:val="59087D98"/>
    <w:rsid w:val="591F1B15"/>
    <w:rsid w:val="59214F3F"/>
    <w:rsid w:val="596242D6"/>
    <w:rsid w:val="59BC483D"/>
    <w:rsid w:val="59C24972"/>
    <w:rsid w:val="59E107FC"/>
    <w:rsid w:val="5A0D5E0F"/>
    <w:rsid w:val="5A26197C"/>
    <w:rsid w:val="5A2B4CD3"/>
    <w:rsid w:val="5A3F3D62"/>
    <w:rsid w:val="5A5604CB"/>
    <w:rsid w:val="5A5D24C7"/>
    <w:rsid w:val="5A7067F2"/>
    <w:rsid w:val="5AA97722"/>
    <w:rsid w:val="5AE50AB4"/>
    <w:rsid w:val="5AF450F7"/>
    <w:rsid w:val="5B034730"/>
    <w:rsid w:val="5B22473D"/>
    <w:rsid w:val="5B226D7F"/>
    <w:rsid w:val="5B28386B"/>
    <w:rsid w:val="5B411D6F"/>
    <w:rsid w:val="5B412619"/>
    <w:rsid w:val="5B4D1321"/>
    <w:rsid w:val="5B5B661C"/>
    <w:rsid w:val="5B5F5C6B"/>
    <w:rsid w:val="5B730162"/>
    <w:rsid w:val="5B8E7B34"/>
    <w:rsid w:val="5B930176"/>
    <w:rsid w:val="5BCD79EC"/>
    <w:rsid w:val="5BEA4CF5"/>
    <w:rsid w:val="5BF23304"/>
    <w:rsid w:val="5BFA1181"/>
    <w:rsid w:val="5C1048D6"/>
    <w:rsid w:val="5C1C4411"/>
    <w:rsid w:val="5C7D04A4"/>
    <w:rsid w:val="5CA43C81"/>
    <w:rsid w:val="5CC06574"/>
    <w:rsid w:val="5CD972A4"/>
    <w:rsid w:val="5CE27051"/>
    <w:rsid w:val="5D0D658F"/>
    <w:rsid w:val="5D536F5D"/>
    <w:rsid w:val="5D753803"/>
    <w:rsid w:val="5D8D7511"/>
    <w:rsid w:val="5DAF5AC5"/>
    <w:rsid w:val="5DB936D0"/>
    <w:rsid w:val="5DC86E0B"/>
    <w:rsid w:val="5DCA2989"/>
    <w:rsid w:val="5DEE0AD9"/>
    <w:rsid w:val="5E2E5748"/>
    <w:rsid w:val="5E44772B"/>
    <w:rsid w:val="5E4F5272"/>
    <w:rsid w:val="5E5A1EA3"/>
    <w:rsid w:val="5E5D2AB2"/>
    <w:rsid w:val="5E7F1F71"/>
    <w:rsid w:val="5EE32FE9"/>
    <w:rsid w:val="5F1426CA"/>
    <w:rsid w:val="5F1A2383"/>
    <w:rsid w:val="5F452D34"/>
    <w:rsid w:val="5F496709"/>
    <w:rsid w:val="5F6A02E7"/>
    <w:rsid w:val="5F7A0F3F"/>
    <w:rsid w:val="5F885554"/>
    <w:rsid w:val="5FAB0886"/>
    <w:rsid w:val="5FE86EE0"/>
    <w:rsid w:val="5FEB0573"/>
    <w:rsid w:val="5FF14689"/>
    <w:rsid w:val="5FFF0006"/>
    <w:rsid w:val="6000334B"/>
    <w:rsid w:val="60467DCF"/>
    <w:rsid w:val="605D588F"/>
    <w:rsid w:val="605F271D"/>
    <w:rsid w:val="607C4E70"/>
    <w:rsid w:val="6084704C"/>
    <w:rsid w:val="609167AF"/>
    <w:rsid w:val="609431A3"/>
    <w:rsid w:val="60A87916"/>
    <w:rsid w:val="60C06F9D"/>
    <w:rsid w:val="60CB2AEE"/>
    <w:rsid w:val="60DF1A09"/>
    <w:rsid w:val="60E27362"/>
    <w:rsid w:val="61022AB0"/>
    <w:rsid w:val="61104C6E"/>
    <w:rsid w:val="611C202F"/>
    <w:rsid w:val="61202FF4"/>
    <w:rsid w:val="61337814"/>
    <w:rsid w:val="61342023"/>
    <w:rsid w:val="613750C9"/>
    <w:rsid w:val="61426265"/>
    <w:rsid w:val="614E6B40"/>
    <w:rsid w:val="616277B5"/>
    <w:rsid w:val="6164051D"/>
    <w:rsid w:val="617C0301"/>
    <w:rsid w:val="61962A06"/>
    <w:rsid w:val="619A2086"/>
    <w:rsid w:val="619F588F"/>
    <w:rsid w:val="61CD4E3A"/>
    <w:rsid w:val="621C7A6C"/>
    <w:rsid w:val="62326EEE"/>
    <w:rsid w:val="62457091"/>
    <w:rsid w:val="626942D1"/>
    <w:rsid w:val="62771B94"/>
    <w:rsid w:val="628F7BDA"/>
    <w:rsid w:val="62BA53C0"/>
    <w:rsid w:val="62BB2AEF"/>
    <w:rsid w:val="62D41A81"/>
    <w:rsid w:val="62E322FD"/>
    <w:rsid w:val="62FD3765"/>
    <w:rsid w:val="630D7444"/>
    <w:rsid w:val="632E0328"/>
    <w:rsid w:val="637356A0"/>
    <w:rsid w:val="639E2D74"/>
    <w:rsid w:val="63BD784C"/>
    <w:rsid w:val="63FC5F58"/>
    <w:rsid w:val="63FD233E"/>
    <w:rsid w:val="63FD706A"/>
    <w:rsid w:val="64114F02"/>
    <w:rsid w:val="641706AE"/>
    <w:rsid w:val="641C0A9C"/>
    <w:rsid w:val="642214F2"/>
    <w:rsid w:val="6432289B"/>
    <w:rsid w:val="64324A52"/>
    <w:rsid w:val="64506B7E"/>
    <w:rsid w:val="64713BF3"/>
    <w:rsid w:val="64811A4A"/>
    <w:rsid w:val="64813B7B"/>
    <w:rsid w:val="64847D5B"/>
    <w:rsid w:val="64B06A75"/>
    <w:rsid w:val="64B406F0"/>
    <w:rsid w:val="64DC071F"/>
    <w:rsid w:val="653709B9"/>
    <w:rsid w:val="65384BD0"/>
    <w:rsid w:val="65390564"/>
    <w:rsid w:val="65772C84"/>
    <w:rsid w:val="65820FAA"/>
    <w:rsid w:val="65822E33"/>
    <w:rsid w:val="658305F3"/>
    <w:rsid w:val="65855D47"/>
    <w:rsid w:val="65C05FDB"/>
    <w:rsid w:val="65CC1AC6"/>
    <w:rsid w:val="65D255FF"/>
    <w:rsid w:val="65DC0987"/>
    <w:rsid w:val="65EA55F4"/>
    <w:rsid w:val="65F15F13"/>
    <w:rsid w:val="65F66266"/>
    <w:rsid w:val="660E4322"/>
    <w:rsid w:val="661C534E"/>
    <w:rsid w:val="664B5AF1"/>
    <w:rsid w:val="66523043"/>
    <w:rsid w:val="665A22D0"/>
    <w:rsid w:val="665B4926"/>
    <w:rsid w:val="666D4738"/>
    <w:rsid w:val="66735A7E"/>
    <w:rsid w:val="66822975"/>
    <w:rsid w:val="66831EA0"/>
    <w:rsid w:val="668E0CCC"/>
    <w:rsid w:val="6692615B"/>
    <w:rsid w:val="66933143"/>
    <w:rsid w:val="66946B8A"/>
    <w:rsid w:val="66C51170"/>
    <w:rsid w:val="66CE3A75"/>
    <w:rsid w:val="66E14E76"/>
    <w:rsid w:val="66EB0470"/>
    <w:rsid w:val="66F6467F"/>
    <w:rsid w:val="66F8708A"/>
    <w:rsid w:val="67107CB7"/>
    <w:rsid w:val="67262CC5"/>
    <w:rsid w:val="67281EDB"/>
    <w:rsid w:val="67521602"/>
    <w:rsid w:val="678A397F"/>
    <w:rsid w:val="67A775B0"/>
    <w:rsid w:val="67B27A61"/>
    <w:rsid w:val="67C64FBF"/>
    <w:rsid w:val="67DD44BC"/>
    <w:rsid w:val="680D6BF3"/>
    <w:rsid w:val="68115743"/>
    <w:rsid w:val="68275453"/>
    <w:rsid w:val="68573EB6"/>
    <w:rsid w:val="685A160D"/>
    <w:rsid w:val="685C1A10"/>
    <w:rsid w:val="68A74103"/>
    <w:rsid w:val="68D70892"/>
    <w:rsid w:val="68DD6DE4"/>
    <w:rsid w:val="68EA77A1"/>
    <w:rsid w:val="690636FE"/>
    <w:rsid w:val="69126DC7"/>
    <w:rsid w:val="691D4EE3"/>
    <w:rsid w:val="6926220D"/>
    <w:rsid w:val="692C2B5D"/>
    <w:rsid w:val="692E6A95"/>
    <w:rsid w:val="695C68C3"/>
    <w:rsid w:val="696548BB"/>
    <w:rsid w:val="696936E6"/>
    <w:rsid w:val="697E68A4"/>
    <w:rsid w:val="69A42512"/>
    <w:rsid w:val="69AA5761"/>
    <w:rsid w:val="69D766E1"/>
    <w:rsid w:val="69F130D2"/>
    <w:rsid w:val="69F3634D"/>
    <w:rsid w:val="6A0A11FA"/>
    <w:rsid w:val="6A1162A1"/>
    <w:rsid w:val="6A2A7D9E"/>
    <w:rsid w:val="6A31588E"/>
    <w:rsid w:val="6A520A26"/>
    <w:rsid w:val="6A577982"/>
    <w:rsid w:val="6A59007C"/>
    <w:rsid w:val="6A626ACE"/>
    <w:rsid w:val="6A647820"/>
    <w:rsid w:val="6A677FA4"/>
    <w:rsid w:val="6AA53CA8"/>
    <w:rsid w:val="6AB06631"/>
    <w:rsid w:val="6ACF22AE"/>
    <w:rsid w:val="6B2B45C7"/>
    <w:rsid w:val="6B3E04ED"/>
    <w:rsid w:val="6B436AF1"/>
    <w:rsid w:val="6B5D1469"/>
    <w:rsid w:val="6B7B0C56"/>
    <w:rsid w:val="6B8D5DDC"/>
    <w:rsid w:val="6B9B2F7C"/>
    <w:rsid w:val="6BAF7839"/>
    <w:rsid w:val="6BC8328B"/>
    <w:rsid w:val="6BD23569"/>
    <w:rsid w:val="6BD36E49"/>
    <w:rsid w:val="6BEC7F81"/>
    <w:rsid w:val="6BF579DE"/>
    <w:rsid w:val="6BF61EFD"/>
    <w:rsid w:val="6C122BC3"/>
    <w:rsid w:val="6C3F4B4F"/>
    <w:rsid w:val="6C4F108E"/>
    <w:rsid w:val="6C6A788C"/>
    <w:rsid w:val="6C7548D2"/>
    <w:rsid w:val="6C7558DB"/>
    <w:rsid w:val="6C7F2790"/>
    <w:rsid w:val="6C9E4D68"/>
    <w:rsid w:val="6CA21974"/>
    <w:rsid w:val="6CC86D54"/>
    <w:rsid w:val="6CCE16D9"/>
    <w:rsid w:val="6CDB6A42"/>
    <w:rsid w:val="6CDD6A91"/>
    <w:rsid w:val="6D292129"/>
    <w:rsid w:val="6D312C14"/>
    <w:rsid w:val="6D325102"/>
    <w:rsid w:val="6D784619"/>
    <w:rsid w:val="6D91426C"/>
    <w:rsid w:val="6D9A5F4F"/>
    <w:rsid w:val="6D9F6729"/>
    <w:rsid w:val="6DAC4C6C"/>
    <w:rsid w:val="6DBF16CE"/>
    <w:rsid w:val="6DD655D2"/>
    <w:rsid w:val="6DE56908"/>
    <w:rsid w:val="6E191D74"/>
    <w:rsid w:val="6E1F7E12"/>
    <w:rsid w:val="6E2D5A55"/>
    <w:rsid w:val="6E474B5C"/>
    <w:rsid w:val="6E4754A7"/>
    <w:rsid w:val="6E8A074D"/>
    <w:rsid w:val="6E955B97"/>
    <w:rsid w:val="6E9B472B"/>
    <w:rsid w:val="6E9C5B49"/>
    <w:rsid w:val="6EA61EB8"/>
    <w:rsid w:val="6EB04BBE"/>
    <w:rsid w:val="6ECB2E3D"/>
    <w:rsid w:val="6ED02198"/>
    <w:rsid w:val="6ED60493"/>
    <w:rsid w:val="6EF7642D"/>
    <w:rsid w:val="6EFC57B6"/>
    <w:rsid w:val="6EFF72C7"/>
    <w:rsid w:val="6F014107"/>
    <w:rsid w:val="6F0A1E45"/>
    <w:rsid w:val="6F0F7BAF"/>
    <w:rsid w:val="6F1939C1"/>
    <w:rsid w:val="6F264ACC"/>
    <w:rsid w:val="6F2A4F2F"/>
    <w:rsid w:val="6F47104D"/>
    <w:rsid w:val="6F4F4562"/>
    <w:rsid w:val="6F8007CE"/>
    <w:rsid w:val="6F8B5AAB"/>
    <w:rsid w:val="6F92123C"/>
    <w:rsid w:val="6FA53C6F"/>
    <w:rsid w:val="6FC87823"/>
    <w:rsid w:val="6FD20A26"/>
    <w:rsid w:val="6FDA7AD0"/>
    <w:rsid w:val="6FEB6BF4"/>
    <w:rsid w:val="6FF77B59"/>
    <w:rsid w:val="70033367"/>
    <w:rsid w:val="70244A4E"/>
    <w:rsid w:val="702F351E"/>
    <w:rsid w:val="703919BF"/>
    <w:rsid w:val="70474442"/>
    <w:rsid w:val="70616C2B"/>
    <w:rsid w:val="70732421"/>
    <w:rsid w:val="70805B01"/>
    <w:rsid w:val="70A53607"/>
    <w:rsid w:val="70D30DDA"/>
    <w:rsid w:val="70E00B3B"/>
    <w:rsid w:val="710B748E"/>
    <w:rsid w:val="712D5D07"/>
    <w:rsid w:val="712F1060"/>
    <w:rsid w:val="71303A7F"/>
    <w:rsid w:val="713A1DCD"/>
    <w:rsid w:val="717E6EB4"/>
    <w:rsid w:val="719645F0"/>
    <w:rsid w:val="71A01F86"/>
    <w:rsid w:val="71B80B37"/>
    <w:rsid w:val="71E64ACB"/>
    <w:rsid w:val="71ED73D3"/>
    <w:rsid w:val="71F91981"/>
    <w:rsid w:val="720903BF"/>
    <w:rsid w:val="72231491"/>
    <w:rsid w:val="723B2EB1"/>
    <w:rsid w:val="72402E85"/>
    <w:rsid w:val="72425D7D"/>
    <w:rsid w:val="72564A6E"/>
    <w:rsid w:val="72670C6F"/>
    <w:rsid w:val="72715DF6"/>
    <w:rsid w:val="72BA33F3"/>
    <w:rsid w:val="72BC57AB"/>
    <w:rsid w:val="72D84639"/>
    <w:rsid w:val="72E13D67"/>
    <w:rsid w:val="72EA3A22"/>
    <w:rsid w:val="72F92B2C"/>
    <w:rsid w:val="72FE5211"/>
    <w:rsid w:val="730D1FDB"/>
    <w:rsid w:val="731B2E33"/>
    <w:rsid w:val="7321475B"/>
    <w:rsid w:val="732B6632"/>
    <w:rsid w:val="732C2217"/>
    <w:rsid w:val="73706D31"/>
    <w:rsid w:val="73C87FBF"/>
    <w:rsid w:val="73D72D2D"/>
    <w:rsid w:val="73DB55D9"/>
    <w:rsid w:val="73E841BC"/>
    <w:rsid w:val="73F40D8B"/>
    <w:rsid w:val="73F71F54"/>
    <w:rsid w:val="74014671"/>
    <w:rsid w:val="74097F49"/>
    <w:rsid w:val="74176ABF"/>
    <w:rsid w:val="74542A0D"/>
    <w:rsid w:val="74620068"/>
    <w:rsid w:val="74832941"/>
    <w:rsid w:val="748865ED"/>
    <w:rsid w:val="74A93783"/>
    <w:rsid w:val="74C104C8"/>
    <w:rsid w:val="74E90170"/>
    <w:rsid w:val="74F2210C"/>
    <w:rsid w:val="7527225E"/>
    <w:rsid w:val="75325285"/>
    <w:rsid w:val="75377433"/>
    <w:rsid w:val="75381707"/>
    <w:rsid w:val="754B6534"/>
    <w:rsid w:val="754E52CF"/>
    <w:rsid w:val="75501584"/>
    <w:rsid w:val="75614587"/>
    <w:rsid w:val="758577D0"/>
    <w:rsid w:val="75983CBC"/>
    <w:rsid w:val="75A15CA0"/>
    <w:rsid w:val="75AE2768"/>
    <w:rsid w:val="75D0124D"/>
    <w:rsid w:val="75D03860"/>
    <w:rsid w:val="761A04CA"/>
    <w:rsid w:val="76283A39"/>
    <w:rsid w:val="76330072"/>
    <w:rsid w:val="763B5FE3"/>
    <w:rsid w:val="763B7E49"/>
    <w:rsid w:val="764F74E3"/>
    <w:rsid w:val="765A5FF4"/>
    <w:rsid w:val="7661310C"/>
    <w:rsid w:val="766D5FE8"/>
    <w:rsid w:val="76775270"/>
    <w:rsid w:val="768A3BAC"/>
    <w:rsid w:val="76952129"/>
    <w:rsid w:val="769B472B"/>
    <w:rsid w:val="769F503B"/>
    <w:rsid w:val="76AA4EF6"/>
    <w:rsid w:val="76B52804"/>
    <w:rsid w:val="76BA062A"/>
    <w:rsid w:val="76BE5593"/>
    <w:rsid w:val="76D02200"/>
    <w:rsid w:val="76D557AB"/>
    <w:rsid w:val="76FC53A9"/>
    <w:rsid w:val="770D7108"/>
    <w:rsid w:val="7724227D"/>
    <w:rsid w:val="77255E13"/>
    <w:rsid w:val="77455856"/>
    <w:rsid w:val="775E78D9"/>
    <w:rsid w:val="776B6AA0"/>
    <w:rsid w:val="777A0DC5"/>
    <w:rsid w:val="77851252"/>
    <w:rsid w:val="7788711F"/>
    <w:rsid w:val="778A77B7"/>
    <w:rsid w:val="77D175B9"/>
    <w:rsid w:val="77D552C7"/>
    <w:rsid w:val="77FA3780"/>
    <w:rsid w:val="780D421C"/>
    <w:rsid w:val="782D4530"/>
    <w:rsid w:val="78323C1D"/>
    <w:rsid w:val="787A767A"/>
    <w:rsid w:val="7882569E"/>
    <w:rsid w:val="78856D6B"/>
    <w:rsid w:val="78A0238A"/>
    <w:rsid w:val="78B1081A"/>
    <w:rsid w:val="78C518CB"/>
    <w:rsid w:val="78C8692A"/>
    <w:rsid w:val="78D22A35"/>
    <w:rsid w:val="78F44F36"/>
    <w:rsid w:val="78FB6C57"/>
    <w:rsid w:val="79013807"/>
    <w:rsid w:val="792D61E1"/>
    <w:rsid w:val="79351482"/>
    <w:rsid w:val="794A05DD"/>
    <w:rsid w:val="795B55DB"/>
    <w:rsid w:val="7970770A"/>
    <w:rsid w:val="797800F8"/>
    <w:rsid w:val="797A7CC4"/>
    <w:rsid w:val="798B1D45"/>
    <w:rsid w:val="79A131C7"/>
    <w:rsid w:val="79D44959"/>
    <w:rsid w:val="79DE5FAB"/>
    <w:rsid w:val="7A130830"/>
    <w:rsid w:val="7A3B0293"/>
    <w:rsid w:val="7A522D0E"/>
    <w:rsid w:val="7A587E3B"/>
    <w:rsid w:val="7A9A3AD0"/>
    <w:rsid w:val="7AA31A8F"/>
    <w:rsid w:val="7AAB5D47"/>
    <w:rsid w:val="7AC964C3"/>
    <w:rsid w:val="7ACB3656"/>
    <w:rsid w:val="7AD14824"/>
    <w:rsid w:val="7B027A58"/>
    <w:rsid w:val="7B070CA9"/>
    <w:rsid w:val="7B124A90"/>
    <w:rsid w:val="7B2046BE"/>
    <w:rsid w:val="7B344C31"/>
    <w:rsid w:val="7B5612BB"/>
    <w:rsid w:val="7B8807FC"/>
    <w:rsid w:val="7BA632C2"/>
    <w:rsid w:val="7BA91649"/>
    <w:rsid w:val="7BD00EA0"/>
    <w:rsid w:val="7BD325F5"/>
    <w:rsid w:val="7BD60148"/>
    <w:rsid w:val="7BD63A89"/>
    <w:rsid w:val="7BDD5A0D"/>
    <w:rsid w:val="7BF01E9F"/>
    <w:rsid w:val="7C175288"/>
    <w:rsid w:val="7C51044C"/>
    <w:rsid w:val="7C7A78D0"/>
    <w:rsid w:val="7C85268D"/>
    <w:rsid w:val="7C8F15C2"/>
    <w:rsid w:val="7CD55608"/>
    <w:rsid w:val="7CED4D27"/>
    <w:rsid w:val="7CEF4A95"/>
    <w:rsid w:val="7CF7562D"/>
    <w:rsid w:val="7CF93F72"/>
    <w:rsid w:val="7D2C6A00"/>
    <w:rsid w:val="7D2D3677"/>
    <w:rsid w:val="7D676222"/>
    <w:rsid w:val="7D7524D3"/>
    <w:rsid w:val="7D773734"/>
    <w:rsid w:val="7D7A74E1"/>
    <w:rsid w:val="7D845146"/>
    <w:rsid w:val="7DAF2BEB"/>
    <w:rsid w:val="7DD6390C"/>
    <w:rsid w:val="7DF37F1B"/>
    <w:rsid w:val="7E0D66E8"/>
    <w:rsid w:val="7E1173E5"/>
    <w:rsid w:val="7E993B55"/>
    <w:rsid w:val="7EA94109"/>
    <w:rsid w:val="7EAA512B"/>
    <w:rsid w:val="7EAA5831"/>
    <w:rsid w:val="7EC715AB"/>
    <w:rsid w:val="7ECB4D59"/>
    <w:rsid w:val="7ECE2CDD"/>
    <w:rsid w:val="7ED01C7A"/>
    <w:rsid w:val="7EDC16F3"/>
    <w:rsid w:val="7F0F3974"/>
    <w:rsid w:val="7F116A41"/>
    <w:rsid w:val="7F3A25C4"/>
    <w:rsid w:val="7F405531"/>
    <w:rsid w:val="7F4D24DE"/>
    <w:rsid w:val="7F586DE3"/>
    <w:rsid w:val="7F864089"/>
    <w:rsid w:val="7F881C91"/>
    <w:rsid w:val="7F8B68C6"/>
    <w:rsid w:val="7FC0241C"/>
    <w:rsid w:val="7FE37431"/>
    <w:rsid w:val="7FE717C5"/>
    <w:rsid w:val="7FF357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0" w:name="index heading"/>
    <w:lsdException w:qFormat="1" w:uiPriority="35" w:semiHidden="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qFormat="1" w:uiPriority="99" w:semiHidden="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uiPriority="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nhideWhenUsed="0"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semiHidden="0"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黑体"/>
      <w:kern w:val="2"/>
      <w:sz w:val="24"/>
      <w:szCs w:val="22"/>
      <w:lang w:val="en-US" w:eastAsia="zh-CN" w:bidi="ar-SA"/>
    </w:rPr>
  </w:style>
  <w:style w:type="paragraph" w:styleId="2">
    <w:name w:val="heading 1"/>
    <w:basedOn w:val="3"/>
    <w:next w:val="1"/>
    <w:link w:val="71"/>
    <w:qFormat/>
    <w:uiPriority w:val="9"/>
    <w:pPr>
      <w:keepNext/>
      <w:keepLines/>
      <w:spacing w:afterLines="100" w:line="360" w:lineRule="auto"/>
      <w:jc w:val="center"/>
      <w:outlineLvl w:val="0"/>
    </w:pPr>
    <w:rPr>
      <w:rFonts w:eastAsia="黑体"/>
      <w:bCs/>
      <w:kern w:val="44"/>
      <w:sz w:val="30"/>
      <w:szCs w:val="44"/>
    </w:rPr>
  </w:style>
  <w:style w:type="paragraph" w:styleId="5">
    <w:name w:val="heading 2"/>
    <w:basedOn w:val="1"/>
    <w:next w:val="1"/>
    <w:link w:val="72"/>
    <w:qFormat/>
    <w:uiPriority w:val="0"/>
    <w:pPr>
      <w:keepNext/>
      <w:keepLines/>
      <w:spacing w:beforeLines="50" w:line="360" w:lineRule="auto"/>
      <w:outlineLvl w:val="1"/>
    </w:pPr>
    <w:rPr>
      <w:rFonts w:ascii="Cambria" w:hAnsi="Cambria" w:eastAsia="黑体"/>
      <w:bCs/>
      <w:sz w:val="28"/>
      <w:szCs w:val="32"/>
    </w:rPr>
  </w:style>
  <w:style w:type="paragraph" w:styleId="6">
    <w:name w:val="heading 3"/>
    <w:basedOn w:val="1"/>
    <w:next w:val="1"/>
    <w:link w:val="64"/>
    <w:qFormat/>
    <w:uiPriority w:val="9"/>
    <w:pPr>
      <w:keepNext/>
      <w:keepLines/>
      <w:spacing w:beforeLines="50" w:line="360" w:lineRule="auto"/>
      <w:outlineLvl w:val="2"/>
    </w:pPr>
    <w:rPr>
      <w:rFonts w:eastAsia="黑体"/>
      <w:bCs/>
      <w:szCs w:val="32"/>
    </w:rPr>
  </w:style>
  <w:style w:type="paragraph" w:styleId="7">
    <w:name w:val="heading 4"/>
    <w:basedOn w:val="1"/>
    <w:next w:val="1"/>
    <w:link w:val="73"/>
    <w:unhideWhenUsed/>
    <w:qFormat/>
    <w:uiPriority w:val="9"/>
    <w:pPr>
      <w:keepNext/>
      <w:widowControl/>
      <w:jc w:val="left"/>
      <w:outlineLvl w:val="3"/>
    </w:pPr>
    <w:rPr>
      <w:rFonts w:ascii="宋体" w:hAnsi="宋体" w:cs="Times New Roman"/>
      <w:b/>
      <w:bCs/>
      <w:kern w:val="0"/>
      <w:szCs w:val="28"/>
    </w:rPr>
  </w:style>
  <w:style w:type="paragraph" w:styleId="8">
    <w:name w:val="heading 5"/>
    <w:basedOn w:val="1"/>
    <w:next w:val="1"/>
    <w:link w:val="74"/>
    <w:unhideWhenUsed/>
    <w:qFormat/>
    <w:uiPriority w:val="9"/>
    <w:pPr>
      <w:widowControl/>
      <w:spacing w:before="240" w:after="60"/>
      <w:jc w:val="left"/>
      <w:outlineLvl w:val="4"/>
    </w:pPr>
    <w:rPr>
      <w:rFonts w:ascii="Calibri" w:hAnsi="Calibri" w:cs="Times New Roman"/>
      <w:b/>
      <w:bCs/>
      <w:i/>
      <w:iCs/>
      <w:kern w:val="0"/>
      <w:sz w:val="26"/>
      <w:szCs w:val="26"/>
    </w:rPr>
  </w:style>
  <w:style w:type="paragraph" w:styleId="9">
    <w:name w:val="heading 6"/>
    <w:basedOn w:val="1"/>
    <w:next w:val="1"/>
    <w:link w:val="75"/>
    <w:unhideWhenUsed/>
    <w:qFormat/>
    <w:uiPriority w:val="9"/>
    <w:pPr>
      <w:widowControl/>
      <w:spacing w:before="240" w:after="60"/>
      <w:jc w:val="left"/>
      <w:outlineLvl w:val="5"/>
    </w:pPr>
    <w:rPr>
      <w:rFonts w:ascii="Calibri" w:hAnsi="Calibri" w:cs="Times New Roman"/>
      <w:b/>
      <w:bCs/>
      <w:kern w:val="0"/>
      <w:sz w:val="20"/>
      <w:szCs w:val="20"/>
    </w:rPr>
  </w:style>
  <w:style w:type="paragraph" w:styleId="10">
    <w:name w:val="heading 7"/>
    <w:basedOn w:val="1"/>
    <w:next w:val="1"/>
    <w:link w:val="76"/>
    <w:unhideWhenUsed/>
    <w:qFormat/>
    <w:uiPriority w:val="9"/>
    <w:pPr>
      <w:widowControl/>
      <w:spacing w:before="240" w:after="60"/>
      <w:jc w:val="left"/>
      <w:outlineLvl w:val="6"/>
    </w:pPr>
    <w:rPr>
      <w:rFonts w:ascii="Calibri" w:hAnsi="Calibri" w:cs="Times New Roman"/>
      <w:kern w:val="0"/>
      <w:szCs w:val="24"/>
    </w:rPr>
  </w:style>
  <w:style w:type="paragraph" w:styleId="11">
    <w:name w:val="heading 8"/>
    <w:basedOn w:val="1"/>
    <w:next w:val="1"/>
    <w:link w:val="77"/>
    <w:unhideWhenUsed/>
    <w:qFormat/>
    <w:uiPriority w:val="9"/>
    <w:pPr>
      <w:widowControl/>
      <w:spacing w:before="240" w:after="60"/>
      <w:jc w:val="left"/>
      <w:outlineLvl w:val="7"/>
    </w:pPr>
    <w:rPr>
      <w:rFonts w:ascii="Calibri" w:hAnsi="Calibri" w:cs="Times New Roman"/>
      <w:i/>
      <w:iCs/>
      <w:kern w:val="0"/>
      <w:szCs w:val="24"/>
    </w:rPr>
  </w:style>
  <w:style w:type="paragraph" w:styleId="12">
    <w:name w:val="heading 9"/>
    <w:basedOn w:val="1"/>
    <w:next w:val="1"/>
    <w:link w:val="78"/>
    <w:unhideWhenUsed/>
    <w:qFormat/>
    <w:uiPriority w:val="9"/>
    <w:pPr>
      <w:widowControl/>
      <w:spacing w:before="240" w:after="60"/>
      <w:jc w:val="left"/>
      <w:outlineLvl w:val="8"/>
    </w:pPr>
    <w:rPr>
      <w:rFonts w:ascii="Cambria" w:hAnsi="Cambria" w:cs="Times New Roman"/>
      <w:kern w:val="0"/>
      <w:sz w:val="20"/>
      <w:szCs w:val="20"/>
    </w:rPr>
  </w:style>
  <w:style w:type="character" w:default="1" w:styleId="36">
    <w:name w:val="Default Paragraph Font"/>
    <w:unhideWhenUsed/>
    <w:qFormat/>
    <w:uiPriority w:val="1"/>
  </w:style>
  <w:style w:type="table" w:default="1" w:styleId="34">
    <w:name w:val="Normal Table"/>
    <w:unhideWhenUsed/>
    <w:qFormat/>
    <w:uiPriority w:val="99"/>
    <w:tblPr>
      <w:tblCellMar>
        <w:top w:w="0" w:type="dxa"/>
        <w:left w:w="108" w:type="dxa"/>
        <w:bottom w:w="0" w:type="dxa"/>
        <w:right w:w="108" w:type="dxa"/>
      </w:tblCellMar>
    </w:tblPr>
  </w:style>
  <w:style w:type="paragraph" w:customStyle="1" w:styleId="3">
    <w:name w:val="CM2"/>
    <w:basedOn w:val="4"/>
    <w:next w:val="4"/>
    <w:qFormat/>
    <w:uiPriority w:val="0"/>
    <w:pPr>
      <w:spacing w:line="468" w:lineRule="atLeast"/>
    </w:pPr>
    <w:rPr>
      <w:rFonts w:ascii="Arial" w:hAnsi="Arial" w:cs="Arial"/>
      <w:color w:val="auto"/>
    </w:rPr>
  </w:style>
  <w:style w:type="paragraph" w:customStyle="1" w:styleId="4">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styleId="13">
    <w:name w:val="toc 7"/>
    <w:basedOn w:val="1"/>
    <w:next w:val="1"/>
    <w:qFormat/>
    <w:uiPriority w:val="39"/>
    <w:pPr>
      <w:ind w:left="2520" w:leftChars="1200"/>
    </w:pPr>
  </w:style>
  <w:style w:type="paragraph" w:styleId="14">
    <w:name w:val="caption"/>
    <w:basedOn w:val="1"/>
    <w:next w:val="1"/>
    <w:unhideWhenUsed/>
    <w:qFormat/>
    <w:uiPriority w:val="35"/>
    <w:pPr>
      <w:widowControl/>
      <w:jc w:val="left"/>
    </w:pPr>
    <w:rPr>
      <w:rFonts w:ascii="宋体" w:hAnsi="宋体" w:cs="宋体"/>
      <w:b/>
      <w:bCs/>
      <w:color w:val="4F81BD"/>
      <w:kern w:val="0"/>
      <w:sz w:val="18"/>
      <w:szCs w:val="18"/>
    </w:rPr>
  </w:style>
  <w:style w:type="paragraph" w:styleId="15">
    <w:name w:val="annotation text"/>
    <w:basedOn w:val="1"/>
    <w:link w:val="69"/>
    <w:qFormat/>
    <w:uiPriority w:val="0"/>
    <w:pPr>
      <w:jc w:val="left"/>
    </w:pPr>
  </w:style>
  <w:style w:type="paragraph" w:styleId="16">
    <w:name w:val="Body Text Indent"/>
    <w:basedOn w:val="1"/>
    <w:link w:val="93"/>
    <w:qFormat/>
    <w:uiPriority w:val="0"/>
    <w:pPr>
      <w:widowControl/>
      <w:ind w:left="284"/>
      <w:jc w:val="left"/>
    </w:pPr>
    <w:rPr>
      <w:rFonts w:ascii="Arial" w:hAnsi="Arial" w:cs="Times New Roman"/>
      <w:i/>
      <w:iCs/>
      <w:kern w:val="0"/>
      <w:sz w:val="18"/>
      <w:szCs w:val="20"/>
    </w:rPr>
  </w:style>
  <w:style w:type="paragraph" w:styleId="17">
    <w:name w:val="toc 5"/>
    <w:basedOn w:val="1"/>
    <w:next w:val="1"/>
    <w:qFormat/>
    <w:uiPriority w:val="39"/>
    <w:pPr>
      <w:ind w:left="1680" w:leftChars="800"/>
    </w:pPr>
  </w:style>
  <w:style w:type="paragraph" w:styleId="18">
    <w:name w:val="toc 3"/>
    <w:basedOn w:val="1"/>
    <w:next w:val="1"/>
    <w:qFormat/>
    <w:uiPriority w:val="39"/>
    <w:pPr>
      <w:ind w:left="840" w:leftChars="400"/>
    </w:pPr>
  </w:style>
  <w:style w:type="paragraph" w:styleId="19">
    <w:name w:val="Plain Text"/>
    <w:basedOn w:val="1"/>
    <w:link w:val="80"/>
    <w:qFormat/>
    <w:uiPriority w:val="99"/>
    <w:rPr>
      <w:rFonts w:ascii="宋体" w:hAnsi="Courier New" w:cs="Courier New"/>
      <w:szCs w:val="21"/>
    </w:rPr>
  </w:style>
  <w:style w:type="paragraph" w:styleId="20">
    <w:name w:val="toc 8"/>
    <w:basedOn w:val="1"/>
    <w:next w:val="1"/>
    <w:qFormat/>
    <w:uiPriority w:val="39"/>
    <w:pPr>
      <w:ind w:left="2940" w:leftChars="1400"/>
    </w:pPr>
  </w:style>
  <w:style w:type="paragraph" w:styleId="21">
    <w:name w:val="Date"/>
    <w:basedOn w:val="1"/>
    <w:next w:val="1"/>
    <w:link w:val="91"/>
    <w:unhideWhenUsed/>
    <w:qFormat/>
    <w:uiPriority w:val="0"/>
    <w:pPr>
      <w:widowControl/>
      <w:ind w:left="100" w:leftChars="2500"/>
      <w:jc w:val="left"/>
    </w:pPr>
    <w:rPr>
      <w:rFonts w:ascii="Calibri" w:hAnsi="Calibri" w:cs="Times New Roman"/>
      <w:kern w:val="0"/>
      <w:szCs w:val="24"/>
    </w:rPr>
  </w:style>
  <w:style w:type="paragraph" w:styleId="22">
    <w:name w:val="Balloon Text"/>
    <w:basedOn w:val="1"/>
    <w:link w:val="68"/>
    <w:qFormat/>
    <w:uiPriority w:val="99"/>
    <w:rPr>
      <w:sz w:val="18"/>
      <w:szCs w:val="18"/>
    </w:rPr>
  </w:style>
  <w:style w:type="paragraph" w:styleId="23">
    <w:name w:val="footer"/>
    <w:basedOn w:val="1"/>
    <w:link w:val="63"/>
    <w:qFormat/>
    <w:uiPriority w:val="99"/>
    <w:pPr>
      <w:tabs>
        <w:tab w:val="center" w:pos="4153"/>
        <w:tab w:val="right" w:pos="8306"/>
      </w:tabs>
      <w:snapToGrid w:val="0"/>
      <w:jc w:val="left"/>
    </w:pPr>
    <w:rPr>
      <w:rFonts w:eastAsia="仿宋_GB2312" w:cs="Times New Roman"/>
      <w:sz w:val="18"/>
      <w:szCs w:val="18"/>
    </w:rPr>
  </w:style>
  <w:style w:type="paragraph" w:styleId="24">
    <w:name w:val="header"/>
    <w:basedOn w:val="1"/>
    <w:link w:val="67"/>
    <w:qFormat/>
    <w:uiPriority w:val="0"/>
    <w:pPr>
      <w:pBdr>
        <w:bottom w:val="single" w:color="auto" w:sz="6" w:space="1"/>
      </w:pBdr>
      <w:tabs>
        <w:tab w:val="center" w:pos="4153"/>
        <w:tab w:val="right" w:pos="8306"/>
      </w:tabs>
      <w:snapToGrid w:val="0"/>
      <w:jc w:val="center"/>
    </w:pPr>
    <w:rPr>
      <w:rFonts w:eastAsia="仿宋_GB2312" w:cs="Times New Roman"/>
      <w:sz w:val="18"/>
      <w:szCs w:val="18"/>
    </w:rPr>
  </w:style>
  <w:style w:type="paragraph" w:styleId="25">
    <w:name w:val="toc 1"/>
    <w:basedOn w:val="1"/>
    <w:next w:val="1"/>
    <w:qFormat/>
    <w:uiPriority w:val="39"/>
  </w:style>
  <w:style w:type="paragraph" w:styleId="26">
    <w:name w:val="toc 4"/>
    <w:basedOn w:val="1"/>
    <w:next w:val="1"/>
    <w:qFormat/>
    <w:uiPriority w:val="39"/>
    <w:pPr>
      <w:ind w:left="1260" w:leftChars="600"/>
    </w:pPr>
  </w:style>
  <w:style w:type="paragraph" w:styleId="27">
    <w:name w:val="Subtitle"/>
    <w:basedOn w:val="1"/>
    <w:next w:val="1"/>
    <w:link w:val="83"/>
    <w:qFormat/>
    <w:uiPriority w:val="11"/>
    <w:pPr>
      <w:widowControl/>
      <w:spacing w:after="60"/>
      <w:jc w:val="center"/>
      <w:outlineLvl w:val="1"/>
    </w:pPr>
    <w:rPr>
      <w:rFonts w:ascii="Cambria" w:hAnsi="Cambria" w:cs="Times New Roman"/>
      <w:kern w:val="0"/>
      <w:szCs w:val="24"/>
    </w:rPr>
  </w:style>
  <w:style w:type="paragraph" w:styleId="28">
    <w:name w:val="toc 6"/>
    <w:basedOn w:val="1"/>
    <w:next w:val="1"/>
    <w:qFormat/>
    <w:uiPriority w:val="39"/>
    <w:pPr>
      <w:ind w:left="2100" w:leftChars="1000"/>
    </w:pPr>
  </w:style>
  <w:style w:type="paragraph" w:styleId="29">
    <w:name w:val="toc 2"/>
    <w:basedOn w:val="1"/>
    <w:next w:val="1"/>
    <w:qFormat/>
    <w:uiPriority w:val="39"/>
    <w:pPr>
      <w:ind w:left="420" w:leftChars="200"/>
    </w:pPr>
  </w:style>
  <w:style w:type="paragraph" w:styleId="30">
    <w:name w:val="toc 9"/>
    <w:basedOn w:val="1"/>
    <w:next w:val="1"/>
    <w:qFormat/>
    <w:uiPriority w:val="39"/>
    <w:pPr>
      <w:ind w:left="3360" w:leftChars="1600"/>
    </w:pPr>
  </w:style>
  <w:style w:type="paragraph" w:styleId="31">
    <w:name w:val="HTML Preformatted"/>
    <w:basedOn w:val="1"/>
    <w:link w:val="9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paragraph" w:styleId="32">
    <w:name w:val="Title"/>
    <w:basedOn w:val="1"/>
    <w:next w:val="1"/>
    <w:link w:val="82"/>
    <w:qFormat/>
    <w:uiPriority w:val="10"/>
    <w:pPr>
      <w:spacing w:before="240" w:after="60"/>
      <w:jc w:val="left"/>
      <w:outlineLvl w:val="0"/>
    </w:pPr>
    <w:rPr>
      <w:rFonts w:ascii="Cambria" w:hAnsi="Cambria" w:eastAsia="黑体" w:cs="Times New Roman"/>
      <w:bCs/>
      <w:sz w:val="28"/>
      <w:szCs w:val="32"/>
    </w:rPr>
  </w:style>
  <w:style w:type="paragraph" w:styleId="33">
    <w:name w:val="annotation subject"/>
    <w:basedOn w:val="15"/>
    <w:next w:val="15"/>
    <w:link w:val="70"/>
    <w:qFormat/>
    <w:uiPriority w:val="0"/>
    <w:rPr>
      <w:b/>
      <w:bCs/>
    </w:rPr>
  </w:style>
  <w:style w:type="table" w:styleId="35">
    <w:name w:val="Table Grid"/>
    <w:basedOn w:val="34"/>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7">
    <w:name w:val="Strong"/>
    <w:qFormat/>
    <w:uiPriority w:val="22"/>
    <w:rPr>
      <w:b/>
      <w:bCs/>
    </w:rPr>
  </w:style>
  <w:style w:type="character" w:styleId="38">
    <w:name w:val="page number"/>
    <w:basedOn w:val="36"/>
    <w:qFormat/>
    <w:uiPriority w:val="0"/>
  </w:style>
  <w:style w:type="character" w:styleId="39">
    <w:name w:val="Emphasis"/>
    <w:qFormat/>
    <w:uiPriority w:val="20"/>
    <w:rPr>
      <w:rFonts w:ascii="Calibri" w:hAnsi="Calibri"/>
      <w:b/>
      <w:i/>
      <w:iCs/>
    </w:rPr>
  </w:style>
  <w:style w:type="character" w:styleId="40">
    <w:name w:val="line number"/>
    <w:unhideWhenUsed/>
    <w:qFormat/>
    <w:uiPriority w:val="99"/>
  </w:style>
  <w:style w:type="character" w:styleId="41">
    <w:name w:val="Hyperlink"/>
    <w:qFormat/>
    <w:uiPriority w:val="99"/>
    <w:rPr>
      <w:color w:val="0000FF"/>
      <w:u w:val="single"/>
    </w:rPr>
  </w:style>
  <w:style w:type="character" w:styleId="42">
    <w:name w:val="annotation reference"/>
    <w:qFormat/>
    <w:uiPriority w:val="0"/>
    <w:rPr>
      <w:sz w:val="21"/>
      <w:szCs w:val="21"/>
    </w:rPr>
  </w:style>
  <w:style w:type="paragraph" w:customStyle="1" w:styleId="43">
    <w:name w:val="标题a"/>
    <w:basedOn w:val="1"/>
    <w:qFormat/>
    <w:uiPriority w:val="0"/>
    <w:rPr>
      <w:rFonts w:ascii="仿宋" w:hAnsi="仿宋" w:eastAsia="仿宋_GB2312" w:cs="Times New Roman"/>
      <w:b/>
      <w:sz w:val="32"/>
      <w:szCs w:val="32"/>
    </w:rPr>
  </w:style>
  <w:style w:type="paragraph" w:customStyle="1" w:styleId="44">
    <w:name w:val="修订1"/>
    <w:qFormat/>
    <w:uiPriority w:val="0"/>
    <w:rPr>
      <w:rFonts w:ascii="Times New Roman" w:hAnsi="Times New Roman" w:eastAsia="宋体" w:cs="Times New Roman"/>
      <w:lang w:val="en-US" w:eastAsia="zh-CN" w:bidi="ar-SA"/>
    </w:rPr>
  </w:style>
  <w:style w:type="paragraph" w:customStyle="1" w:styleId="45">
    <w:name w:val="列出段落1"/>
    <w:basedOn w:val="1"/>
    <w:qFormat/>
    <w:uiPriority w:val="0"/>
    <w:pPr>
      <w:ind w:firstLine="420" w:firstLineChars="200"/>
    </w:pPr>
  </w:style>
  <w:style w:type="paragraph" w:customStyle="1" w:styleId="46">
    <w:name w:val="列出段落11"/>
    <w:basedOn w:val="1"/>
    <w:qFormat/>
    <w:uiPriority w:val="0"/>
    <w:pPr>
      <w:ind w:firstLine="420" w:firstLineChars="200"/>
    </w:pPr>
  </w:style>
  <w:style w:type="paragraph" w:customStyle="1" w:styleId="47">
    <w:name w:val="修订2"/>
    <w:hidden/>
    <w:semiHidden/>
    <w:qFormat/>
    <w:uiPriority w:val="99"/>
    <w:rPr>
      <w:rFonts w:ascii="Calibri" w:hAnsi="Calibri" w:eastAsia="宋体" w:cs="Times New Roman"/>
      <w:kern w:val="2"/>
      <w:sz w:val="21"/>
      <w:szCs w:val="22"/>
      <w:lang w:val="en-US" w:eastAsia="zh-CN" w:bidi="ar-SA"/>
    </w:rPr>
  </w:style>
  <w:style w:type="paragraph" w:customStyle="1" w:styleId="48">
    <w:name w:val="列出段落2"/>
    <w:basedOn w:val="1"/>
    <w:qFormat/>
    <w:uiPriority w:val="34"/>
    <w:pPr>
      <w:ind w:firstLine="420" w:firstLineChars="200"/>
    </w:pPr>
    <w:rPr>
      <w:rFonts w:cs="Times New Roman"/>
      <w:szCs w:val="24"/>
    </w:rPr>
  </w:style>
  <w:style w:type="paragraph" w:customStyle="1" w:styleId="49">
    <w:name w:val="无间隔1"/>
    <w:link w:val="81"/>
    <w:qFormat/>
    <w:uiPriority w:val="1"/>
    <w:pPr>
      <w:spacing w:before="100" w:beforeAutospacing="1" w:after="100" w:afterAutospacing="1"/>
      <w:jc w:val="center"/>
    </w:pPr>
    <w:rPr>
      <w:rFonts w:ascii="Calibri" w:hAnsi="Calibri" w:eastAsia="宋体" w:cs="Times New Roman"/>
      <w:sz w:val="24"/>
      <w:szCs w:val="22"/>
      <w:lang w:val="en-US" w:eastAsia="zh-CN" w:bidi="ar-SA"/>
    </w:rPr>
  </w:style>
  <w:style w:type="paragraph" w:customStyle="1" w:styleId="50">
    <w:name w:val="TOC 标题1"/>
    <w:basedOn w:val="2"/>
    <w:next w:val="1"/>
    <w:unhideWhenUsed/>
    <w:qFormat/>
    <w:uiPriority w:val="39"/>
    <w:pPr>
      <w:adjustRightInd/>
      <w:spacing w:afterLines="0" w:line="578" w:lineRule="auto"/>
      <w:outlineLvl w:val="9"/>
    </w:pPr>
    <w:rPr>
      <w:rFonts w:ascii="Times New Roman" w:hAnsi="Times New Roman" w:eastAsia="宋体" w:cs="Times New Roman"/>
      <w:b/>
      <w:sz w:val="44"/>
    </w:rPr>
  </w:style>
  <w:style w:type="paragraph" w:customStyle="1" w:styleId="51">
    <w:name w:val="引用1"/>
    <w:basedOn w:val="1"/>
    <w:next w:val="1"/>
    <w:link w:val="84"/>
    <w:qFormat/>
    <w:uiPriority w:val="29"/>
    <w:pPr>
      <w:widowControl/>
      <w:jc w:val="left"/>
    </w:pPr>
    <w:rPr>
      <w:rFonts w:ascii="Calibri" w:hAnsi="Calibri" w:cs="Times New Roman"/>
      <w:i/>
      <w:kern w:val="0"/>
      <w:szCs w:val="24"/>
    </w:rPr>
  </w:style>
  <w:style w:type="paragraph" w:customStyle="1" w:styleId="52">
    <w:name w:val="明显引用1"/>
    <w:basedOn w:val="1"/>
    <w:next w:val="1"/>
    <w:link w:val="85"/>
    <w:qFormat/>
    <w:uiPriority w:val="30"/>
    <w:pPr>
      <w:widowControl/>
      <w:ind w:left="720" w:right="720"/>
      <w:jc w:val="left"/>
    </w:pPr>
    <w:rPr>
      <w:rFonts w:ascii="Calibri" w:hAnsi="Calibri" w:cs="Times New Roman"/>
      <w:b/>
      <w:i/>
      <w:kern w:val="0"/>
      <w:szCs w:val="20"/>
    </w:rPr>
  </w:style>
  <w:style w:type="paragraph" w:customStyle="1" w:styleId="53">
    <w:name w:val="翻译"/>
    <w:basedOn w:val="1"/>
    <w:link w:val="92"/>
    <w:qFormat/>
    <w:uiPriority w:val="0"/>
    <w:pPr>
      <w:spacing w:line="360" w:lineRule="auto"/>
    </w:pPr>
    <w:rPr>
      <w:rFonts w:cs="Times New Roman"/>
      <w:szCs w:val="24"/>
    </w:rPr>
  </w:style>
  <w:style w:type="paragraph" w:customStyle="1" w:styleId="54">
    <w:name w:val="段"/>
    <w:link w:val="94"/>
    <w:qFormat/>
    <w:uiPriority w:val="0"/>
    <w:pPr>
      <w:autoSpaceDE w:val="0"/>
      <w:autoSpaceDN w:val="0"/>
      <w:ind w:firstLine="200" w:firstLineChars="200"/>
      <w:jc w:val="both"/>
    </w:pPr>
    <w:rPr>
      <w:rFonts w:ascii="宋体" w:hAnsi="Times New Roman" w:eastAsia="宋体" w:cs="Times New Roman"/>
      <w:sz w:val="21"/>
      <w:szCs w:val="22"/>
      <w:lang w:val="en-US" w:eastAsia="zh-CN" w:bidi="ar-SA"/>
    </w:rPr>
  </w:style>
  <w:style w:type="paragraph" w:customStyle="1" w:styleId="55">
    <w:name w:val="MTDisplayEquation"/>
    <w:basedOn w:val="1"/>
    <w:next w:val="1"/>
    <w:link w:val="95"/>
    <w:qFormat/>
    <w:uiPriority w:val="0"/>
    <w:pPr>
      <w:tabs>
        <w:tab w:val="center" w:pos="4160"/>
        <w:tab w:val="right" w:pos="8300"/>
      </w:tabs>
      <w:jc w:val="center"/>
    </w:pPr>
    <w:rPr>
      <w:rFonts w:cs="Times New Roman"/>
      <w:b/>
      <w:sz w:val="44"/>
      <w:szCs w:val="44"/>
    </w:rPr>
  </w:style>
  <w:style w:type="paragraph" w:customStyle="1" w:styleId="56">
    <w:name w:val="前言、引言标题"/>
    <w:next w:val="1"/>
    <w:qFormat/>
    <w:uiPriority w:val="0"/>
    <w:pPr>
      <w:numPr>
        <w:ilvl w:val="0"/>
        <w:numId w:val="1"/>
      </w:numPr>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57">
    <w:name w:val="章标题"/>
    <w:next w:val="1"/>
    <w:qFormat/>
    <w:uiPriority w:val="0"/>
    <w:pPr>
      <w:spacing w:beforeLines="50" w:afterLines="50"/>
      <w:jc w:val="both"/>
      <w:outlineLvl w:val="1"/>
    </w:pPr>
    <w:rPr>
      <w:rFonts w:ascii="黑体" w:hAnsi="Times New Roman" w:eastAsia="黑体" w:cs="Times New Roman"/>
      <w:sz w:val="21"/>
      <w:lang w:val="en-US" w:eastAsia="zh-CN" w:bidi="ar-SA"/>
    </w:rPr>
  </w:style>
  <w:style w:type="paragraph" w:customStyle="1" w:styleId="58">
    <w:name w:val="一级条标题"/>
    <w:next w:val="1"/>
    <w:qFormat/>
    <w:uiPriority w:val="0"/>
    <w:pPr>
      <w:outlineLvl w:val="2"/>
    </w:pPr>
    <w:rPr>
      <w:rFonts w:ascii="Times New Roman" w:hAnsi="Times New Roman" w:eastAsia="黑体" w:cs="Times New Roman"/>
      <w:sz w:val="21"/>
      <w:lang w:val="en-US" w:eastAsia="zh-CN" w:bidi="ar-SA"/>
    </w:rPr>
  </w:style>
  <w:style w:type="paragraph" w:customStyle="1" w:styleId="59">
    <w:name w:val="二级条标题"/>
    <w:basedOn w:val="58"/>
    <w:next w:val="1"/>
    <w:qFormat/>
    <w:uiPriority w:val="0"/>
    <w:pPr>
      <w:ind w:left="735"/>
      <w:outlineLvl w:val="3"/>
    </w:pPr>
  </w:style>
  <w:style w:type="paragraph" w:customStyle="1" w:styleId="60">
    <w:name w:val="实施日期"/>
    <w:basedOn w:val="1"/>
    <w:qFormat/>
    <w:uiPriority w:val="0"/>
    <w:pPr>
      <w:widowControl/>
      <w:numPr>
        <w:ilvl w:val="4"/>
        <w:numId w:val="1"/>
      </w:numPr>
      <w:tabs>
        <w:tab w:val="left" w:pos="750"/>
      </w:tabs>
      <w:jc w:val="right"/>
    </w:pPr>
    <w:rPr>
      <w:rFonts w:eastAsia="黑体" w:cs="Times New Roman"/>
      <w:kern w:val="0"/>
      <w:sz w:val="28"/>
      <w:szCs w:val="20"/>
    </w:rPr>
  </w:style>
  <w:style w:type="paragraph" w:customStyle="1" w:styleId="61">
    <w:name w:val="条标题"/>
    <w:basedOn w:val="57"/>
    <w:qFormat/>
    <w:uiPriority w:val="0"/>
    <w:pPr>
      <w:numPr>
        <w:ilvl w:val="1"/>
        <w:numId w:val="1"/>
      </w:numPr>
      <w:ind w:left="0" w:firstLine="0"/>
    </w:pPr>
  </w:style>
  <w:style w:type="character" w:customStyle="1" w:styleId="62">
    <w:name w:val="占位符文本1"/>
    <w:qFormat/>
    <w:uiPriority w:val="0"/>
    <w:rPr>
      <w:color w:val="808080"/>
    </w:rPr>
  </w:style>
  <w:style w:type="character" w:customStyle="1" w:styleId="63">
    <w:name w:val="页脚 Char"/>
    <w:link w:val="23"/>
    <w:qFormat/>
    <w:uiPriority w:val="99"/>
    <w:rPr>
      <w:rFonts w:ascii="Times New Roman" w:hAnsi="Times New Roman" w:eastAsia="仿宋_GB2312" w:cs="Times New Roman"/>
      <w:sz w:val="18"/>
      <w:szCs w:val="18"/>
    </w:rPr>
  </w:style>
  <w:style w:type="character" w:customStyle="1" w:styleId="64">
    <w:name w:val="标题 3 Char"/>
    <w:link w:val="6"/>
    <w:qFormat/>
    <w:uiPriority w:val="9"/>
    <w:rPr>
      <w:rFonts w:eastAsia="黑体"/>
      <w:bCs/>
      <w:szCs w:val="32"/>
    </w:rPr>
  </w:style>
  <w:style w:type="character" w:customStyle="1" w:styleId="65">
    <w:name w:val="页码1"/>
    <w:basedOn w:val="36"/>
    <w:qFormat/>
    <w:uiPriority w:val="0"/>
  </w:style>
  <w:style w:type="character" w:customStyle="1" w:styleId="66">
    <w:name w:val="标题 2 Char Char"/>
    <w:qFormat/>
    <w:uiPriority w:val="0"/>
    <w:rPr>
      <w:rFonts w:ascii="Cambria" w:hAnsi="Cambria" w:eastAsia="黑体"/>
      <w:bCs/>
      <w:sz w:val="28"/>
      <w:szCs w:val="32"/>
    </w:rPr>
  </w:style>
  <w:style w:type="character" w:customStyle="1" w:styleId="67">
    <w:name w:val="页眉 Char"/>
    <w:link w:val="24"/>
    <w:qFormat/>
    <w:uiPriority w:val="0"/>
    <w:rPr>
      <w:rFonts w:ascii="Times New Roman" w:hAnsi="Times New Roman" w:eastAsia="仿宋_GB2312" w:cs="Times New Roman"/>
      <w:sz w:val="18"/>
      <w:szCs w:val="18"/>
    </w:rPr>
  </w:style>
  <w:style w:type="character" w:customStyle="1" w:styleId="68">
    <w:name w:val="批注框文本 Char"/>
    <w:link w:val="22"/>
    <w:qFormat/>
    <w:uiPriority w:val="99"/>
    <w:rPr>
      <w:sz w:val="18"/>
      <w:szCs w:val="18"/>
    </w:rPr>
  </w:style>
  <w:style w:type="character" w:customStyle="1" w:styleId="69">
    <w:name w:val="批注文字 Char"/>
    <w:link w:val="15"/>
    <w:qFormat/>
    <w:uiPriority w:val="0"/>
    <w:rPr>
      <w:rFonts w:cs="黑体"/>
      <w:kern w:val="2"/>
      <w:sz w:val="24"/>
      <w:szCs w:val="22"/>
    </w:rPr>
  </w:style>
  <w:style w:type="character" w:customStyle="1" w:styleId="70">
    <w:name w:val="批注主题 Char"/>
    <w:link w:val="33"/>
    <w:qFormat/>
    <w:uiPriority w:val="0"/>
    <w:rPr>
      <w:rFonts w:cs="黑体"/>
      <w:b/>
      <w:bCs/>
      <w:kern w:val="2"/>
      <w:sz w:val="24"/>
      <w:szCs w:val="22"/>
    </w:rPr>
  </w:style>
  <w:style w:type="character" w:customStyle="1" w:styleId="71">
    <w:name w:val="标题 1 Char"/>
    <w:link w:val="2"/>
    <w:qFormat/>
    <w:uiPriority w:val="9"/>
    <w:rPr>
      <w:rFonts w:eastAsia="黑体"/>
      <w:bCs/>
      <w:kern w:val="44"/>
      <w:sz w:val="30"/>
      <w:szCs w:val="44"/>
    </w:rPr>
  </w:style>
  <w:style w:type="character" w:customStyle="1" w:styleId="72">
    <w:name w:val="标题 2 Char"/>
    <w:link w:val="5"/>
    <w:qFormat/>
    <w:uiPriority w:val="0"/>
    <w:rPr>
      <w:rFonts w:eastAsia="黑体" w:cs="黑体"/>
      <w:bCs/>
      <w:kern w:val="2"/>
      <w:sz w:val="28"/>
      <w:szCs w:val="32"/>
    </w:rPr>
  </w:style>
  <w:style w:type="character" w:customStyle="1" w:styleId="73">
    <w:name w:val="标题 4 Char"/>
    <w:link w:val="7"/>
    <w:qFormat/>
    <w:uiPriority w:val="9"/>
    <w:rPr>
      <w:rFonts w:ascii="宋体" w:hAnsi="宋体"/>
      <w:b/>
      <w:bCs/>
      <w:sz w:val="24"/>
      <w:szCs w:val="28"/>
    </w:rPr>
  </w:style>
  <w:style w:type="character" w:customStyle="1" w:styleId="74">
    <w:name w:val="标题 5 Char"/>
    <w:link w:val="8"/>
    <w:semiHidden/>
    <w:qFormat/>
    <w:uiPriority w:val="9"/>
    <w:rPr>
      <w:rFonts w:ascii="Calibri" w:hAnsi="Calibri"/>
      <w:b/>
      <w:bCs/>
      <w:i/>
      <w:iCs/>
      <w:sz w:val="26"/>
      <w:szCs w:val="26"/>
    </w:rPr>
  </w:style>
  <w:style w:type="character" w:customStyle="1" w:styleId="75">
    <w:name w:val="标题 6 Char"/>
    <w:link w:val="9"/>
    <w:semiHidden/>
    <w:qFormat/>
    <w:uiPriority w:val="9"/>
    <w:rPr>
      <w:rFonts w:ascii="Calibri" w:hAnsi="Calibri"/>
      <w:b/>
      <w:bCs/>
    </w:rPr>
  </w:style>
  <w:style w:type="character" w:customStyle="1" w:styleId="76">
    <w:name w:val="标题 7 Char"/>
    <w:link w:val="10"/>
    <w:semiHidden/>
    <w:qFormat/>
    <w:uiPriority w:val="9"/>
    <w:rPr>
      <w:rFonts w:ascii="Calibri" w:hAnsi="Calibri"/>
      <w:sz w:val="24"/>
      <w:szCs w:val="24"/>
    </w:rPr>
  </w:style>
  <w:style w:type="character" w:customStyle="1" w:styleId="77">
    <w:name w:val="标题 8 Char"/>
    <w:link w:val="11"/>
    <w:semiHidden/>
    <w:qFormat/>
    <w:uiPriority w:val="9"/>
    <w:rPr>
      <w:rFonts w:ascii="Calibri" w:hAnsi="Calibri"/>
      <w:i/>
      <w:iCs/>
      <w:sz w:val="24"/>
      <w:szCs w:val="24"/>
    </w:rPr>
  </w:style>
  <w:style w:type="character" w:customStyle="1" w:styleId="78">
    <w:name w:val="标题 9 Char"/>
    <w:link w:val="12"/>
    <w:semiHidden/>
    <w:qFormat/>
    <w:uiPriority w:val="9"/>
    <w:rPr>
      <w:rFonts w:ascii="Cambria" w:hAnsi="Cambria"/>
    </w:rPr>
  </w:style>
  <w:style w:type="character" w:customStyle="1" w:styleId="79">
    <w:name w:val="占位符文本2"/>
    <w:semiHidden/>
    <w:qFormat/>
    <w:uiPriority w:val="99"/>
    <w:rPr>
      <w:color w:val="808080"/>
    </w:rPr>
  </w:style>
  <w:style w:type="character" w:customStyle="1" w:styleId="80">
    <w:name w:val="纯文本 Char"/>
    <w:link w:val="19"/>
    <w:qFormat/>
    <w:uiPriority w:val="99"/>
    <w:rPr>
      <w:rFonts w:ascii="宋体" w:hAnsi="Courier New" w:cs="Courier New"/>
      <w:kern w:val="2"/>
      <w:sz w:val="24"/>
      <w:szCs w:val="21"/>
    </w:rPr>
  </w:style>
  <w:style w:type="character" w:customStyle="1" w:styleId="81">
    <w:name w:val="无间隔 Char"/>
    <w:link w:val="49"/>
    <w:qFormat/>
    <w:locked/>
    <w:uiPriority w:val="1"/>
    <w:rPr>
      <w:rFonts w:ascii="Calibri" w:hAnsi="Calibri"/>
      <w:sz w:val="24"/>
      <w:szCs w:val="22"/>
    </w:rPr>
  </w:style>
  <w:style w:type="character" w:customStyle="1" w:styleId="82">
    <w:name w:val="标题 Char"/>
    <w:link w:val="32"/>
    <w:qFormat/>
    <w:uiPriority w:val="10"/>
    <w:rPr>
      <w:rFonts w:ascii="Cambria" w:hAnsi="Cambria" w:eastAsia="黑体"/>
      <w:bCs/>
      <w:kern w:val="2"/>
      <w:sz w:val="28"/>
      <w:szCs w:val="32"/>
    </w:rPr>
  </w:style>
  <w:style w:type="character" w:customStyle="1" w:styleId="83">
    <w:name w:val="副标题 Char"/>
    <w:link w:val="27"/>
    <w:qFormat/>
    <w:uiPriority w:val="11"/>
    <w:rPr>
      <w:rFonts w:ascii="Cambria" w:hAnsi="Cambria"/>
      <w:sz w:val="24"/>
      <w:szCs w:val="24"/>
    </w:rPr>
  </w:style>
  <w:style w:type="character" w:customStyle="1" w:styleId="84">
    <w:name w:val="引用 Char"/>
    <w:link w:val="51"/>
    <w:qFormat/>
    <w:uiPriority w:val="29"/>
    <w:rPr>
      <w:rFonts w:ascii="Calibri" w:hAnsi="Calibri"/>
      <w:i/>
      <w:sz w:val="24"/>
      <w:szCs w:val="24"/>
    </w:rPr>
  </w:style>
  <w:style w:type="character" w:customStyle="1" w:styleId="85">
    <w:name w:val="明显引用 Char"/>
    <w:link w:val="52"/>
    <w:qFormat/>
    <w:uiPriority w:val="30"/>
    <w:rPr>
      <w:rFonts w:ascii="Calibri" w:hAnsi="Calibri"/>
      <w:b/>
      <w:i/>
      <w:sz w:val="24"/>
    </w:rPr>
  </w:style>
  <w:style w:type="character" w:customStyle="1" w:styleId="86">
    <w:name w:val="不明显强调1"/>
    <w:qFormat/>
    <w:uiPriority w:val="19"/>
    <w:rPr>
      <w:i/>
      <w:color w:val="5A5A5A"/>
    </w:rPr>
  </w:style>
  <w:style w:type="character" w:customStyle="1" w:styleId="87">
    <w:name w:val="明显强调1"/>
    <w:qFormat/>
    <w:uiPriority w:val="21"/>
    <w:rPr>
      <w:b/>
      <w:i/>
      <w:sz w:val="24"/>
      <w:szCs w:val="24"/>
      <w:u w:val="single"/>
    </w:rPr>
  </w:style>
  <w:style w:type="character" w:customStyle="1" w:styleId="88">
    <w:name w:val="不明显参考1"/>
    <w:qFormat/>
    <w:uiPriority w:val="31"/>
    <w:rPr>
      <w:sz w:val="24"/>
      <w:szCs w:val="24"/>
      <w:u w:val="single"/>
    </w:rPr>
  </w:style>
  <w:style w:type="character" w:customStyle="1" w:styleId="89">
    <w:name w:val="明显参考1"/>
    <w:qFormat/>
    <w:uiPriority w:val="32"/>
    <w:rPr>
      <w:b/>
      <w:sz w:val="24"/>
      <w:u w:val="single"/>
    </w:rPr>
  </w:style>
  <w:style w:type="character" w:customStyle="1" w:styleId="90">
    <w:name w:val="书籍标题1"/>
    <w:qFormat/>
    <w:uiPriority w:val="33"/>
    <w:rPr>
      <w:rFonts w:ascii="Cambria" w:hAnsi="Cambria" w:eastAsia="宋体"/>
      <w:b/>
      <w:i/>
      <w:sz w:val="24"/>
      <w:szCs w:val="24"/>
    </w:rPr>
  </w:style>
  <w:style w:type="character" w:customStyle="1" w:styleId="91">
    <w:name w:val="日期 Char"/>
    <w:link w:val="21"/>
    <w:qFormat/>
    <w:uiPriority w:val="0"/>
    <w:rPr>
      <w:rFonts w:ascii="Calibri" w:hAnsi="Calibri"/>
      <w:sz w:val="24"/>
      <w:szCs w:val="24"/>
    </w:rPr>
  </w:style>
  <w:style w:type="character" w:customStyle="1" w:styleId="92">
    <w:name w:val="翻译 Char"/>
    <w:link w:val="53"/>
    <w:qFormat/>
    <w:uiPriority w:val="0"/>
    <w:rPr>
      <w:kern w:val="2"/>
      <w:sz w:val="24"/>
      <w:szCs w:val="24"/>
    </w:rPr>
  </w:style>
  <w:style w:type="character" w:customStyle="1" w:styleId="93">
    <w:name w:val="正文文本缩进 Char"/>
    <w:link w:val="16"/>
    <w:qFormat/>
    <w:uiPriority w:val="0"/>
    <w:rPr>
      <w:rFonts w:ascii="Arial" w:hAnsi="Arial"/>
      <w:i/>
      <w:iCs/>
      <w:sz w:val="18"/>
    </w:rPr>
  </w:style>
  <w:style w:type="character" w:customStyle="1" w:styleId="94">
    <w:name w:val="段 Char"/>
    <w:link w:val="54"/>
    <w:qFormat/>
    <w:locked/>
    <w:uiPriority w:val="0"/>
    <w:rPr>
      <w:rFonts w:ascii="宋体"/>
      <w:sz w:val="21"/>
      <w:szCs w:val="22"/>
    </w:rPr>
  </w:style>
  <w:style w:type="character" w:customStyle="1" w:styleId="95">
    <w:name w:val="MTDisplayEquation Char"/>
    <w:link w:val="55"/>
    <w:qFormat/>
    <w:uiPriority w:val="0"/>
    <w:rPr>
      <w:b/>
      <w:kern w:val="2"/>
      <w:sz w:val="44"/>
      <w:szCs w:val="44"/>
    </w:rPr>
  </w:style>
  <w:style w:type="character" w:customStyle="1" w:styleId="96">
    <w:name w:val="HTML 预设格式 Char"/>
    <w:link w:val="31"/>
    <w:qFormat/>
    <w:uiPriority w:val="99"/>
    <w:rPr>
      <w:rFonts w:ascii="宋体" w:hAnsi="宋体" w:cs="宋体"/>
      <w:sz w:val="24"/>
      <w:szCs w:val="24"/>
    </w:rPr>
  </w:style>
  <w:style w:type="paragraph" w:customStyle="1" w:styleId="97">
    <w:name w:val="List Paragraph"/>
    <w:basedOn w:val="1"/>
    <w:qFormat/>
    <w:uiPriority w:val="34"/>
    <w:pPr>
      <w:ind w:firstLine="420" w:firstLineChars="200"/>
    </w:pPr>
  </w:style>
  <w:style w:type="table" w:customStyle="1" w:styleId="98">
    <w:name w:val="网格型1"/>
    <w:basedOn w:val="34"/>
    <w:qFormat/>
    <w:uiPriority w:val="0"/>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9">
    <w:name w:val="font11"/>
    <w:basedOn w:val="36"/>
    <w:qFormat/>
    <w:uiPriority w:val="0"/>
    <w:rPr>
      <w:rFonts w:hint="default" w:ascii="Times New Roman" w:hAnsi="Times New Roman" w:cs="Times New Roman"/>
      <w:color w:val="000000"/>
      <w:sz w:val="24"/>
      <w:szCs w:val="24"/>
      <w:u w:val="none"/>
    </w:rPr>
  </w:style>
  <w:style w:type="character" w:customStyle="1" w:styleId="100">
    <w:name w:val="font01"/>
    <w:basedOn w:val="36"/>
    <w:qFormat/>
    <w:uiPriority w:val="0"/>
    <w:rPr>
      <w:rFonts w:hint="eastAsia" w:ascii="宋体" w:hAnsi="宋体" w:eastAsia="宋体" w:cs="宋体"/>
      <w:color w:val="000000"/>
      <w:sz w:val="24"/>
      <w:szCs w:val="24"/>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86.png"/><Relationship Id="rId98" Type="http://schemas.openxmlformats.org/officeDocument/2006/relationships/image" Target="media/image85.png"/><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jpeg"/><Relationship Id="rId94" Type="http://schemas.openxmlformats.org/officeDocument/2006/relationships/image" Target="media/image81.jpe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jpeg"/><Relationship Id="rId9" Type="http://schemas.openxmlformats.org/officeDocument/2006/relationships/header" Target="header6.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jpeg"/><Relationship Id="rId86" Type="http://schemas.openxmlformats.org/officeDocument/2006/relationships/image" Target="media/image73.png"/><Relationship Id="rId85" Type="http://schemas.openxmlformats.org/officeDocument/2006/relationships/image" Target="media/image72.jpeg"/><Relationship Id="rId84" Type="http://schemas.openxmlformats.org/officeDocument/2006/relationships/image" Target="media/image71.png"/><Relationship Id="rId83" Type="http://schemas.openxmlformats.org/officeDocument/2006/relationships/image" Target="media/image70.jpeg"/><Relationship Id="rId82" Type="http://schemas.openxmlformats.org/officeDocument/2006/relationships/image" Target="media/image69.jpeg"/><Relationship Id="rId81" Type="http://schemas.openxmlformats.org/officeDocument/2006/relationships/image" Target="media/image68.jpeg"/><Relationship Id="rId80" Type="http://schemas.openxmlformats.org/officeDocument/2006/relationships/image" Target="media/image67.jpeg"/><Relationship Id="rId8" Type="http://schemas.openxmlformats.org/officeDocument/2006/relationships/header" Target="header5.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jpe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emf"/><Relationship Id="rId70" Type="http://schemas.openxmlformats.org/officeDocument/2006/relationships/image" Target="media/image57.png"/><Relationship Id="rId7" Type="http://schemas.openxmlformats.org/officeDocument/2006/relationships/header" Target="header4.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1.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jpeg"/><Relationship Id="rId55" Type="http://schemas.openxmlformats.org/officeDocument/2006/relationships/image" Target="media/image42.emf"/><Relationship Id="rId54" Type="http://schemas.openxmlformats.org/officeDocument/2006/relationships/image" Target="media/image41.jpe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3.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jpe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jpeg"/><Relationship Id="rId43" Type="http://schemas.openxmlformats.org/officeDocument/2006/relationships/image" Target="media/image30.jpeg"/><Relationship Id="rId42" Type="http://schemas.openxmlformats.org/officeDocument/2006/relationships/image" Target="media/image29.jpe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header" Target="header2.xml"/><Relationship Id="rId39" Type="http://schemas.openxmlformats.org/officeDocument/2006/relationships/image" Target="media/image26.png"/><Relationship Id="rId38" Type="http://schemas.openxmlformats.org/officeDocument/2006/relationships/image" Target="media/image25.jpe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emf"/><Relationship Id="rId27" Type="http://schemas.openxmlformats.org/officeDocument/2006/relationships/oleObject" Target="embeddings/oleObject1.bin"/><Relationship Id="rId26" Type="http://schemas.openxmlformats.org/officeDocument/2006/relationships/image" Target="media/image14.jpeg"/><Relationship Id="rId25" Type="http://schemas.openxmlformats.org/officeDocument/2006/relationships/image" Target="media/image13.jpeg"/><Relationship Id="rId24" Type="http://schemas.openxmlformats.org/officeDocument/2006/relationships/image" Target="media/image12.jpeg"/><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theme" Target="theme/theme1.xml"/><Relationship Id="rId14" Type="http://schemas.openxmlformats.org/officeDocument/2006/relationships/footer" Target="footer3.xml"/><Relationship Id="rId13" Type="http://schemas.openxmlformats.org/officeDocument/2006/relationships/header" Target="header9.xml"/><Relationship Id="rId12" Type="http://schemas.openxmlformats.org/officeDocument/2006/relationships/header" Target="header8.xml"/><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0.png"/><Relationship Id="rId112" Type="http://schemas.openxmlformats.org/officeDocument/2006/relationships/image" Target="media/image99.png"/><Relationship Id="rId111" Type="http://schemas.openxmlformats.org/officeDocument/2006/relationships/image" Target="media/image98.png"/><Relationship Id="rId110" Type="http://schemas.openxmlformats.org/officeDocument/2006/relationships/image" Target="media/image97.png"/><Relationship Id="rId11" Type="http://schemas.openxmlformats.org/officeDocument/2006/relationships/header" Target="header7.xml"/><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png"/><Relationship Id="rId105" Type="http://schemas.openxmlformats.org/officeDocument/2006/relationships/image" Target="media/image92.png"/><Relationship Id="rId104" Type="http://schemas.openxmlformats.org/officeDocument/2006/relationships/image" Target="media/image91.png"/><Relationship Id="rId103" Type="http://schemas.openxmlformats.org/officeDocument/2006/relationships/image" Target="media/image90.png"/><Relationship Id="rId102" Type="http://schemas.openxmlformats.org/officeDocument/2006/relationships/image" Target="media/image89.png"/><Relationship Id="rId101" Type="http://schemas.openxmlformats.org/officeDocument/2006/relationships/image" Target="media/image88.png"/><Relationship Id="rId100" Type="http://schemas.openxmlformats.org/officeDocument/2006/relationships/image" Target="media/image87.png"/><Relationship Id="rId10" Type="http://schemas.openxmlformats.org/officeDocument/2006/relationships/footer" Target="footer2.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B938B0-ACC7-4470-B0DF-55C8E588AC28}">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57</Pages>
  <Words>4669</Words>
  <Characters>26618</Characters>
  <Lines>221</Lines>
  <Paragraphs>62</Paragraphs>
  <TotalTime>91</TotalTime>
  <ScaleCrop>false</ScaleCrop>
  <LinksUpToDate>false</LinksUpToDate>
  <CharactersWithSpaces>31225</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2014-09-18T09:50:00Z</dcterms:created>
  <dc:creator>微软用户</dc:creator>
  <cp:lastModifiedBy>辞旧</cp:lastModifiedBy>
  <cp:lastPrinted>2019-12-03T06:17:00Z</cp:lastPrinted>
  <dcterms:modified xsi:type="dcterms:W3CDTF">2020-10-30T15:14:40Z</dcterms:modified>
  <dc:title>Freedom</dc:title>
  <cp:revision>69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